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860" w:rsidRDefault="00F3408A" w:rsidP="00F3408A">
      <w:pPr>
        <w:pStyle w:val="Corpsdetexte"/>
        <w:ind w:left="2268"/>
        <w:rPr>
          <w:sz w:val="20"/>
        </w:rPr>
      </w:pPr>
      <w:r>
        <w:rPr>
          <w:rFonts w:ascii="Arial"/>
          <w:b/>
          <w:i/>
          <w:noProof/>
          <w:sz w:val="23"/>
          <w:lang w:eastAsia="fr-FR"/>
        </w:rPr>
        <w:drawing>
          <wp:inline distT="0" distB="0" distL="0" distR="0">
            <wp:extent cx="1428750" cy="1428750"/>
            <wp:effectExtent l="19050" t="0" r="0" b="0"/>
            <wp:docPr id="12" name="Image 1" descr="15936604332_5616b01d12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36604332_5616b01d12_q.jpg"/>
                    <pic:cNvPicPr/>
                  </pic:nvPicPr>
                  <pic:blipFill>
                    <a:blip r:embed="rId7" cstate="print"/>
                    <a:stretch>
                      <a:fillRect/>
                    </a:stretch>
                  </pic:blipFill>
                  <pic:spPr>
                    <a:xfrm>
                      <a:off x="0" y="0"/>
                      <a:ext cx="1428750" cy="1428750"/>
                    </a:xfrm>
                    <a:prstGeom prst="rect">
                      <a:avLst/>
                    </a:prstGeom>
                  </pic:spPr>
                </pic:pic>
              </a:graphicData>
            </a:graphic>
          </wp:inline>
        </w:drawing>
      </w:r>
      <w:r w:rsidR="00017BBA">
        <w:rPr>
          <w:sz w:val="20"/>
        </w:rPr>
      </w:r>
      <w:r w:rsidR="00017BBA">
        <w:rPr>
          <w:sz w:val="20"/>
        </w:rPr>
        <w:pict>
          <v:group id="_x0000_s1121" style="width:293.75pt;height:70.1pt;mso-position-horizontal-relative:char;mso-position-vertical-relative:line" coordsize="9975,1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width:9975;height:1402">
              <v:imagedata r:id="rId8" o:title=""/>
            </v:shape>
            <v:shapetype id="_x0000_t202" coordsize="21600,21600" o:spt="202" path="m,l,21600r21600,l21600,xe">
              <v:stroke joinstyle="miter"/>
              <v:path gradientshapeok="t" o:connecttype="rect"/>
            </v:shapetype>
            <v:shape id="_x0000_s1122" type="#_x0000_t202" style="position:absolute;left:139;top:96;width:9696;height:1124" filled="f" strokecolor="#4a7ebb" strokeweight=".96pt">
              <v:textbox inset="0,0,0,0">
                <w:txbxContent>
                  <w:p w:rsidR="00476838" w:rsidRDefault="00476838">
                    <w:pPr>
                      <w:spacing w:before="275"/>
                      <w:ind w:left="1035" w:right="830"/>
                      <w:jc w:val="center"/>
                      <w:rPr>
                        <w:sz w:val="24"/>
                      </w:rPr>
                    </w:pPr>
                    <w:r>
                      <w:rPr>
                        <w:b/>
                        <w:color w:val="1F497D"/>
                        <w:sz w:val="31"/>
                      </w:rPr>
                      <w:t xml:space="preserve">Secteur Pastoral Ambarès </w:t>
                    </w:r>
                  </w:p>
                </w:txbxContent>
              </v:textbox>
            </v:shape>
            <w10:wrap type="none"/>
            <w10:anchorlock/>
          </v:group>
        </w:pict>
      </w:r>
    </w:p>
    <w:p w:rsidR="00365860" w:rsidRDefault="00365860">
      <w:pPr>
        <w:pStyle w:val="Corpsdetexte"/>
        <w:rPr>
          <w:sz w:val="20"/>
        </w:rPr>
      </w:pPr>
    </w:p>
    <w:p w:rsidR="00365860" w:rsidRDefault="00365860">
      <w:pPr>
        <w:pStyle w:val="Corpsdetexte"/>
        <w:rPr>
          <w:sz w:val="20"/>
        </w:rPr>
      </w:pPr>
    </w:p>
    <w:p w:rsidR="00365860" w:rsidRDefault="00B04FA1" w:rsidP="00B04FA1">
      <w:pPr>
        <w:spacing w:before="319"/>
        <w:ind w:left="1576" w:right="1368"/>
        <w:jc w:val="center"/>
        <w:rPr>
          <w:b/>
          <w:i/>
          <w:sz w:val="27"/>
        </w:rPr>
      </w:pPr>
      <w:r>
        <w:rPr>
          <w:b/>
          <w:i/>
          <w:color w:val="E36C0A"/>
          <w:sz w:val="27"/>
        </w:rPr>
        <w:t>Re</w:t>
      </w:r>
      <w:r>
        <w:rPr>
          <w:rFonts w:ascii="Arial" w:hAnsi="Arial"/>
          <w:b/>
          <w:i/>
          <w:color w:val="E36C0A"/>
          <w:sz w:val="27"/>
        </w:rPr>
        <w:t>ç</w:t>
      </w:r>
      <w:r>
        <w:rPr>
          <w:b/>
          <w:i/>
          <w:color w:val="E36C0A"/>
          <w:sz w:val="27"/>
        </w:rPr>
        <w:t>ois cette alliance Signe de mon amour et de ma</w:t>
      </w:r>
      <w:r>
        <w:rPr>
          <w:b/>
          <w:i/>
          <w:color w:val="E36C0A"/>
          <w:spacing w:val="65"/>
          <w:sz w:val="27"/>
        </w:rPr>
        <w:t xml:space="preserve"> </w:t>
      </w:r>
      <w:r>
        <w:rPr>
          <w:b/>
          <w:i/>
          <w:color w:val="E36C0A"/>
          <w:sz w:val="27"/>
        </w:rPr>
        <w:t>fid</w:t>
      </w:r>
      <w:r>
        <w:rPr>
          <w:rFonts w:ascii="Arial" w:hAnsi="Arial"/>
          <w:b/>
          <w:i/>
          <w:color w:val="E36C0A"/>
          <w:sz w:val="27"/>
        </w:rPr>
        <w:t>é</w:t>
      </w:r>
      <w:r>
        <w:rPr>
          <w:b/>
          <w:i/>
          <w:color w:val="E36C0A"/>
          <w:sz w:val="27"/>
        </w:rPr>
        <w:t>lit</w:t>
      </w:r>
      <w:r>
        <w:rPr>
          <w:rFonts w:ascii="Arial" w:hAnsi="Arial"/>
          <w:b/>
          <w:i/>
          <w:color w:val="E36C0A"/>
          <w:sz w:val="27"/>
        </w:rPr>
        <w:t>é</w:t>
      </w:r>
      <w:r>
        <w:rPr>
          <w:b/>
          <w:i/>
          <w:color w:val="E36C0A"/>
          <w:sz w:val="27"/>
        </w:rPr>
        <w:t>,</w:t>
      </w:r>
    </w:p>
    <w:p w:rsidR="00365860" w:rsidRDefault="00B04FA1">
      <w:pPr>
        <w:spacing w:before="135"/>
        <w:ind w:left="1576" w:right="1370"/>
        <w:jc w:val="center"/>
        <w:rPr>
          <w:rFonts w:ascii="Arial" w:hAnsi="Arial"/>
          <w:b/>
          <w:i/>
          <w:sz w:val="27"/>
        </w:rPr>
      </w:pPr>
      <w:r>
        <w:rPr>
          <w:b/>
          <w:i/>
          <w:color w:val="E36C0A"/>
          <w:w w:val="105"/>
          <w:sz w:val="27"/>
        </w:rPr>
        <w:t>Au Nom du P</w:t>
      </w:r>
      <w:r>
        <w:rPr>
          <w:rFonts w:ascii="Arial" w:hAnsi="Arial"/>
          <w:b/>
          <w:i/>
          <w:color w:val="E36C0A"/>
          <w:w w:val="105"/>
          <w:sz w:val="27"/>
        </w:rPr>
        <w:t>è</w:t>
      </w:r>
      <w:r>
        <w:rPr>
          <w:b/>
          <w:i/>
          <w:color w:val="E36C0A"/>
          <w:w w:val="105"/>
          <w:sz w:val="27"/>
        </w:rPr>
        <w:t>re et du Fils et du Saint</w:t>
      </w:r>
      <w:r>
        <w:rPr>
          <w:b/>
          <w:i/>
          <w:color w:val="E36C0A"/>
          <w:spacing w:val="63"/>
          <w:w w:val="105"/>
          <w:sz w:val="27"/>
        </w:rPr>
        <w:t xml:space="preserve"> </w:t>
      </w:r>
      <w:r>
        <w:rPr>
          <w:b/>
          <w:i/>
          <w:color w:val="E36C0A"/>
          <w:w w:val="105"/>
          <w:sz w:val="27"/>
        </w:rPr>
        <w:t>Esprit</w:t>
      </w:r>
      <w:r>
        <w:rPr>
          <w:rFonts w:ascii="Arial" w:hAnsi="Arial"/>
          <w:b/>
          <w:i/>
          <w:color w:val="E36C0A"/>
          <w:w w:val="105"/>
          <w:sz w:val="27"/>
        </w:rPr>
        <w:t>"</w:t>
      </w:r>
    </w:p>
    <w:p w:rsidR="00365860" w:rsidRDefault="00F3408A">
      <w:pPr>
        <w:pStyle w:val="Corpsdetexte"/>
        <w:rPr>
          <w:rFonts w:ascii="Arial"/>
          <w:b/>
          <w:i/>
          <w:sz w:val="20"/>
        </w:rPr>
      </w:pPr>
      <w:r>
        <w:rPr>
          <w:rFonts w:ascii="Arial"/>
          <w:b/>
          <w:i/>
          <w:noProof/>
          <w:sz w:val="20"/>
          <w:lang w:eastAsia="fr-FR"/>
        </w:rPr>
        <w:drawing>
          <wp:anchor distT="0" distB="0" distL="0" distR="0" simplePos="0" relativeHeight="2" behindDoc="0" locked="0" layoutInCell="1" allowOverlap="1">
            <wp:simplePos x="0" y="0"/>
            <wp:positionH relativeFrom="page">
              <wp:posOffset>1680845</wp:posOffset>
            </wp:positionH>
            <wp:positionV relativeFrom="paragraph">
              <wp:posOffset>26035</wp:posOffset>
            </wp:positionV>
            <wp:extent cx="4123690" cy="2154555"/>
            <wp:effectExtent l="1905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4123690" cy="2154555"/>
                    </a:xfrm>
                    <a:prstGeom prst="rect">
                      <a:avLst/>
                    </a:prstGeom>
                  </pic:spPr>
                </pic:pic>
              </a:graphicData>
            </a:graphic>
          </wp:anchor>
        </w:drawing>
      </w:r>
    </w:p>
    <w:p w:rsidR="00365860" w:rsidRPr="00B04FA1" w:rsidRDefault="00B04FA1" w:rsidP="00197E13">
      <w:pPr>
        <w:pStyle w:val="Paragraphedeliste"/>
        <w:numPr>
          <w:ilvl w:val="1"/>
          <w:numId w:val="35"/>
        </w:numPr>
        <w:tabs>
          <w:tab w:val="left" w:pos="888"/>
          <w:tab w:val="left" w:pos="889"/>
          <w:tab w:val="left" w:pos="2732"/>
        </w:tabs>
        <w:spacing w:before="13"/>
        <w:ind w:hanging="361"/>
        <w:rPr>
          <w:b/>
          <w:sz w:val="21"/>
        </w:rPr>
      </w:pPr>
      <w:r w:rsidRPr="00B04FA1">
        <w:rPr>
          <w:b/>
          <w:color w:val="1F497D"/>
          <w:w w:val="105"/>
          <w:sz w:val="21"/>
        </w:rPr>
        <w:t xml:space="preserve">Voir </w:t>
      </w:r>
      <w:r w:rsidRPr="00B04FA1">
        <w:rPr>
          <w:b/>
          <w:color w:val="1F497D"/>
          <w:w w:val="105"/>
          <w:sz w:val="21"/>
        </w:rPr>
        <w:tab/>
        <w:t>les piliers du</w:t>
      </w:r>
      <w:r w:rsidRPr="00B04FA1">
        <w:rPr>
          <w:b/>
          <w:color w:val="1F497D"/>
          <w:spacing w:val="3"/>
          <w:w w:val="105"/>
          <w:sz w:val="21"/>
        </w:rPr>
        <w:t xml:space="preserve"> </w:t>
      </w:r>
      <w:r w:rsidRPr="00B04FA1">
        <w:rPr>
          <w:b/>
          <w:color w:val="1F497D"/>
          <w:w w:val="105"/>
          <w:sz w:val="21"/>
        </w:rPr>
        <w:t>mariage</w:t>
      </w:r>
      <w:r>
        <w:rPr>
          <w:b/>
          <w:color w:val="1F497D"/>
          <w:w w:val="105"/>
          <w:sz w:val="21"/>
        </w:rPr>
        <w:t xml:space="preserve"> </w:t>
      </w:r>
      <w:r w:rsidRPr="00B04FA1">
        <w:rPr>
          <w:b/>
          <w:color w:val="1F497D"/>
          <w:sz w:val="21"/>
        </w:rPr>
        <w:t>Vidéo</w:t>
      </w:r>
      <w:r>
        <w:rPr>
          <w:b/>
          <w:color w:val="1F497D"/>
          <w:sz w:val="21"/>
        </w:rPr>
        <w:t xml:space="preserve"> </w:t>
      </w:r>
      <w:proofErr w:type="spellStart"/>
      <w:r>
        <w:rPr>
          <w:b/>
          <w:color w:val="1F497D"/>
          <w:sz w:val="21"/>
        </w:rPr>
        <w:t>youtube</w:t>
      </w:r>
      <w:proofErr w:type="spellEnd"/>
      <w:r>
        <w:rPr>
          <w:b/>
          <w:color w:val="1F497D"/>
          <w:sz w:val="21"/>
        </w:rPr>
        <w:t xml:space="preserve"> chaine curé d’Ambarès </w:t>
      </w:r>
    </w:p>
    <w:p w:rsidR="00365860" w:rsidRDefault="00B04FA1" w:rsidP="00197E13">
      <w:pPr>
        <w:pStyle w:val="Paragraphedeliste"/>
        <w:numPr>
          <w:ilvl w:val="2"/>
          <w:numId w:val="35"/>
        </w:numPr>
        <w:tabs>
          <w:tab w:val="left" w:pos="3475"/>
          <w:tab w:val="left" w:pos="3476"/>
        </w:tabs>
        <w:spacing w:before="7"/>
        <w:rPr>
          <w:sz w:val="21"/>
        </w:rPr>
      </w:pPr>
      <w:r>
        <w:rPr>
          <w:color w:val="1F497D"/>
          <w:w w:val="105"/>
          <w:sz w:val="21"/>
        </w:rPr>
        <w:t>La différence Mariage Civil/Religieux (pp</w:t>
      </w:r>
      <w:r>
        <w:rPr>
          <w:color w:val="1F497D"/>
          <w:spacing w:val="4"/>
          <w:w w:val="105"/>
          <w:sz w:val="21"/>
        </w:rPr>
        <w:t xml:space="preserve"> </w:t>
      </w:r>
      <w:r>
        <w:rPr>
          <w:color w:val="1F497D"/>
          <w:w w:val="105"/>
          <w:sz w:val="21"/>
        </w:rPr>
        <w:t>3-4)</w:t>
      </w:r>
    </w:p>
    <w:p w:rsidR="00365860" w:rsidRDefault="00B04FA1" w:rsidP="00197E13">
      <w:pPr>
        <w:pStyle w:val="Paragraphedeliste"/>
        <w:numPr>
          <w:ilvl w:val="2"/>
          <w:numId w:val="35"/>
        </w:numPr>
        <w:tabs>
          <w:tab w:val="left" w:pos="3475"/>
          <w:tab w:val="left" w:pos="3476"/>
        </w:tabs>
        <w:spacing w:before="13"/>
        <w:rPr>
          <w:sz w:val="21"/>
        </w:rPr>
      </w:pPr>
      <w:r>
        <w:rPr>
          <w:color w:val="1F497D"/>
          <w:w w:val="105"/>
          <w:sz w:val="21"/>
        </w:rPr>
        <w:t>Les piliers du mariage (pp</w:t>
      </w:r>
      <w:r>
        <w:rPr>
          <w:color w:val="1F497D"/>
          <w:spacing w:val="3"/>
          <w:w w:val="105"/>
          <w:sz w:val="21"/>
        </w:rPr>
        <w:t xml:space="preserve"> </w:t>
      </w:r>
      <w:r>
        <w:rPr>
          <w:color w:val="1F497D"/>
          <w:w w:val="105"/>
          <w:sz w:val="21"/>
        </w:rPr>
        <w:t>5-6)</w:t>
      </w:r>
    </w:p>
    <w:p w:rsidR="00365860" w:rsidRDefault="00B04FA1" w:rsidP="00197E13">
      <w:pPr>
        <w:pStyle w:val="Paragraphedeliste"/>
        <w:numPr>
          <w:ilvl w:val="2"/>
          <w:numId w:val="35"/>
        </w:numPr>
        <w:tabs>
          <w:tab w:val="left" w:pos="3475"/>
          <w:tab w:val="left" w:pos="3476"/>
        </w:tabs>
        <w:spacing w:before="13"/>
        <w:rPr>
          <w:sz w:val="21"/>
        </w:rPr>
      </w:pPr>
      <w:r>
        <w:rPr>
          <w:color w:val="1F497D"/>
          <w:w w:val="105"/>
          <w:sz w:val="21"/>
        </w:rPr>
        <w:t>Lecture de la Catéchèse du pape Benoit XVI (p</w:t>
      </w:r>
      <w:r>
        <w:rPr>
          <w:color w:val="1F497D"/>
          <w:spacing w:val="5"/>
          <w:w w:val="105"/>
          <w:sz w:val="21"/>
        </w:rPr>
        <w:t xml:space="preserve"> </w:t>
      </w:r>
      <w:r>
        <w:rPr>
          <w:color w:val="1F497D"/>
          <w:w w:val="105"/>
          <w:sz w:val="21"/>
        </w:rPr>
        <w:t>7)</w:t>
      </w:r>
    </w:p>
    <w:p w:rsidR="00365860" w:rsidRDefault="00B04FA1" w:rsidP="00197E13">
      <w:pPr>
        <w:pStyle w:val="Paragraphedeliste"/>
        <w:numPr>
          <w:ilvl w:val="2"/>
          <w:numId w:val="35"/>
        </w:numPr>
        <w:tabs>
          <w:tab w:val="left" w:pos="3474"/>
          <w:tab w:val="left" w:pos="3476"/>
        </w:tabs>
        <w:spacing w:before="7"/>
        <w:ind w:hanging="362"/>
        <w:rPr>
          <w:sz w:val="21"/>
        </w:rPr>
      </w:pPr>
      <w:r>
        <w:rPr>
          <w:color w:val="1F497D"/>
          <w:w w:val="105"/>
          <w:sz w:val="21"/>
        </w:rPr>
        <w:t>Catéchèse sur la liberté chrétienne</w:t>
      </w:r>
      <w:r>
        <w:rPr>
          <w:color w:val="1F497D"/>
          <w:spacing w:val="3"/>
          <w:w w:val="105"/>
          <w:sz w:val="21"/>
        </w:rPr>
        <w:t xml:space="preserve"> </w:t>
      </w:r>
      <w:r>
        <w:rPr>
          <w:color w:val="1F497D"/>
          <w:w w:val="105"/>
          <w:sz w:val="21"/>
        </w:rPr>
        <w:t>:</w:t>
      </w:r>
    </w:p>
    <w:p w:rsidR="00365860" w:rsidRDefault="00B04FA1">
      <w:pPr>
        <w:spacing w:before="13"/>
        <w:ind w:left="4202"/>
        <w:rPr>
          <w:sz w:val="21"/>
        </w:rPr>
      </w:pPr>
      <w:r>
        <w:rPr>
          <w:color w:val="1F497D"/>
          <w:w w:val="105"/>
          <w:sz w:val="21"/>
        </w:rPr>
        <w:t>« Aimer, le don qui me rend libre »</w:t>
      </w:r>
    </w:p>
    <w:p w:rsidR="00365860" w:rsidRDefault="00B04FA1" w:rsidP="00197E13">
      <w:pPr>
        <w:pStyle w:val="Paragraphedeliste"/>
        <w:numPr>
          <w:ilvl w:val="2"/>
          <w:numId w:val="35"/>
        </w:numPr>
        <w:tabs>
          <w:tab w:val="left" w:pos="3475"/>
          <w:tab w:val="left" w:pos="3476"/>
        </w:tabs>
        <w:spacing w:before="9"/>
        <w:rPr>
          <w:sz w:val="21"/>
        </w:rPr>
      </w:pPr>
      <w:r>
        <w:rPr>
          <w:color w:val="1F497D"/>
          <w:w w:val="105"/>
          <w:sz w:val="21"/>
        </w:rPr>
        <w:t>Présentation de la déclaration</w:t>
      </w:r>
      <w:r>
        <w:rPr>
          <w:color w:val="1F497D"/>
          <w:spacing w:val="4"/>
          <w:w w:val="105"/>
          <w:sz w:val="21"/>
        </w:rPr>
        <w:t xml:space="preserve"> </w:t>
      </w:r>
      <w:r>
        <w:rPr>
          <w:color w:val="1F497D"/>
          <w:w w:val="105"/>
          <w:sz w:val="21"/>
        </w:rPr>
        <w:t>d'intention</w:t>
      </w:r>
    </w:p>
    <w:p w:rsidR="00365860" w:rsidRDefault="00365860">
      <w:pPr>
        <w:pStyle w:val="Corpsdetexte"/>
        <w:rPr>
          <w:b/>
          <w:sz w:val="32"/>
        </w:rPr>
      </w:pPr>
    </w:p>
    <w:p w:rsidR="00365860" w:rsidRDefault="00B04FA1">
      <w:pPr>
        <w:pStyle w:val="Heading3"/>
        <w:spacing w:before="1"/>
        <w:ind w:left="4860"/>
      </w:pPr>
      <w:r>
        <w:rPr>
          <w:color w:val="008000"/>
          <w:w w:val="115"/>
        </w:rPr>
        <w:t>Séquence 2 (journée de</w:t>
      </w:r>
      <w:r>
        <w:rPr>
          <w:color w:val="008000"/>
          <w:spacing w:val="70"/>
          <w:w w:val="115"/>
        </w:rPr>
        <w:t xml:space="preserve"> </w:t>
      </w:r>
      <w:r>
        <w:rPr>
          <w:color w:val="008000"/>
          <w:w w:val="115"/>
        </w:rPr>
        <w:t>rencontre)</w:t>
      </w:r>
    </w:p>
    <w:p w:rsidR="00365860" w:rsidRDefault="00365860">
      <w:pPr>
        <w:pStyle w:val="Corpsdetexte"/>
        <w:spacing w:before="7"/>
        <w:rPr>
          <w:rFonts w:ascii="Calibri"/>
          <w:b/>
          <w:sz w:val="26"/>
        </w:rPr>
      </w:pPr>
    </w:p>
    <w:p w:rsidR="00365860" w:rsidRDefault="00B04FA1" w:rsidP="00197E13">
      <w:pPr>
        <w:pStyle w:val="Paragraphedeliste"/>
        <w:numPr>
          <w:ilvl w:val="0"/>
          <w:numId w:val="34"/>
        </w:numPr>
        <w:tabs>
          <w:tab w:val="left" w:pos="888"/>
          <w:tab w:val="left" w:pos="889"/>
          <w:tab w:val="left" w:pos="2732"/>
        </w:tabs>
        <w:ind w:left="888"/>
        <w:rPr>
          <w:b/>
          <w:sz w:val="21"/>
        </w:rPr>
      </w:pPr>
      <w:r>
        <w:rPr>
          <w:b/>
          <w:color w:val="1F497D"/>
          <w:w w:val="105"/>
          <w:sz w:val="21"/>
        </w:rPr>
        <w:tab/>
      </w:r>
      <w:r>
        <w:rPr>
          <w:b/>
          <w:color w:val="1F497D"/>
          <w:spacing w:val="2"/>
          <w:w w:val="105"/>
          <w:sz w:val="21"/>
        </w:rPr>
        <w:t xml:space="preserve">Homme </w:t>
      </w:r>
      <w:r>
        <w:rPr>
          <w:b/>
          <w:color w:val="1F497D"/>
          <w:w w:val="105"/>
          <w:sz w:val="21"/>
        </w:rPr>
        <w:t>et Femme il les créa (lecture commentée de Gn1-3)</w:t>
      </w:r>
    </w:p>
    <w:p w:rsidR="00365860" w:rsidRPr="00E436BC" w:rsidRDefault="00E436BC" w:rsidP="00197E13">
      <w:pPr>
        <w:pStyle w:val="Paragraphedeliste"/>
        <w:numPr>
          <w:ilvl w:val="1"/>
          <w:numId w:val="34"/>
        </w:numPr>
        <w:tabs>
          <w:tab w:val="left" w:pos="888"/>
          <w:tab w:val="left" w:pos="889"/>
          <w:tab w:val="left" w:pos="2732"/>
        </w:tabs>
        <w:spacing w:before="13"/>
        <w:ind w:left="1134" w:hanging="141"/>
        <w:rPr>
          <w:b/>
          <w:color w:val="1F497D"/>
          <w:w w:val="105"/>
          <w:sz w:val="21"/>
        </w:rPr>
      </w:pPr>
      <w:proofErr w:type="gramStart"/>
      <w:r>
        <w:rPr>
          <w:b/>
          <w:color w:val="1F497D"/>
          <w:w w:val="105"/>
          <w:sz w:val="21"/>
        </w:rPr>
        <w:t>Les homme</w:t>
      </w:r>
      <w:proofErr w:type="gramEnd"/>
      <w:r>
        <w:rPr>
          <w:b/>
          <w:color w:val="1F497D"/>
          <w:w w:val="105"/>
          <w:sz w:val="21"/>
        </w:rPr>
        <w:t xml:space="preserve"> viennent de mars et les femmes de venus vidéo notre chaine et raccourcie dans </w:t>
      </w:r>
      <w:proofErr w:type="spellStart"/>
      <w:r>
        <w:rPr>
          <w:b/>
          <w:color w:val="1F497D"/>
          <w:w w:val="105"/>
          <w:sz w:val="21"/>
        </w:rPr>
        <w:t>video</w:t>
      </w:r>
      <w:proofErr w:type="spellEnd"/>
      <w:r>
        <w:rPr>
          <w:b/>
          <w:color w:val="1F497D"/>
          <w:w w:val="105"/>
          <w:sz w:val="21"/>
        </w:rPr>
        <w:t xml:space="preserve"> 1 mariage </w:t>
      </w:r>
    </w:p>
    <w:p w:rsidR="00365860" w:rsidRDefault="00B04FA1" w:rsidP="00197E13">
      <w:pPr>
        <w:pStyle w:val="Paragraphedeliste"/>
        <w:numPr>
          <w:ilvl w:val="1"/>
          <w:numId w:val="34"/>
        </w:numPr>
        <w:tabs>
          <w:tab w:val="left" w:pos="3157"/>
          <w:tab w:val="left" w:pos="3158"/>
        </w:tabs>
        <w:spacing w:before="13"/>
        <w:ind w:left="3157"/>
        <w:rPr>
          <w:rFonts w:ascii="Cambria" w:hAnsi="Cambria"/>
          <w:color w:val="1F497D"/>
          <w:sz w:val="21"/>
        </w:rPr>
      </w:pPr>
      <w:r w:rsidRPr="00E436BC">
        <w:rPr>
          <w:color w:val="1F497D"/>
          <w:w w:val="105"/>
          <w:sz w:val="21"/>
        </w:rPr>
        <w:t>Amour, Union, Procréation (individuel puis e</w:t>
      </w:r>
      <w:r w:rsidRPr="00E436BC">
        <w:rPr>
          <w:color w:val="1F497D"/>
          <w:spacing w:val="2"/>
          <w:w w:val="105"/>
          <w:sz w:val="21"/>
        </w:rPr>
        <w:t xml:space="preserve">n </w:t>
      </w:r>
      <w:r w:rsidRPr="00E436BC">
        <w:rPr>
          <w:color w:val="1F497D"/>
          <w:w w:val="105"/>
          <w:sz w:val="21"/>
        </w:rPr>
        <w:t>couple</w:t>
      </w:r>
      <w:r w:rsidRPr="00E436BC">
        <w:rPr>
          <w:rFonts w:ascii="Cambria" w:hAnsi="Cambria"/>
          <w:color w:val="1F497D"/>
          <w:w w:val="105"/>
          <w:sz w:val="21"/>
        </w:rPr>
        <w:t>)</w:t>
      </w:r>
    </w:p>
    <w:p w:rsidR="00365860" w:rsidRDefault="00B04FA1" w:rsidP="00197E13">
      <w:pPr>
        <w:pStyle w:val="Paragraphedeliste"/>
        <w:numPr>
          <w:ilvl w:val="2"/>
          <w:numId w:val="34"/>
        </w:numPr>
        <w:tabs>
          <w:tab w:val="left" w:pos="3474"/>
          <w:tab w:val="left" w:pos="3475"/>
        </w:tabs>
        <w:spacing w:before="7"/>
        <w:ind w:hanging="361"/>
        <w:rPr>
          <w:sz w:val="21"/>
        </w:rPr>
      </w:pPr>
      <w:r>
        <w:rPr>
          <w:color w:val="1F497D"/>
          <w:w w:val="105"/>
          <w:sz w:val="21"/>
        </w:rPr>
        <w:t>Le dialogue des</w:t>
      </w:r>
      <w:r>
        <w:rPr>
          <w:color w:val="1F497D"/>
          <w:spacing w:val="2"/>
          <w:w w:val="105"/>
          <w:sz w:val="21"/>
        </w:rPr>
        <w:t xml:space="preserve"> </w:t>
      </w:r>
      <w:r>
        <w:rPr>
          <w:color w:val="1F497D"/>
          <w:w w:val="105"/>
          <w:sz w:val="21"/>
        </w:rPr>
        <w:t>corps</w:t>
      </w:r>
    </w:p>
    <w:p w:rsidR="00365860" w:rsidRDefault="00B04FA1" w:rsidP="00197E13">
      <w:pPr>
        <w:pStyle w:val="Paragraphedeliste"/>
        <w:numPr>
          <w:ilvl w:val="2"/>
          <w:numId w:val="34"/>
        </w:numPr>
        <w:tabs>
          <w:tab w:val="left" w:pos="3474"/>
          <w:tab w:val="left" w:pos="3475"/>
        </w:tabs>
        <w:spacing w:before="13"/>
        <w:ind w:hanging="361"/>
        <w:rPr>
          <w:sz w:val="21"/>
        </w:rPr>
      </w:pPr>
      <w:r>
        <w:rPr>
          <w:color w:val="1F497D"/>
          <w:w w:val="105"/>
          <w:sz w:val="21"/>
        </w:rPr>
        <w:t>Cinq langages pour dire je</w:t>
      </w:r>
      <w:r>
        <w:rPr>
          <w:color w:val="1F497D"/>
          <w:spacing w:val="3"/>
          <w:w w:val="105"/>
          <w:sz w:val="21"/>
        </w:rPr>
        <w:t xml:space="preserve"> </w:t>
      </w:r>
      <w:r>
        <w:rPr>
          <w:color w:val="1F497D"/>
          <w:w w:val="105"/>
          <w:sz w:val="21"/>
        </w:rPr>
        <w:t>t'aime</w:t>
      </w:r>
      <w:r w:rsidR="00E436BC">
        <w:rPr>
          <w:color w:val="1F497D"/>
          <w:w w:val="105"/>
          <w:sz w:val="21"/>
        </w:rPr>
        <w:t xml:space="preserve"> </w:t>
      </w:r>
      <w:proofErr w:type="spellStart"/>
      <w:r w:rsidR="00E436BC">
        <w:rPr>
          <w:color w:val="1F497D"/>
          <w:w w:val="105"/>
          <w:sz w:val="21"/>
        </w:rPr>
        <w:t>video</w:t>
      </w:r>
      <w:proofErr w:type="spellEnd"/>
    </w:p>
    <w:p w:rsidR="00365860" w:rsidRDefault="00B04FA1">
      <w:pPr>
        <w:spacing w:before="6"/>
        <w:ind w:left="4859"/>
        <w:rPr>
          <w:sz w:val="21"/>
        </w:rPr>
      </w:pPr>
      <w:r>
        <w:rPr>
          <w:color w:val="1F497D"/>
          <w:w w:val="105"/>
          <w:sz w:val="21"/>
        </w:rPr>
        <w:t>Chasteté et</w:t>
      </w:r>
      <w:r w:rsidR="00E436BC">
        <w:rPr>
          <w:color w:val="1F497D"/>
          <w:w w:val="105"/>
          <w:sz w:val="21"/>
        </w:rPr>
        <w:t xml:space="preserve"> </w:t>
      </w:r>
      <w:proofErr w:type="spellStart"/>
      <w:r w:rsidR="00E436BC">
        <w:rPr>
          <w:color w:val="1F497D"/>
          <w:w w:val="105"/>
          <w:sz w:val="21"/>
        </w:rPr>
        <w:t>sexulaté</w:t>
      </w:r>
      <w:proofErr w:type="spellEnd"/>
      <w:r w:rsidR="00E436BC">
        <w:rPr>
          <w:color w:val="1F497D"/>
          <w:w w:val="105"/>
          <w:sz w:val="21"/>
        </w:rPr>
        <w:t xml:space="preserve"> </w:t>
      </w:r>
      <w:proofErr w:type="spellStart"/>
      <w:r w:rsidR="00E436BC">
        <w:rPr>
          <w:color w:val="1F497D"/>
          <w:w w:val="105"/>
          <w:sz w:val="21"/>
        </w:rPr>
        <w:t>eet</w:t>
      </w:r>
      <w:proofErr w:type="spellEnd"/>
      <w:r w:rsidR="00E436BC">
        <w:rPr>
          <w:color w:val="1F497D"/>
          <w:w w:val="105"/>
          <w:sz w:val="21"/>
        </w:rPr>
        <w:t xml:space="preserve"> </w:t>
      </w:r>
      <w:proofErr w:type="spellStart"/>
      <w:r w:rsidR="00E436BC">
        <w:rPr>
          <w:color w:val="1F497D"/>
          <w:w w:val="105"/>
          <w:sz w:val="21"/>
        </w:rPr>
        <w:t>genitalité</w:t>
      </w:r>
      <w:proofErr w:type="spellEnd"/>
      <w:r w:rsidR="00E436BC">
        <w:rPr>
          <w:color w:val="1F497D"/>
          <w:w w:val="105"/>
          <w:sz w:val="21"/>
        </w:rPr>
        <w:t xml:space="preserve"> dans l’</w:t>
      </w:r>
      <w:r>
        <w:rPr>
          <w:color w:val="1F497D"/>
          <w:w w:val="105"/>
          <w:sz w:val="21"/>
        </w:rPr>
        <w:t>union conjugale</w:t>
      </w:r>
    </w:p>
    <w:p w:rsidR="00365860" w:rsidRDefault="00B04FA1">
      <w:pPr>
        <w:spacing w:before="13"/>
        <w:ind w:left="4857"/>
        <w:rPr>
          <w:sz w:val="21"/>
        </w:rPr>
      </w:pPr>
      <w:r>
        <w:rPr>
          <w:color w:val="1F497D"/>
          <w:w w:val="105"/>
          <w:sz w:val="21"/>
        </w:rPr>
        <w:t>Paternité et maternité responsable, l'enfant comme Don.</w:t>
      </w:r>
    </w:p>
    <w:p w:rsidR="00365860" w:rsidRDefault="00365860">
      <w:pPr>
        <w:pStyle w:val="Corpsdetexte"/>
        <w:rPr>
          <w:sz w:val="23"/>
        </w:rPr>
      </w:pPr>
    </w:p>
    <w:p w:rsidR="00365860" w:rsidRDefault="00B04FA1" w:rsidP="00197E13">
      <w:pPr>
        <w:pStyle w:val="Paragraphedeliste"/>
        <w:numPr>
          <w:ilvl w:val="0"/>
          <w:numId w:val="34"/>
        </w:numPr>
        <w:tabs>
          <w:tab w:val="left" w:pos="888"/>
          <w:tab w:val="left" w:pos="889"/>
          <w:tab w:val="left" w:pos="2732"/>
        </w:tabs>
        <w:ind w:left="888"/>
        <w:rPr>
          <w:b/>
          <w:sz w:val="21"/>
        </w:rPr>
      </w:pPr>
      <w:r>
        <w:rPr>
          <w:b/>
          <w:color w:val="1F497D"/>
          <w:w w:val="105"/>
          <w:sz w:val="21"/>
        </w:rPr>
        <w:tab/>
        <w:t>Le pardon dans le</w:t>
      </w:r>
      <w:r>
        <w:rPr>
          <w:b/>
          <w:color w:val="1F497D"/>
          <w:spacing w:val="3"/>
          <w:w w:val="105"/>
          <w:sz w:val="21"/>
        </w:rPr>
        <w:t xml:space="preserve"> </w:t>
      </w:r>
      <w:r>
        <w:rPr>
          <w:b/>
          <w:color w:val="1F497D"/>
          <w:w w:val="105"/>
          <w:sz w:val="21"/>
        </w:rPr>
        <w:t>couple</w:t>
      </w:r>
    </w:p>
    <w:p w:rsidR="00365860" w:rsidRDefault="00B04FA1" w:rsidP="00197E13">
      <w:pPr>
        <w:pStyle w:val="Paragraphedeliste"/>
        <w:numPr>
          <w:ilvl w:val="1"/>
          <w:numId w:val="34"/>
        </w:numPr>
        <w:tabs>
          <w:tab w:val="left" w:pos="3441"/>
          <w:tab w:val="left" w:pos="3442"/>
        </w:tabs>
        <w:spacing w:before="8"/>
        <w:ind w:left="3441" w:hanging="711"/>
        <w:rPr>
          <w:rFonts w:ascii="Cambria" w:hAnsi="Cambria"/>
          <w:color w:val="1F497D"/>
          <w:sz w:val="21"/>
        </w:rPr>
      </w:pPr>
      <w:r>
        <w:rPr>
          <w:color w:val="1F497D"/>
          <w:w w:val="105"/>
          <w:sz w:val="21"/>
        </w:rPr>
        <w:t>"Les sujets qui fâchent" (en grand</w:t>
      </w:r>
      <w:r>
        <w:rPr>
          <w:color w:val="1F497D"/>
          <w:spacing w:val="5"/>
          <w:w w:val="105"/>
          <w:sz w:val="21"/>
        </w:rPr>
        <w:t xml:space="preserve"> </w:t>
      </w:r>
      <w:r>
        <w:rPr>
          <w:color w:val="1F497D"/>
          <w:w w:val="105"/>
          <w:sz w:val="21"/>
        </w:rPr>
        <w:t>groupe)</w:t>
      </w:r>
    </w:p>
    <w:p w:rsidR="00365860" w:rsidRDefault="00B04FA1" w:rsidP="00197E13">
      <w:pPr>
        <w:pStyle w:val="Paragraphedeliste"/>
        <w:numPr>
          <w:ilvl w:val="1"/>
          <w:numId w:val="34"/>
        </w:numPr>
        <w:tabs>
          <w:tab w:val="left" w:pos="3441"/>
          <w:tab w:val="left" w:pos="3442"/>
        </w:tabs>
        <w:spacing w:before="13"/>
        <w:ind w:left="3441" w:hanging="712"/>
        <w:rPr>
          <w:rFonts w:ascii="Cambria" w:hAnsi="Cambria"/>
          <w:color w:val="1F497D"/>
          <w:sz w:val="21"/>
        </w:rPr>
      </w:pPr>
      <w:r>
        <w:rPr>
          <w:color w:val="1F497D"/>
          <w:w w:val="105"/>
          <w:sz w:val="21"/>
        </w:rPr>
        <w:t>Le couple à l'épreuve de l'infidélité (en</w:t>
      </w:r>
      <w:r>
        <w:rPr>
          <w:color w:val="1F497D"/>
          <w:spacing w:val="5"/>
          <w:w w:val="105"/>
          <w:sz w:val="21"/>
        </w:rPr>
        <w:t xml:space="preserve"> </w:t>
      </w:r>
      <w:r>
        <w:rPr>
          <w:color w:val="1F497D"/>
          <w:w w:val="105"/>
          <w:sz w:val="21"/>
        </w:rPr>
        <w:t>sous-groupe)</w:t>
      </w:r>
    </w:p>
    <w:p w:rsidR="00365860" w:rsidRDefault="00B04FA1" w:rsidP="00197E13">
      <w:pPr>
        <w:pStyle w:val="Paragraphedeliste"/>
        <w:numPr>
          <w:ilvl w:val="1"/>
          <w:numId w:val="34"/>
        </w:numPr>
        <w:tabs>
          <w:tab w:val="left" w:pos="3441"/>
          <w:tab w:val="left" w:pos="3442"/>
        </w:tabs>
        <w:spacing w:before="8"/>
        <w:ind w:left="3441" w:hanging="712"/>
        <w:rPr>
          <w:rFonts w:ascii="Cambria" w:hAnsi="Cambria"/>
          <w:color w:val="1F497D"/>
          <w:sz w:val="21"/>
        </w:rPr>
      </w:pPr>
      <w:r>
        <w:rPr>
          <w:color w:val="1F497D"/>
          <w:w w:val="105"/>
          <w:sz w:val="21"/>
        </w:rPr>
        <w:t>La communion dans la différence (en</w:t>
      </w:r>
      <w:r>
        <w:rPr>
          <w:color w:val="1F497D"/>
          <w:spacing w:val="3"/>
          <w:w w:val="105"/>
          <w:sz w:val="21"/>
        </w:rPr>
        <w:t xml:space="preserve"> </w:t>
      </w:r>
      <w:r>
        <w:rPr>
          <w:color w:val="1F497D"/>
          <w:w w:val="105"/>
          <w:sz w:val="21"/>
        </w:rPr>
        <w:t>sous-groupe)</w:t>
      </w:r>
    </w:p>
    <w:p w:rsidR="00365860" w:rsidRDefault="00B04FA1" w:rsidP="00197E13">
      <w:pPr>
        <w:pStyle w:val="Paragraphedeliste"/>
        <w:numPr>
          <w:ilvl w:val="2"/>
          <w:numId w:val="34"/>
        </w:numPr>
        <w:tabs>
          <w:tab w:val="left" w:pos="3473"/>
          <w:tab w:val="left" w:pos="3475"/>
        </w:tabs>
        <w:spacing w:before="12"/>
        <w:ind w:hanging="361"/>
        <w:rPr>
          <w:sz w:val="21"/>
        </w:rPr>
      </w:pPr>
      <w:r>
        <w:rPr>
          <w:color w:val="1F497D"/>
          <w:w w:val="105"/>
          <w:sz w:val="21"/>
        </w:rPr>
        <w:t>Communiquer pour mieux</w:t>
      </w:r>
      <w:r>
        <w:rPr>
          <w:color w:val="1F497D"/>
          <w:spacing w:val="1"/>
          <w:w w:val="105"/>
          <w:sz w:val="21"/>
        </w:rPr>
        <w:t xml:space="preserve"> </w:t>
      </w:r>
      <w:r>
        <w:rPr>
          <w:color w:val="1F497D"/>
          <w:w w:val="105"/>
          <w:sz w:val="21"/>
        </w:rPr>
        <w:t>s'aimer</w:t>
      </w:r>
    </w:p>
    <w:p w:rsidR="00365860" w:rsidRDefault="00365860">
      <w:pPr>
        <w:pStyle w:val="Corpsdetexte"/>
        <w:spacing w:before="11"/>
        <w:rPr>
          <w:sz w:val="22"/>
        </w:rPr>
      </w:pPr>
    </w:p>
    <w:p w:rsidR="00365860" w:rsidRDefault="00E436BC" w:rsidP="00197E13">
      <w:pPr>
        <w:pStyle w:val="Paragraphedeliste"/>
        <w:numPr>
          <w:ilvl w:val="0"/>
          <w:numId w:val="34"/>
        </w:numPr>
        <w:tabs>
          <w:tab w:val="left" w:pos="887"/>
          <w:tab w:val="left" w:pos="888"/>
        </w:tabs>
        <w:spacing w:before="6"/>
        <w:ind w:left="4860"/>
        <w:rPr>
          <w:rFonts w:ascii="Calibri"/>
          <w:b/>
          <w:sz w:val="32"/>
        </w:rPr>
      </w:pPr>
      <w:r w:rsidRPr="00E436BC">
        <w:rPr>
          <w:color w:val="1F497D"/>
          <w:w w:val="105"/>
          <w:sz w:val="21"/>
        </w:rPr>
        <w:t xml:space="preserve">La </w:t>
      </w:r>
      <w:r w:rsidR="00B04FA1" w:rsidRPr="00E436BC">
        <w:rPr>
          <w:color w:val="1F497D"/>
          <w:w w:val="105"/>
          <w:sz w:val="21"/>
        </w:rPr>
        <w:t>prière dans</w:t>
      </w:r>
      <w:r w:rsidRPr="00E436BC">
        <w:rPr>
          <w:color w:val="1F497D"/>
          <w:w w:val="105"/>
          <w:sz w:val="21"/>
        </w:rPr>
        <w:t xml:space="preserve"> notre vie </w:t>
      </w:r>
      <w:r w:rsidR="00B04FA1" w:rsidRPr="00E436BC">
        <w:rPr>
          <w:color w:val="1F497D"/>
          <w:w w:val="105"/>
          <w:sz w:val="21"/>
        </w:rPr>
        <w:t>(1Cor</w:t>
      </w:r>
      <w:r w:rsidR="00B04FA1" w:rsidRPr="00E436BC">
        <w:rPr>
          <w:color w:val="1F497D"/>
          <w:spacing w:val="4"/>
          <w:w w:val="105"/>
          <w:sz w:val="21"/>
        </w:rPr>
        <w:t xml:space="preserve"> </w:t>
      </w:r>
      <w:r w:rsidR="00B04FA1" w:rsidRPr="00E436BC">
        <w:rPr>
          <w:color w:val="1F497D"/>
          <w:w w:val="105"/>
          <w:sz w:val="21"/>
        </w:rPr>
        <w:t>12)</w:t>
      </w:r>
      <w:r w:rsidRPr="00E436BC">
        <w:rPr>
          <w:rFonts w:ascii="Calibri"/>
          <w:b/>
          <w:sz w:val="32"/>
        </w:rPr>
        <w:t xml:space="preserve"> </w:t>
      </w:r>
    </w:p>
    <w:p w:rsidR="00365860" w:rsidRDefault="00B04FA1">
      <w:pPr>
        <w:ind w:left="793" w:right="1370"/>
        <w:jc w:val="center"/>
        <w:rPr>
          <w:rFonts w:ascii="Calibri" w:hAnsi="Calibri"/>
          <w:b/>
          <w:sz w:val="28"/>
        </w:rPr>
      </w:pPr>
      <w:r>
        <w:rPr>
          <w:rFonts w:ascii="Calibri" w:hAnsi="Calibri"/>
          <w:b/>
          <w:color w:val="008000"/>
          <w:w w:val="127"/>
          <w:sz w:val="28"/>
          <w:u w:val="single" w:color="008000"/>
        </w:rPr>
        <w:t>L</w:t>
      </w:r>
      <w:r>
        <w:rPr>
          <w:rFonts w:ascii="Calibri" w:hAnsi="Calibri"/>
          <w:b/>
          <w:color w:val="008000"/>
          <w:w w:val="108"/>
          <w:sz w:val="28"/>
          <w:u w:val="single" w:color="008000"/>
        </w:rPr>
        <w:t>e</w:t>
      </w:r>
      <w:r>
        <w:rPr>
          <w:rFonts w:ascii="Calibri" w:hAnsi="Calibri"/>
          <w:b/>
          <w:color w:val="008000"/>
          <w:sz w:val="28"/>
          <w:u w:val="single" w:color="008000"/>
        </w:rPr>
        <w:t xml:space="preserve"> </w:t>
      </w:r>
      <w:r>
        <w:rPr>
          <w:rFonts w:ascii="Calibri" w:hAnsi="Calibri"/>
          <w:b/>
          <w:color w:val="008000"/>
          <w:spacing w:val="-10"/>
          <w:sz w:val="28"/>
          <w:u w:val="single" w:color="008000"/>
        </w:rPr>
        <w:t xml:space="preserve"> </w:t>
      </w:r>
      <w:r>
        <w:rPr>
          <w:rFonts w:ascii="Calibri" w:hAnsi="Calibri"/>
          <w:b/>
          <w:color w:val="008000"/>
          <w:spacing w:val="1"/>
          <w:w w:val="92"/>
          <w:sz w:val="28"/>
          <w:u w:val="single" w:color="008000"/>
        </w:rPr>
        <w:t>m</w:t>
      </w:r>
      <w:r>
        <w:rPr>
          <w:rFonts w:ascii="Calibri" w:hAnsi="Calibri"/>
          <w:b/>
          <w:color w:val="008000"/>
          <w:w w:val="115"/>
          <w:sz w:val="28"/>
          <w:u w:val="single" w:color="008000"/>
        </w:rPr>
        <w:t>ys</w:t>
      </w:r>
      <w:r>
        <w:rPr>
          <w:rFonts w:ascii="Calibri" w:hAnsi="Calibri"/>
          <w:b/>
          <w:color w:val="008000"/>
          <w:w w:val="137"/>
          <w:sz w:val="28"/>
          <w:u w:val="single" w:color="008000"/>
        </w:rPr>
        <w:t>t</w:t>
      </w:r>
      <w:r>
        <w:rPr>
          <w:rFonts w:ascii="Calibri" w:hAnsi="Calibri"/>
          <w:b/>
          <w:color w:val="008000"/>
          <w:w w:val="116"/>
          <w:sz w:val="28"/>
          <w:u w:val="single" w:color="008000"/>
        </w:rPr>
        <w:t>èr</w:t>
      </w:r>
      <w:r>
        <w:rPr>
          <w:rFonts w:ascii="Calibri" w:hAnsi="Calibri"/>
          <w:b/>
          <w:color w:val="008000"/>
          <w:w w:val="108"/>
          <w:sz w:val="28"/>
          <w:u w:val="single" w:color="008000"/>
        </w:rPr>
        <w:t>e</w:t>
      </w:r>
      <w:r>
        <w:rPr>
          <w:rFonts w:ascii="Calibri" w:hAnsi="Calibri"/>
          <w:b/>
          <w:color w:val="008000"/>
          <w:sz w:val="28"/>
          <w:u w:val="single" w:color="008000"/>
        </w:rPr>
        <w:t xml:space="preserve"> </w:t>
      </w:r>
      <w:r>
        <w:rPr>
          <w:rFonts w:ascii="Calibri" w:hAnsi="Calibri"/>
          <w:b/>
          <w:color w:val="008000"/>
          <w:spacing w:val="-10"/>
          <w:sz w:val="28"/>
          <w:u w:val="single" w:color="008000"/>
        </w:rPr>
        <w:t xml:space="preserve"> </w:t>
      </w:r>
      <w:r>
        <w:rPr>
          <w:rFonts w:ascii="Calibri" w:hAnsi="Calibri"/>
          <w:b/>
          <w:smallCaps/>
          <w:color w:val="008000"/>
          <w:w w:val="120"/>
          <w:sz w:val="28"/>
          <w:u w:val="single" w:color="008000"/>
        </w:rPr>
        <w:t>pas</w:t>
      </w:r>
      <w:r>
        <w:rPr>
          <w:rFonts w:ascii="Calibri" w:hAnsi="Calibri"/>
          <w:b/>
          <w:color w:val="008000"/>
          <w:w w:val="122"/>
          <w:sz w:val="28"/>
          <w:u w:val="single" w:color="008000"/>
        </w:rPr>
        <w:t>c</w:t>
      </w:r>
      <w:r>
        <w:rPr>
          <w:rFonts w:ascii="Calibri" w:hAnsi="Calibri"/>
          <w:b/>
          <w:smallCaps/>
          <w:color w:val="008000"/>
          <w:w w:val="114"/>
          <w:sz w:val="28"/>
          <w:u w:val="single" w:color="008000"/>
        </w:rPr>
        <w:t>a</w:t>
      </w:r>
      <w:r>
        <w:rPr>
          <w:rFonts w:ascii="Calibri" w:hAnsi="Calibri"/>
          <w:b/>
          <w:color w:val="008000"/>
          <w:w w:val="130"/>
          <w:sz w:val="28"/>
          <w:u w:val="single" w:color="008000"/>
        </w:rPr>
        <w:t>l</w:t>
      </w:r>
      <w:r>
        <w:rPr>
          <w:rFonts w:ascii="Calibri" w:hAnsi="Calibri"/>
          <w:b/>
          <w:color w:val="008000"/>
          <w:sz w:val="28"/>
          <w:u w:val="single" w:color="008000"/>
        </w:rPr>
        <w:t xml:space="preserve"> </w:t>
      </w:r>
      <w:r>
        <w:rPr>
          <w:rFonts w:ascii="Calibri" w:hAnsi="Calibri"/>
          <w:b/>
          <w:color w:val="008000"/>
          <w:spacing w:val="-11"/>
          <w:sz w:val="28"/>
          <w:u w:val="single" w:color="008000"/>
        </w:rPr>
        <w:t xml:space="preserve"> </w:t>
      </w:r>
      <w:r>
        <w:rPr>
          <w:rFonts w:ascii="Calibri" w:hAnsi="Calibri"/>
          <w:b/>
          <w:smallCaps/>
          <w:color w:val="008000"/>
          <w:w w:val="110"/>
          <w:sz w:val="28"/>
          <w:u w:val="single" w:color="008000"/>
        </w:rPr>
        <w:t>dan</w:t>
      </w:r>
      <w:r>
        <w:rPr>
          <w:rFonts w:ascii="Calibri" w:hAnsi="Calibri"/>
          <w:b/>
          <w:color w:val="008000"/>
          <w:w w:val="112"/>
          <w:sz w:val="28"/>
          <w:u w:val="single" w:color="008000"/>
        </w:rPr>
        <w:t>s</w:t>
      </w:r>
      <w:r>
        <w:rPr>
          <w:rFonts w:ascii="Calibri" w:hAnsi="Calibri"/>
          <w:b/>
          <w:color w:val="008000"/>
          <w:sz w:val="28"/>
          <w:u w:val="single" w:color="008000"/>
        </w:rPr>
        <w:t xml:space="preserve"> </w:t>
      </w:r>
      <w:r>
        <w:rPr>
          <w:rFonts w:ascii="Calibri" w:hAnsi="Calibri"/>
          <w:b/>
          <w:color w:val="008000"/>
          <w:spacing w:val="-11"/>
          <w:sz w:val="28"/>
          <w:u w:val="single" w:color="008000"/>
        </w:rPr>
        <w:t xml:space="preserve"> </w:t>
      </w:r>
      <w:r>
        <w:rPr>
          <w:rFonts w:ascii="Calibri" w:hAnsi="Calibri"/>
          <w:b/>
          <w:color w:val="008000"/>
          <w:w w:val="130"/>
          <w:sz w:val="28"/>
          <w:u w:val="single" w:color="008000"/>
        </w:rPr>
        <w:t>l</w:t>
      </w:r>
      <w:r>
        <w:rPr>
          <w:rFonts w:ascii="Calibri" w:hAnsi="Calibri"/>
          <w:b/>
          <w:color w:val="008000"/>
          <w:w w:val="108"/>
          <w:sz w:val="28"/>
          <w:u w:val="single" w:color="008000"/>
        </w:rPr>
        <w:t>e</w:t>
      </w:r>
      <w:r>
        <w:rPr>
          <w:rFonts w:ascii="Calibri" w:hAnsi="Calibri"/>
          <w:b/>
          <w:color w:val="008000"/>
          <w:sz w:val="28"/>
          <w:u w:val="single" w:color="008000"/>
        </w:rPr>
        <w:t xml:space="preserve"> </w:t>
      </w:r>
      <w:r>
        <w:rPr>
          <w:rFonts w:ascii="Calibri" w:hAnsi="Calibri"/>
          <w:b/>
          <w:color w:val="008000"/>
          <w:spacing w:val="-10"/>
          <w:sz w:val="28"/>
          <w:u w:val="single" w:color="008000"/>
        </w:rPr>
        <w:t xml:space="preserve"> </w:t>
      </w:r>
      <w:r>
        <w:rPr>
          <w:rFonts w:ascii="Calibri" w:hAnsi="Calibri"/>
          <w:b/>
          <w:color w:val="008000"/>
          <w:w w:val="112"/>
          <w:sz w:val="28"/>
          <w:u w:val="single" w:color="008000"/>
        </w:rPr>
        <w:t>s</w:t>
      </w:r>
      <w:r>
        <w:rPr>
          <w:rFonts w:ascii="Calibri" w:hAnsi="Calibri"/>
          <w:b/>
          <w:smallCaps/>
          <w:color w:val="008000"/>
          <w:w w:val="117"/>
          <w:sz w:val="28"/>
          <w:u w:val="single" w:color="008000"/>
        </w:rPr>
        <w:t>ac</w:t>
      </w:r>
      <w:r>
        <w:rPr>
          <w:rFonts w:ascii="Calibri" w:hAnsi="Calibri"/>
          <w:b/>
          <w:color w:val="008000"/>
          <w:w w:val="128"/>
          <w:sz w:val="28"/>
          <w:u w:val="single" w:color="008000"/>
        </w:rPr>
        <w:t>r</w:t>
      </w:r>
      <w:r>
        <w:rPr>
          <w:rFonts w:ascii="Calibri" w:hAnsi="Calibri"/>
          <w:b/>
          <w:color w:val="008000"/>
          <w:w w:val="98"/>
          <w:sz w:val="28"/>
          <w:u w:val="single" w:color="008000"/>
        </w:rPr>
        <w:t>e</w:t>
      </w:r>
      <w:r>
        <w:rPr>
          <w:rFonts w:ascii="Calibri" w:hAnsi="Calibri"/>
          <w:b/>
          <w:color w:val="008000"/>
          <w:spacing w:val="1"/>
          <w:w w:val="98"/>
          <w:sz w:val="28"/>
          <w:u w:val="single" w:color="008000"/>
        </w:rPr>
        <w:t>m</w:t>
      </w:r>
      <w:r>
        <w:rPr>
          <w:rFonts w:ascii="Calibri" w:hAnsi="Calibri"/>
          <w:b/>
          <w:color w:val="008000"/>
          <w:w w:val="103"/>
          <w:sz w:val="28"/>
          <w:u w:val="single" w:color="008000"/>
        </w:rPr>
        <w:t>en</w:t>
      </w:r>
      <w:r>
        <w:rPr>
          <w:rFonts w:ascii="Calibri" w:hAnsi="Calibri"/>
          <w:b/>
          <w:color w:val="008000"/>
          <w:w w:val="137"/>
          <w:sz w:val="28"/>
          <w:u w:val="single" w:color="008000"/>
        </w:rPr>
        <w:t>t</w:t>
      </w:r>
      <w:r>
        <w:rPr>
          <w:rFonts w:ascii="Calibri" w:hAnsi="Calibri"/>
          <w:b/>
          <w:color w:val="008000"/>
          <w:sz w:val="28"/>
          <w:u w:val="single" w:color="008000"/>
        </w:rPr>
        <w:t xml:space="preserve"> </w:t>
      </w:r>
      <w:r>
        <w:rPr>
          <w:rFonts w:ascii="Calibri" w:hAnsi="Calibri"/>
          <w:b/>
          <w:color w:val="008000"/>
          <w:spacing w:val="-10"/>
          <w:sz w:val="28"/>
          <w:u w:val="single" w:color="008000"/>
        </w:rPr>
        <w:t xml:space="preserve"> </w:t>
      </w:r>
      <w:r>
        <w:rPr>
          <w:rFonts w:ascii="Calibri" w:hAnsi="Calibri"/>
          <w:b/>
          <w:color w:val="008000"/>
          <w:w w:val="111"/>
          <w:sz w:val="28"/>
          <w:u w:val="single" w:color="008000"/>
        </w:rPr>
        <w:t>d</w:t>
      </w:r>
      <w:r>
        <w:rPr>
          <w:rFonts w:ascii="Calibri" w:hAnsi="Calibri"/>
          <w:b/>
          <w:color w:val="008000"/>
          <w:w w:val="108"/>
          <w:sz w:val="28"/>
          <w:u w:val="single" w:color="008000"/>
        </w:rPr>
        <w:t>e</w:t>
      </w:r>
      <w:r>
        <w:rPr>
          <w:rFonts w:ascii="Calibri" w:hAnsi="Calibri"/>
          <w:b/>
          <w:color w:val="008000"/>
          <w:sz w:val="28"/>
          <w:u w:val="single" w:color="008000"/>
        </w:rPr>
        <w:t xml:space="preserve"> </w:t>
      </w:r>
      <w:r>
        <w:rPr>
          <w:rFonts w:ascii="Calibri" w:hAnsi="Calibri"/>
          <w:b/>
          <w:color w:val="008000"/>
          <w:spacing w:val="-10"/>
          <w:sz w:val="28"/>
          <w:u w:val="single" w:color="008000"/>
        </w:rPr>
        <w:t xml:space="preserve"> </w:t>
      </w:r>
      <w:r>
        <w:rPr>
          <w:rFonts w:ascii="Calibri" w:hAnsi="Calibri"/>
          <w:b/>
          <w:color w:val="008000"/>
          <w:w w:val="98"/>
          <w:sz w:val="28"/>
          <w:u w:val="single" w:color="008000"/>
        </w:rPr>
        <w:t>n</w:t>
      </w:r>
      <w:r>
        <w:rPr>
          <w:rFonts w:ascii="Calibri" w:hAnsi="Calibri"/>
          <w:b/>
          <w:color w:val="008000"/>
          <w:w w:val="111"/>
          <w:sz w:val="28"/>
          <w:u w:val="single" w:color="008000"/>
        </w:rPr>
        <w:t>ot</w:t>
      </w:r>
      <w:r>
        <w:rPr>
          <w:rFonts w:ascii="Calibri" w:hAnsi="Calibri"/>
          <w:b/>
          <w:color w:val="008000"/>
          <w:w w:val="128"/>
          <w:sz w:val="28"/>
          <w:u w:val="single" w:color="008000"/>
        </w:rPr>
        <w:t>r</w:t>
      </w:r>
      <w:r>
        <w:rPr>
          <w:rFonts w:ascii="Calibri" w:hAnsi="Calibri"/>
          <w:b/>
          <w:color w:val="008000"/>
          <w:w w:val="108"/>
          <w:sz w:val="28"/>
          <w:u w:val="single" w:color="008000"/>
        </w:rPr>
        <w:t>e</w:t>
      </w:r>
      <w:r>
        <w:rPr>
          <w:rFonts w:ascii="Calibri" w:hAnsi="Calibri"/>
          <w:b/>
          <w:color w:val="008000"/>
          <w:sz w:val="28"/>
          <w:u w:val="single" w:color="008000"/>
        </w:rPr>
        <w:t xml:space="preserve"> </w:t>
      </w:r>
      <w:r>
        <w:rPr>
          <w:rFonts w:ascii="Calibri" w:hAnsi="Calibri"/>
          <w:b/>
          <w:color w:val="008000"/>
          <w:spacing w:val="-10"/>
          <w:sz w:val="28"/>
          <w:u w:val="single" w:color="008000"/>
        </w:rPr>
        <w:t xml:space="preserve"> </w:t>
      </w:r>
      <w:r>
        <w:rPr>
          <w:rFonts w:ascii="Calibri" w:hAnsi="Calibri"/>
          <w:b/>
          <w:color w:val="008000"/>
          <w:spacing w:val="1"/>
          <w:w w:val="92"/>
          <w:sz w:val="28"/>
          <w:u w:val="single" w:color="008000"/>
        </w:rPr>
        <w:t>m</w:t>
      </w:r>
      <w:r>
        <w:rPr>
          <w:rFonts w:ascii="Calibri" w:hAnsi="Calibri"/>
          <w:b/>
          <w:smallCaps/>
          <w:color w:val="008000"/>
          <w:w w:val="108"/>
          <w:sz w:val="28"/>
          <w:u w:val="single" w:color="008000"/>
        </w:rPr>
        <w:t>ar</w:t>
      </w:r>
      <w:r>
        <w:rPr>
          <w:rFonts w:ascii="Calibri" w:hAnsi="Calibri"/>
          <w:b/>
          <w:color w:val="008000"/>
          <w:w w:val="110"/>
          <w:sz w:val="28"/>
          <w:u w:val="single" w:color="008000"/>
        </w:rPr>
        <w:t>i</w:t>
      </w:r>
      <w:r>
        <w:rPr>
          <w:rFonts w:ascii="Calibri" w:hAnsi="Calibri"/>
          <w:b/>
          <w:smallCaps/>
          <w:color w:val="008000"/>
          <w:w w:val="118"/>
          <w:sz w:val="28"/>
          <w:u w:val="single" w:color="008000"/>
        </w:rPr>
        <w:t>age</w:t>
      </w:r>
    </w:p>
    <w:p w:rsidR="00365860" w:rsidRDefault="00365860">
      <w:pPr>
        <w:pStyle w:val="Corpsdetexte"/>
        <w:spacing w:before="8"/>
        <w:rPr>
          <w:rFonts w:ascii="Calibri"/>
          <w:b/>
          <w:sz w:val="15"/>
        </w:rPr>
      </w:pPr>
    </w:p>
    <w:p w:rsidR="00365860" w:rsidRDefault="00B04FA1" w:rsidP="00197E13">
      <w:pPr>
        <w:pStyle w:val="Paragraphedeliste"/>
        <w:numPr>
          <w:ilvl w:val="0"/>
          <w:numId w:val="34"/>
        </w:numPr>
        <w:tabs>
          <w:tab w:val="left" w:pos="888"/>
          <w:tab w:val="left" w:pos="890"/>
          <w:tab w:val="left" w:pos="2165"/>
        </w:tabs>
        <w:spacing w:before="138"/>
        <w:ind w:left="889" w:hanging="358"/>
        <w:rPr>
          <w:b/>
          <w:sz w:val="21"/>
        </w:rPr>
      </w:pPr>
      <w:r>
        <w:rPr>
          <w:b/>
          <w:color w:val="1F497D"/>
          <w:w w:val="105"/>
          <w:sz w:val="21"/>
        </w:rPr>
        <w:t>vidéo sur les</w:t>
      </w:r>
      <w:r>
        <w:rPr>
          <w:b/>
          <w:color w:val="1F497D"/>
          <w:spacing w:val="3"/>
          <w:w w:val="105"/>
          <w:sz w:val="21"/>
        </w:rPr>
        <w:t xml:space="preserve"> </w:t>
      </w:r>
      <w:r>
        <w:rPr>
          <w:b/>
          <w:color w:val="1F497D"/>
          <w:w w:val="105"/>
          <w:sz w:val="21"/>
        </w:rPr>
        <w:t>sacrements.</w:t>
      </w:r>
      <w:r w:rsidR="00E436BC">
        <w:rPr>
          <w:b/>
          <w:color w:val="1F497D"/>
          <w:w w:val="105"/>
          <w:sz w:val="21"/>
        </w:rPr>
        <w:t xml:space="preserve"> 3 </w:t>
      </w:r>
      <w:proofErr w:type="spellStart"/>
      <w:r w:rsidR="00E436BC">
        <w:rPr>
          <w:b/>
          <w:color w:val="1F497D"/>
          <w:w w:val="105"/>
          <w:sz w:val="21"/>
        </w:rPr>
        <w:t>mitutes</w:t>
      </w:r>
      <w:proofErr w:type="spellEnd"/>
      <w:r w:rsidR="00E436BC">
        <w:rPr>
          <w:b/>
          <w:color w:val="1F497D"/>
          <w:w w:val="105"/>
          <w:sz w:val="21"/>
        </w:rPr>
        <w:t xml:space="preserve"> </w:t>
      </w:r>
      <w:proofErr w:type="spellStart"/>
      <w:r w:rsidR="00E436BC">
        <w:rPr>
          <w:b/>
          <w:color w:val="1F497D"/>
          <w:w w:val="105"/>
          <w:sz w:val="21"/>
        </w:rPr>
        <w:t>kt</w:t>
      </w:r>
      <w:proofErr w:type="spellEnd"/>
    </w:p>
    <w:p w:rsidR="00365860" w:rsidRDefault="00365860">
      <w:pPr>
        <w:spacing w:line="254" w:lineRule="auto"/>
        <w:rPr>
          <w:sz w:val="17"/>
        </w:rPr>
        <w:sectPr w:rsidR="00365860">
          <w:footerReference w:type="default" r:id="rId10"/>
          <w:pgSz w:w="11910" w:h="16840"/>
          <w:pgMar w:top="780" w:right="300" w:bottom="880" w:left="120" w:header="0" w:footer="684" w:gutter="0"/>
          <w:cols w:space="720"/>
        </w:sectPr>
      </w:pPr>
    </w:p>
    <w:p w:rsidR="00365860" w:rsidRDefault="00B04FA1">
      <w:pPr>
        <w:spacing w:before="68"/>
        <w:ind w:left="794" w:right="1370"/>
        <w:jc w:val="center"/>
        <w:rPr>
          <w:b/>
          <w:sz w:val="28"/>
        </w:rPr>
      </w:pPr>
      <w:r>
        <w:rPr>
          <w:b/>
          <w:color w:val="1F497D"/>
          <w:sz w:val="28"/>
        </w:rPr>
        <w:lastRenderedPageBreak/>
        <w:t>L</w:t>
      </w:r>
      <w:r>
        <w:rPr>
          <w:b/>
          <w:color w:val="1F497D"/>
          <w:sz w:val="21"/>
        </w:rPr>
        <w:t xml:space="preserve">E MARIAGE </w:t>
      </w:r>
      <w:r>
        <w:rPr>
          <w:b/>
          <w:color w:val="1F497D"/>
          <w:sz w:val="28"/>
        </w:rPr>
        <w:t>C</w:t>
      </w:r>
      <w:r>
        <w:rPr>
          <w:b/>
          <w:color w:val="1F497D"/>
          <w:sz w:val="21"/>
        </w:rPr>
        <w:t xml:space="preserve">IVIL A LA MAIRIE </w:t>
      </w:r>
      <w:r>
        <w:rPr>
          <w:b/>
          <w:color w:val="1F497D"/>
          <w:sz w:val="28"/>
        </w:rPr>
        <w:t>:</w:t>
      </w:r>
    </w:p>
    <w:p w:rsidR="00365860" w:rsidRDefault="00365860">
      <w:pPr>
        <w:pStyle w:val="Corpsdetexte"/>
        <w:spacing w:before="3"/>
        <w:rPr>
          <w:b/>
          <w:sz w:val="36"/>
        </w:rPr>
      </w:pPr>
    </w:p>
    <w:p w:rsidR="00365860" w:rsidRDefault="00B04FA1" w:rsidP="00197E13">
      <w:pPr>
        <w:pStyle w:val="Paragraphedeliste"/>
        <w:numPr>
          <w:ilvl w:val="1"/>
          <w:numId w:val="34"/>
        </w:numPr>
        <w:tabs>
          <w:tab w:val="left" w:pos="2034"/>
          <w:tab w:val="left" w:pos="2036"/>
        </w:tabs>
        <w:ind w:hanging="361"/>
        <w:rPr>
          <w:rFonts w:ascii="Cambria" w:hAnsi="Cambria"/>
          <w:i/>
          <w:sz w:val="24"/>
        </w:rPr>
      </w:pPr>
      <w:r>
        <w:rPr>
          <w:i/>
          <w:w w:val="105"/>
          <w:sz w:val="19"/>
        </w:rPr>
        <w:t>Mot d'accueil par le</w:t>
      </w:r>
      <w:r>
        <w:rPr>
          <w:i/>
          <w:spacing w:val="2"/>
          <w:w w:val="105"/>
          <w:sz w:val="19"/>
        </w:rPr>
        <w:t xml:space="preserve"> </w:t>
      </w:r>
      <w:r>
        <w:rPr>
          <w:i/>
          <w:w w:val="105"/>
          <w:sz w:val="19"/>
        </w:rPr>
        <w:t>maire</w:t>
      </w:r>
    </w:p>
    <w:p w:rsidR="00365860" w:rsidRDefault="00B04FA1" w:rsidP="00197E13">
      <w:pPr>
        <w:pStyle w:val="Paragraphedeliste"/>
        <w:numPr>
          <w:ilvl w:val="1"/>
          <w:numId w:val="34"/>
        </w:numPr>
        <w:tabs>
          <w:tab w:val="left" w:pos="2034"/>
          <w:tab w:val="left" w:pos="2036"/>
        </w:tabs>
        <w:spacing w:before="103"/>
        <w:ind w:hanging="362"/>
        <w:rPr>
          <w:rFonts w:ascii="Cambria" w:hAnsi="Cambria"/>
          <w:i/>
          <w:sz w:val="24"/>
        </w:rPr>
      </w:pPr>
      <w:r>
        <w:rPr>
          <w:i/>
          <w:w w:val="105"/>
          <w:sz w:val="19"/>
        </w:rPr>
        <w:t xml:space="preserve">Le maire expose </w:t>
      </w:r>
      <w:proofErr w:type="gramStart"/>
      <w:r>
        <w:rPr>
          <w:i/>
          <w:w w:val="105"/>
          <w:sz w:val="19"/>
        </w:rPr>
        <w:t>au époux</w:t>
      </w:r>
      <w:proofErr w:type="gramEnd"/>
      <w:r>
        <w:rPr>
          <w:i/>
          <w:w w:val="105"/>
          <w:sz w:val="19"/>
        </w:rPr>
        <w:t xml:space="preserve"> leurs devoirs, en lisant les articles du code</w:t>
      </w:r>
      <w:r>
        <w:rPr>
          <w:i/>
          <w:spacing w:val="5"/>
          <w:w w:val="105"/>
          <w:sz w:val="19"/>
        </w:rPr>
        <w:t xml:space="preserve"> </w:t>
      </w:r>
      <w:r>
        <w:rPr>
          <w:i/>
          <w:w w:val="105"/>
          <w:sz w:val="19"/>
        </w:rPr>
        <w:t>civil:</w:t>
      </w:r>
    </w:p>
    <w:p w:rsidR="00365860" w:rsidRDefault="00365860">
      <w:pPr>
        <w:pStyle w:val="Corpsdetexte"/>
        <w:rPr>
          <w:i/>
          <w:sz w:val="28"/>
        </w:rPr>
      </w:pPr>
    </w:p>
    <w:p w:rsidR="00365860" w:rsidRDefault="00B04FA1">
      <w:pPr>
        <w:pStyle w:val="Heading5"/>
        <w:spacing w:before="197"/>
        <w:ind w:left="1674"/>
      </w:pPr>
      <w:r>
        <w:t>Art. 212: Les époux se doivent mutuelle fidélité, secours, assistance.</w:t>
      </w:r>
    </w:p>
    <w:p w:rsidR="00365860" w:rsidRDefault="00365860">
      <w:pPr>
        <w:pStyle w:val="Corpsdetexte"/>
        <w:rPr>
          <w:b/>
          <w:sz w:val="26"/>
        </w:rPr>
      </w:pPr>
    </w:p>
    <w:p w:rsidR="00365860" w:rsidRDefault="00365860">
      <w:pPr>
        <w:pStyle w:val="Corpsdetexte"/>
        <w:spacing w:before="9"/>
        <w:rPr>
          <w:b/>
          <w:sz w:val="21"/>
        </w:rPr>
      </w:pPr>
    </w:p>
    <w:p w:rsidR="00365860" w:rsidRDefault="00B04FA1">
      <w:pPr>
        <w:spacing w:before="1" w:line="362" w:lineRule="auto"/>
        <w:ind w:left="1674" w:right="1231"/>
        <w:rPr>
          <w:b/>
          <w:sz w:val="24"/>
        </w:rPr>
      </w:pPr>
      <w:r>
        <w:rPr>
          <w:b/>
          <w:sz w:val="24"/>
        </w:rPr>
        <w:t>Art. 213: les époux assurent ensemble la direction morale et matérielle de la famille. Ils pourvoient à l'éducation des enfants et préparent leur avenir.</w:t>
      </w:r>
    </w:p>
    <w:p w:rsidR="00365860" w:rsidRDefault="00365860">
      <w:pPr>
        <w:pStyle w:val="Corpsdetexte"/>
        <w:spacing w:before="7"/>
        <w:rPr>
          <w:b/>
          <w:sz w:val="35"/>
        </w:rPr>
      </w:pPr>
    </w:p>
    <w:p w:rsidR="00365860" w:rsidRDefault="00B04FA1">
      <w:pPr>
        <w:spacing w:line="360" w:lineRule="auto"/>
        <w:ind w:left="1674" w:right="1250"/>
        <w:rPr>
          <w:b/>
          <w:sz w:val="24"/>
        </w:rPr>
      </w:pPr>
      <w:r>
        <w:rPr>
          <w:b/>
          <w:sz w:val="24"/>
        </w:rPr>
        <w:t>Art. 214: Si les conventions matrimoniales ne règlent pas la contribution des époux aux charges du mariage, ils y contribuent à proportion de leurs facultés respectives.</w:t>
      </w:r>
    </w:p>
    <w:p w:rsidR="00365860" w:rsidRDefault="00365860">
      <w:pPr>
        <w:pStyle w:val="Corpsdetexte"/>
        <w:spacing w:before="1"/>
        <w:rPr>
          <w:b/>
          <w:sz w:val="36"/>
        </w:rPr>
      </w:pPr>
    </w:p>
    <w:p w:rsidR="00365860" w:rsidRDefault="00B04FA1">
      <w:pPr>
        <w:ind w:left="1674"/>
        <w:rPr>
          <w:b/>
          <w:sz w:val="24"/>
        </w:rPr>
      </w:pPr>
      <w:r>
        <w:rPr>
          <w:b/>
          <w:sz w:val="24"/>
        </w:rPr>
        <w:t>Art 215: les époux se doivent mutuellement à une communauté de vie.</w:t>
      </w:r>
    </w:p>
    <w:p w:rsidR="00365860" w:rsidRDefault="00365860">
      <w:pPr>
        <w:pStyle w:val="Corpsdetexte"/>
        <w:rPr>
          <w:b/>
          <w:sz w:val="26"/>
        </w:rPr>
      </w:pPr>
    </w:p>
    <w:p w:rsidR="00365860" w:rsidRDefault="00365860">
      <w:pPr>
        <w:pStyle w:val="Corpsdetexte"/>
        <w:spacing w:before="10"/>
        <w:rPr>
          <w:b/>
          <w:sz w:val="21"/>
        </w:rPr>
      </w:pPr>
    </w:p>
    <w:p w:rsidR="00365860" w:rsidRDefault="00B04FA1" w:rsidP="00197E13">
      <w:pPr>
        <w:pStyle w:val="Paragraphedeliste"/>
        <w:numPr>
          <w:ilvl w:val="1"/>
          <w:numId w:val="34"/>
        </w:numPr>
        <w:tabs>
          <w:tab w:val="left" w:pos="2034"/>
          <w:tab w:val="left" w:pos="2036"/>
        </w:tabs>
        <w:ind w:hanging="362"/>
        <w:rPr>
          <w:rFonts w:ascii="Cambria" w:hAnsi="Cambria"/>
          <w:i/>
          <w:sz w:val="24"/>
        </w:rPr>
      </w:pPr>
      <w:r>
        <w:rPr>
          <w:i/>
          <w:w w:val="105"/>
          <w:sz w:val="19"/>
        </w:rPr>
        <w:t>Le maire demande ensuite aux époux s'ils ont fait un contrat de</w:t>
      </w:r>
      <w:r>
        <w:rPr>
          <w:i/>
          <w:spacing w:val="4"/>
          <w:w w:val="105"/>
          <w:sz w:val="19"/>
        </w:rPr>
        <w:t xml:space="preserve"> </w:t>
      </w:r>
      <w:r>
        <w:rPr>
          <w:i/>
          <w:w w:val="105"/>
          <w:sz w:val="19"/>
        </w:rPr>
        <w:t>mariage.</w:t>
      </w:r>
    </w:p>
    <w:p w:rsidR="00365860" w:rsidRDefault="00B04FA1" w:rsidP="00197E13">
      <w:pPr>
        <w:pStyle w:val="Paragraphedeliste"/>
        <w:numPr>
          <w:ilvl w:val="1"/>
          <w:numId w:val="34"/>
        </w:numPr>
        <w:tabs>
          <w:tab w:val="left" w:pos="2034"/>
          <w:tab w:val="left" w:pos="2036"/>
        </w:tabs>
        <w:spacing w:before="108" w:line="355" w:lineRule="auto"/>
        <w:ind w:right="1247" w:hanging="361"/>
        <w:rPr>
          <w:rFonts w:ascii="Cambria" w:hAnsi="Cambria"/>
          <w:sz w:val="24"/>
        </w:rPr>
      </w:pPr>
      <w:r>
        <w:rPr>
          <w:i/>
          <w:sz w:val="19"/>
        </w:rPr>
        <w:t>Il s'enquiert si quelqu'un dans la salle a des raisons de s'opposer à ce mariage "</w:t>
      </w:r>
      <w:r>
        <w:rPr>
          <w:b/>
          <w:sz w:val="24"/>
        </w:rPr>
        <w:t>qu'il se manifeste  ou qu'il se taise à</w:t>
      </w:r>
      <w:r>
        <w:rPr>
          <w:b/>
          <w:spacing w:val="-2"/>
          <w:sz w:val="24"/>
        </w:rPr>
        <w:t xml:space="preserve"> </w:t>
      </w:r>
      <w:r>
        <w:rPr>
          <w:b/>
          <w:sz w:val="24"/>
        </w:rPr>
        <w:t>jamais</w:t>
      </w:r>
      <w:r>
        <w:rPr>
          <w:sz w:val="19"/>
        </w:rPr>
        <w:t>".</w:t>
      </w:r>
    </w:p>
    <w:p w:rsidR="00365860" w:rsidRDefault="00B04FA1" w:rsidP="00197E13">
      <w:pPr>
        <w:pStyle w:val="Paragraphedeliste"/>
        <w:numPr>
          <w:ilvl w:val="1"/>
          <w:numId w:val="34"/>
        </w:numPr>
        <w:tabs>
          <w:tab w:val="left" w:pos="2034"/>
          <w:tab w:val="left" w:pos="2036"/>
        </w:tabs>
        <w:spacing w:before="5"/>
        <w:ind w:hanging="361"/>
        <w:rPr>
          <w:rFonts w:ascii="Cambria" w:hAnsi="Cambria"/>
          <w:i/>
          <w:sz w:val="24"/>
        </w:rPr>
      </w:pPr>
      <w:r>
        <w:rPr>
          <w:i/>
          <w:w w:val="105"/>
          <w:sz w:val="19"/>
        </w:rPr>
        <w:t>Puis chacun se lève pour écouter l'engagement du mariage et le consentement des mariés:</w:t>
      </w:r>
    </w:p>
    <w:p w:rsidR="00365860" w:rsidRDefault="00017BBA">
      <w:pPr>
        <w:pStyle w:val="Corpsdetexte"/>
        <w:spacing w:before="8"/>
        <w:rPr>
          <w:i/>
          <w:sz w:val="13"/>
        </w:rPr>
      </w:pPr>
      <w:r w:rsidRPr="00017BBA">
        <w:pict>
          <v:group id="_x0000_s1115" style="position:absolute;margin-left:45.85pt;margin-top:9.85pt;width:502.8pt;height:131.05pt;z-index:-15724544;mso-wrap-distance-left:0;mso-wrap-distance-right:0;mso-position-horizontal-relative:page" coordorigin="917,197" coordsize="10056,2621">
            <v:shape id="_x0000_s1118" type="#_x0000_t75" style="position:absolute;left:916;top:196;width:10056;height:2516">
              <v:imagedata r:id="rId11" o:title=""/>
            </v:shape>
            <v:shape id="_x0000_s1117" type="#_x0000_t202" style="position:absolute;left:1795;top:2598;width:4734;height:218" filled="f" stroked="f">
              <v:textbox inset="0,0,0,0">
                <w:txbxContent>
                  <w:p w:rsidR="00476838" w:rsidRDefault="00476838">
                    <w:pPr>
                      <w:spacing w:line="216" w:lineRule="exact"/>
                      <w:rPr>
                        <w:i/>
                        <w:sz w:val="19"/>
                      </w:rPr>
                    </w:pPr>
                    <w:r>
                      <w:rPr>
                        <w:i/>
                        <w:w w:val="105"/>
                        <w:sz w:val="19"/>
                      </w:rPr>
                      <w:t>Remise des alliances s'il n'y a pas de cérémonie religieuse.</w:t>
                    </w:r>
                  </w:p>
                </w:txbxContent>
              </v:textbox>
            </v:shape>
            <v:shape id="_x0000_s1116" type="#_x0000_t202" style="position:absolute;left:1094;top:335;width:9701;height:2160" filled="f" strokeweight="1.44pt">
              <v:textbox inset="0,0,0,0">
                <w:txbxContent>
                  <w:p w:rsidR="00476838" w:rsidRDefault="00476838">
                    <w:pPr>
                      <w:tabs>
                        <w:tab w:val="left" w:pos="1744"/>
                      </w:tabs>
                      <w:spacing w:before="169"/>
                      <w:ind w:left="686"/>
                      <w:rPr>
                        <w:b/>
                        <w:sz w:val="24"/>
                      </w:rPr>
                    </w:pPr>
                    <w:r>
                      <w:rPr>
                        <w:i/>
                        <w:color w:val="FF0000"/>
                        <w:sz w:val="19"/>
                      </w:rPr>
                      <w:t>Le</w:t>
                    </w:r>
                    <w:r>
                      <w:rPr>
                        <w:i/>
                        <w:color w:val="FF0000"/>
                        <w:spacing w:val="11"/>
                        <w:sz w:val="19"/>
                      </w:rPr>
                      <w:t xml:space="preserve"> </w:t>
                    </w:r>
                    <w:r>
                      <w:rPr>
                        <w:i/>
                        <w:color w:val="FF0000"/>
                        <w:sz w:val="19"/>
                      </w:rPr>
                      <w:t>maire:</w:t>
                    </w:r>
                    <w:r>
                      <w:rPr>
                        <w:i/>
                        <w:color w:val="FF0000"/>
                        <w:sz w:val="19"/>
                      </w:rPr>
                      <w:tab/>
                    </w:r>
                    <w:r>
                      <w:rPr>
                        <w:b/>
                        <w:sz w:val="24"/>
                      </w:rPr>
                      <w:t xml:space="preserve">Monsieur </w:t>
                    </w:r>
                    <w:r>
                      <w:rPr>
                        <w:b/>
                        <w:color w:val="FF0000"/>
                        <w:sz w:val="24"/>
                      </w:rPr>
                      <w:t>N</w:t>
                    </w:r>
                    <w:proofErr w:type="gramStart"/>
                    <w:r>
                      <w:rPr>
                        <w:b/>
                        <w:color w:val="FF0000"/>
                        <w:sz w:val="24"/>
                      </w:rPr>
                      <w:t xml:space="preserve">. </w:t>
                    </w:r>
                    <w:r>
                      <w:rPr>
                        <w:b/>
                        <w:sz w:val="24"/>
                      </w:rPr>
                      <w:t>,</w:t>
                    </w:r>
                    <w:proofErr w:type="gramEnd"/>
                    <w:r>
                      <w:rPr>
                        <w:b/>
                        <w:sz w:val="24"/>
                      </w:rPr>
                      <w:t xml:space="preserve"> consentez vous à prendre pour épouse mademoiselle</w:t>
                    </w:r>
                    <w:r>
                      <w:rPr>
                        <w:b/>
                        <w:spacing w:val="-6"/>
                        <w:sz w:val="24"/>
                      </w:rPr>
                      <w:t xml:space="preserve"> </w:t>
                    </w:r>
                    <w:r>
                      <w:rPr>
                        <w:b/>
                        <w:color w:val="FF0000"/>
                        <w:sz w:val="24"/>
                      </w:rPr>
                      <w:t>N.</w:t>
                    </w:r>
                    <w:r>
                      <w:rPr>
                        <w:b/>
                        <w:sz w:val="24"/>
                      </w:rPr>
                      <w:t>?</w:t>
                    </w:r>
                  </w:p>
                  <w:p w:rsidR="00476838" w:rsidRDefault="00476838">
                    <w:pPr>
                      <w:tabs>
                        <w:tab w:val="left" w:pos="1744"/>
                      </w:tabs>
                      <w:spacing w:before="137"/>
                      <w:ind w:left="1034"/>
                      <w:rPr>
                        <w:b/>
                        <w:sz w:val="24"/>
                      </w:rPr>
                    </w:pPr>
                    <w:r>
                      <w:rPr>
                        <w:i/>
                        <w:color w:val="FF0000"/>
                        <w:sz w:val="19"/>
                      </w:rPr>
                      <w:t>Lui:</w:t>
                    </w:r>
                    <w:r>
                      <w:rPr>
                        <w:i/>
                        <w:color w:val="FF0000"/>
                        <w:sz w:val="19"/>
                      </w:rPr>
                      <w:tab/>
                    </w:r>
                    <w:r>
                      <w:rPr>
                        <w:b/>
                        <w:sz w:val="24"/>
                      </w:rPr>
                      <w:t>Oui</w:t>
                    </w:r>
                  </w:p>
                  <w:p w:rsidR="00476838" w:rsidRDefault="00476838">
                    <w:pPr>
                      <w:tabs>
                        <w:tab w:val="left" w:pos="1744"/>
                      </w:tabs>
                      <w:spacing w:before="137"/>
                      <w:ind w:left="686"/>
                      <w:rPr>
                        <w:b/>
                        <w:sz w:val="24"/>
                      </w:rPr>
                    </w:pPr>
                    <w:r>
                      <w:rPr>
                        <w:i/>
                        <w:color w:val="FF0000"/>
                        <w:sz w:val="19"/>
                      </w:rPr>
                      <w:t>Le</w:t>
                    </w:r>
                    <w:r>
                      <w:rPr>
                        <w:i/>
                        <w:color w:val="FF0000"/>
                        <w:spacing w:val="11"/>
                        <w:sz w:val="19"/>
                      </w:rPr>
                      <w:t xml:space="preserve"> </w:t>
                    </w:r>
                    <w:r>
                      <w:rPr>
                        <w:i/>
                        <w:color w:val="FF0000"/>
                        <w:sz w:val="19"/>
                      </w:rPr>
                      <w:t>maire:</w:t>
                    </w:r>
                    <w:r>
                      <w:rPr>
                        <w:i/>
                        <w:color w:val="FF0000"/>
                        <w:sz w:val="19"/>
                      </w:rPr>
                      <w:tab/>
                    </w:r>
                    <w:r>
                      <w:rPr>
                        <w:b/>
                        <w:sz w:val="24"/>
                      </w:rPr>
                      <w:t xml:space="preserve">Mademoiselle </w:t>
                    </w:r>
                    <w:r>
                      <w:rPr>
                        <w:b/>
                        <w:color w:val="FF0000"/>
                        <w:sz w:val="24"/>
                      </w:rPr>
                      <w:t>N</w:t>
                    </w:r>
                    <w:proofErr w:type="gramStart"/>
                    <w:r>
                      <w:rPr>
                        <w:b/>
                        <w:color w:val="FF0000"/>
                        <w:sz w:val="24"/>
                      </w:rPr>
                      <w:t xml:space="preserve">. </w:t>
                    </w:r>
                    <w:r>
                      <w:rPr>
                        <w:b/>
                        <w:sz w:val="24"/>
                      </w:rPr>
                      <w:t>,</w:t>
                    </w:r>
                    <w:proofErr w:type="gramEnd"/>
                    <w:r>
                      <w:rPr>
                        <w:b/>
                        <w:sz w:val="24"/>
                      </w:rPr>
                      <w:t xml:space="preserve"> consentez vous à prendre pour époux monsieur</w:t>
                    </w:r>
                    <w:r>
                      <w:rPr>
                        <w:b/>
                        <w:spacing w:val="-6"/>
                        <w:sz w:val="24"/>
                      </w:rPr>
                      <w:t xml:space="preserve"> </w:t>
                    </w:r>
                    <w:r>
                      <w:rPr>
                        <w:b/>
                        <w:color w:val="FF0000"/>
                        <w:sz w:val="24"/>
                      </w:rPr>
                      <w:t>N.</w:t>
                    </w:r>
                    <w:r>
                      <w:rPr>
                        <w:b/>
                        <w:sz w:val="24"/>
                      </w:rPr>
                      <w:t>?</w:t>
                    </w:r>
                  </w:p>
                  <w:p w:rsidR="00476838" w:rsidRDefault="00476838">
                    <w:pPr>
                      <w:tabs>
                        <w:tab w:val="left" w:pos="1744"/>
                      </w:tabs>
                      <w:spacing w:before="137"/>
                      <w:ind w:left="1034"/>
                      <w:rPr>
                        <w:b/>
                        <w:sz w:val="24"/>
                      </w:rPr>
                    </w:pPr>
                    <w:r>
                      <w:rPr>
                        <w:i/>
                        <w:color w:val="FF0000"/>
                        <w:sz w:val="19"/>
                      </w:rPr>
                      <w:t>Elle:</w:t>
                    </w:r>
                    <w:r>
                      <w:rPr>
                        <w:i/>
                        <w:color w:val="FF0000"/>
                        <w:sz w:val="19"/>
                      </w:rPr>
                      <w:tab/>
                    </w:r>
                    <w:r>
                      <w:rPr>
                        <w:b/>
                        <w:sz w:val="24"/>
                      </w:rPr>
                      <w:t>Oui</w:t>
                    </w:r>
                  </w:p>
                </w:txbxContent>
              </v:textbox>
            </v:shape>
            <w10:wrap type="topAndBottom" anchorx="page"/>
          </v:group>
        </w:pict>
      </w:r>
    </w:p>
    <w:p w:rsidR="00365860" w:rsidRDefault="00365860">
      <w:pPr>
        <w:pStyle w:val="Corpsdetexte"/>
        <w:rPr>
          <w:i/>
          <w:sz w:val="20"/>
        </w:rPr>
      </w:pPr>
    </w:p>
    <w:p w:rsidR="00365860" w:rsidRDefault="00365860">
      <w:pPr>
        <w:pStyle w:val="Corpsdetexte"/>
        <w:spacing w:before="8"/>
        <w:rPr>
          <w:i/>
          <w:sz w:val="15"/>
        </w:rPr>
      </w:pPr>
    </w:p>
    <w:p w:rsidR="00365860" w:rsidRDefault="00B04FA1">
      <w:pPr>
        <w:pStyle w:val="Heading5"/>
        <w:tabs>
          <w:tab w:val="left" w:pos="2732"/>
        </w:tabs>
        <w:spacing w:before="90"/>
        <w:ind w:left="1675"/>
      </w:pPr>
      <w:r>
        <w:rPr>
          <w:b w:val="0"/>
          <w:i/>
          <w:sz w:val="19"/>
        </w:rPr>
        <w:t>Le</w:t>
      </w:r>
      <w:r>
        <w:rPr>
          <w:b w:val="0"/>
          <w:i/>
          <w:spacing w:val="11"/>
          <w:sz w:val="19"/>
        </w:rPr>
        <w:t xml:space="preserve"> </w:t>
      </w:r>
      <w:r>
        <w:rPr>
          <w:b w:val="0"/>
          <w:i/>
          <w:sz w:val="19"/>
        </w:rPr>
        <w:t>maire:</w:t>
      </w:r>
      <w:r>
        <w:rPr>
          <w:b w:val="0"/>
          <w:i/>
          <w:sz w:val="19"/>
        </w:rPr>
        <w:tab/>
      </w:r>
      <w:r>
        <w:t>Au nom de la loi, nous vous déclarons unis par le</w:t>
      </w:r>
      <w:r>
        <w:rPr>
          <w:spacing w:val="-11"/>
        </w:rPr>
        <w:t xml:space="preserve"> </w:t>
      </w:r>
      <w:r>
        <w:t>mariage.</w:t>
      </w:r>
    </w:p>
    <w:p w:rsidR="00365860" w:rsidRDefault="00365860">
      <w:pPr>
        <w:pStyle w:val="Corpsdetexte"/>
        <w:rPr>
          <w:b/>
          <w:sz w:val="26"/>
        </w:rPr>
      </w:pPr>
    </w:p>
    <w:p w:rsidR="00365860" w:rsidRDefault="00365860">
      <w:pPr>
        <w:pStyle w:val="Corpsdetexte"/>
        <w:spacing w:before="11"/>
        <w:rPr>
          <w:b/>
          <w:sz w:val="22"/>
        </w:rPr>
      </w:pPr>
    </w:p>
    <w:p w:rsidR="00365860" w:rsidRDefault="00B04FA1">
      <w:pPr>
        <w:ind w:left="1675"/>
        <w:rPr>
          <w:i/>
          <w:sz w:val="19"/>
        </w:rPr>
      </w:pPr>
      <w:r>
        <w:rPr>
          <w:i/>
          <w:w w:val="105"/>
          <w:sz w:val="19"/>
        </w:rPr>
        <w:t>Signature du registre.</w:t>
      </w:r>
    </w:p>
    <w:p w:rsidR="00365860" w:rsidRDefault="00365860">
      <w:pPr>
        <w:rPr>
          <w:sz w:val="19"/>
        </w:rPr>
        <w:sectPr w:rsidR="00365860">
          <w:pgSz w:w="11910" w:h="16840"/>
          <w:pgMar w:top="780" w:right="300" w:bottom="940" w:left="120" w:header="0" w:footer="684" w:gutter="0"/>
          <w:cols w:space="720"/>
        </w:sectPr>
      </w:pPr>
    </w:p>
    <w:p w:rsidR="00365860" w:rsidRDefault="00B04FA1">
      <w:pPr>
        <w:spacing w:before="67"/>
        <w:ind w:left="3333"/>
        <w:rPr>
          <w:b/>
          <w:sz w:val="28"/>
        </w:rPr>
      </w:pPr>
      <w:r>
        <w:rPr>
          <w:b/>
          <w:color w:val="1F497D"/>
          <w:sz w:val="28"/>
        </w:rPr>
        <w:lastRenderedPageBreak/>
        <w:t>L</w:t>
      </w:r>
      <w:r>
        <w:rPr>
          <w:b/>
          <w:color w:val="1F497D"/>
          <w:sz w:val="21"/>
        </w:rPr>
        <w:t>E CONSENTEMENT DES EPOUX A L</w:t>
      </w:r>
      <w:r>
        <w:rPr>
          <w:b/>
          <w:color w:val="1F497D"/>
          <w:sz w:val="28"/>
        </w:rPr>
        <w:t>'</w:t>
      </w:r>
      <w:r>
        <w:rPr>
          <w:b/>
          <w:color w:val="1F497D"/>
          <w:sz w:val="21"/>
        </w:rPr>
        <w:t xml:space="preserve">EGLISE </w:t>
      </w:r>
      <w:r>
        <w:rPr>
          <w:b/>
          <w:color w:val="1F497D"/>
          <w:sz w:val="28"/>
        </w:rPr>
        <w:t>:</w:t>
      </w:r>
    </w:p>
    <w:p w:rsidR="00365860" w:rsidRDefault="00365860">
      <w:pPr>
        <w:pStyle w:val="Corpsdetexte"/>
        <w:spacing w:before="5"/>
        <w:rPr>
          <w:b/>
          <w:sz w:val="36"/>
        </w:rPr>
      </w:pPr>
    </w:p>
    <w:p w:rsidR="00365860" w:rsidRDefault="00B04FA1">
      <w:pPr>
        <w:spacing w:line="252" w:lineRule="auto"/>
        <w:ind w:left="2733" w:right="1231"/>
        <w:rPr>
          <w:i/>
          <w:sz w:val="19"/>
        </w:rPr>
      </w:pPr>
      <w:r>
        <w:rPr>
          <w:i/>
          <w:color w:val="FF0000"/>
          <w:w w:val="105"/>
          <w:sz w:val="19"/>
        </w:rPr>
        <w:t>Après avoir écouté les textes bibliques, le célébrant en fera un commentaire adapté à la circonstance puis, il interroge les époux qui répondent séparément:</w:t>
      </w:r>
    </w:p>
    <w:p w:rsidR="00365860" w:rsidRDefault="00B04FA1">
      <w:pPr>
        <w:pStyle w:val="Heading5"/>
        <w:spacing w:line="268" w:lineRule="exact"/>
        <w:ind w:left="2733"/>
      </w:pPr>
      <w:r>
        <w:t>N. et N., vous avez écouté la parole de Dieu</w:t>
      </w:r>
    </w:p>
    <w:p w:rsidR="00365860" w:rsidRDefault="00B04FA1">
      <w:pPr>
        <w:spacing w:line="242" w:lineRule="auto"/>
        <w:ind w:left="3441" w:right="2202"/>
        <w:rPr>
          <w:b/>
          <w:sz w:val="24"/>
        </w:rPr>
      </w:pPr>
      <w:proofErr w:type="gramStart"/>
      <w:r>
        <w:rPr>
          <w:b/>
          <w:sz w:val="24"/>
        </w:rPr>
        <w:t>qui</w:t>
      </w:r>
      <w:proofErr w:type="gramEnd"/>
      <w:r>
        <w:rPr>
          <w:b/>
          <w:sz w:val="24"/>
        </w:rPr>
        <w:t xml:space="preserve"> révèle la grandeur de l'amour humain et du mariage. Vous allez vous engager l'un envers l'autre.</w:t>
      </w:r>
    </w:p>
    <w:p w:rsidR="00365860" w:rsidRDefault="00B04FA1">
      <w:pPr>
        <w:spacing w:line="271" w:lineRule="exact"/>
        <w:ind w:left="3441"/>
        <w:rPr>
          <w:b/>
          <w:sz w:val="24"/>
        </w:rPr>
      </w:pPr>
      <w:r>
        <w:rPr>
          <w:b/>
          <w:sz w:val="24"/>
        </w:rPr>
        <w:t>Est-ce librement et sans contrainte?</w:t>
      </w:r>
    </w:p>
    <w:p w:rsidR="00365860" w:rsidRDefault="00B04FA1">
      <w:pPr>
        <w:spacing w:before="2" w:line="275" w:lineRule="exact"/>
        <w:ind w:left="2733"/>
        <w:rPr>
          <w:b/>
          <w:sz w:val="24"/>
        </w:rPr>
      </w:pPr>
      <w:r>
        <w:rPr>
          <w:i/>
          <w:color w:val="FF0000"/>
          <w:w w:val="105"/>
          <w:sz w:val="19"/>
        </w:rPr>
        <w:t xml:space="preserve">Les futurs époux séparément: </w:t>
      </w:r>
      <w:r>
        <w:rPr>
          <w:b/>
          <w:w w:val="105"/>
          <w:sz w:val="24"/>
        </w:rPr>
        <w:t>Oui</w:t>
      </w:r>
    </w:p>
    <w:p w:rsidR="00365860" w:rsidRDefault="00B04FA1">
      <w:pPr>
        <w:pStyle w:val="Heading5"/>
        <w:ind w:left="3440" w:right="3277" w:hanging="708"/>
      </w:pPr>
      <w:r>
        <w:rPr>
          <w:b w:val="0"/>
          <w:i/>
          <w:color w:val="FF0000"/>
          <w:sz w:val="19"/>
        </w:rPr>
        <w:t xml:space="preserve">Il poursuit: </w:t>
      </w:r>
      <w:r>
        <w:t>En vous engageant dans la voie du mariage Vous vous promettez amour mutuel et respect. Est-ce pour toute votre vie?</w:t>
      </w:r>
    </w:p>
    <w:p w:rsidR="00365860" w:rsidRDefault="00B04FA1">
      <w:pPr>
        <w:spacing w:before="1" w:line="275" w:lineRule="exact"/>
        <w:ind w:left="2733"/>
        <w:rPr>
          <w:b/>
          <w:sz w:val="24"/>
        </w:rPr>
      </w:pPr>
      <w:r>
        <w:rPr>
          <w:i/>
          <w:color w:val="FF0000"/>
          <w:sz w:val="19"/>
        </w:rPr>
        <w:t xml:space="preserve">Les futurs époux séparément: </w:t>
      </w:r>
      <w:r>
        <w:rPr>
          <w:b/>
          <w:sz w:val="24"/>
        </w:rPr>
        <w:t>Oui pour toute notre vie</w:t>
      </w:r>
    </w:p>
    <w:p w:rsidR="00365860" w:rsidRDefault="00B04FA1">
      <w:pPr>
        <w:pStyle w:val="Heading5"/>
        <w:spacing w:line="242" w:lineRule="auto"/>
        <w:ind w:left="3440" w:right="1691" w:hanging="708"/>
      </w:pPr>
      <w:r>
        <w:rPr>
          <w:b w:val="0"/>
          <w:i/>
          <w:color w:val="FF0000"/>
          <w:sz w:val="19"/>
        </w:rPr>
        <w:t>Il poursuit</w:t>
      </w:r>
      <w:r>
        <w:rPr>
          <w:b w:val="0"/>
          <w:i/>
          <w:sz w:val="19"/>
        </w:rPr>
        <w:t xml:space="preserve">: </w:t>
      </w:r>
      <w:r>
        <w:t>Etes-vous prêts à accueillir les enfants que Dieu vous donne et à les éduquer selon l'Evangile du Christ</w:t>
      </w:r>
    </w:p>
    <w:p w:rsidR="00365860" w:rsidRDefault="00B04FA1">
      <w:pPr>
        <w:spacing w:line="271" w:lineRule="exact"/>
        <w:ind w:left="3440"/>
        <w:rPr>
          <w:b/>
          <w:sz w:val="24"/>
        </w:rPr>
      </w:pPr>
      <w:proofErr w:type="gramStart"/>
      <w:r>
        <w:rPr>
          <w:b/>
          <w:sz w:val="24"/>
        </w:rPr>
        <w:t>et</w:t>
      </w:r>
      <w:proofErr w:type="gramEnd"/>
      <w:r>
        <w:rPr>
          <w:b/>
          <w:sz w:val="24"/>
        </w:rPr>
        <w:t xml:space="preserve"> dans la foi de l'Eglise?</w:t>
      </w:r>
    </w:p>
    <w:p w:rsidR="00365860" w:rsidRDefault="00B04FA1">
      <w:pPr>
        <w:spacing w:before="1" w:line="275" w:lineRule="exact"/>
        <w:ind w:left="2733"/>
        <w:rPr>
          <w:b/>
          <w:sz w:val="24"/>
        </w:rPr>
      </w:pPr>
      <w:r>
        <w:rPr>
          <w:i/>
          <w:color w:val="FF0000"/>
          <w:w w:val="105"/>
          <w:sz w:val="19"/>
        </w:rPr>
        <w:t xml:space="preserve">Les futurs époux séparément: </w:t>
      </w:r>
      <w:r>
        <w:rPr>
          <w:b/>
          <w:w w:val="105"/>
          <w:sz w:val="24"/>
        </w:rPr>
        <w:t>Oui</w:t>
      </w:r>
    </w:p>
    <w:p w:rsidR="00365860" w:rsidRDefault="00B04FA1">
      <w:pPr>
        <w:pStyle w:val="Heading5"/>
        <w:spacing w:line="242" w:lineRule="auto"/>
        <w:ind w:left="3442" w:right="1231" w:hanging="710"/>
      </w:pPr>
      <w:r>
        <w:rPr>
          <w:b w:val="0"/>
          <w:i/>
          <w:color w:val="FF0000"/>
          <w:sz w:val="19"/>
        </w:rPr>
        <w:t xml:space="preserve">Il poursuit: </w:t>
      </w:r>
      <w:r>
        <w:t>Etes-vous disposés à assumer ensemble votre mission de chrétiens dans le monde et dans l'Eglise?</w:t>
      </w:r>
    </w:p>
    <w:p w:rsidR="00365860" w:rsidRDefault="00B04FA1">
      <w:pPr>
        <w:spacing w:line="271" w:lineRule="exact"/>
        <w:ind w:left="2733"/>
        <w:rPr>
          <w:b/>
          <w:sz w:val="24"/>
        </w:rPr>
      </w:pPr>
      <w:r>
        <w:rPr>
          <w:i/>
          <w:color w:val="FF0000"/>
          <w:w w:val="105"/>
          <w:sz w:val="19"/>
        </w:rPr>
        <w:t xml:space="preserve">Les futurs époux ensemble: </w:t>
      </w:r>
      <w:r>
        <w:rPr>
          <w:b/>
          <w:w w:val="105"/>
          <w:sz w:val="24"/>
        </w:rPr>
        <w:t>Oui</w:t>
      </w:r>
    </w:p>
    <w:p w:rsidR="00365860" w:rsidRDefault="00365860">
      <w:pPr>
        <w:pStyle w:val="Corpsdetexte"/>
        <w:spacing w:before="10"/>
        <w:rPr>
          <w:b/>
          <w:sz w:val="23"/>
        </w:rPr>
      </w:pPr>
    </w:p>
    <w:p w:rsidR="00365860" w:rsidRDefault="00017BBA">
      <w:pPr>
        <w:pStyle w:val="Heading5"/>
        <w:spacing w:before="1" w:line="242" w:lineRule="auto"/>
        <w:ind w:left="1314" w:right="1209"/>
      </w:pPr>
      <w:r>
        <w:pict>
          <v:group id="_x0000_s1112" style="position:absolute;left:0;text-align:left;margin-left:45.1pt;margin-top:30.7pt;width:503.8pt;height:143.8pt;z-index:-15723520;mso-wrap-distance-left:0;mso-wrap-distance-right:0;mso-position-horizontal-relative:page" coordorigin="902,614" coordsize="10076,2876">
            <v:shape id="_x0000_s1114" type="#_x0000_t75" style="position:absolute;left:902;top:613;width:10076;height:2876">
              <v:imagedata r:id="rId12" o:title=""/>
            </v:shape>
            <v:shape id="_x0000_s1113" type="#_x0000_t202" style="position:absolute;left:1079;top:748;width:9720;height:2520" filled="f" strokeweight="1.44pt">
              <v:textbox inset="0,0,0,0">
                <w:txbxContent>
                  <w:p w:rsidR="00476838" w:rsidRDefault="00476838">
                    <w:pPr>
                      <w:spacing w:before="77"/>
                      <w:ind w:left="340"/>
                      <w:jc w:val="both"/>
                      <w:rPr>
                        <w:i/>
                        <w:sz w:val="19"/>
                      </w:rPr>
                    </w:pPr>
                    <w:r>
                      <w:rPr>
                        <w:i/>
                        <w:color w:val="FF0000"/>
                        <w:w w:val="105"/>
                        <w:sz w:val="19"/>
                      </w:rPr>
                      <w:t>Le futur époux:</w:t>
                    </w:r>
                  </w:p>
                  <w:p w:rsidR="00476838" w:rsidRDefault="00476838">
                    <w:pPr>
                      <w:spacing w:before="3"/>
                      <w:ind w:left="340" w:right="475"/>
                      <w:jc w:val="both"/>
                      <w:rPr>
                        <w:b/>
                        <w:sz w:val="24"/>
                      </w:rPr>
                    </w:pPr>
                    <w:r>
                      <w:rPr>
                        <w:b/>
                        <w:sz w:val="24"/>
                      </w:rPr>
                      <w:t>Moi, N., je te reçois N. comme épouse, et je promets de te rester fidèle, dans le bonheur et dans les épreuves, dans la santé et dans la maladie, pour t'aimer tous les jours de ma vie.</w:t>
                    </w:r>
                  </w:p>
                  <w:p w:rsidR="00476838" w:rsidRDefault="00476838">
                    <w:pPr>
                      <w:spacing w:before="6"/>
                      <w:ind w:left="340"/>
                      <w:jc w:val="both"/>
                      <w:rPr>
                        <w:i/>
                        <w:sz w:val="19"/>
                      </w:rPr>
                    </w:pPr>
                    <w:r>
                      <w:rPr>
                        <w:i/>
                        <w:color w:val="FF0000"/>
                        <w:w w:val="105"/>
                        <w:sz w:val="19"/>
                      </w:rPr>
                      <w:t>La future épouse:</w:t>
                    </w:r>
                  </w:p>
                  <w:p w:rsidR="00476838" w:rsidRDefault="00476838">
                    <w:pPr>
                      <w:spacing w:before="4"/>
                      <w:ind w:left="340"/>
                      <w:jc w:val="both"/>
                      <w:rPr>
                        <w:b/>
                        <w:sz w:val="24"/>
                      </w:rPr>
                    </w:pPr>
                    <w:r>
                      <w:rPr>
                        <w:b/>
                        <w:sz w:val="24"/>
                      </w:rPr>
                      <w:t>Moi, N., je te reçois N. comme époux et je serai ton épouse.</w:t>
                    </w:r>
                  </w:p>
                  <w:p w:rsidR="00476838" w:rsidRDefault="00476838">
                    <w:pPr>
                      <w:spacing w:before="5" w:line="237" w:lineRule="auto"/>
                      <w:ind w:left="340" w:right="591"/>
                      <w:rPr>
                        <w:b/>
                        <w:sz w:val="24"/>
                      </w:rPr>
                    </w:pPr>
                    <w:r>
                      <w:rPr>
                        <w:b/>
                        <w:sz w:val="24"/>
                      </w:rPr>
                      <w:t>Je promets de t'aimer fidèlement dans le bonheur et dans les épreuves tout au long de notre vie.</w:t>
                    </w:r>
                  </w:p>
                </w:txbxContent>
              </v:textbox>
            </v:shape>
            <w10:wrap type="topAndBottom" anchorx="page"/>
          </v:group>
        </w:pict>
      </w:r>
      <w:r w:rsidR="00B04FA1">
        <w:t>Puisque vous êtes décidés à vous engager dans les liens du mariage, en présence de Dieu et de son Eglise, donnez-vous la main et échangez vos consentements:</w:t>
      </w:r>
    </w:p>
    <w:p w:rsidR="00365860" w:rsidRDefault="00B04FA1">
      <w:pPr>
        <w:spacing w:after="79" w:line="209" w:lineRule="exact"/>
        <w:ind w:left="1315"/>
        <w:rPr>
          <w:i/>
          <w:sz w:val="19"/>
        </w:rPr>
      </w:pPr>
      <w:r>
        <w:rPr>
          <w:i/>
          <w:color w:val="FF0000"/>
          <w:w w:val="105"/>
          <w:sz w:val="19"/>
        </w:rPr>
        <w:t xml:space="preserve">Forme </w:t>
      </w:r>
      <w:proofErr w:type="spellStart"/>
      <w:r>
        <w:rPr>
          <w:i/>
          <w:color w:val="FF0000"/>
          <w:w w:val="105"/>
          <w:sz w:val="19"/>
        </w:rPr>
        <w:t>dialogale</w:t>
      </w:r>
      <w:proofErr w:type="spellEnd"/>
      <w:r>
        <w:rPr>
          <w:i/>
          <w:color w:val="FF0000"/>
          <w:w w:val="105"/>
          <w:sz w:val="19"/>
        </w:rPr>
        <w:t xml:space="preserve"> du consentement:</w:t>
      </w:r>
    </w:p>
    <w:p w:rsidR="00365860" w:rsidRDefault="00017BBA">
      <w:pPr>
        <w:pStyle w:val="Corpsdetexte"/>
        <w:ind w:left="767"/>
        <w:rPr>
          <w:sz w:val="20"/>
        </w:rPr>
      </w:pPr>
      <w:r>
        <w:rPr>
          <w:sz w:val="20"/>
        </w:rPr>
      </w:r>
      <w:r>
        <w:rPr>
          <w:sz w:val="20"/>
        </w:rPr>
        <w:pict>
          <v:group id="_x0000_s1109" style="width:505.2pt;height:233.8pt;mso-position-horizontal-relative:char;mso-position-vertical-relative:line" coordsize="10104,4676">
            <v:shape id="_x0000_s1111" type="#_x0000_t75" style="position:absolute;width:10104;height:4676">
              <v:imagedata r:id="rId13" o:title=""/>
            </v:shape>
            <v:shape id="_x0000_s1110" type="#_x0000_t202" style="position:absolute;left:177;top:134;width:9749;height:4320" filled="f" strokeweight="1.44pt">
              <v:textbox inset="0,0,0,0">
                <w:txbxContent>
                  <w:p w:rsidR="00476838" w:rsidRDefault="00476838">
                    <w:pPr>
                      <w:spacing w:before="58"/>
                      <w:ind w:left="355"/>
                      <w:rPr>
                        <w:i/>
                        <w:sz w:val="19"/>
                      </w:rPr>
                    </w:pPr>
                    <w:r>
                      <w:rPr>
                        <w:i/>
                        <w:color w:val="FF0000"/>
                        <w:w w:val="105"/>
                        <w:sz w:val="19"/>
                      </w:rPr>
                      <w:t>Le futur époux:</w:t>
                    </w:r>
                  </w:p>
                  <w:p w:rsidR="00476838" w:rsidRDefault="00476838">
                    <w:pPr>
                      <w:spacing w:before="3"/>
                      <w:ind w:left="355"/>
                      <w:rPr>
                        <w:b/>
                        <w:sz w:val="24"/>
                      </w:rPr>
                    </w:pPr>
                    <w:proofErr w:type="gramStart"/>
                    <w:r>
                      <w:rPr>
                        <w:b/>
                        <w:color w:val="FF0000"/>
                        <w:sz w:val="24"/>
                      </w:rPr>
                      <w:t xml:space="preserve">N. </w:t>
                    </w:r>
                    <w:r>
                      <w:rPr>
                        <w:b/>
                        <w:sz w:val="24"/>
                      </w:rPr>
                      <w:t>,</w:t>
                    </w:r>
                    <w:proofErr w:type="gramEnd"/>
                    <w:r>
                      <w:rPr>
                        <w:b/>
                        <w:sz w:val="24"/>
                      </w:rPr>
                      <w:t xml:space="preserve"> veux tu être ma femme (mon épouse)?</w:t>
                    </w:r>
                  </w:p>
                  <w:p w:rsidR="00476838" w:rsidRDefault="00476838">
                    <w:pPr>
                      <w:spacing w:before="6"/>
                      <w:ind w:left="355"/>
                      <w:rPr>
                        <w:i/>
                        <w:sz w:val="19"/>
                      </w:rPr>
                    </w:pPr>
                    <w:r>
                      <w:rPr>
                        <w:i/>
                        <w:color w:val="FF0000"/>
                        <w:w w:val="105"/>
                        <w:sz w:val="19"/>
                      </w:rPr>
                      <w:t xml:space="preserve">La </w:t>
                    </w:r>
                    <w:proofErr w:type="gramStart"/>
                    <w:r>
                      <w:rPr>
                        <w:i/>
                        <w:color w:val="FF0000"/>
                        <w:w w:val="105"/>
                        <w:sz w:val="19"/>
                      </w:rPr>
                      <w:t>futur</w:t>
                    </w:r>
                    <w:proofErr w:type="gramEnd"/>
                    <w:r>
                      <w:rPr>
                        <w:i/>
                        <w:color w:val="FF0000"/>
                        <w:w w:val="105"/>
                        <w:sz w:val="19"/>
                      </w:rPr>
                      <w:t xml:space="preserve"> épouse:</w:t>
                    </w:r>
                  </w:p>
                  <w:p w:rsidR="00476838" w:rsidRDefault="00476838">
                    <w:pPr>
                      <w:spacing w:before="4"/>
                      <w:ind w:left="355"/>
                      <w:rPr>
                        <w:b/>
                        <w:sz w:val="24"/>
                      </w:rPr>
                    </w:pPr>
                    <w:r>
                      <w:rPr>
                        <w:b/>
                        <w:sz w:val="24"/>
                      </w:rPr>
                      <w:t>Oui je le veux;</w:t>
                    </w:r>
                  </w:p>
                  <w:p w:rsidR="00476838" w:rsidRDefault="00476838">
                    <w:pPr>
                      <w:spacing w:before="2"/>
                      <w:ind w:left="355"/>
                      <w:rPr>
                        <w:b/>
                        <w:sz w:val="24"/>
                      </w:rPr>
                    </w:pPr>
                    <w:r>
                      <w:rPr>
                        <w:b/>
                        <w:sz w:val="24"/>
                      </w:rPr>
                      <w:t xml:space="preserve">Et toi </w:t>
                    </w:r>
                    <w:r>
                      <w:rPr>
                        <w:b/>
                        <w:color w:val="FF0000"/>
                        <w:sz w:val="24"/>
                      </w:rPr>
                      <w:t>N</w:t>
                    </w:r>
                    <w:proofErr w:type="gramStart"/>
                    <w:r>
                      <w:rPr>
                        <w:b/>
                        <w:color w:val="FF0000"/>
                        <w:sz w:val="24"/>
                      </w:rPr>
                      <w:t xml:space="preserve">. </w:t>
                    </w:r>
                    <w:r>
                      <w:rPr>
                        <w:b/>
                        <w:sz w:val="24"/>
                      </w:rPr>
                      <w:t>,</w:t>
                    </w:r>
                    <w:proofErr w:type="gramEnd"/>
                    <w:r>
                      <w:rPr>
                        <w:b/>
                        <w:sz w:val="24"/>
                      </w:rPr>
                      <w:t xml:space="preserve"> veux tu être mon mari (mon époux)?</w:t>
                    </w:r>
                  </w:p>
                  <w:p w:rsidR="00476838" w:rsidRDefault="00476838">
                    <w:pPr>
                      <w:spacing w:before="6"/>
                      <w:ind w:left="355"/>
                      <w:rPr>
                        <w:i/>
                        <w:sz w:val="19"/>
                      </w:rPr>
                    </w:pPr>
                    <w:r>
                      <w:rPr>
                        <w:i/>
                        <w:color w:val="FF0000"/>
                        <w:w w:val="105"/>
                        <w:sz w:val="19"/>
                      </w:rPr>
                      <w:t>Le futur époux:</w:t>
                    </w:r>
                  </w:p>
                  <w:p w:rsidR="00476838" w:rsidRDefault="00476838">
                    <w:pPr>
                      <w:spacing w:before="4"/>
                      <w:ind w:left="355"/>
                      <w:rPr>
                        <w:b/>
                        <w:sz w:val="24"/>
                      </w:rPr>
                    </w:pPr>
                    <w:r>
                      <w:rPr>
                        <w:b/>
                        <w:sz w:val="24"/>
                      </w:rPr>
                      <w:t>Oui je le veux.</w:t>
                    </w:r>
                  </w:p>
                  <w:p w:rsidR="00476838" w:rsidRDefault="00476838">
                    <w:pPr>
                      <w:spacing w:before="2" w:line="275" w:lineRule="exact"/>
                      <w:ind w:left="355"/>
                      <w:rPr>
                        <w:b/>
                        <w:sz w:val="24"/>
                      </w:rPr>
                    </w:pPr>
                    <w:r>
                      <w:rPr>
                        <w:b/>
                        <w:sz w:val="24"/>
                      </w:rPr>
                      <w:t xml:space="preserve">Moi, </w:t>
                    </w:r>
                    <w:r>
                      <w:rPr>
                        <w:b/>
                        <w:color w:val="FF0000"/>
                        <w:sz w:val="24"/>
                      </w:rPr>
                      <w:t>N</w:t>
                    </w:r>
                    <w:proofErr w:type="gramStart"/>
                    <w:r>
                      <w:rPr>
                        <w:b/>
                        <w:color w:val="FF0000"/>
                        <w:sz w:val="24"/>
                      </w:rPr>
                      <w:t xml:space="preserve">. </w:t>
                    </w:r>
                    <w:r>
                      <w:rPr>
                        <w:b/>
                        <w:sz w:val="24"/>
                      </w:rPr>
                      <w:t>,</w:t>
                    </w:r>
                    <w:proofErr w:type="gramEnd"/>
                    <w:r>
                      <w:rPr>
                        <w:b/>
                        <w:sz w:val="24"/>
                      </w:rPr>
                      <w:t xml:space="preserve"> je te reçois </w:t>
                    </w:r>
                    <w:r>
                      <w:rPr>
                        <w:b/>
                        <w:color w:val="FF0000"/>
                        <w:sz w:val="24"/>
                      </w:rPr>
                      <w:t xml:space="preserve">N. </w:t>
                    </w:r>
                    <w:r>
                      <w:rPr>
                        <w:b/>
                        <w:sz w:val="24"/>
                      </w:rPr>
                      <w:t>comme épouse et je serai ton époux.</w:t>
                    </w:r>
                  </w:p>
                  <w:p w:rsidR="00476838" w:rsidRDefault="00476838">
                    <w:pPr>
                      <w:spacing w:line="242" w:lineRule="auto"/>
                      <w:ind w:left="355" w:right="605"/>
                      <w:rPr>
                        <w:b/>
                        <w:sz w:val="24"/>
                      </w:rPr>
                    </w:pPr>
                    <w:r>
                      <w:rPr>
                        <w:b/>
                        <w:sz w:val="24"/>
                      </w:rPr>
                      <w:t>Je promets de t'aimer fidèlement dans le bonheur et dans les épreuves tout au long de notre vie.</w:t>
                    </w:r>
                  </w:p>
                  <w:p w:rsidR="00476838" w:rsidRDefault="00476838">
                    <w:pPr>
                      <w:spacing w:before="2"/>
                      <w:ind w:left="355"/>
                      <w:rPr>
                        <w:i/>
                        <w:sz w:val="19"/>
                      </w:rPr>
                    </w:pPr>
                    <w:r>
                      <w:rPr>
                        <w:i/>
                        <w:color w:val="FF0000"/>
                        <w:w w:val="105"/>
                        <w:sz w:val="19"/>
                      </w:rPr>
                      <w:t>La future épouse:</w:t>
                    </w:r>
                  </w:p>
                  <w:p w:rsidR="00476838" w:rsidRDefault="00476838">
                    <w:pPr>
                      <w:spacing w:before="3"/>
                      <w:ind w:left="355"/>
                      <w:rPr>
                        <w:b/>
                        <w:sz w:val="24"/>
                      </w:rPr>
                    </w:pPr>
                    <w:r>
                      <w:rPr>
                        <w:b/>
                        <w:sz w:val="24"/>
                      </w:rPr>
                      <w:t xml:space="preserve">Moi, </w:t>
                    </w:r>
                    <w:r>
                      <w:rPr>
                        <w:b/>
                        <w:color w:val="FF0000"/>
                        <w:sz w:val="24"/>
                      </w:rPr>
                      <w:t>N</w:t>
                    </w:r>
                    <w:proofErr w:type="gramStart"/>
                    <w:r>
                      <w:rPr>
                        <w:b/>
                        <w:color w:val="FF0000"/>
                        <w:sz w:val="24"/>
                      </w:rPr>
                      <w:t xml:space="preserve">. </w:t>
                    </w:r>
                    <w:r>
                      <w:rPr>
                        <w:b/>
                        <w:sz w:val="24"/>
                      </w:rPr>
                      <w:t>,</w:t>
                    </w:r>
                    <w:proofErr w:type="gramEnd"/>
                    <w:r>
                      <w:rPr>
                        <w:b/>
                        <w:sz w:val="24"/>
                      </w:rPr>
                      <w:t xml:space="preserve"> je te reçois </w:t>
                    </w:r>
                    <w:r>
                      <w:rPr>
                        <w:b/>
                        <w:color w:val="FF0000"/>
                        <w:sz w:val="24"/>
                      </w:rPr>
                      <w:t xml:space="preserve">N. </w:t>
                    </w:r>
                    <w:r>
                      <w:rPr>
                        <w:b/>
                        <w:sz w:val="24"/>
                      </w:rPr>
                      <w:t>comme époux et je serai ton épouse.</w:t>
                    </w:r>
                  </w:p>
                  <w:p w:rsidR="00476838" w:rsidRDefault="00476838">
                    <w:pPr>
                      <w:spacing w:before="5" w:line="237" w:lineRule="auto"/>
                      <w:ind w:left="355" w:right="605"/>
                      <w:rPr>
                        <w:b/>
                        <w:sz w:val="24"/>
                      </w:rPr>
                    </w:pPr>
                    <w:r>
                      <w:rPr>
                        <w:b/>
                        <w:sz w:val="24"/>
                      </w:rPr>
                      <w:t>Je promets de t'aimer fidèlement dans le bonheur et dans les épreuves tout au long de notre vie.</w:t>
                    </w:r>
                  </w:p>
                </w:txbxContent>
              </v:textbox>
            </v:shape>
            <w10:wrap type="none"/>
            <w10:anchorlock/>
          </v:group>
        </w:pict>
      </w:r>
    </w:p>
    <w:p w:rsidR="00365860" w:rsidRDefault="00365860">
      <w:pPr>
        <w:rPr>
          <w:sz w:val="20"/>
        </w:rPr>
        <w:sectPr w:rsidR="00365860">
          <w:pgSz w:w="11910" w:h="16840"/>
          <w:pgMar w:top="1060" w:right="300" w:bottom="940" w:left="120" w:header="0" w:footer="684" w:gutter="0"/>
          <w:cols w:space="720"/>
        </w:sectPr>
      </w:pPr>
    </w:p>
    <w:p w:rsidR="00365860" w:rsidRDefault="00017BBA">
      <w:pPr>
        <w:pStyle w:val="Corpsdetexte"/>
        <w:rPr>
          <w:i/>
          <w:sz w:val="20"/>
        </w:rPr>
      </w:pPr>
      <w:r w:rsidRPr="00017BBA">
        <w:lastRenderedPageBreak/>
        <w:pict>
          <v:shape id="_x0000_s1108" type="#_x0000_t202" style="position:absolute;margin-left:32.05pt;margin-top:46.2pt;width:197.55pt;height:755.8pt;z-index:15735296;mso-position-horizontal-relative:page;mso-position-vertical-relative:page" filled="f" strokecolor="#1f497d" strokeweight=".72pt">
            <v:textbox inset="0,0,0,0">
              <w:txbxContent>
                <w:p w:rsidR="00476838" w:rsidRDefault="00476838">
                  <w:pPr>
                    <w:spacing w:before="150" w:line="244" w:lineRule="auto"/>
                    <w:ind w:left="144" w:right="445"/>
                    <w:rPr>
                      <w:sz w:val="43"/>
                    </w:rPr>
                  </w:pPr>
                  <w:r>
                    <w:rPr>
                      <w:color w:val="984806"/>
                      <w:sz w:val="43"/>
                    </w:rPr>
                    <w:t>Mariés pour toute la vie est-ce réaliste?</w:t>
                  </w:r>
                </w:p>
                <w:p w:rsidR="00476838" w:rsidRDefault="00476838">
                  <w:pPr>
                    <w:spacing w:before="215" w:line="264" w:lineRule="auto"/>
                    <w:ind w:left="144" w:right="197"/>
                    <w:rPr>
                      <w:rFonts w:ascii="Calibri" w:hAnsi="Calibri"/>
                      <w:sz w:val="19"/>
                    </w:rPr>
                  </w:pPr>
                  <w:r>
                    <w:rPr>
                      <w:rFonts w:ascii="Calibri" w:hAnsi="Calibri"/>
                      <w:color w:val="FF6600"/>
                      <w:spacing w:val="1"/>
                      <w:w w:val="115"/>
                      <w:sz w:val="19"/>
                    </w:rPr>
                    <w:t>"C</w:t>
                  </w:r>
                  <w:r>
                    <w:rPr>
                      <w:rFonts w:ascii="Calibri" w:hAnsi="Calibri"/>
                      <w:color w:val="FF6600"/>
                      <w:spacing w:val="1"/>
                      <w:w w:val="95"/>
                      <w:sz w:val="19"/>
                    </w:rPr>
                    <w:t>o</w:t>
                  </w:r>
                  <w:r>
                    <w:rPr>
                      <w:rFonts w:ascii="Calibri" w:hAnsi="Calibri"/>
                      <w:color w:val="FF6600"/>
                      <w:spacing w:val="2"/>
                      <w:w w:val="95"/>
                      <w:sz w:val="19"/>
                    </w:rPr>
                    <w:t>mm</w:t>
                  </w:r>
                  <w:r>
                    <w:rPr>
                      <w:rFonts w:ascii="Calibri" w:hAnsi="Calibri"/>
                      <w:color w:val="FF6600"/>
                      <w:spacing w:val="1"/>
                      <w:w w:val="109"/>
                      <w:sz w:val="19"/>
                    </w:rPr>
                    <w:t>e</w:t>
                  </w:r>
                  <w:r>
                    <w:rPr>
                      <w:rFonts w:ascii="Calibri" w:hAnsi="Calibri"/>
                      <w:color w:val="FF6600"/>
                      <w:spacing w:val="1"/>
                      <w:sz w:val="19"/>
                    </w:rPr>
                    <w:t>n</w:t>
                  </w:r>
                  <w:r>
                    <w:rPr>
                      <w:rFonts w:ascii="Calibri" w:hAnsi="Calibri"/>
                      <w:color w:val="FF6600"/>
                      <w:w w:val="141"/>
                      <w:sz w:val="19"/>
                    </w:rPr>
                    <w:t>t</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spacing w:val="1"/>
                      <w:w w:val="124"/>
                      <w:sz w:val="19"/>
                    </w:rPr>
                    <w:t>cr</w:t>
                  </w:r>
                  <w:r>
                    <w:rPr>
                      <w:rFonts w:ascii="Calibri" w:hAnsi="Calibri"/>
                      <w:color w:val="FF6600"/>
                      <w:spacing w:val="1"/>
                      <w:w w:val="95"/>
                      <w:sz w:val="19"/>
                    </w:rPr>
                    <w:t>o</w:t>
                  </w:r>
                  <w:r>
                    <w:rPr>
                      <w:rFonts w:ascii="Calibri" w:hAnsi="Calibri"/>
                      <w:color w:val="FF6600"/>
                      <w:w w:val="112"/>
                      <w:sz w:val="19"/>
                    </w:rPr>
                    <w:t>i</w:t>
                  </w:r>
                  <w:r>
                    <w:rPr>
                      <w:rFonts w:ascii="Calibri" w:hAnsi="Calibri"/>
                      <w:color w:val="FF6600"/>
                      <w:spacing w:val="1"/>
                      <w:w w:val="130"/>
                      <w:sz w:val="19"/>
                    </w:rPr>
                    <w:t>r</w:t>
                  </w:r>
                  <w:r>
                    <w:rPr>
                      <w:rFonts w:ascii="Calibri" w:hAnsi="Calibri"/>
                      <w:color w:val="FF6600"/>
                      <w:w w:val="109"/>
                      <w:sz w:val="19"/>
                    </w:rPr>
                    <w:t>e</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spacing w:val="1"/>
                      <w:w w:val="109"/>
                      <w:sz w:val="19"/>
                    </w:rPr>
                    <w:t>e</w:t>
                  </w:r>
                  <w:r>
                    <w:rPr>
                      <w:rFonts w:ascii="Calibri" w:hAnsi="Calibri"/>
                      <w:color w:val="FF6600"/>
                      <w:spacing w:val="1"/>
                      <w:sz w:val="19"/>
                    </w:rPr>
                    <w:t>n</w:t>
                  </w:r>
                  <w:r>
                    <w:rPr>
                      <w:rFonts w:ascii="Calibri" w:hAnsi="Calibri"/>
                      <w:color w:val="FF6600"/>
                      <w:spacing w:val="1"/>
                      <w:w w:val="106"/>
                      <w:sz w:val="19"/>
                    </w:rPr>
                    <w:t>co</w:t>
                  </w:r>
                  <w:r>
                    <w:rPr>
                      <w:rFonts w:ascii="Calibri" w:hAnsi="Calibri"/>
                      <w:color w:val="FF6600"/>
                      <w:spacing w:val="1"/>
                      <w:w w:val="130"/>
                      <w:sz w:val="19"/>
                    </w:rPr>
                    <w:t>r</w:t>
                  </w:r>
                  <w:r>
                    <w:rPr>
                      <w:rFonts w:ascii="Calibri" w:hAnsi="Calibri"/>
                      <w:color w:val="FF6600"/>
                      <w:w w:val="109"/>
                      <w:sz w:val="19"/>
                    </w:rPr>
                    <w:t>e</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spacing w:val="1"/>
                      <w:w w:val="105"/>
                      <w:sz w:val="19"/>
                    </w:rPr>
                    <w:t>qu</w:t>
                  </w:r>
                  <w:r>
                    <w:rPr>
                      <w:rFonts w:ascii="Calibri" w:hAnsi="Calibri"/>
                      <w:color w:val="FF6600"/>
                      <w:w w:val="105"/>
                      <w:sz w:val="19"/>
                    </w:rPr>
                    <w:t>e</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w w:val="135"/>
                      <w:sz w:val="19"/>
                    </w:rPr>
                    <w:t>l</w:t>
                  </w:r>
                  <w:r>
                    <w:rPr>
                      <w:rFonts w:ascii="Calibri" w:hAnsi="Calibri"/>
                      <w:color w:val="FF6600"/>
                      <w:w w:val="109"/>
                      <w:sz w:val="19"/>
                    </w:rPr>
                    <w:t>e</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spacing w:val="2"/>
                      <w:w w:val="95"/>
                      <w:sz w:val="19"/>
                    </w:rPr>
                    <w:t>m</w:t>
                  </w:r>
                  <w:r>
                    <w:rPr>
                      <w:rFonts w:ascii="Calibri" w:hAnsi="Calibri"/>
                      <w:smallCaps/>
                      <w:color w:val="FF6600"/>
                      <w:spacing w:val="1"/>
                      <w:w w:val="112"/>
                      <w:sz w:val="19"/>
                    </w:rPr>
                    <w:t>ar</w:t>
                  </w:r>
                  <w:r>
                    <w:rPr>
                      <w:rFonts w:ascii="Calibri" w:hAnsi="Calibri"/>
                      <w:color w:val="FF6600"/>
                      <w:w w:val="112"/>
                      <w:sz w:val="19"/>
                    </w:rPr>
                    <w:t>i</w:t>
                  </w:r>
                  <w:r>
                    <w:rPr>
                      <w:rFonts w:ascii="Calibri" w:hAnsi="Calibri"/>
                      <w:smallCaps/>
                      <w:color w:val="FF6600"/>
                      <w:spacing w:val="1"/>
                      <w:w w:val="121"/>
                      <w:sz w:val="19"/>
                    </w:rPr>
                    <w:t>age</w:t>
                  </w:r>
                  <w:r>
                    <w:rPr>
                      <w:rFonts w:ascii="Calibri" w:hAnsi="Calibri"/>
                      <w:color w:val="FF6600"/>
                      <w:spacing w:val="1"/>
                      <w:w w:val="121"/>
                      <w:sz w:val="19"/>
                    </w:rPr>
                    <w:t xml:space="preserve"> </w:t>
                  </w:r>
                  <w:r>
                    <w:rPr>
                      <w:rFonts w:ascii="Calibri" w:hAnsi="Calibri"/>
                      <w:color w:val="FF6600"/>
                      <w:spacing w:val="1"/>
                      <w:w w:val="111"/>
                      <w:sz w:val="19"/>
                    </w:rPr>
                    <w:t>es</w:t>
                  </w:r>
                  <w:r>
                    <w:rPr>
                      <w:rFonts w:ascii="Calibri" w:hAnsi="Calibri"/>
                      <w:color w:val="FF6600"/>
                      <w:w w:val="141"/>
                      <w:sz w:val="19"/>
                    </w:rPr>
                    <w:t>t</w:t>
                  </w:r>
                  <w:r>
                    <w:rPr>
                      <w:rFonts w:ascii="Calibri" w:hAnsi="Calibri"/>
                      <w:color w:val="FF6600"/>
                      <w:sz w:val="19"/>
                    </w:rPr>
                    <w:t xml:space="preserve"> </w:t>
                  </w:r>
                  <w:r>
                    <w:rPr>
                      <w:rFonts w:ascii="Calibri" w:hAnsi="Calibri"/>
                      <w:color w:val="FF6600"/>
                      <w:spacing w:val="-9"/>
                      <w:sz w:val="19"/>
                    </w:rPr>
                    <w:t xml:space="preserve"> </w:t>
                  </w:r>
                  <w:r>
                    <w:rPr>
                      <w:rFonts w:ascii="Calibri" w:hAnsi="Calibri"/>
                      <w:color w:val="FF6600"/>
                      <w:w w:val="112"/>
                      <w:sz w:val="19"/>
                    </w:rPr>
                    <w:t>i</w:t>
                  </w:r>
                  <w:r>
                    <w:rPr>
                      <w:rFonts w:ascii="Calibri" w:hAnsi="Calibri"/>
                      <w:color w:val="FF6600"/>
                      <w:spacing w:val="1"/>
                      <w:w w:val="103"/>
                      <w:sz w:val="19"/>
                    </w:rPr>
                    <w:t>nd</w:t>
                  </w:r>
                  <w:r>
                    <w:rPr>
                      <w:rFonts w:ascii="Calibri" w:hAnsi="Calibri"/>
                      <w:color w:val="FF6600"/>
                      <w:w w:val="103"/>
                      <w:sz w:val="19"/>
                    </w:rPr>
                    <w:t>i</w:t>
                  </w:r>
                  <w:r>
                    <w:rPr>
                      <w:rFonts w:ascii="Calibri" w:hAnsi="Calibri"/>
                      <w:color w:val="FF6600"/>
                      <w:spacing w:val="1"/>
                      <w:w w:val="114"/>
                      <w:sz w:val="19"/>
                    </w:rPr>
                    <w:t>ss</w:t>
                  </w:r>
                  <w:r>
                    <w:rPr>
                      <w:rFonts w:ascii="Calibri" w:hAnsi="Calibri"/>
                      <w:color w:val="FF6600"/>
                      <w:spacing w:val="1"/>
                      <w:w w:val="107"/>
                      <w:sz w:val="19"/>
                    </w:rPr>
                    <w:t>o</w:t>
                  </w:r>
                  <w:r>
                    <w:rPr>
                      <w:rFonts w:ascii="Calibri" w:hAnsi="Calibri"/>
                      <w:color w:val="FF6600"/>
                      <w:w w:val="107"/>
                      <w:sz w:val="19"/>
                    </w:rPr>
                    <w:t>l</w:t>
                  </w:r>
                  <w:r>
                    <w:rPr>
                      <w:rFonts w:ascii="Calibri" w:hAnsi="Calibri"/>
                      <w:color w:val="FF6600"/>
                      <w:spacing w:val="1"/>
                      <w:w w:val="107"/>
                      <w:sz w:val="19"/>
                    </w:rPr>
                    <w:t>ub</w:t>
                  </w:r>
                  <w:r>
                    <w:rPr>
                      <w:rFonts w:ascii="Calibri" w:hAnsi="Calibri"/>
                      <w:color w:val="FF6600"/>
                      <w:w w:val="135"/>
                      <w:sz w:val="19"/>
                    </w:rPr>
                    <w:t>l</w:t>
                  </w:r>
                  <w:r>
                    <w:rPr>
                      <w:rFonts w:ascii="Calibri" w:hAnsi="Calibri"/>
                      <w:color w:val="FF6600"/>
                      <w:w w:val="109"/>
                      <w:sz w:val="19"/>
                    </w:rPr>
                    <w:t>e</w:t>
                  </w:r>
                  <w:r>
                    <w:rPr>
                      <w:rFonts w:ascii="Calibri" w:hAnsi="Calibri"/>
                      <w:color w:val="FF6600"/>
                      <w:sz w:val="19"/>
                    </w:rPr>
                    <w:t xml:space="preserve"> </w:t>
                  </w:r>
                  <w:r>
                    <w:rPr>
                      <w:rFonts w:ascii="Calibri" w:hAnsi="Calibri"/>
                      <w:color w:val="FF6600"/>
                      <w:spacing w:val="-8"/>
                      <w:sz w:val="19"/>
                    </w:rPr>
                    <w:t xml:space="preserve"> </w:t>
                  </w:r>
                  <w:r>
                    <w:rPr>
                      <w:rFonts w:ascii="Calibri" w:hAnsi="Calibri"/>
                      <w:smallCaps/>
                      <w:color w:val="FF6600"/>
                      <w:spacing w:val="1"/>
                      <w:w w:val="106"/>
                      <w:sz w:val="19"/>
                    </w:rPr>
                    <w:t>quan</w:t>
                  </w:r>
                  <w:r>
                    <w:rPr>
                      <w:rFonts w:ascii="Calibri" w:hAnsi="Calibri"/>
                      <w:smallCaps/>
                      <w:color w:val="FF6600"/>
                      <w:w w:val="106"/>
                      <w:sz w:val="19"/>
                    </w:rPr>
                    <w:t>d</w:t>
                  </w:r>
                  <w:r>
                    <w:rPr>
                      <w:rFonts w:ascii="Calibri" w:hAnsi="Calibri"/>
                      <w:color w:val="FF6600"/>
                      <w:sz w:val="19"/>
                    </w:rPr>
                    <w:t xml:space="preserve"> </w:t>
                  </w:r>
                  <w:r>
                    <w:rPr>
                      <w:rFonts w:ascii="Calibri" w:hAnsi="Calibri"/>
                      <w:color w:val="FF6600"/>
                      <w:spacing w:val="-10"/>
                      <w:sz w:val="19"/>
                    </w:rPr>
                    <w:t xml:space="preserve"> </w:t>
                  </w:r>
                  <w:r>
                    <w:rPr>
                      <w:rFonts w:ascii="Calibri" w:hAnsi="Calibri"/>
                      <w:color w:val="FF6600"/>
                      <w:w w:val="135"/>
                      <w:sz w:val="19"/>
                    </w:rPr>
                    <w:t>l</w:t>
                  </w:r>
                  <w:r>
                    <w:rPr>
                      <w:rFonts w:ascii="Calibri" w:hAnsi="Calibri"/>
                      <w:smallCaps/>
                      <w:color w:val="FF6600"/>
                      <w:w w:val="119"/>
                      <w:sz w:val="19"/>
                    </w:rPr>
                    <w:t>a</w:t>
                  </w:r>
                  <w:r>
                    <w:rPr>
                      <w:rFonts w:ascii="Calibri" w:hAnsi="Calibri"/>
                      <w:color w:val="FF6600"/>
                      <w:sz w:val="19"/>
                    </w:rPr>
                    <w:t xml:space="preserve"> </w:t>
                  </w:r>
                  <w:r>
                    <w:rPr>
                      <w:rFonts w:ascii="Calibri" w:hAnsi="Calibri"/>
                      <w:color w:val="FF6600"/>
                      <w:spacing w:val="-8"/>
                      <w:sz w:val="19"/>
                    </w:rPr>
                    <w:t xml:space="preserve"> </w:t>
                  </w:r>
                  <w:r>
                    <w:rPr>
                      <w:rFonts w:ascii="Calibri" w:hAnsi="Calibri"/>
                      <w:smallCaps/>
                      <w:color w:val="FF6600"/>
                      <w:spacing w:val="1"/>
                      <w:w w:val="106"/>
                      <w:sz w:val="19"/>
                    </w:rPr>
                    <w:t>v</w:t>
                  </w:r>
                  <w:r>
                    <w:rPr>
                      <w:rFonts w:ascii="Calibri" w:hAnsi="Calibri"/>
                      <w:color w:val="FF6600"/>
                      <w:w w:val="112"/>
                      <w:sz w:val="19"/>
                    </w:rPr>
                    <w:t>i</w:t>
                  </w:r>
                  <w:r>
                    <w:rPr>
                      <w:rFonts w:ascii="Calibri" w:hAnsi="Calibri"/>
                      <w:color w:val="FF6600"/>
                      <w:w w:val="109"/>
                      <w:sz w:val="19"/>
                    </w:rPr>
                    <w:t>e</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spacing w:val="1"/>
                      <w:w w:val="107"/>
                      <w:sz w:val="19"/>
                    </w:rPr>
                    <w:t>de</w:t>
                  </w:r>
                  <w:r>
                    <w:rPr>
                      <w:rFonts w:ascii="Calibri" w:hAnsi="Calibri"/>
                      <w:color w:val="FF6600"/>
                      <w:w w:val="107"/>
                      <w:sz w:val="19"/>
                    </w:rPr>
                    <w:t>s</w:t>
                  </w:r>
                  <w:r>
                    <w:rPr>
                      <w:rFonts w:ascii="Calibri" w:hAnsi="Calibri"/>
                      <w:color w:val="FF6600"/>
                      <w:sz w:val="19"/>
                    </w:rPr>
                    <w:t xml:space="preserve"> </w:t>
                  </w:r>
                  <w:r>
                    <w:rPr>
                      <w:rFonts w:ascii="Calibri" w:hAnsi="Calibri"/>
                      <w:color w:val="FF6600"/>
                      <w:spacing w:val="-9"/>
                      <w:sz w:val="19"/>
                    </w:rPr>
                    <w:t xml:space="preserve"> </w:t>
                  </w:r>
                  <w:r>
                    <w:rPr>
                      <w:rFonts w:ascii="Calibri" w:hAnsi="Calibri"/>
                      <w:color w:val="FF6600"/>
                      <w:spacing w:val="1"/>
                      <w:w w:val="109"/>
                      <w:sz w:val="19"/>
                    </w:rPr>
                    <w:t xml:space="preserve">gens </w:t>
                  </w:r>
                  <w:r>
                    <w:rPr>
                      <w:rFonts w:ascii="Calibri" w:hAnsi="Calibri"/>
                      <w:color w:val="FF6600"/>
                      <w:spacing w:val="1"/>
                      <w:w w:val="122"/>
                      <w:sz w:val="19"/>
                    </w:rPr>
                    <w:t>e</w:t>
                  </w:r>
                  <w:r>
                    <w:rPr>
                      <w:rFonts w:ascii="Calibri" w:hAnsi="Calibri"/>
                      <w:color w:val="FF6600"/>
                      <w:w w:val="122"/>
                      <w:sz w:val="19"/>
                    </w:rPr>
                    <w:t>t</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spacing w:val="1"/>
                      <w:w w:val="114"/>
                      <w:sz w:val="19"/>
                    </w:rPr>
                    <w:t>s</w:t>
                  </w:r>
                  <w:r>
                    <w:rPr>
                      <w:rFonts w:ascii="Calibri" w:hAnsi="Calibri"/>
                      <w:smallCaps/>
                      <w:color w:val="FF6600"/>
                      <w:w w:val="119"/>
                      <w:sz w:val="19"/>
                    </w:rPr>
                    <w:t>a</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w w:val="135"/>
                      <w:sz w:val="19"/>
                    </w:rPr>
                    <w:t>l</w:t>
                  </w:r>
                  <w:r>
                    <w:rPr>
                      <w:rFonts w:ascii="Calibri" w:hAnsi="Calibri"/>
                      <w:color w:val="FF6600"/>
                      <w:spacing w:val="1"/>
                      <w:w w:val="105"/>
                      <w:sz w:val="19"/>
                    </w:rPr>
                    <w:t>ongév</w:t>
                  </w:r>
                  <w:r>
                    <w:rPr>
                      <w:rFonts w:ascii="Calibri" w:hAnsi="Calibri"/>
                      <w:color w:val="FF6600"/>
                      <w:w w:val="112"/>
                      <w:sz w:val="19"/>
                    </w:rPr>
                    <w:t>i</w:t>
                  </w:r>
                  <w:r>
                    <w:rPr>
                      <w:rFonts w:ascii="Calibri" w:hAnsi="Calibri"/>
                      <w:color w:val="FF6600"/>
                      <w:spacing w:val="1"/>
                      <w:w w:val="141"/>
                      <w:sz w:val="19"/>
                    </w:rPr>
                    <w:t>t</w:t>
                  </w:r>
                  <w:r>
                    <w:rPr>
                      <w:rFonts w:ascii="Calibri" w:hAnsi="Calibri"/>
                      <w:color w:val="FF6600"/>
                      <w:w w:val="109"/>
                      <w:sz w:val="19"/>
                    </w:rPr>
                    <w:t>é</w:t>
                  </w:r>
                  <w:r>
                    <w:rPr>
                      <w:rFonts w:ascii="Calibri" w:hAnsi="Calibri"/>
                      <w:color w:val="FF6600"/>
                      <w:sz w:val="19"/>
                    </w:rPr>
                    <w:t xml:space="preserve"> </w:t>
                  </w:r>
                  <w:r>
                    <w:rPr>
                      <w:rFonts w:ascii="Calibri" w:hAnsi="Calibri"/>
                      <w:color w:val="FF6600"/>
                      <w:spacing w:val="-8"/>
                      <w:sz w:val="19"/>
                    </w:rPr>
                    <w:t xml:space="preserve"> </w:t>
                  </w:r>
                  <w:r>
                    <w:rPr>
                      <w:rFonts w:ascii="Calibri" w:hAnsi="Calibri"/>
                      <w:smallCaps/>
                      <w:color w:val="FF6600"/>
                      <w:w w:val="119"/>
                      <w:sz w:val="19"/>
                    </w:rPr>
                    <w:t>a</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spacing w:val="1"/>
                      <w:w w:val="141"/>
                      <w:sz w:val="19"/>
                    </w:rPr>
                    <w:t>t</w:t>
                  </w:r>
                  <w:r>
                    <w:rPr>
                      <w:rFonts w:ascii="Calibri" w:hAnsi="Calibri"/>
                      <w:color w:val="FF6600"/>
                      <w:spacing w:val="1"/>
                      <w:w w:val="117"/>
                      <w:sz w:val="19"/>
                    </w:rPr>
                    <w:t>e</w:t>
                  </w:r>
                  <w:r>
                    <w:rPr>
                      <w:rFonts w:ascii="Calibri" w:hAnsi="Calibri"/>
                      <w:color w:val="FF6600"/>
                      <w:w w:val="117"/>
                      <w:sz w:val="19"/>
                    </w:rPr>
                    <w:t>l</w:t>
                  </w:r>
                  <w:r>
                    <w:rPr>
                      <w:rFonts w:ascii="Calibri" w:hAnsi="Calibri"/>
                      <w:color w:val="FF6600"/>
                      <w:w w:val="135"/>
                      <w:sz w:val="19"/>
                    </w:rPr>
                    <w:t>l</w:t>
                  </w:r>
                  <w:r>
                    <w:rPr>
                      <w:rFonts w:ascii="Calibri" w:hAnsi="Calibri"/>
                      <w:color w:val="FF6600"/>
                      <w:spacing w:val="1"/>
                      <w:sz w:val="19"/>
                    </w:rPr>
                    <w:t>e</w:t>
                  </w:r>
                  <w:r>
                    <w:rPr>
                      <w:rFonts w:ascii="Calibri" w:hAnsi="Calibri"/>
                      <w:color w:val="FF6600"/>
                      <w:spacing w:val="2"/>
                      <w:sz w:val="19"/>
                    </w:rPr>
                    <w:t>m</w:t>
                  </w:r>
                  <w:r>
                    <w:rPr>
                      <w:rFonts w:ascii="Calibri" w:hAnsi="Calibri"/>
                      <w:color w:val="FF6600"/>
                      <w:spacing w:val="1"/>
                      <w:w w:val="113"/>
                      <w:sz w:val="19"/>
                    </w:rPr>
                    <w:t>en</w:t>
                  </w:r>
                  <w:r>
                    <w:rPr>
                      <w:rFonts w:ascii="Calibri" w:hAnsi="Calibri"/>
                      <w:color w:val="FF6600"/>
                      <w:w w:val="113"/>
                      <w:sz w:val="19"/>
                    </w:rPr>
                    <w:t>t</w:t>
                  </w:r>
                  <w:r>
                    <w:rPr>
                      <w:rFonts w:ascii="Calibri" w:hAnsi="Calibri"/>
                      <w:color w:val="FF6600"/>
                      <w:sz w:val="19"/>
                    </w:rPr>
                    <w:t xml:space="preserve"> </w:t>
                  </w:r>
                  <w:r>
                    <w:rPr>
                      <w:rFonts w:ascii="Calibri" w:hAnsi="Calibri"/>
                      <w:color w:val="FF6600"/>
                      <w:spacing w:val="-8"/>
                      <w:sz w:val="19"/>
                    </w:rPr>
                    <w:t xml:space="preserve"> </w:t>
                  </w:r>
                  <w:r>
                    <w:rPr>
                      <w:rFonts w:ascii="Calibri" w:hAnsi="Calibri"/>
                      <w:color w:val="FF6600"/>
                      <w:spacing w:val="1"/>
                      <w:w w:val="120"/>
                      <w:sz w:val="19"/>
                    </w:rPr>
                    <w:t>c</w:t>
                  </w:r>
                  <w:r>
                    <w:rPr>
                      <w:rFonts w:ascii="Calibri" w:hAnsi="Calibri"/>
                      <w:smallCaps/>
                      <w:color w:val="FF6600"/>
                      <w:spacing w:val="1"/>
                      <w:w w:val="112"/>
                      <w:sz w:val="19"/>
                    </w:rPr>
                    <w:t>hangé?</w:t>
                  </w:r>
                  <w:r>
                    <w:rPr>
                      <w:rFonts w:ascii="Calibri" w:hAnsi="Calibri"/>
                      <w:color w:val="FF6600"/>
                      <w:w w:val="117"/>
                      <w:sz w:val="19"/>
                    </w:rPr>
                    <w:t>"</w:t>
                  </w:r>
                </w:p>
                <w:p w:rsidR="00476838" w:rsidRDefault="00476838">
                  <w:pPr>
                    <w:pStyle w:val="Corpsdetexte"/>
                    <w:spacing w:before="182" w:line="360" w:lineRule="auto"/>
                    <w:ind w:left="143" w:right="201"/>
                  </w:pPr>
                  <w:r>
                    <w:rPr>
                      <w:sz w:val="48"/>
                    </w:rPr>
                    <w:t>L</w:t>
                  </w:r>
                  <w:r>
                    <w:t>'Eglise n'a pas décrété un jour le mariage indissoluble. Elle ne fait que transmettre ce qu'elle a reçu du Christ: que l'homme ne sépare pas ce que Dieu a uni". Les Apôtres ont été les premiers à réagir: "</w:t>
                  </w:r>
                  <w:r>
                    <w:rPr>
                      <w:i/>
                    </w:rPr>
                    <w:t>s'il en est ainsi</w:t>
                  </w:r>
                  <w:r>
                    <w:t xml:space="preserve">, disent-ils, </w:t>
                  </w:r>
                  <w:r>
                    <w:rPr>
                      <w:i/>
                    </w:rPr>
                    <w:t>il n'y a pas intérêt à se marier</w:t>
                  </w:r>
                  <w:r>
                    <w:t>!".</w:t>
                  </w:r>
                </w:p>
                <w:p w:rsidR="00476838" w:rsidRDefault="00476838">
                  <w:pPr>
                    <w:pStyle w:val="Corpsdetexte"/>
                    <w:spacing w:line="360" w:lineRule="auto"/>
                    <w:ind w:left="143" w:right="297"/>
                  </w:pPr>
                  <w:r>
                    <w:t>Pourtant l'indissolubilité du mariage n'est pas une loi arbitraire, imposée de l'extérieur. Elle traduit le vœu le plus profond du cœur humain. Se marier pour de vrai, c'est vivre un don sans retour, un accueil sans réserve, une alliance sans fin.</w:t>
                  </w:r>
                </w:p>
                <w:p w:rsidR="00476838" w:rsidRDefault="00476838">
                  <w:pPr>
                    <w:pStyle w:val="Corpsdetexte"/>
                    <w:spacing w:line="360" w:lineRule="auto"/>
                    <w:ind w:left="143" w:right="144"/>
                  </w:pPr>
                  <w:r>
                    <w:t xml:space="preserve">Ceux qui s'aiment sont inséparables. Evidement si leur amour est seulement passionnel, pulsionnel et fusionnel, il ne durera pas : ces feux se refroidiront ou d'autres feux s'allumeront. Mais quand un homme et une femme se sont réellement épousés, ce serait leur arracher le cœur que de les arracher l'un à l'autre. Ce n'est pas par hasard qu'amour </w:t>
                  </w:r>
                  <w:r>
                    <w:rPr>
                      <w:spacing w:val="-5"/>
                    </w:rPr>
                    <w:t xml:space="preserve">rime </w:t>
                  </w:r>
                  <w:r>
                    <w:t>avec "toujours", envers et contre tout, et malgré tant de preuves du contraire.</w:t>
                  </w:r>
                </w:p>
              </w:txbxContent>
            </v:textbox>
            <w10:wrap anchorx="page" anchory="page"/>
          </v:shape>
        </w:pict>
      </w:r>
    </w:p>
    <w:p w:rsidR="00365860" w:rsidRDefault="00365860">
      <w:pPr>
        <w:pStyle w:val="Corpsdetexte"/>
        <w:rPr>
          <w:i/>
          <w:sz w:val="20"/>
        </w:rPr>
      </w:pPr>
    </w:p>
    <w:p w:rsidR="00365860" w:rsidRDefault="00365860">
      <w:pPr>
        <w:pStyle w:val="Corpsdetexte"/>
        <w:rPr>
          <w:i/>
          <w:sz w:val="20"/>
        </w:rPr>
      </w:pPr>
    </w:p>
    <w:p w:rsidR="00365860" w:rsidRDefault="00365860">
      <w:pPr>
        <w:pStyle w:val="Corpsdetexte"/>
        <w:rPr>
          <w:i/>
          <w:sz w:val="20"/>
        </w:rPr>
      </w:pPr>
    </w:p>
    <w:p w:rsidR="00365860" w:rsidRDefault="00365860">
      <w:pPr>
        <w:pStyle w:val="Corpsdetexte"/>
        <w:rPr>
          <w:i/>
          <w:sz w:val="20"/>
        </w:rPr>
      </w:pPr>
    </w:p>
    <w:p w:rsidR="00365860" w:rsidRDefault="00365860">
      <w:pPr>
        <w:pStyle w:val="Corpsdetexte"/>
        <w:spacing w:before="9"/>
        <w:rPr>
          <w:i/>
          <w:sz w:val="15"/>
        </w:rPr>
      </w:pPr>
    </w:p>
    <w:p w:rsidR="00365860" w:rsidRDefault="00B04FA1">
      <w:pPr>
        <w:pStyle w:val="Heading1"/>
        <w:spacing w:before="110"/>
      </w:pPr>
      <w:r>
        <w:rPr>
          <w:color w:val="1F497D"/>
          <w:spacing w:val="-1"/>
          <w:w w:val="106"/>
        </w:rPr>
        <w:t>Tou</w:t>
      </w:r>
      <w:r>
        <w:rPr>
          <w:color w:val="1F497D"/>
          <w:w w:val="106"/>
        </w:rPr>
        <w:t>s</w:t>
      </w:r>
      <w:r>
        <w:rPr>
          <w:color w:val="1F497D"/>
        </w:rPr>
        <w:t xml:space="preserve"> </w:t>
      </w:r>
      <w:r>
        <w:rPr>
          <w:color w:val="1F497D"/>
          <w:spacing w:val="-14"/>
        </w:rPr>
        <w:t xml:space="preserve"> </w:t>
      </w:r>
      <w:r>
        <w:rPr>
          <w:color w:val="1F497D"/>
          <w:w w:val="115"/>
        </w:rPr>
        <w:t>les</w:t>
      </w:r>
      <w:r>
        <w:rPr>
          <w:color w:val="1F497D"/>
        </w:rPr>
        <w:t xml:space="preserve"> </w:t>
      </w:r>
      <w:r>
        <w:rPr>
          <w:color w:val="1F497D"/>
          <w:spacing w:val="-14"/>
        </w:rPr>
        <w:t xml:space="preserve"> </w:t>
      </w:r>
      <w:r>
        <w:rPr>
          <w:color w:val="1F497D"/>
          <w:w w:val="114"/>
        </w:rPr>
        <w:t>jours</w:t>
      </w:r>
      <w:r>
        <w:rPr>
          <w:color w:val="1F497D"/>
        </w:rPr>
        <w:t xml:space="preserve"> </w:t>
      </w:r>
      <w:r>
        <w:rPr>
          <w:color w:val="1F497D"/>
          <w:spacing w:val="-14"/>
        </w:rPr>
        <w:t xml:space="preserve"> </w:t>
      </w:r>
      <w:r>
        <w:rPr>
          <w:color w:val="1F497D"/>
          <w:w w:val="110"/>
        </w:rPr>
        <w:t>de</w:t>
      </w:r>
      <w:r>
        <w:rPr>
          <w:color w:val="1F497D"/>
        </w:rPr>
        <w:t xml:space="preserve"> </w:t>
      </w:r>
      <w:r>
        <w:rPr>
          <w:color w:val="1F497D"/>
          <w:spacing w:val="-14"/>
        </w:rPr>
        <w:t xml:space="preserve"> </w:t>
      </w:r>
      <w:r>
        <w:rPr>
          <w:smallCaps/>
          <w:color w:val="1F497D"/>
          <w:spacing w:val="-1"/>
          <w:w w:val="111"/>
        </w:rPr>
        <w:t>m</w:t>
      </w:r>
      <w:r>
        <w:rPr>
          <w:smallCaps/>
          <w:color w:val="1F497D"/>
          <w:w w:val="111"/>
        </w:rPr>
        <w:t>a</w:t>
      </w:r>
      <w:r>
        <w:rPr>
          <w:color w:val="1F497D"/>
        </w:rPr>
        <w:t xml:space="preserve"> </w:t>
      </w:r>
      <w:r>
        <w:rPr>
          <w:color w:val="1F497D"/>
          <w:spacing w:val="-14"/>
        </w:rPr>
        <w:t xml:space="preserve"> </w:t>
      </w:r>
      <w:r>
        <w:rPr>
          <w:color w:val="1F497D"/>
          <w:spacing w:val="-1"/>
          <w:w w:val="105"/>
        </w:rPr>
        <w:t>v</w:t>
      </w:r>
      <w:r>
        <w:rPr>
          <w:color w:val="1F497D"/>
          <w:w w:val="105"/>
        </w:rPr>
        <w:t>i</w:t>
      </w:r>
      <w:r>
        <w:rPr>
          <w:color w:val="1F497D"/>
          <w:w w:val="108"/>
        </w:rPr>
        <w:t>e</w:t>
      </w:r>
    </w:p>
    <w:p w:rsidR="00365860" w:rsidRDefault="00365860">
      <w:pPr>
        <w:pStyle w:val="Corpsdetexte"/>
        <w:rPr>
          <w:rFonts w:ascii="Calibri"/>
          <w:b/>
          <w:sz w:val="38"/>
        </w:rPr>
      </w:pPr>
    </w:p>
    <w:p w:rsidR="00365860" w:rsidRDefault="00B04FA1">
      <w:pPr>
        <w:pStyle w:val="Paragraphedeliste"/>
        <w:numPr>
          <w:ilvl w:val="0"/>
          <w:numId w:val="3"/>
        </w:numPr>
        <w:tabs>
          <w:tab w:val="left" w:pos="5359"/>
          <w:tab w:val="left" w:pos="5360"/>
        </w:tabs>
        <w:ind w:left="5359"/>
        <w:rPr>
          <w:i/>
          <w:sz w:val="24"/>
        </w:rPr>
      </w:pPr>
      <w:r>
        <w:rPr>
          <w:i/>
          <w:color w:val="008000"/>
          <w:sz w:val="24"/>
        </w:rPr>
        <w:t>Ai-je le désir d’aimer malgré les difficultés</w:t>
      </w:r>
      <w:r>
        <w:rPr>
          <w:i/>
          <w:color w:val="008000"/>
          <w:spacing w:val="-2"/>
          <w:sz w:val="24"/>
        </w:rPr>
        <w:t xml:space="preserve"> </w:t>
      </w:r>
      <w:r>
        <w:rPr>
          <w:i/>
          <w:color w:val="008000"/>
          <w:sz w:val="24"/>
        </w:rPr>
        <w:t>?</w:t>
      </w:r>
    </w:p>
    <w:p w:rsidR="00365860" w:rsidRDefault="00365860">
      <w:pPr>
        <w:pStyle w:val="Corpsdetexte"/>
        <w:spacing w:before="1"/>
        <w:rPr>
          <w:i/>
        </w:rPr>
      </w:pPr>
    </w:p>
    <w:p w:rsidR="00365860" w:rsidRDefault="00B04FA1">
      <w:pPr>
        <w:pStyle w:val="Paragraphedeliste"/>
        <w:numPr>
          <w:ilvl w:val="0"/>
          <w:numId w:val="3"/>
        </w:numPr>
        <w:tabs>
          <w:tab w:val="left" w:pos="5360"/>
        </w:tabs>
        <w:spacing w:line="472" w:lineRule="auto"/>
        <w:ind w:right="105" w:firstLine="360"/>
        <w:jc w:val="both"/>
        <w:rPr>
          <w:i/>
          <w:sz w:val="24"/>
        </w:rPr>
      </w:pPr>
      <w:r>
        <w:rPr>
          <w:i/>
          <w:color w:val="008000"/>
          <w:sz w:val="24"/>
        </w:rPr>
        <w:t xml:space="preserve">La longévité de la vie m'engage pour de nombreuses années, ai-je conscience que les formes de notre amour doivent évoluer </w:t>
      </w:r>
      <w:r>
        <w:rPr>
          <w:i/>
          <w:color w:val="008000"/>
          <w:spacing w:val="-8"/>
          <w:sz w:val="24"/>
        </w:rPr>
        <w:t xml:space="preserve">au  </w:t>
      </w:r>
      <w:r>
        <w:rPr>
          <w:i/>
          <w:color w:val="008000"/>
          <w:sz w:val="24"/>
        </w:rPr>
        <w:t>cours du temps et qu'il faut le construire sur un vrai dialogue et une vraie complicité?</w:t>
      </w:r>
    </w:p>
    <w:p w:rsidR="00365860" w:rsidRDefault="00B04FA1">
      <w:pPr>
        <w:pStyle w:val="Paragraphedeliste"/>
        <w:numPr>
          <w:ilvl w:val="0"/>
          <w:numId w:val="3"/>
        </w:numPr>
        <w:tabs>
          <w:tab w:val="left" w:pos="5420"/>
        </w:tabs>
        <w:spacing w:before="12" w:line="465" w:lineRule="auto"/>
        <w:ind w:right="107" w:firstLine="360"/>
        <w:jc w:val="both"/>
        <w:rPr>
          <w:i/>
          <w:sz w:val="24"/>
        </w:rPr>
      </w:pPr>
      <w:r>
        <w:rPr>
          <w:i/>
          <w:color w:val="008000"/>
          <w:sz w:val="24"/>
        </w:rPr>
        <w:t>Et si l’un de nous devient malade ou handicapé ? Suis-je encore aimable ?</w:t>
      </w:r>
    </w:p>
    <w:p w:rsidR="00365860" w:rsidRDefault="00365860">
      <w:pPr>
        <w:pStyle w:val="Corpsdetexte"/>
        <w:rPr>
          <w:i/>
          <w:sz w:val="26"/>
        </w:rPr>
      </w:pPr>
    </w:p>
    <w:p w:rsidR="00365860" w:rsidRDefault="00365860">
      <w:pPr>
        <w:pStyle w:val="Corpsdetexte"/>
        <w:rPr>
          <w:i/>
          <w:sz w:val="26"/>
        </w:rPr>
      </w:pPr>
    </w:p>
    <w:p w:rsidR="00365860" w:rsidRDefault="00365860">
      <w:pPr>
        <w:pStyle w:val="Corpsdetexte"/>
        <w:rPr>
          <w:i/>
          <w:sz w:val="26"/>
        </w:rPr>
      </w:pPr>
    </w:p>
    <w:p w:rsidR="00365860" w:rsidRDefault="00365860">
      <w:pPr>
        <w:pStyle w:val="Corpsdetexte"/>
        <w:rPr>
          <w:i/>
          <w:sz w:val="26"/>
        </w:rPr>
      </w:pPr>
    </w:p>
    <w:p w:rsidR="00365860" w:rsidRDefault="00365860">
      <w:pPr>
        <w:pStyle w:val="Corpsdetexte"/>
        <w:rPr>
          <w:i/>
          <w:sz w:val="26"/>
        </w:rPr>
      </w:pPr>
    </w:p>
    <w:p w:rsidR="00365860" w:rsidRDefault="00365860">
      <w:pPr>
        <w:pStyle w:val="Corpsdetexte"/>
        <w:spacing w:before="7"/>
        <w:rPr>
          <w:i/>
          <w:sz w:val="32"/>
        </w:rPr>
      </w:pPr>
    </w:p>
    <w:p w:rsidR="00365860" w:rsidRDefault="00B04FA1">
      <w:pPr>
        <w:pStyle w:val="Heading1"/>
      </w:pPr>
      <w:r>
        <w:rPr>
          <w:color w:val="1F497D"/>
          <w:spacing w:val="-1"/>
          <w:w w:val="134"/>
        </w:rPr>
        <w:t>J</w:t>
      </w:r>
      <w:r>
        <w:rPr>
          <w:color w:val="1F497D"/>
          <w:w w:val="134"/>
        </w:rPr>
        <w:t>e</w:t>
      </w:r>
      <w:r>
        <w:rPr>
          <w:color w:val="1F497D"/>
        </w:rPr>
        <w:t xml:space="preserve"> </w:t>
      </w:r>
      <w:r>
        <w:rPr>
          <w:color w:val="1F497D"/>
          <w:spacing w:val="-14"/>
        </w:rPr>
        <w:t xml:space="preserve"> </w:t>
      </w:r>
      <w:r>
        <w:rPr>
          <w:color w:val="1F497D"/>
          <w:spacing w:val="-1"/>
          <w:w w:val="106"/>
        </w:rPr>
        <w:t>promet</w:t>
      </w:r>
      <w:r>
        <w:rPr>
          <w:color w:val="1F497D"/>
          <w:w w:val="113"/>
        </w:rPr>
        <w:t>s</w:t>
      </w:r>
      <w:r>
        <w:rPr>
          <w:color w:val="1F497D"/>
        </w:rPr>
        <w:t xml:space="preserve"> </w:t>
      </w:r>
      <w:r>
        <w:rPr>
          <w:color w:val="1F497D"/>
          <w:spacing w:val="-14"/>
        </w:rPr>
        <w:t xml:space="preserve"> </w:t>
      </w:r>
      <w:r>
        <w:rPr>
          <w:color w:val="1F497D"/>
          <w:w w:val="110"/>
        </w:rPr>
        <w:t>de</w:t>
      </w:r>
      <w:r>
        <w:rPr>
          <w:color w:val="1F497D"/>
        </w:rPr>
        <w:t xml:space="preserve"> </w:t>
      </w:r>
      <w:r>
        <w:rPr>
          <w:color w:val="1F497D"/>
          <w:spacing w:val="-14"/>
        </w:rPr>
        <w:t xml:space="preserve"> </w:t>
      </w:r>
      <w:r>
        <w:rPr>
          <w:color w:val="1F497D"/>
          <w:spacing w:val="-1"/>
          <w:w w:val="138"/>
        </w:rPr>
        <w:t>t</w:t>
      </w:r>
      <w:r>
        <w:rPr>
          <w:smallCaps/>
          <w:color w:val="1F497D"/>
          <w:w w:val="114"/>
        </w:rPr>
        <w:t>'aimer</w:t>
      </w:r>
    </w:p>
    <w:p w:rsidR="00365860" w:rsidRDefault="00365860">
      <w:pPr>
        <w:pStyle w:val="Corpsdetexte"/>
        <w:spacing w:before="12"/>
        <w:rPr>
          <w:rFonts w:ascii="Calibri"/>
          <w:b/>
          <w:sz w:val="37"/>
        </w:rPr>
      </w:pPr>
    </w:p>
    <w:p w:rsidR="00365860" w:rsidRDefault="00B04FA1">
      <w:pPr>
        <w:pStyle w:val="Paragraphedeliste"/>
        <w:numPr>
          <w:ilvl w:val="0"/>
          <w:numId w:val="3"/>
        </w:numPr>
        <w:tabs>
          <w:tab w:val="left" w:pos="5361"/>
        </w:tabs>
        <w:spacing w:line="465" w:lineRule="auto"/>
        <w:ind w:right="106" w:firstLine="426"/>
        <w:jc w:val="both"/>
        <w:rPr>
          <w:i/>
          <w:sz w:val="24"/>
        </w:rPr>
      </w:pPr>
      <w:r>
        <w:rPr>
          <w:i/>
          <w:color w:val="008000"/>
          <w:sz w:val="24"/>
        </w:rPr>
        <w:t>C'est une question à laquelle je dois répondre en vérité personnellement!</w:t>
      </w:r>
    </w:p>
    <w:p w:rsidR="00365860" w:rsidRDefault="00B04FA1">
      <w:pPr>
        <w:pStyle w:val="Paragraphedeliste"/>
        <w:numPr>
          <w:ilvl w:val="0"/>
          <w:numId w:val="3"/>
        </w:numPr>
        <w:tabs>
          <w:tab w:val="left" w:pos="5361"/>
        </w:tabs>
        <w:spacing w:before="17"/>
        <w:ind w:left="5360" w:hanging="283"/>
        <w:rPr>
          <w:i/>
          <w:sz w:val="24"/>
        </w:rPr>
      </w:pPr>
      <w:r>
        <w:rPr>
          <w:i/>
          <w:color w:val="008000"/>
          <w:sz w:val="24"/>
        </w:rPr>
        <w:t>Suis-je</w:t>
      </w:r>
      <w:r>
        <w:rPr>
          <w:i/>
          <w:color w:val="008000"/>
          <w:spacing w:val="13"/>
          <w:sz w:val="24"/>
        </w:rPr>
        <w:t xml:space="preserve"> </w:t>
      </w:r>
      <w:r>
        <w:rPr>
          <w:i/>
          <w:color w:val="008000"/>
          <w:sz w:val="24"/>
        </w:rPr>
        <w:t>vraiment</w:t>
      </w:r>
      <w:r>
        <w:rPr>
          <w:i/>
          <w:color w:val="008000"/>
          <w:spacing w:val="13"/>
          <w:sz w:val="24"/>
        </w:rPr>
        <w:t xml:space="preserve"> </w:t>
      </w:r>
      <w:r>
        <w:rPr>
          <w:i/>
          <w:color w:val="008000"/>
          <w:sz w:val="24"/>
        </w:rPr>
        <w:t>capable</w:t>
      </w:r>
      <w:r>
        <w:rPr>
          <w:i/>
          <w:color w:val="008000"/>
          <w:spacing w:val="13"/>
          <w:sz w:val="24"/>
        </w:rPr>
        <w:t xml:space="preserve"> </w:t>
      </w:r>
      <w:r>
        <w:rPr>
          <w:i/>
          <w:color w:val="008000"/>
          <w:sz w:val="24"/>
        </w:rPr>
        <w:t>de</w:t>
      </w:r>
      <w:r>
        <w:rPr>
          <w:i/>
          <w:color w:val="008000"/>
          <w:spacing w:val="13"/>
          <w:sz w:val="24"/>
        </w:rPr>
        <w:t xml:space="preserve"> </w:t>
      </w:r>
      <w:r>
        <w:rPr>
          <w:i/>
          <w:color w:val="008000"/>
          <w:sz w:val="24"/>
        </w:rPr>
        <w:t>quitter</w:t>
      </w:r>
      <w:r>
        <w:rPr>
          <w:i/>
          <w:color w:val="008000"/>
          <w:spacing w:val="13"/>
          <w:sz w:val="24"/>
        </w:rPr>
        <w:t xml:space="preserve"> </w:t>
      </w:r>
      <w:r>
        <w:rPr>
          <w:i/>
          <w:color w:val="008000"/>
          <w:sz w:val="24"/>
        </w:rPr>
        <w:t>ou</w:t>
      </w:r>
      <w:r>
        <w:rPr>
          <w:i/>
          <w:color w:val="008000"/>
          <w:spacing w:val="13"/>
          <w:sz w:val="24"/>
        </w:rPr>
        <w:t xml:space="preserve"> </w:t>
      </w:r>
      <w:r>
        <w:rPr>
          <w:i/>
          <w:color w:val="008000"/>
          <w:sz w:val="24"/>
        </w:rPr>
        <w:t>de</w:t>
      </w:r>
      <w:r>
        <w:rPr>
          <w:i/>
          <w:color w:val="008000"/>
          <w:spacing w:val="13"/>
          <w:sz w:val="24"/>
        </w:rPr>
        <w:t xml:space="preserve"> </w:t>
      </w:r>
      <w:r>
        <w:rPr>
          <w:i/>
          <w:color w:val="008000"/>
          <w:sz w:val="24"/>
        </w:rPr>
        <w:t>changer</w:t>
      </w:r>
      <w:r>
        <w:rPr>
          <w:i/>
          <w:color w:val="008000"/>
          <w:spacing w:val="13"/>
          <w:sz w:val="24"/>
        </w:rPr>
        <w:t xml:space="preserve"> </w:t>
      </w:r>
      <w:r>
        <w:rPr>
          <w:i/>
          <w:color w:val="008000"/>
          <w:sz w:val="24"/>
        </w:rPr>
        <w:t>tout</w:t>
      </w:r>
      <w:r>
        <w:rPr>
          <w:i/>
          <w:color w:val="008000"/>
          <w:spacing w:val="13"/>
          <w:sz w:val="24"/>
        </w:rPr>
        <w:t xml:space="preserve"> </w:t>
      </w:r>
      <w:r>
        <w:rPr>
          <w:i/>
          <w:color w:val="008000"/>
          <w:sz w:val="24"/>
        </w:rPr>
        <w:t>ce</w:t>
      </w:r>
      <w:r>
        <w:rPr>
          <w:i/>
          <w:color w:val="008000"/>
          <w:spacing w:val="13"/>
          <w:sz w:val="24"/>
        </w:rPr>
        <w:t xml:space="preserve"> </w:t>
      </w:r>
      <w:r>
        <w:rPr>
          <w:i/>
          <w:color w:val="008000"/>
          <w:sz w:val="24"/>
        </w:rPr>
        <w:t>qui</w:t>
      </w:r>
    </w:p>
    <w:p w:rsidR="00365860" w:rsidRDefault="00365860">
      <w:pPr>
        <w:pStyle w:val="Corpsdetexte"/>
        <w:spacing w:before="6"/>
        <w:rPr>
          <w:i/>
          <w:sz w:val="23"/>
        </w:rPr>
      </w:pPr>
    </w:p>
    <w:p w:rsidR="00365860" w:rsidRDefault="00B04FA1">
      <w:pPr>
        <w:ind w:left="4651"/>
        <w:rPr>
          <w:i/>
          <w:sz w:val="24"/>
        </w:rPr>
      </w:pPr>
      <w:proofErr w:type="gramStart"/>
      <w:r>
        <w:rPr>
          <w:i/>
          <w:color w:val="008000"/>
          <w:sz w:val="24"/>
        </w:rPr>
        <w:t>empêche</w:t>
      </w:r>
      <w:proofErr w:type="gramEnd"/>
      <w:r>
        <w:rPr>
          <w:i/>
          <w:color w:val="008000"/>
          <w:sz w:val="24"/>
        </w:rPr>
        <w:t xml:space="preserve"> un amour vrai pour mon conjoint (ma conjointe)?</w:t>
      </w:r>
    </w:p>
    <w:p w:rsidR="00365860" w:rsidRDefault="00365860">
      <w:pPr>
        <w:pStyle w:val="Corpsdetexte"/>
        <w:spacing w:before="2"/>
        <w:rPr>
          <w:i/>
        </w:rPr>
      </w:pPr>
    </w:p>
    <w:p w:rsidR="00365860" w:rsidRDefault="00B04FA1">
      <w:pPr>
        <w:pStyle w:val="Paragraphedeliste"/>
        <w:numPr>
          <w:ilvl w:val="0"/>
          <w:numId w:val="3"/>
        </w:numPr>
        <w:tabs>
          <w:tab w:val="left" w:pos="5361"/>
        </w:tabs>
        <w:spacing w:line="465" w:lineRule="auto"/>
        <w:ind w:right="104" w:firstLine="426"/>
        <w:jc w:val="both"/>
        <w:rPr>
          <w:i/>
          <w:sz w:val="24"/>
        </w:rPr>
      </w:pPr>
      <w:r>
        <w:rPr>
          <w:i/>
          <w:color w:val="008000"/>
          <w:sz w:val="24"/>
        </w:rPr>
        <w:t>Ai-je vraiment pris en considération tout ce que cela impliquait lorsque nous nous sommes demandés en</w:t>
      </w:r>
      <w:r>
        <w:rPr>
          <w:i/>
          <w:color w:val="008000"/>
          <w:spacing w:val="-8"/>
          <w:sz w:val="24"/>
        </w:rPr>
        <w:t xml:space="preserve"> </w:t>
      </w:r>
      <w:r>
        <w:rPr>
          <w:i/>
          <w:color w:val="008000"/>
          <w:sz w:val="24"/>
        </w:rPr>
        <w:t>mariage?</w:t>
      </w:r>
    </w:p>
    <w:p w:rsidR="00365860" w:rsidRDefault="00365860">
      <w:pPr>
        <w:spacing w:line="465" w:lineRule="auto"/>
        <w:jc w:val="both"/>
        <w:rPr>
          <w:sz w:val="24"/>
        </w:rPr>
        <w:sectPr w:rsidR="00365860">
          <w:pgSz w:w="11910" w:h="16840"/>
          <w:pgMar w:top="900" w:right="300" w:bottom="940" w:left="120" w:header="0" w:footer="684" w:gutter="0"/>
          <w:cols w:space="720"/>
        </w:sectPr>
      </w:pPr>
    </w:p>
    <w:p w:rsidR="00365860" w:rsidRDefault="00017BBA">
      <w:pPr>
        <w:pStyle w:val="Corpsdetexte"/>
        <w:rPr>
          <w:i/>
          <w:sz w:val="20"/>
        </w:rPr>
      </w:pPr>
      <w:r w:rsidRPr="00017BBA">
        <w:lastRenderedPageBreak/>
        <w:pict>
          <v:shape id="_x0000_s1107" type="#_x0000_t202" style="position:absolute;margin-left:32.05pt;margin-top:46.2pt;width:185.55pt;height:773.8pt;z-index:15736320;mso-position-horizontal-relative:page;mso-position-vertical-relative:page" filled="f" strokecolor="#1f497d" strokeweight=".72pt">
            <v:textbox inset="0,0,0,0">
              <w:txbxContent>
                <w:p w:rsidR="00476838" w:rsidRDefault="00476838">
                  <w:pPr>
                    <w:spacing w:before="150" w:line="244" w:lineRule="auto"/>
                    <w:ind w:left="144"/>
                    <w:rPr>
                      <w:sz w:val="43"/>
                    </w:rPr>
                  </w:pPr>
                  <w:r>
                    <w:rPr>
                      <w:color w:val="984806"/>
                      <w:sz w:val="43"/>
                    </w:rPr>
                    <w:t>Pourquoi se marier puisqu'on s'aime?</w:t>
                  </w:r>
                </w:p>
                <w:p w:rsidR="00476838" w:rsidRDefault="00476838">
                  <w:pPr>
                    <w:spacing w:before="207" w:line="261" w:lineRule="auto"/>
                    <w:ind w:left="144" w:right="374"/>
                    <w:rPr>
                      <w:rFonts w:ascii="Lucida Sans Unicode" w:hAnsi="Lucida Sans Unicode"/>
                      <w:sz w:val="19"/>
                    </w:rPr>
                  </w:pPr>
                  <w:r>
                    <w:rPr>
                      <w:rFonts w:ascii="Lucida Sans Unicode" w:hAnsi="Lucida Sans Unicode"/>
                      <w:color w:val="FF6600"/>
                      <w:sz w:val="19"/>
                    </w:rPr>
                    <w:t>"</w:t>
                  </w:r>
                  <w:r>
                    <w:rPr>
                      <w:i/>
                      <w:color w:val="FF6600"/>
                      <w:sz w:val="19"/>
                    </w:rPr>
                    <w:t>L</w:t>
                  </w:r>
                  <w:r>
                    <w:rPr>
                      <w:rFonts w:ascii="Lucida Sans Unicode" w:hAnsi="Lucida Sans Unicode"/>
                      <w:color w:val="FF6600"/>
                      <w:sz w:val="19"/>
                    </w:rPr>
                    <w:t>'</w:t>
                  </w:r>
                  <w:r>
                    <w:rPr>
                      <w:i/>
                      <w:color w:val="FF6600"/>
                      <w:sz w:val="19"/>
                    </w:rPr>
                    <w:t>important est de s</w:t>
                  </w:r>
                  <w:r>
                    <w:rPr>
                      <w:rFonts w:ascii="Lucida Sans Unicode" w:hAnsi="Lucida Sans Unicode"/>
                      <w:color w:val="FF6600"/>
                      <w:sz w:val="19"/>
                    </w:rPr>
                    <w:t>'</w:t>
                  </w:r>
                  <w:r>
                    <w:rPr>
                      <w:i/>
                      <w:color w:val="FF6600"/>
                      <w:sz w:val="19"/>
                    </w:rPr>
                    <w:t>aimer. Une c</w:t>
                  </w:r>
                  <w:r>
                    <w:rPr>
                      <w:rFonts w:ascii="Lucida Sans Unicode" w:hAnsi="Lucida Sans Unicode"/>
                      <w:color w:val="FF6600"/>
                      <w:sz w:val="19"/>
                    </w:rPr>
                    <w:t>é</w:t>
                  </w:r>
                  <w:r>
                    <w:rPr>
                      <w:i/>
                      <w:color w:val="FF6600"/>
                      <w:sz w:val="19"/>
                    </w:rPr>
                    <w:t>r</w:t>
                  </w:r>
                  <w:r>
                    <w:rPr>
                      <w:rFonts w:ascii="Lucida Sans Unicode" w:hAnsi="Lucida Sans Unicode"/>
                      <w:color w:val="FF6600"/>
                      <w:sz w:val="19"/>
                    </w:rPr>
                    <w:t>é</w:t>
                  </w:r>
                  <w:r>
                    <w:rPr>
                      <w:i/>
                      <w:color w:val="FF6600"/>
                      <w:sz w:val="19"/>
                    </w:rPr>
                    <w:t>monie est-elle n</w:t>
                  </w:r>
                  <w:r>
                    <w:rPr>
                      <w:rFonts w:ascii="Lucida Sans Unicode" w:hAnsi="Lucida Sans Unicode"/>
                      <w:color w:val="FF6600"/>
                      <w:sz w:val="19"/>
                    </w:rPr>
                    <w:t>é</w:t>
                  </w:r>
                  <w:r>
                    <w:rPr>
                      <w:i/>
                      <w:color w:val="FF6600"/>
                      <w:sz w:val="19"/>
                    </w:rPr>
                    <w:t>cessaire?</w:t>
                  </w:r>
                  <w:r>
                    <w:rPr>
                      <w:rFonts w:ascii="Lucida Sans Unicode" w:hAnsi="Lucida Sans Unicode"/>
                      <w:color w:val="FF6600"/>
                      <w:sz w:val="19"/>
                    </w:rPr>
                    <w:t>"</w:t>
                  </w:r>
                </w:p>
                <w:p w:rsidR="00476838" w:rsidRDefault="00476838">
                  <w:pPr>
                    <w:pStyle w:val="Corpsdetexte"/>
                    <w:spacing w:line="535" w:lineRule="exact"/>
                    <w:ind w:left="144"/>
                  </w:pPr>
                  <w:r>
                    <w:rPr>
                      <w:sz w:val="48"/>
                    </w:rPr>
                    <w:t>S</w:t>
                  </w:r>
                  <w:r>
                    <w:t>i l'on se marie seulement pour</w:t>
                  </w:r>
                </w:p>
                <w:p w:rsidR="00476838" w:rsidRDefault="00476838">
                  <w:pPr>
                    <w:pStyle w:val="Corpsdetexte"/>
                    <w:spacing w:before="85" w:line="276" w:lineRule="auto"/>
                    <w:ind w:left="144" w:right="374"/>
                  </w:pPr>
                  <w:proofErr w:type="gramStart"/>
                  <w:r>
                    <w:t>faire</w:t>
                  </w:r>
                  <w:proofErr w:type="gramEnd"/>
                  <w:r>
                    <w:t xml:space="preserve"> une belle cérémonie, il vaut mieux en effet s'en abstenir.</w:t>
                  </w:r>
                </w:p>
                <w:p w:rsidR="00476838" w:rsidRDefault="00476838">
                  <w:pPr>
                    <w:pStyle w:val="Corpsdetexte"/>
                    <w:spacing w:line="276" w:lineRule="auto"/>
                    <w:ind w:left="144" w:right="173"/>
                  </w:pPr>
                  <w:r>
                    <w:t>L'Eglise n'est pas une entreprise de pompes nuptiales ! Nous avons vu trop de grands noms du show-biz ou de la presse people se marier sous le feu des projecteurs pour se séparer quelques années voire quelques mois après.</w:t>
                  </w:r>
                </w:p>
                <w:p w:rsidR="00476838" w:rsidRDefault="00476838">
                  <w:pPr>
                    <w:pStyle w:val="Corpsdetexte"/>
                    <w:spacing w:line="276" w:lineRule="auto"/>
                    <w:ind w:left="144" w:right="155" w:firstLine="708"/>
                  </w:pPr>
                  <w:r>
                    <w:t>Le mariage est le haut lieu de l'amour et le berceau de la vie. Certes on peut se contenter de "faire l'amour", on peut même se permettre de "faire un enfant", sans pour autant se marier. Mais justement, le mariage, c'est autre chose. Celui qui veut donner son amour, comme celui qui veut donner la vie, engage l’avenir : le sien, celui de l'aimé, celui de l'enfant. Le mariage est une alliance d'amour. C'est bien le sens de l'anneau que les époux échangent. La bague au doigt ce n'est pas la corde au cou !</w:t>
                  </w:r>
                </w:p>
                <w:p w:rsidR="00476838" w:rsidRDefault="00476838">
                  <w:pPr>
                    <w:spacing w:line="276" w:lineRule="auto"/>
                    <w:ind w:left="144" w:right="177" w:firstLine="709"/>
                    <w:rPr>
                      <w:sz w:val="24"/>
                    </w:rPr>
                  </w:pPr>
                  <w:r>
                    <w:rPr>
                      <w:sz w:val="24"/>
                    </w:rPr>
                    <w:t xml:space="preserve">Dans son livre </w:t>
                  </w:r>
                  <w:r>
                    <w:rPr>
                      <w:sz w:val="24"/>
                      <w:u w:val="single"/>
                    </w:rPr>
                    <w:t>Dieu est</w:t>
                  </w:r>
                  <w:r>
                    <w:rPr>
                      <w:sz w:val="24"/>
                    </w:rPr>
                    <w:t xml:space="preserve"> </w:t>
                  </w:r>
                  <w:r>
                    <w:rPr>
                      <w:sz w:val="24"/>
                      <w:u w:val="single"/>
                    </w:rPr>
                    <w:t>amour</w:t>
                  </w:r>
                  <w:r>
                    <w:rPr>
                      <w:sz w:val="24"/>
                    </w:rPr>
                    <w:t>, le pape Benoit XVI souligne que "</w:t>
                  </w:r>
                  <w:r>
                    <w:rPr>
                      <w:i/>
                      <w:sz w:val="24"/>
                    </w:rPr>
                    <w:t>celui qui veut donner de l'amour doit aussi le recevoir comme un don</w:t>
                  </w:r>
                  <w:r>
                    <w:rPr>
                      <w:sz w:val="24"/>
                    </w:rPr>
                    <w:t>". Cette expression est très proche de l'une des formules du rituel catholique du mariage pour l'échange des consentements : "</w:t>
                  </w:r>
                  <w:r>
                    <w:rPr>
                      <w:i/>
                      <w:sz w:val="24"/>
                    </w:rPr>
                    <w:t>je te reçois comme époux, et je me donne à toi</w:t>
                  </w:r>
                  <w:r>
                    <w:rPr>
                      <w:sz w:val="24"/>
                    </w:rPr>
                    <w:t xml:space="preserve">". L'alliance de ces deux vies en une vie commune, et tout le fruit désirable et imprévisible qui peut en naitre : telles sont la beauté et </w:t>
                  </w:r>
                  <w:r>
                    <w:rPr>
                      <w:spacing w:val="-7"/>
                      <w:sz w:val="24"/>
                    </w:rPr>
                    <w:t xml:space="preserve">la </w:t>
                  </w:r>
                  <w:r>
                    <w:rPr>
                      <w:sz w:val="24"/>
                    </w:rPr>
                    <w:t>sainteté du mariage.</w:t>
                  </w:r>
                </w:p>
              </w:txbxContent>
            </v:textbox>
            <w10:wrap anchorx="page" anchory="page"/>
          </v:shape>
        </w:pict>
      </w:r>
    </w:p>
    <w:p w:rsidR="00365860" w:rsidRDefault="00365860">
      <w:pPr>
        <w:pStyle w:val="Corpsdetexte"/>
        <w:rPr>
          <w:i/>
          <w:sz w:val="20"/>
        </w:rPr>
      </w:pPr>
    </w:p>
    <w:p w:rsidR="00365860" w:rsidRDefault="00365860">
      <w:pPr>
        <w:pStyle w:val="Corpsdetexte"/>
        <w:rPr>
          <w:i/>
          <w:sz w:val="20"/>
        </w:rPr>
      </w:pPr>
    </w:p>
    <w:p w:rsidR="00365860" w:rsidRDefault="00365860">
      <w:pPr>
        <w:pStyle w:val="Corpsdetexte"/>
        <w:spacing w:before="2"/>
        <w:rPr>
          <w:i/>
          <w:sz w:val="23"/>
        </w:rPr>
      </w:pPr>
    </w:p>
    <w:p w:rsidR="00365860" w:rsidRDefault="00B04FA1">
      <w:pPr>
        <w:pStyle w:val="Heading1"/>
        <w:spacing w:before="111"/>
        <w:ind w:left="1576" w:right="672"/>
        <w:jc w:val="center"/>
      </w:pPr>
      <w:r>
        <w:rPr>
          <w:color w:val="1F497D"/>
          <w:spacing w:val="-1"/>
          <w:w w:val="134"/>
        </w:rPr>
        <w:t>J</w:t>
      </w:r>
      <w:r>
        <w:rPr>
          <w:color w:val="1F497D"/>
          <w:w w:val="134"/>
        </w:rPr>
        <w:t>e</w:t>
      </w:r>
      <w:r>
        <w:rPr>
          <w:color w:val="1F497D"/>
        </w:rPr>
        <w:t xml:space="preserve"> </w:t>
      </w:r>
      <w:r>
        <w:rPr>
          <w:color w:val="1F497D"/>
          <w:spacing w:val="-14"/>
        </w:rPr>
        <w:t xml:space="preserve"> </w:t>
      </w:r>
      <w:r>
        <w:rPr>
          <w:color w:val="1F497D"/>
          <w:spacing w:val="-1"/>
          <w:w w:val="138"/>
        </w:rPr>
        <w:t>t</w:t>
      </w:r>
      <w:r>
        <w:rPr>
          <w:color w:val="1F497D"/>
          <w:w w:val="108"/>
        </w:rPr>
        <w:t>e</w:t>
      </w:r>
      <w:r>
        <w:rPr>
          <w:color w:val="1F497D"/>
        </w:rPr>
        <w:t xml:space="preserve"> </w:t>
      </w:r>
      <w:r>
        <w:rPr>
          <w:color w:val="1F497D"/>
          <w:spacing w:val="-14"/>
        </w:rPr>
        <w:t xml:space="preserve"> </w:t>
      </w:r>
      <w:r>
        <w:rPr>
          <w:color w:val="1F497D"/>
          <w:w w:val="120"/>
        </w:rPr>
        <w:t>res</w:t>
      </w:r>
      <w:r>
        <w:rPr>
          <w:color w:val="1F497D"/>
          <w:spacing w:val="-1"/>
          <w:w w:val="120"/>
        </w:rPr>
        <w:t>t</w:t>
      </w:r>
      <w:r>
        <w:rPr>
          <w:smallCaps/>
          <w:color w:val="1F497D"/>
          <w:spacing w:val="-1"/>
          <w:w w:val="119"/>
        </w:rPr>
        <w:t>era</w:t>
      </w:r>
      <w:r>
        <w:rPr>
          <w:smallCaps/>
          <w:color w:val="1F497D"/>
          <w:w w:val="119"/>
        </w:rPr>
        <w:t>i</w:t>
      </w:r>
      <w:r>
        <w:rPr>
          <w:color w:val="1F497D"/>
        </w:rPr>
        <w:t xml:space="preserve"> </w:t>
      </w:r>
      <w:r>
        <w:rPr>
          <w:color w:val="1F497D"/>
          <w:spacing w:val="-14"/>
        </w:rPr>
        <w:t xml:space="preserve"> </w:t>
      </w:r>
      <w:r>
        <w:rPr>
          <w:color w:val="1F497D"/>
          <w:spacing w:val="-1"/>
          <w:w w:val="116"/>
        </w:rPr>
        <w:t>fidèle</w:t>
      </w:r>
    </w:p>
    <w:p w:rsidR="00365860" w:rsidRDefault="00365860">
      <w:pPr>
        <w:pStyle w:val="Corpsdetexte"/>
        <w:spacing w:before="10"/>
        <w:rPr>
          <w:rFonts w:ascii="Calibri"/>
          <w:b/>
          <w:sz w:val="45"/>
        </w:rPr>
      </w:pPr>
    </w:p>
    <w:p w:rsidR="00365860" w:rsidRDefault="00B04FA1" w:rsidP="00197E13">
      <w:pPr>
        <w:pStyle w:val="Paragraphedeliste"/>
        <w:numPr>
          <w:ilvl w:val="0"/>
          <w:numId w:val="33"/>
        </w:numPr>
        <w:tabs>
          <w:tab w:val="left" w:pos="5120"/>
        </w:tabs>
        <w:ind w:left="5119" w:hanging="283"/>
        <w:rPr>
          <w:i/>
          <w:sz w:val="24"/>
        </w:rPr>
      </w:pPr>
      <w:r>
        <w:rPr>
          <w:i/>
          <w:color w:val="008000"/>
          <w:sz w:val="24"/>
        </w:rPr>
        <w:t>Suis-je prêt (e) à tout te pardonner?</w:t>
      </w:r>
    </w:p>
    <w:p w:rsidR="00365860" w:rsidRDefault="00365860">
      <w:pPr>
        <w:pStyle w:val="Corpsdetexte"/>
        <w:spacing w:before="1"/>
        <w:rPr>
          <w:i/>
        </w:rPr>
      </w:pPr>
    </w:p>
    <w:p w:rsidR="00365860" w:rsidRDefault="00B04FA1" w:rsidP="00197E13">
      <w:pPr>
        <w:pStyle w:val="Paragraphedeliste"/>
        <w:numPr>
          <w:ilvl w:val="0"/>
          <w:numId w:val="33"/>
        </w:numPr>
        <w:tabs>
          <w:tab w:val="left" w:pos="5120"/>
        </w:tabs>
        <w:ind w:left="5119" w:hanging="283"/>
        <w:rPr>
          <w:i/>
          <w:sz w:val="24"/>
        </w:rPr>
      </w:pPr>
      <w:r>
        <w:rPr>
          <w:i/>
          <w:color w:val="008000"/>
          <w:sz w:val="24"/>
        </w:rPr>
        <w:t>Y a-t-il des choses impardonnables dans un</w:t>
      </w:r>
      <w:r>
        <w:rPr>
          <w:i/>
          <w:color w:val="008000"/>
          <w:spacing w:val="-1"/>
          <w:sz w:val="24"/>
        </w:rPr>
        <w:t xml:space="preserve"> </w:t>
      </w:r>
      <w:r>
        <w:rPr>
          <w:i/>
          <w:color w:val="008000"/>
          <w:sz w:val="24"/>
        </w:rPr>
        <w:t>couple?</w:t>
      </w:r>
    </w:p>
    <w:p w:rsidR="00365860" w:rsidRDefault="00365860">
      <w:pPr>
        <w:pStyle w:val="Corpsdetexte"/>
        <w:spacing w:before="8"/>
        <w:rPr>
          <w:i/>
          <w:sz w:val="23"/>
        </w:rPr>
      </w:pPr>
    </w:p>
    <w:p w:rsidR="00365860" w:rsidRDefault="00B04FA1" w:rsidP="00197E13">
      <w:pPr>
        <w:pStyle w:val="Paragraphedeliste"/>
        <w:numPr>
          <w:ilvl w:val="0"/>
          <w:numId w:val="33"/>
        </w:numPr>
        <w:tabs>
          <w:tab w:val="left" w:pos="5120"/>
        </w:tabs>
        <w:spacing w:line="465" w:lineRule="auto"/>
        <w:ind w:right="105" w:firstLine="426"/>
        <w:rPr>
          <w:i/>
          <w:sz w:val="24"/>
        </w:rPr>
      </w:pPr>
      <w:r>
        <w:rPr>
          <w:i/>
          <w:color w:val="008000"/>
          <w:sz w:val="24"/>
        </w:rPr>
        <w:t>Comment rester fidèle et comment construire cette fidélité au quotidien ?</w:t>
      </w:r>
    </w:p>
    <w:p w:rsidR="00365860" w:rsidRDefault="00B04FA1" w:rsidP="00197E13">
      <w:pPr>
        <w:pStyle w:val="Paragraphedeliste"/>
        <w:numPr>
          <w:ilvl w:val="0"/>
          <w:numId w:val="33"/>
        </w:numPr>
        <w:tabs>
          <w:tab w:val="left" w:pos="5120"/>
        </w:tabs>
        <w:spacing w:before="17" w:line="460" w:lineRule="auto"/>
        <w:ind w:right="106" w:firstLine="426"/>
        <w:rPr>
          <w:i/>
          <w:sz w:val="24"/>
        </w:rPr>
      </w:pPr>
      <w:r>
        <w:rPr>
          <w:i/>
          <w:color w:val="008000"/>
          <w:sz w:val="24"/>
        </w:rPr>
        <w:t>Y a-t-il des attitudes quotidiennes qui blessent la fidélité ou au contraire qui la met en</w:t>
      </w:r>
      <w:r>
        <w:rPr>
          <w:i/>
          <w:color w:val="008000"/>
          <w:spacing w:val="-2"/>
          <w:sz w:val="24"/>
        </w:rPr>
        <w:t xml:space="preserve"> </w:t>
      </w:r>
      <w:r>
        <w:rPr>
          <w:i/>
          <w:color w:val="008000"/>
          <w:sz w:val="24"/>
        </w:rPr>
        <w:t>valeur?</w:t>
      </w:r>
    </w:p>
    <w:p w:rsidR="00365860" w:rsidRDefault="00B04FA1" w:rsidP="00197E13">
      <w:pPr>
        <w:pStyle w:val="Paragraphedeliste"/>
        <w:numPr>
          <w:ilvl w:val="0"/>
          <w:numId w:val="33"/>
        </w:numPr>
        <w:tabs>
          <w:tab w:val="left" w:pos="5120"/>
        </w:tabs>
        <w:spacing w:before="24"/>
        <w:ind w:left="5119" w:hanging="283"/>
        <w:rPr>
          <w:i/>
          <w:sz w:val="24"/>
        </w:rPr>
      </w:pPr>
      <w:r>
        <w:rPr>
          <w:i/>
          <w:color w:val="008000"/>
          <w:sz w:val="24"/>
        </w:rPr>
        <w:t>Quels sont les pièges à éviter</w:t>
      </w:r>
      <w:r>
        <w:rPr>
          <w:i/>
          <w:color w:val="008000"/>
          <w:spacing w:val="-3"/>
          <w:sz w:val="24"/>
        </w:rPr>
        <w:t xml:space="preserve"> </w:t>
      </w:r>
      <w:r>
        <w:rPr>
          <w:i/>
          <w:color w:val="008000"/>
          <w:sz w:val="24"/>
        </w:rPr>
        <w:t>?</w:t>
      </w:r>
    </w:p>
    <w:p w:rsidR="00365860" w:rsidRDefault="00365860">
      <w:pPr>
        <w:pStyle w:val="Corpsdetexte"/>
        <w:spacing w:before="1"/>
        <w:rPr>
          <w:i/>
        </w:rPr>
      </w:pPr>
    </w:p>
    <w:p w:rsidR="00365860" w:rsidRDefault="00B04FA1" w:rsidP="00197E13">
      <w:pPr>
        <w:pStyle w:val="Paragraphedeliste"/>
        <w:numPr>
          <w:ilvl w:val="0"/>
          <w:numId w:val="33"/>
        </w:numPr>
        <w:tabs>
          <w:tab w:val="left" w:pos="5120"/>
        </w:tabs>
        <w:spacing w:before="1"/>
        <w:ind w:left="5119" w:hanging="283"/>
        <w:rPr>
          <w:i/>
          <w:sz w:val="24"/>
        </w:rPr>
      </w:pPr>
      <w:r>
        <w:rPr>
          <w:i/>
          <w:color w:val="008000"/>
          <w:sz w:val="24"/>
        </w:rPr>
        <w:t>La confiance a-t-elle quelque rapport avec la</w:t>
      </w:r>
      <w:r>
        <w:rPr>
          <w:i/>
          <w:color w:val="008000"/>
          <w:spacing w:val="-4"/>
          <w:sz w:val="24"/>
        </w:rPr>
        <w:t xml:space="preserve"> </w:t>
      </w:r>
      <w:r>
        <w:rPr>
          <w:i/>
          <w:color w:val="008000"/>
          <w:sz w:val="24"/>
        </w:rPr>
        <w:t>fidélité?</w:t>
      </w:r>
    </w:p>
    <w:p w:rsidR="00365860" w:rsidRDefault="00365860">
      <w:pPr>
        <w:pStyle w:val="Corpsdetexte"/>
        <w:rPr>
          <w:i/>
          <w:sz w:val="28"/>
        </w:rPr>
      </w:pPr>
    </w:p>
    <w:p w:rsidR="00365860" w:rsidRDefault="00365860">
      <w:pPr>
        <w:pStyle w:val="Corpsdetexte"/>
        <w:rPr>
          <w:i/>
          <w:sz w:val="28"/>
        </w:rPr>
      </w:pPr>
    </w:p>
    <w:p w:rsidR="00365860" w:rsidRDefault="00365860">
      <w:pPr>
        <w:pStyle w:val="Corpsdetexte"/>
        <w:rPr>
          <w:i/>
          <w:sz w:val="28"/>
        </w:rPr>
      </w:pPr>
    </w:p>
    <w:p w:rsidR="00365860" w:rsidRDefault="00365860">
      <w:pPr>
        <w:pStyle w:val="Corpsdetexte"/>
        <w:rPr>
          <w:i/>
          <w:sz w:val="28"/>
        </w:rPr>
      </w:pPr>
    </w:p>
    <w:p w:rsidR="00365860" w:rsidRDefault="00365860">
      <w:pPr>
        <w:pStyle w:val="Corpsdetexte"/>
        <w:rPr>
          <w:i/>
          <w:sz w:val="28"/>
        </w:rPr>
      </w:pPr>
    </w:p>
    <w:p w:rsidR="00365860" w:rsidRDefault="00365860">
      <w:pPr>
        <w:pStyle w:val="Corpsdetexte"/>
        <w:rPr>
          <w:i/>
          <w:sz w:val="28"/>
        </w:rPr>
      </w:pPr>
    </w:p>
    <w:p w:rsidR="00365860" w:rsidRDefault="00365860">
      <w:pPr>
        <w:pStyle w:val="Corpsdetexte"/>
        <w:spacing w:before="10"/>
        <w:rPr>
          <w:i/>
          <w:sz w:val="40"/>
        </w:rPr>
      </w:pPr>
    </w:p>
    <w:p w:rsidR="00365860" w:rsidRDefault="00B04FA1">
      <w:pPr>
        <w:spacing w:line="295" w:lineRule="auto"/>
        <w:ind w:left="6246" w:right="2202" w:hanging="506"/>
        <w:rPr>
          <w:i/>
          <w:sz w:val="28"/>
        </w:rPr>
      </w:pPr>
      <w:r>
        <w:rPr>
          <w:i/>
          <w:color w:val="1F497D"/>
          <w:sz w:val="28"/>
        </w:rPr>
        <w:t>Le mariage une corde au cou ou un lien d</w:t>
      </w:r>
      <w:r>
        <w:rPr>
          <w:rFonts w:ascii="Lucida Sans Unicode"/>
          <w:color w:val="1F497D"/>
          <w:sz w:val="28"/>
        </w:rPr>
        <w:t>'</w:t>
      </w:r>
      <w:r>
        <w:rPr>
          <w:i/>
          <w:color w:val="1F497D"/>
          <w:sz w:val="28"/>
        </w:rPr>
        <w:t>amour?</w:t>
      </w:r>
    </w:p>
    <w:p w:rsidR="00365860" w:rsidRDefault="00365860">
      <w:pPr>
        <w:pStyle w:val="Corpsdetexte"/>
        <w:rPr>
          <w:i/>
          <w:sz w:val="20"/>
        </w:rPr>
      </w:pPr>
    </w:p>
    <w:p w:rsidR="00365860" w:rsidRDefault="00B04FA1">
      <w:pPr>
        <w:pStyle w:val="Corpsdetexte"/>
        <w:spacing w:before="10"/>
        <w:rPr>
          <w:i/>
          <w:sz w:val="22"/>
        </w:rPr>
      </w:pPr>
      <w:r>
        <w:rPr>
          <w:noProof/>
          <w:lang w:eastAsia="fr-FR"/>
        </w:rPr>
        <w:drawing>
          <wp:anchor distT="0" distB="0" distL="0" distR="0" simplePos="0" relativeHeight="14" behindDoc="0" locked="0" layoutInCell="1" allowOverlap="1">
            <wp:simplePos x="0" y="0"/>
            <wp:positionH relativeFrom="page">
              <wp:posOffset>3377069</wp:posOffset>
            </wp:positionH>
            <wp:positionV relativeFrom="paragraph">
              <wp:posOffset>191827</wp:posOffset>
            </wp:positionV>
            <wp:extent cx="2809484" cy="2034349"/>
            <wp:effectExtent l="0" t="0" r="0" b="0"/>
            <wp:wrapTopAndBottom/>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4" cstate="print"/>
                    <a:stretch>
                      <a:fillRect/>
                    </a:stretch>
                  </pic:blipFill>
                  <pic:spPr>
                    <a:xfrm>
                      <a:off x="0" y="0"/>
                      <a:ext cx="2809484" cy="2034349"/>
                    </a:xfrm>
                    <a:prstGeom prst="rect">
                      <a:avLst/>
                    </a:prstGeom>
                  </pic:spPr>
                </pic:pic>
              </a:graphicData>
            </a:graphic>
          </wp:anchor>
        </w:drawing>
      </w:r>
    </w:p>
    <w:p w:rsidR="00365860" w:rsidRDefault="00365860">
      <w:pPr>
        <w:pStyle w:val="Corpsdetexte"/>
        <w:rPr>
          <w:i/>
          <w:sz w:val="20"/>
        </w:rPr>
      </w:pPr>
    </w:p>
    <w:p w:rsidR="00365860" w:rsidRDefault="00365860">
      <w:pPr>
        <w:pStyle w:val="Corpsdetexte"/>
        <w:rPr>
          <w:i/>
          <w:sz w:val="20"/>
        </w:rPr>
      </w:pPr>
    </w:p>
    <w:p w:rsidR="00365860" w:rsidRDefault="00365860">
      <w:pPr>
        <w:pStyle w:val="Corpsdetexte"/>
        <w:rPr>
          <w:i/>
          <w:sz w:val="20"/>
        </w:rPr>
      </w:pPr>
    </w:p>
    <w:p w:rsidR="00365860" w:rsidRDefault="00365860">
      <w:pPr>
        <w:pStyle w:val="Corpsdetexte"/>
        <w:rPr>
          <w:i/>
          <w:sz w:val="20"/>
        </w:rPr>
      </w:pPr>
    </w:p>
    <w:p w:rsidR="00365860" w:rsidRDefault="00365860">
      <w:pPr>
        <w:pStyle w:val="Corpsdetexte"/>
        <w:rPr>
          <w:i/>
          <w:sz w:val="20"/>
        </w:rPr>
      </w:pPr>
    </w:p>
    <w:p w:rsidR="00365860" w:rsidRDefault="00365860">
      <w:pPr>
        <w:pStyle w:val="Corpsdetexte"/>
        <w:spacing w:before="10"/>
        <w:rPr>
          <w:i/>
          <w:sz w:val="26"/>
        </w:rPr>
      </w:pPr>
    </w:p>
    <w:p w:rsidR="00365860" w:rsidRDefault="00B04FA1">
      <w:pPr>
        <w:pStyle w:val="Corpsdetexte"/>
        <w:spacing w:before="90"/>
        <w:ind w:right="1101"/>
        <w:jc w:val="right"/>
      </w:pPr>
      <w:r>
        <w:t>7</w:t>
      </w:r>
    </w:p>
    <w:p w:rsidR="00365860" w:rsidRDefault="00365860">
      <w:pPr>
        <w:jc w:val="right"/>
        <w:sectPr w:rsidR="00365860">
          <w:footerReference w:type="default" r:id="rId15"/>
          <w:pgSz w:w="11910" w:h="16840"/>
          <w:pgMar w:top="900" w:right="300" w:bottom="280" w:left="120" w:header="0" w:footer="0" w:gutter="0"/>
          <w:cols w:space="720"/>
        </w:sectPr>
      </w:pPr>
    </w:p>
    <w:p w:rsidR="00365860" w:rsidRDefault="00B04FA1">
      <w:pPr>
        <w:spacing w:before="57"/>
        <w:ind w:left="1576" w:right="1368"/>
        <w:jc w:val="center"/>
        <w:rPr>
          <w:b/>
          <w:sz w:val="17"/>
        </w:rPr>
      </w:pPr>
      <w:r>
        <w:rPr>
          <w:b/>
          <w:color w:val="1F497D"/>
          <w:sz w:val="28"/>
        </w:rPr>
        <w:lastRenderedPageBreak/>
        <w:t>C</w:t>
      </w:r>
      <w:r>
        <w:rPr>
          <w:b/>
          <w:color w:val="1F497D"/>
          <w:sz w:val="21"/>
        </w:rPr>
        <w:t>ATECHESE</w:t>
      </w:r>
      <w:r>
        <w:rPr>
          <w:b/>
          <w:color w:val="1F497D"/>
          <w:spacing w:val="28"/>
          <w:sz w:val="21"/>
        </w:rPr>
        <w:t xml:space="preserve"> </w:t>
      </w:r>
      <w:r>
        <w:rPr>
          <w:b/>
          <w:color w:val="1F497D"/>
          <w:sz w:val="21"/>
        </w:rPr>
        <w:t>DU</w:t>
      </w:r>
      <w:r>
        <w:rPr>
          <w:b/>
          <w:color w:val="1F497D"/>
          <w:spacing w:val="28"/>
          <w:sz w:val="21"/>
        </w:rPr>
        <w:t xml:space="preserve"> </w:t>
      </w:r>
      <w:r>
        <w:rPr>
          <w:b/>
          <w:color w:val="1F497D"/>
          <w:sz w:val="21"/>
        </w:rPr>
        <w:t>PAPE</w:t>
      </w:r>
      <w:r>
        <w:rPr>
          <w:b/>
          <w:color w:val="1F497D"/>
          <w:spacing w:val="28"/>
          <w:sz w:val="21"/>
        </w:rPr>
        <w:t xml:space="preserve"> </w:t>
      </w:r>
      <w:r>
        <w:rPr>
          <w:b/>
          <w:color w:val="1F497D"/>
          <w:sz w:val="28"/>
        </w:rPr>
        <w:t>B</w:t>
      </w:r>
      <w:r>
        <w:rPr>
          <w:b/>
          <w:color w:val="1F497D"/>
          <w:sz w:val="21"/>
        </w:rPr>
        <w:t>ENOIT</w:t>
      </w:r>
      <w:r>
        <w:rPr>
          <w:b/>
          <w:color w:val="1F497D"/>
          <w:spacing w:val="29"/>
          <w:sz w:val="21"/>
        </w:rPr>
        <w:t xml:space="preserve"> </w:t>
      </w:r>
      <w:r>
        <w:rPr>
          <w:b/>
          <w:color w:val="1F497D"/>
          <w:sz w:val="28"/>
        </w:rPr>
        <w:t>XVI</w:t>
      </w:r>
      <w:r>
        <w:rPr>
          <w:b/>
          <w:color w:val="1F497D"/>
          <w:spacing w:val="7"/>
          <w:sz w:val="28"/>
        </w:rPr>
        <w:t xml:space="preserve"> </w:t>
      </w:r>
      <w:r>
        <w:rPr>
          <w:b/>
          <w:color w:val="1F497D"/>
          <w:sz w:val="21"/>
        </w:rPr>
        <w:t>SUR</w:t>
      </w:r>
      <w:r>
        <w:rPr>
          <w:b/>
          <w:color w:val="1F497D"/>
          <w:spacing w:val="28"/>
          <w:sz w:val="21"/>
        </w:rPr>
        <w:t xml:space="preserve"> </w:t>
      </w:r>
      <w:r>
        <w:rPr>
          <w:b/>
          <w:color w:val="1F497D"/>
          <w:sz w:val="21"/>
        </w:rPr>
        <w:t>LE</w:t>
      </w:r>
      <w:r>
        <w:rPr>
          <w:b/>
          <w:color w:val="1F497D"/>
          <w:spacing w:val="28"/>
          <w:sz w:val="21"/>
        </w:rPr>
        <w:t xml:space="preserve"> </w:t>
      </w:r>
      <w:r>
        <w:rPr>
          <w:b/>
          <w:color w:val="1F497D"/>
          <w:spacing w:val="2"/>
          <w:sz w:val="21"/>
        </w:rPr>
        <w:t>MARIAGE</w:t>
      </w:r>
      <w:r>
        <w:rPr>
          <w:b/>
          <w:color w:val="1F497D"/>
          <w:spacing w:val="2"/>
          <w:position w:val="11"/>
          <w:sz w:val="17"/>
        </w:rPr>
        <w:t>5</w:t>
      </w:r>
    </w:p>
    <w:p w:rsidR="00365860" w:rsidRDefault="00365860">
      <w:pPr>
        <w:pStyle w:val="Corpsdetexte"/>
        <w:spacing w:before="7"/>
        <w:rPr>
          <w:b/>
          <w:sz w:val="26"/>
        </w:rPr>
      </w:pPr>
    </w:p>
    <w:p w:rsidR="00365860" w:rsidRDefault="00B04FA1">
      <w:pPr>
        <w:pStyle w:val="Heading3"/>
        <w:ind w:left="1315"/>
      </w:pPr>
      <w:r>
        <w:rPr>
          <w:color w:val="008000"/>
          <w:w w:val="115"/>
        </w:rPr>
        <w:t>Les</w:t>
      </w:r>
      <w:r>
        <w:rPr>
          <w:color w:val="008000"/>
        </w:rPr>
        <w:t xml:space="preserve"> </w:t>
      </w:r>
      <w:r>
        <w:rPr>
          <w:color w:val="008000"/>
          <w:spacing w:val="-11"/>
        </w:rPr>
        <w:t xml:space="preserve"> </w:t>
      </w:r>
      <w:r>
        <w:rPr>
          <w:color w:val="008000"/>
          <w:spacing w:val="1"/>
          <w:w w:val="92"/>
        </w:rPr>
        <w:t>m</w:t>
      </w:r>
      <w:r>
        <w:rPr>
          <w:color w:val="008000"/>
          <w:w w:val="107"/>
        </w:rPr>
        <w:t>odèl</w:t>
      </w:r>
      <w:r>
        <w:rPr>
          <w:color w:val="008000"/>
          <w:w w:val="110"/>
        </w:rPr>
        <w:t>es</w:t>
      </w:r>
      <w:r>
        <w:rPr>
          <w:color w:val="008000"/>
        </w:rPr>
        <w:t xml:space="preserve"> </w:t>
      </w:r>
      <w:r>
        <w:rPr>
          <w:color w:val="008000"/>
          <w:spacing w:val="-11"/>
        </w:rPr>
        <w:t xml:space="preserve"> </w:t>
      </w:r>
      <w:r>
        <w:rPr>
          <w:color w:val="008000"/>
          <w:w w:val="109"/>
        </w:rPr>
        <w:t>de</w:t>
      </w:r>
      <w:r>
        <w:rPr>
          <w:color w:val="008000"/>
        </w:rPr>
        <w:t xml:space="preserve"> </w:t>
      </w:r>
      <w:r>
        <w:rPr>
          <w:color w:val="008000"/>
          <w:spacing w:val="-10"/>
        </w:rPr>
        <w:t xml:space="preserve"> </w:t>
      </w:r>
      <w:r>
        <w:rPr>
          <w:color w:val="008000"/>
          <w:spacing w:val="1"/>
          <w:w w:val="92"/>
        </w:rPr>
        <w:t>m</w:t>
      </w:r>
      <w:r>
        <w:rPr>
          <w:smallCaps/>
          <w:color w:val="008000"/>
          <w:w w:val="108"/>
        </w:rPr>
        <w:t>ar</w:t>
      </w:r>
      <w:r>
        <w:rPr>
          <w:color w:val="008000"/>
          <w:w w:val="110"/>
        </w:rPr>
        <w:t>i</w:t>
      </w:r>
      <w:r>
        <w:rPr>
          <w:smallCaps/>
          <w:color w:val="008000"/>
          <w:w w:val="118"/>
        </w:rPr>
        <w:t>ages</w:t>
      </w:r>
      <w:r>
        <w:rPr>
          <w:color w:val="008000"/>
        </w:rPr>
        <w:t xml:space="preserve"> </w:t>
      </w:r>
      <w:r>
        <w:rPr>
          <w:color w:val="008000"/>
          <w:spacing w:val="-11"/>
        </w:rPr>
        <w:t xml:space="preserve"> </w:t>
      </w:r>
      <w:r>
        <w:rPr>
          <w:color w:val="008000"/>
          <w:w w:val="103"/>
        </w:rPr>
        <w:t>en</w:t>
      </w:r>
      <w:r>
        <w:rPr>
          <w:color w:val="008000"/>
          <w:w w:val="137"/>
        </w:rPr>
        <w:t>t</w:t>
      </w:r>
      <w:r>
        <w:rPr>
          <w:color w:val="008000"/>
          <w:w w:val="128"/>
        </w:rPr>
        <w:t>r</w:t>
      </w:r>
      <w:r>
        <w:rPr>
          <w:color w:val="008000"/>
          <w:w w:val="108"/>
        </w:rPr>
        <w:t>e</w:t>
      </w:r>
      <w:r>
        <w:rPr>
          <w:color w:val="008000"/>
        </w:rPr>
        <w:t xml:space="preserve"> </w:t>
      </w:r>
      <w:r>
        <w:rPr>
          <w:color w:val="008000"/>
          <w:spacing w:val="-10"/>
        </w:rPr>
        <w:t xml:space="preserve"> </w:t>
      </w:r>
      <w:r>
        <w:rPr>
          <w:color w:val="008000"/>
        </w:rPr>
        <w:t xml:space="preserve">un </w:t>
      </w:r>
      <w:r>
        <w:rPr>
          <w:color w:val="008000"/>
          <w:spacing w:val="-11"/>
        </w:rPr>
        <w:t xml:space="preserve"> </w:t>
      </w:r>
      <w:r>
        <w:rPr>
          <w:color w:val="008000"/>
          <w:spacing w:val="1"/>
          <w:w w:val="96"/>
        </w:rPr>
        <w:t>hom</w:t>
      </w:r>
      <w:r>
        <w:rPr>
          <w:color w:val="008000"/>
          <w:spacing w:val="1"/>
          <w:w w:val="92"/>
        </w:rPr>
        <w:t>m</w:t>
      </w:r>
      <w:r>
        <w:rPr>
          <w:color w:val="008000"/>
          <w:w w:val="108"/>
        </w:rPr>
        <w:t>e</w:t>
      </w:r>
      <w:r>
        <w:rPr>
          <w:color w:val="008000"/>
        </w:rPr>
        <w:t xml:space="preserve"> </w:t>
      </w:r>
      <w:r>
        <w:rPr>
          <w:color w:val="008000"/>
          <w:spacing w:val="-10"/>
        </w:rPr>
        <w:t xml:space="preserve"> </w:t>
      </w:r>
      <w:r>
        <w:rPr>
          <w:color w:val="008000"/>
          <w:w w:val="120"/>
        </w:rPr>
        <w:t>et</w:t>
      </w:r>
      <w:r>
        <w:rPr>
          <w:color w:val="008000"/>
        </w:rPr>
        <w:t xml:space="preserve"> </w:t>
      </w:r>
      <w:r>
        <w:rPr>
          <w:color w:val="008000"/>
          <w:spacing w:val="-11"/>
        </w:rPr>
        <w:t xml:space="preserve"> </w:t>
      </w:r>
      <w:r>
        <w:rPr>
          <w:color w:val="008000"/>
        </w:rPr>
        <w:t>un</w:t>
      </w:r>
      <w:r>
        <w:rPr>
          <w:color w:val="008000"/>
          <w:w w:val="108"/>
        </w:rPr>
        <w:t>e</w:t>
      </w:r>
      <w:r>
        <w:rPr>
          <w:color w:val="008000"/>
        </w:rPr>
        <w:t xml:space="preserve"> </w:t>
      </w:r>
      <w:r>
        <w:rPr>
          <w:color w:val="008000"/>
          <w:spacing w:val="-10"/>
        </w:rPr>
        <w:t xml:space="preserve"> </w:t>
      </w:r>
      <w:r>
        <w:rPr>
          <w:color w:val="008000"/>
          <w:w w:val="142"/>
        </w:rPr>
        <w:t>f</w:t>
      </w:r>
      <w:r>
        <w:rPr>
          <w:color w:val="008000"/>
          <w:w w:val="98"/>
        </w:rPr>
        <w:t>e</w:t>
      </w:r>
      <w:r>
        <w:rPr>
          <w:color w:val="008000"/>
          <w:spacing w:val="1"/>
          <w:w w:val="98"/>
        </w:rPr>
        <w:t>m</w:t>
      </w:r>
      <w:r>
        <w:rPr>
          <w:color w:val="008000"/>
          <w:spacing w:val="1"/>
          <w:w w:val="92"/>
        </w:rPr>
        <w:t>m</w:t>
      </w:r>
      <w:r>
        <w:rPr>
          <w:color w:val="008000"/>
          <w:w w:val="108"/>
        </w:rPr>
        <w:t>e</w:t>
      </w:r>
    </w:p>
    <w:p w:rsidR="00365860" w:rsidRDefault="00B04FA1">
      <w:pPr>
        <w:pStyle w:val="Corpsdetexte"/>
        <w:spacing w:before="47" w:line="276" w:lineRule="auto"/>
        <w:ind w:left="1314" w:right="1101"/>
        <w:jc w:val="both"/>
      </w:pPr>
      <w:r>
        <w:t>Plusieurs types de mariage entre un homme et une femme existent selon les cultures et les époques : Le « mariage coutumier» de l'Afrique ou bien le mariage occidental par exemple. En Europe, jusqu'au dix-neuvième siècle, il y avait un autre modèle dominant du mariage : souvent le mariage était en fait un contrat entre clans, où l'on essayait de le conserver, d'ouvrir le futur, de défendre la propriété. On cherchait dans chaque clan celui ou celle qui pourraient être unis pour l'intérêt mutuel des partis, en espérant qu'ils seraient appropriés l'un à</w:t>
      </w:r>
      <w:r>
        <w:rPr>
          <w:spacing w:val="-8"/>
        </w:rPr>
        <w:t xml:space="preserve"> </w:t>
      </w:r>
      <w:r>
        <w:t>l'autre.</w:t>
      </w:r>
    </w:p>
    <w:p w:rsidR="00365860" w:rsidRDefault="00B04FA1">
      <w:pPr>
        <w:pStyle w:val="Heading5"/>
        <w:spacing w:before="150"/>
        <w:ind w:left="1314"/>
        <w:rPr>
          <w:rFonts w:ascii="Calibri"/>
        </w:rPr>
      </w:pPr>
      <w:r>
        <w:rPr>
          <w:rFonts w:ascii="Calibri"/>
          <w:color w:val="008000"/>
          <w:spacing w:val="-1"/>
          <w:w w:val="117"/>
        </w:rPr>
        <w:t>L</w:t>
      </w:r>
      <w:r>
        <w:rPr>
          <w:rFonts w:ascii="Calibri"/>
          <w:color w:val="008000"/>
          <w:w w:val="117"/>
        </w:rPr>
        <w:t>e</w:t>
      </w:r>
      <w:r>
        <w:rPr>
          <w:rFonts w:ascii="Calibri"/>
          <w:color w:val="008000"/>
        </w:rPr>
        <w:t xml:space="preserve"> </w:t>
      </w:r>
      <w:r>
        <w:rPr>
          <w:rFonts w:ascii="Calibri"/>
          <w:color w:val="008000"/>
          <w:spacing w:val="-10"/>
        </w:rPr>
        <w:t xml:space="preserve"> </w:t>
      </w:r>
      <w:r>
        <w:rPr>
          <w:rFonts w:ascii="Calibri"/>
          <w:color w:val="008000"/>
          <w:spacing w:val="-1"/>
          <w:w w:val="108"/>
        </w:rPr>
        <w:t>sentimen</w:t>
      </w:r>
      <w:r>
        <w:rPr>
          <w:rFonts w:ascii="Calibri"/>
          <w:color w:val="008000"/>
          <w:w w:val="108"/>
        </w:rPr>
        <w:t>t</w:t>
      </w:r>
      <w:r>
        <w:rPr>
          <w:rFonts w:ascii="Calibri"/>
          <w:color w:val="008000"/>
        </w:rPr>
        <w:t xml:space="preserve"> </w:t>
      </w:r>
      <w:r>
        <w:rPr>
          <w:rFonts w:ascii="Calibri"/>
          <w:color w:val="008000"/>
          <w:spacing w:val="-10"/>
        </w:rPr>
        <w:t xml:space="preserve"> </w:t>
      </w:r>
      <w:r>
        <w:rPr>
          <w:rFonts w:ascii="Calibri"/>
          <w:color w:val="008000"/>
          <w:w w:val="110"/>
        </w:rPr>
        <w:t>de</w:t>
      </w:r>
      <w:r>
        <w:rPr>
          <w:rFonts w:ascii="Calibri"/>
          <w:color w:val="008000"/>
        </w:rPr>
        <w:t xml:space="preserve"> </w:t>
      </w:r>
      <w:r>
        <w:rPr>
          <w:rFonts w:ascii="Calibri"/>
          <w:color w:val="008000"/>
          <w:spacing w:val="-10"/>
        </w:rPr>
        <w:t xml:space="preserve"> </w:t>
      </w:r>
      <w:r>
        <w:rPr>
          <w:rFonts w:ascii="Calibri"/>
          <w:color w:val="008000"/>
          <w:w w:val="116"/>
        </w:rPr>
        <w:t>l</w:t>
      </w:r>
      <w:r>
        <w:rPr>
          <w:rFonts w:ascii="Calibri"/>
          <w:color w:val="008000"/>
          <w:spacing w:val="-1"/>
          <w:w w:val="116"/>
        </w:rPr>
        <w:t>'</w:t>
      </w:r>
      <w:r>
        <w:rPr>
          <w:rFonts w:ascii="Calibri"/>
          <w:smallCaps/>
          <w:color w:val="008000"/>
          <w:w w:val="105"/>
        </w:rPr>
        <w:t>amour</w:t>
      </w:r>
      <w:r>
        <w:rPr>
          <w:rFonts w:ascii="Calibri"/>
          <w:color w:val="008000"/>
        </w:rPr>
        <w:t xml:space="preserve"> </w:t>
      </w:r>
      <w:r>
        <w:rPr>
          <w:rFonts w:ascii="Calibri"/>
          <w:color w:val="008000"/>
          <w:spacing w:val="-10"/>
        </w:rPr>
        <w:t xml:space="preserve"> </w:t>
      </w:r>
      <w:r>
        <w:rPr>
          <w:rFonts w:ascii="Calibri"/>
          <w:color w:val="008000"/>
          <w:spacing w:val="-1"/>
          <w:w w:val="105"/>
        </w:rPr>
        <w:t>pou</w:t>
      </w:r>
      <w:r>
        <w:rPr>
          <w:rFonts w:ascii="Calibri"/>
          <w:color w:val="008000"/>
          <w:w w:val="105"/>
        </w:rPr>
        <w:t>r</w:t>
      </w:r>
      <w:r>
        <w:rPr>
          <w:rFonts w:ascii="Calibri"/>
          <w:color w:val="008000"/>
        </w:rPr>
        <w:t xml:space="preserve"> </w:t>
      </w:r>
      <w:r>
        <w:rPr>
          <w:rFonts w:ascii="Calibri"/>
          <w:color w:val="008000"/>
          <w:spacing w:val="-10"/>
        </w:rPr>
        <w:t xml:space="preserve"> </w:t>
      </w:r>
      <w:r>
        <w:rPr>
          <w:rFonts w:ascii="Calibri"/>
          <w:color w:val="008000"/>
          <w:w w:val="111"/>
        </w:rPr>
        <w:t>toujours</w:t>
      </w:r>
    </w:p>
    <w:p w:rsidR="00365860" w:rsidRDefault="00B04FA1">
      <w:pPr>
        <w:pStyle w:val="Corpsdetexte"/>
        <w:spacing w:before="43" w:line="276" w:lineRule="auto"/>
        <w:ind w:left="1314" w:right="1101" w:firstLine="708"/>
        <w:jc w:val="both"/>
      </w:pPr>
      <w:r>
        <w:t>Mais depuis le dix-neuvième siècle, a émergé le désir d'une émancipation de l'individu. Au nom de la liberté de la personne, le mariage n'est plus désormais fondé sur la volonté des autres, mais sur le propre choix des époux. D'abord la personne tombe amoureuse, puis viennent les fiançailles et ensuite le mariage. A cette époque tous furent convaincus que c'était le seul modèle juste et que l'amour en lui-même garantirait le « pour toujours », parce que l'amour est absolu, il veut tout et donc la totalité du temps : il est « pour toujours</w:t>
      </w:r>
      <w:r>
        <w:rPr>
          <w:spacing w:val="-3"/>
        </w:rPr>
        <w:t xml:space="preserve"> </w:t>
      </w:r>
      <w:r>
        <w:t>».</w:t>
      </w:r>
    </w:p>
    <w:p w:rsidR="00365860" w:rsidRDefault="00B04FA1">
      <w:pPr>
        <w:pStyle w:val="Heading5"/>
        <w:spacing w:before="146"/>
        <w:ind w:left="1314"/>
        <w:rPr>
          <w:rFonts w:ascii="Calibri" w:hAnsi="Calibri"/>
        </w:rPr>
      </w:pPr>
      <w:r>
        <w:rPr>
          <w:rFonts w:ascii="Calibri" w:hAnsi="Calibri"/>
          <w:color w:val="008000"/>
          <w:spacing w:val="-1"/>
          <w:w w:val="118"/>
        </w:rPr>
        <w:t>L'</w:t>
      </w:r>
      <w:r>
        <w:rPr>
          <w:rFonts w:ascii="Calibri" w:hAnsi="Calibri"/>
          <w:smallCaps/>
          <w:color w:val="008000"/>
          <w:w w:val="105"/>
        </w:rPr>
        <w:t>amour</w:t>
      </w:r>
      <w:r>
        <w:rPr>
          <w:rFonts w:ascii="Calibri" w:hAnsi="Calibri"/>
          <w:color w:val="008000"/>
        </w:rPr>
        <w:t xml:space="preserve"> </w:t>
      </w:r>
      <w:r>
        <w:rPr>
          <w:rFonts w:ascii="Calibri" w:hAnsi="Calibri"/>
          <w:color w:val="008000"/>
          <w:spacing w:val="-10"/>
        </w:rPr>
        <w:t xml:space="preserve"> </w:t>
      </w:r>
      <w:r>
        <w:rPr>
          <w:rFonts w:ascii="Calibri" w:hAnsi="Calibri"/>
          <w:color w:val="008000"/>
          <w:spacing w:val="-1"/>
          <w:w w:val="118"/>
        </w:rPr>
        <w:t>es</w:t>
      </w:r>
      <w:r>
        <w:rPr>
          <w:rFonts w:ascii="Calibri" w:hAnsi="Calibri"/>
          <w:color w:val="008000"/>
          <w:w w:val="118"/>
        </w:rPr>
        <w:t>t</w:t>
      </w:r>
      <w:r>
        <w:rPr>
          <w:rFonts w:ascii="Calibri" w:hAnsi="Calibri"/>
          <w:color w:val="008000"/>
        </w:rPr>
        <w:t xml:space="preserve"> </w:t>
      </w:r>
      <w:r>
        <w:rPr>
          <w:rFonts w:ascii="Calibri" w:hAnsi="Calibri"/>
          <w:color w:val="008000"/>
          <w:spacing w:val="-10"/>
        </w:rPr>
        <w:t xml:space="preserve"> </w:t>
      </w:r>
      <w:r>
        <w:rPr>
          <w:rFonts w:ascii="Calibri" w:hAnsi="Calibri"/>
          <w:color w:val="008000"/>
          <w:spacing w:val="-1"/>
          <w:w w:val="103"/>
        </w:rPr>
        <w:t>un</w:t>
      </w:r>
      <w:r>
        <w:rPr>
          <w:rFonts w:ascii="Calibri" w:hAnsi="Calibri"/>
          <w:color w:val="008000"/>
          <w:w w:val="103"/>
        </w:rPr>
        <w:t>e</w:t>
      </w:r>
      <w:r>
        <w:rPr>
          <w:rFonts w:ascii="Calibri" w:hAnsi="Calibri"/>
          <w:color w:val="008000"/>
        </w:rPr>
        <w:t xml:space="preserve"> </w:t>
      </w:r>
      <w:r>
        <w:rPr>
          <w:rFonts w:ascii="Calibri" w:hAnsi="Calibri"/>
          <w:color w:val="008000"/>
          <w:spacing w:val="-10"/>
        </w:rPr>
        <w:t xml:space="preserve"> </w:t>
      </w:r>
      <w:r>
        <w:rPr>
          <w:rFonts w:ascii="Calibri" w:hAnsi="Calibri"/>
          <w:color w:val="008000"/>
          <w:w w:val="108"/>
        </w:rPr>
        <w:t>décision</w:t>
      </w:r>
    </w:p>
    <w:p w:rsidR="00365860" w:rsidRDefault="00B04FA1">
      <w:pPr>
        <w:pStyle w:val="Corpsdetexte"/>
        <w:spacing w:before="42" w:line="276" w:lineRule="auto"/>
        <w:ind w:left="1315" w:right="1102" w:firstLine="708"/>
        <w:jc w:val="both"/>
      </w:pPr>
      <w:r>
        <w:t>Malheureusement, la réalité n'est pas ainsi : tomber amoureux est une belle chose, mais elle n'est peut-être pas perpétuelle, le sentiment ne demeure pas éternellement. Le passage du « tomber amoureux », aux fiançailles, jusqu'au mariage exige plusieurs décisions, plusieurs expériences intérieures.</w:t>
      </w:r>
    </w:p>
    <w:p w:rsidR="00365860" w:rsidRDefault="00B04FA1">
      <w:pPr>
        <w:pStyle w:val="Corpsdetexte"/>
        <w:spacing w:before="8" w:line="278" w:lineRule="auto"/>
        <w:ind w:left="1314" w:right="1102" w:firstLine="708"/>
        <w:jc w:val="both"/>
      </w:pPr>
      <w:r>
        <w:t>Le sentiment d'amour est beau, mais il doit être purifié, il doit suivre un processus de discernement, c'est-à-dire que doivent également entrer la raison et la volonté ; doivent s'unir raison, sentiment et volonté. Dans le rite du mariage, l'Église ne dit pas : « Es-tu amoureux ?», mais « veux-tu ?», «es-tu décidé ?». Autrement dit : tomber amoureux doit devenir véritable amour impliquant la volonté et la raison dans un chemin, qui est celui des fiançailles, de purification, de plus grande profondeur, de sorte que vraiment l'homme tout entier, avec toutes ses capacités, avec le discernement de la raison, la force de la volonté, dise : « Oui, c'est ma vie ».</w:t>
      </w:r>
    </w:p>
    <w:p w:rsidR="00365860" w:rsidRDefault="00B04FA1">
      <w:pPr>
        <w:pStyle w:val="Heading5"/>
        <w:spacing w:before="127"/>
        <w:ind w:left="1314"/>
        <w:rPr>
          <w:rFonts w:ascii="Calibri"/>
        </w:rPr>
      </w:pPr>
      <w:r>
        <w:rPr>
          <w:rFonts w:ascii="Calibri"/>
          <w:color w:val="008000"/>
          <w:spacing w:val="-1"/>
          <w:w w:val="117"/>
        </w:rPr>
        <w:t>L</w:t>
      </w:r>
      <w:r>
        <w:rPr>
          <w:rFonts w:ascii="Calibri"/>
          <w:color w:val="008000"/>
          <w:w w:val="117"/>
        </w:rPr>
        <w:t>e</w:t>
      </w:r>
      <w:r>
        <w:rPr>
          <w:rFonts w:ascii="Calibri"/>
          <w:color w:val="008000"/>
        </w:rPr>
        <w:t xml:space="preserve"> </w:t>
      </w:r>
      <w:r>
        <w:rPr>
          <w:rFonts w:ascii="Calibri"/>
          <w:color w:val="008000"/>
          <w:spacing w:val="-10"/>
        </w:rPr>
        <w:t xml:space="preserve"> </w:t>
      </w:r>
      <w:r>
        <w:rPr>
          <w:rFonts w:ascii="Calibri"/>
          <w:color w:val="008000"/>
          <w:spacing w:val="-1"/>
          <w:w w:val="102"/>
        </w:rPr>
        <w:t>vi</w:t>
      </w:r>
      <w:r>
        <w:rPr>
          <w:rFonts w:ascii="Calibri"/>
          <w:color w:val="008000"/>
          <w:w w:val="102"/>
        </w:rPr>
        <w:t>n</w:t>
      </w:r>
      <w:r>
        <w:rPr>
          <w:rFonts w:ascii="Calibri"/>
          <w:color w:val="008000"/>
        </w:rPr>
        <w:t xml:space="preserve"> </w:t>
      </w:r>
      <w:r>
        <w:rPr>
          <w:rFonts w:ascii="Calibri"/>
          <w:color w:val="008000"/>
          <w:spacing w:val="-10"/>
        </w:rPr>
        <w:t xml:space="preserve"> </w:t>
      </w:r>
      <w:r>
        <w:rPr>
          <w:rFonts w:ascii="Calibri"/>
          <w:color w:val="008000"/>
          <w:w w:val="111"/>
        </w:rPr>
        <w:t>des</w:t>
      </w:r>
      <w:r>
        <w:rPr>
          <w:rFonts w:ascii="Calibri"/>
          <w:color w:val="008000"/>
        </w:rPr>
        <w:t xml:space="preserve"> </w:t>
      </w:r>
      <w:r>
        <w:rPr>
          <w:rFonts w:ascii="Calibri"/>
          <w:color w:val="008000"/>
          <w:spacing w:val="-10"/>
        </w:rPr>
        <w:t xml:space="preserve"> </w:t>
      </w:r>
      <w:r>
        <w:rPr>
          <w:rFonts w:ascii="Calibri"/>
          <w:color w:val="008000"/>
          <w:w w:val="106"/>
        </w:rPr>
        <w:t>noces</w:t>
      </w:r>
      <w:r>
        <w:rPr>
          <w:rFonts w:ascii="Calibri"/>
          <w:color w:val="008000"/>
        </w:rPr>
        <w:t xml:space="preserve"> </w:t>
      </w:r>
      <w:r>
        <w:rPr>
          <w:rFonts w:ascii="Calibri"/>
          <w:color w:val="008000"/>
          <w:spacing w:val="-9"/>
        </w:rPr>
        <w:t xml:space="preserve"> </w:t>
      </w:r>
      <w:r>
        <w:rPr>
          <w:rFonts w:ascii="Calibri"/>
          <w:color w:val="008000"/>
          <w:w w:val="110"/>
        </w:rPr>
        <w:t>de</w:t>
      </w:r>
      <w:r>
        <w:rPr>
          <w:rFonts w:ascii="Calibri"/>
          <w:color w:val="008000"/>
        </w:rPr>
        <w:t xml:space="preserve"> </w:t>
      </w:r>
      <w:r>
        <w:rPr>
          <w:rFonts w:ascii="Calibri"/>
          <w:color w:val="008000"/>
          <w:spacing w:val="-10"/>
        </w:rPr>
        <w:t xml:space="preserve"> </w:t>
      </w:r>
      <w:r>
        <w:rPr>
          <w:rFonts w:ascii="Calibri"/>
          <w:smallCaps/>
          <w:color w:val="008000"/>
          <w:w w:val="112"/>
        </w:rPr>
        <w:t>cana</w:t>
      </w:r>
    </w:p>
    <w:p w:rsidR="00365860" w:rsidRDefault="00B04FA1">
      <w:pPr>
        <w:pStyle w:val="Corpsdetexte"/>
        <w:spacing w:before="43" w:line="276" w:lineRule="auto"/>
        <w:ind w:left="1314" w:right="1100" w:firstLine="708"/>
        <w:jc w:val="both"/>
      </w:pPr>
      <w:r>
        <w:t>Je pense souvent aux noces de Cana. Le premier vin est très beau : c'est quand on tombe amoureux. Mais il ne dure pas jusqu'à la fin : doit venir le second vin, le meilleur, c'est-à-dire qu'il doit fermenter, grandir et mûrir. Un amour définitif qui devient vraiment « second vin » est plus beau, meilleur que le premier vin. Et celui-là, nous devons le chercher. Et là, il est aussi important de ne pas être isolé, mais que soient également impliqués la communauté de la paroisse, l'Église, les amis. Tout cela, la juste personnalisation, la communion de vie avec les autres, avec les familles qui se soutiennent mutuellement, est très important et seulement ainsi, dans cette implication de la communauté, des amis, de l'Église, de la foi, de Dieu lui-même, se développe un vin qui dure</w:t>
      </w:r>
      <w:r>
        <w:rPr>
          <w:spacing w:val="-3"/>
        </w:rPr>
        <w:t xml:space="preserve"> </w:t>
      </w:r>
      <w:r>
        <w:t>indéfiniment.</w:t>
      </w: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017BBA">
      <w:pPr>
        <w:pStyle w:val="Corpsdetexte"/>
        <w:spacing w:before="1"/>
        <w:rPr>
          <w:sz w:val="29"/>
        </w:rPr>
      </w:pPr>
      <w:r w:rsidRPr="00017BBA">
        <w:pict>
          <v:rect id="_x0000_s1106" style="position:absolute;margin-left:71.75pt;margin-top:18.7pt;width:2in;height:.5pt;z-index:-15720448;mso-wrap-distance-left:0;mso-wrap-distance-right:0;mso-position-horizontal-relative:page" fillcolor="black" stroked="f">
            <w10:wrap type="topAndBottom" anchorx="page"/>
          </v:rect>
        </w:pict>
      </w:r>
    </w:p>
    <w:p w:rsidR="00365860" w:rsidRDefault="00B04FA1">
      <w:pPr>
        <w:spacing w:before="90"/>
        <w:ind w:left="1315"/>
        <w:rPr>
          <w:sz w:val="17"/>
        </w:rPr>
      </w:pPr>
      <w:r>
        <w:rPr>
          <w:w w:val="105"/>
          <w:sz w:val="17"/>
          <w:vertAlign w:val="superscript"/>
        </w:rPr>
        <w:t>5</w:t>
      </w:r>
      <w:r>
        <w:rPr>
          <w:w w:val="105"/>
          <w:sz w:val="17"/>
        </w:rPr>
        <w:t xml:space="preserve"> Jubilé des familles, Milan, juin 2012</w:t>
      </w:r>
    </w:p>
    <w:p w:rsidR="00365860" w:rsidRDefault="00365860">
      <w:pPr>
        <w:rPr>
          <w:sz w:val="17"/>
        </w:rPr>
        <w:sectPr w:rsidR="00365860">
          <w:footerReference w:type="default" r:id="rId16"/>
          <w:pgSz w:w="11910" w:h="16840"/>
          <w:pgMar w:top="1240" w:right="300" w:bottom="880" w:left="120" w:header="0" w:footer="684" w:gutter="0"/>
          <w:pgNumType w:start="8"/>
          <w:cols w:space="720"/>
        </w:sectPr>
      </w:pPr>
    </w:p>
    <w:p w:rsidR="00365860" w:rsidRDefault="00B04FA1">
      <w:pPr>
        <w:spacing w:before="67"/>
        <w:ind w:left="1576" w:right="1370"/>
        <w:jc w:val="center"/>
        <w:rPr>
          <w:b/>
          <w:sz w:val="18"/>
        </w:rPr>
      </w:pPr>
      <w:r>
        <w:rPr>
          <w:b/>
          <w:color w:val="1F497D"/>
          <w:w w:val="105"/>
          <w:sz w:val="24"/>
        </w:rPr>
        <w:lastRenderedPageBreak/>
        <w:t>L</w:t>
      </w:r>
      <w:r>
        <w:rPr>
          <w:b/>
          <w:color w:val="1F497D"/>
          <w:w w:val="105"/>
          <w:sz w:val="18"/>
        </w:rPr>
        <w:t>A DECLARATION D</w:t>
      </w:r>
      <w:r>
        <w:rPr>
          <w:b/>
          <w:color w:val="1F497D"/>
          <w:w w:val="105"/>
          <w:sz w:val="24"/>
        </w:rPr>
        <w:t>'</w:t>
      </w:r>
      <w:r>
        <w:rPr>
          <w:b/>
          <w:color w:val="1F497D"/>
          <w:w w:val="105"/>
          <w:sz w:val="18"/>
        </w:rPr>
        <w:t>INTENTION</w:t>
      </w:r>
    </w:p>
    <w:p w:rsidR="00365860" w:rsidRDefault="00B04FA1">
      <w:pPr>
        <w:pStyle w:val="Corpsdetexte"/>
        <w:spacing w:before="142"/>
        <w:ind w:left="1314" w:right="1102"/>
        <w:jc w:val="both"/>
      </w:pPr>
      <w:r>
        <w:t xml:space="preserve">Peu avant le mariage, les fiancés doivent exprimer par écrit leur volonté libre de se marier en conformité avec les exigences du Seigneur et de l'amour humain : indissolubilité du lien qui les attachera l'un à l'autre, fidélité mutuelle, acceptation de la paternité et de la maternité, désir de baptiser et d'éduquer leurs enfants dans la Foi. Il est bon qu'ils n'utilisent pas un formulaire stéréotypé, mais qu'ils disent aussi le projet de leur foyer. La déclaration d'intention sera personnelle, datée et signée. Un formulaire administratif vous est donné en exemple mais il convient de personnaliser un peu plus votre propre lettre tout en exprimant clairement les points </w:t>
      </w:r>
      <w:r w:rsidR="005D6C57">
        <w:t xml:space="preserve">essentiels. Écrivez vous l’un à l’autre sans vous montre la lettre relisez votre histoire et comment la vie de l’autre change votre vie vous </w:t>
      </w:r>
      <w:proofErr w:type="spellStart"/>
      <w:r w:rsidR="005D6C57">
        <w:t>decouvrire</w:t>
      </w:r>
      <w:proofErr w:type="spellEnd"/>
      <w:r w:rsidR="005D6C57">
        <w:t xml:space="preserve"> le </w:t>
      </w:r>
      <w:proofErr w:type="spellStart"/>
      <w:r w:rsidR="005D6C57">
        <w:t>txte</w:t>
      </w:r>
      <w:proofErr w:type="spellEnd"/>
      <w:r w:rsidR="005D6C57">
        <w:t xml:space="preserve"> dans une rencontre en privé avec le </w:t>
      </w:r>
      <w:proofErr w:type="spellStart"/>
      <w:r w:rsidR="005D6C57">
        <w:t>celebrant</w:t>
      </w:r>
      <w:proofErr w:type="spellEnd"/>
    </w:p>
    <w:p w:rsidR="00365860" w:rsidRDefault="00017BBA">
      <w:pPr>
        <w:pStyle w:val="Corpsdetexte"/>
        <w:spacing w:before="5" w:line="376" w:lineRule="auto"/>
        <w:ind w:left="4339" w:right="3576" w:hanging="551"/>
        <w:rPr>
          <w:rFonts w:ascii="Calibri" w:hAnsi="Calibri"/>
        </w:rPr>
      </w:pPr>
      <w:r w:rsidRPr="00017BBA">
        <w:pict>
          <v:group id="_x0000_s1103" style="position:absolute;left:0;text-align:left;margin-left:48pt;margin-top:50.1pt;width:498pt;height:521.05pt;z-index:-16704512;mso-position-horizontal-relative:page" coordorigin="960,1002" coordsize="9960,10421">
            <v:shape id="_x0000_s1105" type="#_x0000_t75" style="position:absolute;left:959;top:1001;width:9960;height:10421">
              <v:imagedata r:id="rId17" o:title=""/>
            </v:shape>
            <v:rect id="_x0000_s1104" style="position:absolute;left:1082;top:1085;width:9720;height:10181" filled="f" strokecolor="#548dd4" strokeweight=".72pt"/>
            <w10:wrap anchorx="page"/>
          </v:group>
        </w:pict>
      </w:r>
      <w:r w:rsidR="00B04FA1">
        <w:rPr>
          <w:rFonts w:ascii="Calibri" w:hAnsi="Calibri"/>
          <w:color w:val="008000"/>
          <w:spacing w:val="-1"/>
        </w:rPr>
        <w:t>U</w:t>
      </w:r>
      <w:r w:rsidR="00B04FA1">
        <w:rPr>
          <w:rFonts w:ascii="Calibri" w:hAnsi="Calibri"/>
          <w:color w:val="008000"/>
        </w:rPr>
        <w:t xml:space="preserve">n </w:t>
      </w:r>
      <w:r w:rsidR="00B04FA1">
        <w:rPr>
          <w:rFonts w:ascii="Calibri" w:hAnsi="Calibri"/>
          <w:color w:val="008000"/>
          <w:spacing w:val="-18"/>
        </w:rPr>
        <w:t xml:space="preserve"> </w:t>
      </w:r>
      <w:r w:rsidR="00B04FA1">
        <w:rPr>
          <w:rFonts w:ascii="Calibri" w:hAnsi="Calibri"/>
          <w:color w:val="008000"/>
          <w:w w:val="106"/>
        </w:rPr>
        <w:t>exemp</w:t>
      </w:r>
      <w:r w:rsidR="00B04FA1">
        <w:rPr>
          <w:rFonts w:ascii="Calibri" w:hAnsi="Calibri"/>
          <w:color w:val="008000"/>
          <w:spacing w:val="-1"/>
          <w:w w:val="106"/>
        </w:rPr>
        <w:t>l</w:t>
      </w:r>
      <w:r w:rsidR="00B04FA1">
        <w:rPr>
          <w:rFonts w:ascii="Calibri" w:hAnsi="Calibri"/>
          <w:color w:val="008000"/>
          <w:w w:val="105"/>
        </w:rPr>
        <w:t>e</w:t>
      </w:r>
      <w:r w:rsidR="00B04FA1">
        <w:rPr>
          <w:rFonts w:ascii="Calibri" w:hAnsi="Calibri"/>
          <w:color w:val="008000"/>
        </w:rPr>
        <w:t xml:space="preserve"> </w:t>
      </w:r>
      <w:r w:rsidR="00B04FA1">
        <w:rPr>
          <w:rFonts w:ascii="Calibri" w:hAnsi="Calibri"/>
          <w:color w:val="008000"/>
          <w:spacing w:val="-17"/>
        </w:rPr>
        <w:t xml:space="preserve"> </w:t>
      </w:r>
      <w:r w:rsidR="00B04FA1">
        <w:rPr>
          <w:rFonts w:ascii="Calibri" w:hAnsi="Calibri"/>
          <w:color w:val="008000"/>
          <w:w w:val="101"/>
        </w:rPr>
        <w:t>de</w:t>
      </w:r>
      <w:r w:rsidR="00B04FA1">
        <w:rPr>
          <w:rFonts w:ascii="Calibri" w:hAnsi="Calibri"/>
          <w:color w:val="008000"/>
        </w:rPr>
        <w:t xml:space="preserve"> </w:t>
      </w:r>
      <w:r w:rsidR="00B04FA1">
        <w:rPr>
          <w:rFonts w:ascii="Calibri" w:hAnsi="Calibri"/>
          <w:color w:val="008000"/>
          <w:spacing w:val="-17"/>
        </w:rPr>
        <w:t xml:space="preserve"> </w:t>
      </w:r>
      <w:r w:rsidR="00B04FA1">
        <w:rPr>
          <w:rFonts w:ascii="Calibri" w:hAnsi="Calibri"/>
          <w:color w:val="008000"/>
          <w:w w:val="109"/>
        </w:rPr>
        <w:t>déc</w:t>
      </w:r>
      <w:r w:rsidR="00B04FA1">
        <w:rPr>
          <w:rFonts w:ascii="Calibri" w:hAnsi="Calibri"/>
          <w:color w:val="008000"/>
          <w:spacing w:val="-1"/>
          <w:w w:val="109"/>
        </w:rPr>
        <w:t>l</w:t>
      </w:r>
      <w:r w:rsidR="00B04FA1">
        <w:rPr>
          <w:rFonts w:ascii="Calibri" w:hAnsi="Calibri"/>
          <w:smallCaps/>
          <w:color w:val="008000"/>
          <w:w w:val="115"/>
        </w:rPr>
        <w:t>a</w:t>
      </w:r>
      <w:r w:rsidR="00B04FA1">
        <w:rPr>
          <w:rFonts w:ascii="Calibri" w:hAnsi="Calibri"/>
          <w:smallCaps/>
          <w:color w:val="008000"/>
          <w:w w:val="105"/>
        </w:rPr>
        <w:t>ration</w:t>
      </w:r>
      <w:r w:rsidR="00B04FA1">
        <w:rPr>
          <w:rFonts w:ascii="Calibri" w:hAnsi="Calibri"/>
          <w:color w:val="008000"/>
        </w:rPr>
        <w:t xml:space="preserve"> </w:t>
      </w:r>
      <w:r w:rsidR="00B04FA1">
        <w:rPr>
          <w:rFonts w:ascii="Calibri" w:hAnsi="Calibri"/>
          <w:color w:val="008000"/>
          <w:spacing w:val="-17"/>
        </w:rPr>
        <w:t xml:space="preserve"> </w:t>
      </w:r>
      <w:r w:rsidR="00B04FA1">
        <w:rPr>
          <w:rFonts w:ascii="Calibri" w:hAnsi="Calibri"/>
          <w:color w:val="008000"/>
          <w:spacing w:val="-1"/>
          <w:w w:val="104"/>
        </w:rPr>
        <w:t>d'intention</w:t>
      </w:r>
      <w:r w:rsidR="00B04FA1">
        <w:rPr>
          <w:rFonts w:ascii="Calibri" w:hAnsi="Calibri"/>
          <w:color w:val="008000"/>
          <w:w w:val="104"/>
        </w:rPr>
        <w:t xml:space="preserve"> </w:t>
      </w:r>
      <w:r w:rsidR="00B04FA1">
        <w:rPr>
          <w:rFonts w:ascii="Calibri" w:hAnsi="Calibri"/>
          <w:color w:val="008000"/>
          <w:spacing w:val="-1"/>
          <w:w w:val="113"/>
        </w:rPr>
        <w:t>L</w:t>
      </w:r>
      <w:r w:rsidR="00B04FA1">
        <w:rPr>
          <w:rFonts w:ascii="Calibri" w:hAnsi="Calibri"/>
          <w:color w:val="008000"/>
          <w:w w:val="113"/>
        </w:rPr>
        <w:t>e</w:t>
      </w:r>
      <w:r w:rsidR="00B04FA1">
        <w:rPr>
          <w:rFonts w:ascii="Calibri" w:hAnsi="Calibri"/>
          <w:color w:val="008000"/>
        </w:rPr>
        <w:t xml:space="preserve"> </w:t>
      </w:r>
      <w:r w:rsidR="00B04FA1">
        <w:rPr>
          <w:rFonts w:ascii="Calibri" w:hAnsi="Calibri"/>
          <w:color w:val="008000"/>
          <w:spacing w:val="-17"/>
        </w:rPr>
        <w:t xml:space="preserve"> </w:t>
      </w:r>
      <w:r w:rsidR="00B04FA1">
        <w:rPr>
          <w:rFonts w:ascii="Calibri" w:hAnsi="Calibri"/>
          <w:color w:val="008000"/>
          <w:spacing w:val="-1"/>
          <w:w w:val="106"/>
        </w:rPr>
        <w:t>formul</w:t>
      </w:r>
      <w:r w:rsidR="00B04FA1">
        <w:rPr>
          <w:rFonts w:ascii="Calibri" w:hAnsi="Calibri"/>
          <w:smallCaps/>
          <w:color w:val="008000"/>
          <w:w w:val="117"/>
        </w:rPr>
        <w:t>aire</w:t>
      </w:r>
      <w:r w:rsidR="00B04FA1">
        <w:rPr>
          <w:rFonts w:ascii="Calibri" w:hAnsi="Calibri"/>
          <w:color w:val="008000"/>
        </w:rPr>
        <w:t xml:space="preserve"> </w:t>
      </w:r>
      <w:r w:rsidR="00B04FA1">
        <w:rPr>
          <w:rFonts w:ascii="Calibri" w:hAnsi="Calibri"/>
          <w:color w:val="008000"/>
          <w:spacing w:val="-17"/>
        </w:rPr>
        <w:t xml:space="preserve"> </w:t>
      </w:r>
      <w:r w:rsidR="00B04FA1">
        <w:rPr>
          <w:rFonts w:ascii="Calibri" w:hAnsi="Calibri"/>
          <w:smallCaps/>
          <w:color w:val="008000"/>
          <w:w w:val="111"/>
        </w:rPr>
        <w:t>administratif:</w:t>
      </w:r>
    </w:p>
    <w:p w:rsidR="00365860" w:rsidRDefault="00365860">
      <w:pPr>
        <w:pStyle w:val="Corpsdetexte"/>
        <w:spacing w:before="2"/>
        <w:rPr>
          <w:rFonts w:ascii="Calibri"/>
          <w:sz w:val="33"/>
        </w:rPr>
      </w:pPr>
    </w:p>
    <w:p w:rsidR="00365860" w:rsidRDefault="00B04FA1">
      <w:pPr>
        <w:ind w:left="1314"/>
        <w:jc w:val="both"/>
        <w:rPr>
          <w:sz w:val="17"/>
        </w:rPr>
      </w:pPr>
      <w:r>
        <w:rPr>
          <w:w w:val="105"/>
          <w:sz w:val="24"/>
        </w:rPr>
        <w:t xml:space="preserve">Moi, </w:t>
      </w:r>
      <w:r>
        <w:rPr>
          <w:w w:val="105"/>
          <w:sz w:val="17"/>
        </w:rPr>
        <w:t>(Nom et</w:t>
      </w:r>
      <w:r>
        <w:rPr>
          <w:spacing w:val="19"/>
          <w:w w:val="105"/>
          <w:sz w:val="17"/>
        </w:rPr>
        <w:t xml:space="preserve"> </w:t>
      </w:r>
      <w:r>
        <w:rPr>
          <w:w w:val="105"/>
          <w:sz w:val="17"/>
        </w:rPr>
        <w:t>prénom)…………………………………………………………………………………………………………</w:t>
      </w:r>
    </w:p>
    <w:p w:rsidR="00365860" w:rsidRDefault="00B04FA1">
      <w:pPr>
        <w:spacing w:before="137"/>
        <w:ind w:left="1314"/>
        <w:jc w:val="both"/>
        <w:rPr>
          <w:sz w:val="17"/>
        </w:rPr>
      </w:pPr>
      <w:r>
        <w:rPr>
          <w:sz w:val="24"/>
        </w:rPr>
        <w:t>En  vue  de  mon  mariage</w:t>
      </w:r>
      <w:r>
        <w:rPr>
          <w:spacing w:val="-4"/>
          <w:sz w:val="24"/>
        </w:rPr>
        <w:t xml:space="preserve"> </w:t>
      </w:r>
      <w:r>
        <w:rPr>
          <w:sz w:val="24"/>
        </w:rPr>
        <w:t xml:space="preserve">avec </w:t>
      </w:r>
      <w:r>
        <w:rPr>
          <w:sz w:val="17"/>
        </w:rPr>
        <w:t>(Nom  et  prénom)………………………………………………………………………</w:t>
      </w:r>
    </w:p>
    <w:p w:rsidR="00365860" w:rsidRDefault="00B04FA1">
      <w:pPr>
        <w:pStyle w:val="Corpsdetexte"/>
        <w:spacing w:before="141" w:line="360" w:lineRule="auto"/>
        <w:ind w:left="1314" w:right="1101"/>
        <w:jc w:val="both"/>
      </w:pPr>
      <w:r>
        <w:rPr>
          <w:b/>
        </w:rPr>
        <w:t>Je veux en pleine liberté</w:t>
      </w:r>
      <w:r>
        <w:t xml:space="preserve">, au jour de mon mariage, en m'engageant devant tous et en présence de Dieu, créer avec </w:t>
      </w:r>
      <w:r>
        <w:rPr>
          <w:vertAlign w:val="subscript"/>
        </w:rPr>
        <w:t>(Prénom)………………………………………</w:t>
      </w:r>
      <w:r>
        <w:t>une véritable communauté de vie et d'amour, consacrée par le Christ, telle que l'entend l'Eglise catholique.</w:t>
      </w:r>
    </w:p>
    <w:p w:rsidR="00365860" w:rsidRDefault="00B04FA1">
      <w:pPr>
        <w:spacing w:line="362" w:lineRule="auto"/>
        <w:ind w:left="1315" w:right="1104"/>
        <w:jc w:val="both"/>
        <w:rPr>
          <w:sz w:val="24"/>
        </w:rPr>
      </w:pPr>
      <w:r>
        <w:rPr>
          <w:sz w:val="24"/>
        </w:rPr>
        <w:t xml:space="preserve">Je veux par cet engagement réciproque, établir entre nous un lien sacré que </w:t>
      </w:r>
      <w:r>
        <w:rPr>
          <w:b/>
          <w:sz w:val="24"/>
        </w:rPr>
        <w:t>rien durant notre vie ne pourra détruire</w:t>
      </w:r>
      <w:r>
        <w:rPr>
          <w:sz w:val="24"/>
        </w:rPr>
        <w:t>.</w:t>
      </w:r>
    </w:p>
    <w:p w:rsidR="00365860" w:rsidRDefault="00B04FA1">
      <w:pPr>
        <w:pStyle w:val="Corpsdetexte"/>
        <w:spacing w:line="360" w:lineRule="auto"/>
        <w:ind w:left="1315" w:right="1104"/>
        <w:jc w:val="both"/>
      </w:pPr>
      <w:r>
        <w:t xml:space="preserve">Je m'engage à tout faire pour que notre amour, qui nous a été donné par Dieu, grandisse </w:t>
      </w:r>
      <w:r>
        <w:rPr>
          <w:b/>
        </w:rPr>
        <w:t xml:space="preserve">dans une fidélité totale </w:t>
      </w:r>
      <w:r>
        <w:t>et à être pour mon époux (épouse) un véritable soutien.</w:t>
      </w:r>
    </w:p>
    <w:p w:rsidR="00365860" w:rsidRDefault="00B04FA1">
      <w:pPr>
        <w:pStyle w:val="Corpsdetexte"/>
        <w:spacing w:line="360" w:lineRule="auto"/>
        <w:ind w:left="1315" w:right="1158"/>
      </w:pPr>
      <w:r>
        <w:rPr>
          <w:b/>
        </w:rPr>
        <w:t xml:space="preserve">J'accepte les enfants </w:t>
      </w:r>
      <w:r>
        <w:t>qui pourront naitre de notre union. Nous les éduquerons humainement et chrétiennement, par le baptême et l'éducation dans la Foi, avec le meilleur de nous-mêmes. Je crois que notre amour nous appelle à dépasser notre égoïsme, en nous mettant au service des autres dans notre foyer et dans la société, en travaillant avec tous pour plus de charité, de justice et de paix.</w:t>
      </w:r>
    </w:p>
    <w:p w:rsidR="00365860" w:rsidRDefault="00B04FA1">
      <w:pPr>
        <w:pStyle w:val="Corpsdetexte"/>
        <w:spacing w:line="360" w:lineRule="auto"/>
        <w:ind w:left="1315" w:right="1231"/>
      </w:pPr>
      <w:r>
        <w:t xml:space="preserve">J'ai la certitude dans la foi que, par le sacrement de mariage, Dieu qui s'engage avec nous, consacrera ce projet de vie et que par lui nous pourrons </w:t>
      </w:r>
      <w:r>
        <w:rPr>
          <w:b/>
        </w:rPr>
        <w:t>répondre à son appel</w:t>
      </w:r>
      <w:r>
        <w:t>.</w:t>
      </w:r>
    </w:p>
    <w:p w:rsidR="00365860" w:rsidRDefault="00B04FA1">
      <w:pPr>
        <w:pStyle w:val="Corpsdetexte"/>
        <w:spacing w:line="360" w:lineRule="auto"/>
        <w:ind w:left="1315" w:right="1231"/>
      </w:pPr>
      <w:r>
        <w:t>Nous nous y emploierons, éclairés par l'Evangile, nourri (e) par l'eucharistie, soutenus par l'Eglise.</w:t>
      </w:r>
    </w:p>
    <w:p w:rsidR="00365860" w:rsidRDefault="00B04FA1">
      <w:pPr>
        <w:spacing w:before="3"/>
        <w:ind w:left="1315"/>
        <w:rPr>
          <w:sz w:val="17"/>
        </w:rPr>
      </w:pPr>
      <w:r>
        <w:rPr>
          <w:w w:val="105"/>
          <w:sz w:val="17"/>
        </w:rPr>
        <w:t>……………………………………………………………………………………………………………………………………</w:t>
      </w:r>
    </w:p>
    <w:p w:rsidR="00365860" w:rsidRDefault="00B04FA1">
      <w:pPr>
        <w:spacing w:before="112"/>
        <w:ind w:left="1315"/>
        <w:rPr>
          <w:sz w:val="17"/>
        </w:rPr>
      </w:pPr>
      <w:r>
        <w:rPr>
          <w:w w:val="105"/>
          <w:sz w:val="17"/>
        </w:rPr>
        <w:t>……………………………………………………………………………………………………………………………………</w:t>
      </w:r>
    </w:p>
    <w:p w:rsidR="00365860" w:rsidRDefault="00B04FA1">
      <w:pPr>
        <w:spacing w:before="116"/>
        <w:ind w:left="1315"/>
        <w:rPr>
          <w:sz w:val="17"/>
        </w:rPr>
      </w:pPr>
      <w:r>
        <w:rPr>
          <w:w w:val="105"/>
          <w:sz w:val="17"/>
        </w:rPr>
        <w:t>……………………………………………………………………………………………………………………………………</w:t>
      </w:r>
    </w:p>
    <w:p w:rsidR="00365860" w:rsidRDefault="00365860">
      <w:pPr>
        <w:pStyle w:val="Corpsdetexte"/>
        <w:rPr>
          <w:sz w:val="20"/>
        </w:rPr>
      </w:pPr>
    </w:p>
    <w:p w:rsidR="00365860" w:rsidRDefault="00365860">
      <w:pPr>
        <w:pStyle w:val="Corpsdetexte"/>
        <w:spacing w:before="4"/>
        <w:rPr>
          <w:sz w:val="25"/>
        </w:rPr>
      </w:pPr>
    </w:p>
    <w:p w:rsidR="00365860" w:rsidRDefault="00B04FA1">
      <w:pPr>
        <w:tabs>
          <w:tab w:val="left" w:pos="6986"/>
        </w:tabs>
        <w:ind w:left="3441"/>
        <w:rPr>
          <w:sz w:val="17"/>
        </w:rPr>
      </w:pPr>
      <w:r>
        <w:rPr>
          <w:w w:val="105"/>
          <w:sz w:val="24"/>
        </w:rPr>
        <w:t>A</w:t>
      </w:r>
      <w:r>
        <w:rPr>
          <w:w w:val="105"/>
          <w:sz w:val="17"/>
        </w:rPr>
        <w:t>…………………………………</w:t>
      </w:r>
      <w:r>
        <w:rPr>
          <w:w w:val="105"/>
          <w:sz w:val="17"/>
        </w:rPr>
        <w:tab/>
      </w:r>
      <w:r>
        <w:rPr>
          <w:w w:val="105"/>
          <w:sz w:val="24"/>
        </w:rPr>
        <w:t>le</w:t>
      </w:r>
      <w:r>
        <w:rPr>
          <w:w w:val="105"/>
          <w:sz w:val="17"/>
        </w:rPr>
        <w:t>……………………………………</w:t>
      </w:r>
    </w:p>
    <w:p w:rsidR="00365860" w:rsidRDefault="00B04FA1">
      <w:pPr>
        <w:pStyle w:val="Corpsdetexte"/>
        <w:tabs>
          <w:tab w:val="left" w:pos="6986"/>
        </w:tabs>
        <w:spacing w:before="137"/>
        <w:ind w:left="1315"/>
        <w:jc w:val="both"/>
      </w:pPr>
      <w:r>
        <w:t>Signature du ministre</w:t>
      </w:r>
      <w:r>
        <w:rPr>
          <w:spacing w:val="-9"/>
        </w:rPr>
        <w:t xml:space="preserve"> </w:t>
      </w:r>
      <w:r>
        <w:t>du</w:t>
      </w:r>
      <w:r>
        <w:rPr>
          <w:spacing w:val="-3"/>
        </w:rPr>
        <w:t xml:space="preserve"> </w:t>
      </w:r>
      <w:r>
        <w:t>sacrement</w:t>
      </w:r>
      <w:r>
        <w:tab/>
        <w:t>Signature de l'époux</w:t>
      </w:r>
      <w:r>
        <w:rPr>
          <w:spacing w:val="-1"/>
        </w:rPr>
        <w:t xml:space="preserve"> </w:t>
      </w:r>
      <w:r>
        <w:t>(épouse)</w:t>
      </w:r>
    </w:p>
    <w:p w:rsidR="00365860" w:rsidRDefault="00365860">
      <w:pPr>
        <w:jc w:val="both"/>
        <w:sectPr w:rsidR="00365860">
          <w:pgSz w:w="11910" w:h="16840"/>
          <w:pgMar w:top="780" w:right="300" w:bottom="940" w:left="120" w:header="0" w:footer="684" w:gutter="0"/>
          <w:cols w:space="720"/>
        </w:sectPr>
      </w:pPr>
    </w:p>
    <w:p w:rsidR="00365860" w:rsidRDefault="00B04FA1">
      <w:pPr>
        <w:spacing w:before="64"/>
        <w:ind w:left="1315"/>
        <w:jc w:val="both"/>
        <w:rPr>
          <w:b/>
          <w:sz w:val="28"/>
        </w:rPr>
      </w:pPr>
      <w:r>
        <w:rPr>
          <w:sz w:val="24"/>
        </w:rPr>
        <w:lastRenderedPageBreak/>
        <w:t>"</w:t>
      </w:r>
      <w:r>
        <w:rPr>
          <w:b/>
          <w:color w:val="1F497D"/>
          <w:sz w:val="28"/>
        </w:rPr>
        <w:t>H</w:t>
      </w:r>
      <w:r>
        <w:rPr>
          <w:b/>
          <w:color w:val="1F497D"/>
          <w:sz w:val="21"/>
        </w:rPr>
        <w:t xml:space="preserve">OMME ET </w:t>
      </w:r>
      <w:r>
        <w:rPr>
          <w:b/>
          <w:color w:val="1F497D"/>
          <w:sz w:val="28"/>
        </w:rPr>
        <w:t>F</w:t>
      </w:r>
      <w:r>
        <w:rPr>
          <w:b/>
          <w:color w:val="1F497D"/>
          <w:sz w:val="21"/>
        </w:rPr>
        <w:t>EMME IL LES CREA</w:t>
      </w:r>
      <w:r>
        <w:rPr>
          <w:b/>
          <w:color w:val="1F497D"/>
          <w:sz w:val="28"/>
        </w:rPr>
        <w:t>"</w:t>
      </w:r>
    </w:p>
    <w:p w:rsidR="00365860" w:rsidRDefault="00B04FA1">
      <w:pPr>
        <w:spacing w:before="174" w:line="252" w:lineRule="auto"/>
        <w:ind w:left="1315" w:hanging="1"/>
        <w:jc w:val="both"/>
        <w:rPr>
          <w:sz w:val="19"/>
        </w:rPr>
      </w:pPr>
      <w:r>
        <w:rPr>
          <w:w w:val="105"/>
          <w:sz w:val="19"/>
        </w:rPr>
        <w:t xml:space="preserve">(Gn1, 26-31) </w:t>
      </w:r>
      <w:r>
        <w:rPr>
          <w:w w:val="105"/>
          <w:sz w:val="19"/>
          <w:vertAlign w:val="superscript"/>
        </w:rPr>
        <w:t>26</w:t>
      </w:r>
      <w:r>
        <w:rPr>
          <w:w w:val="105"/>
          <w:sz w:val="19"/>
        </w:rPr>
        <w:t xml:space="preserve"> Dieu dit : « </w:t>
      </w:r>
      <w:r>
        <w:rPr>
          <w:b/>
          <w:w w:val="105"/>
          <w:sz w:val="19"/>
        </w:rPr>
        <w:t>Faisons l'homme à notre image, selon notre ressemblance</w:t>
      </w:r>
      <w:r>
        <w:rPr>
          <w:w w:val="105"/>
          <w:sz w:val="19"/>
        </w:rPr>
        <w:t>. Qu'il soit le maître des poissons de la mer, des oiseaux du ciel, des bestiaux, de toutes les bêtes sauvages, et de toutes</w:t>
      </w:r>
      <w:r>
        <w:rPr>
          <w:spacing w:val="7"/>
          <w:w w:val="105"/>
          <w:sz w:val="19"/>
        </w:rPr>
        <w:t xml:space="preserve"> </w:t>
      </w:r>
      <w:r>
        <w:rPr>
          <w:w w:val="105"/>
          <w:sz w:val="19"/>
        </w:rPr>
        <w:t>les</w:t>
      </w:r>
      <w:r>
        <w:rPr>
          <w:spacing w:val="7"/>
          <w:w w:val="105"/>
          <w:sz w:val="19"/>
        </w:rPr>
        <w:t xml:space="preserve"> </w:t>
      </w:r>
      <w:r>
        <w:rPr>
          <w:w w:val="105"/>
          <w:sz w:val="19"/>
        </w:rPr>
        <w:t>bestioles</w:t>
      </w:r>
      <w:r>
        <w:rPr>
          <w:spacing w:val="7"/>
          <w:w w:val="105"/>
          <w:sz w:val="19"/>
        </w:rPr>
        <w:t xml:space="preserve"> </w:t>
      </w:r>
      <w:r>
        <w:rPr>
          <w:w w:val="105"/>
          <w:sz w:val="19"/>
        </w:rPr>
        <w:t>qui</w:t>
      </w:r>
      <w:r>
        <w:rPr>
          <w:spacing w:val="8"/>
          <w:w w:val="105"/>
          <w:sz w:val="19"/>
        </w:rPr>
        <w:t xml:space="preserve"> </w:t>
      </w:r>
      <w:r>
        <w:rPr>
          <w:w w:val="105"/>
          <w:sz w:val="19"/>
        </w:rPr>
        <w:t>vont</w:t>
      </w:r>
      <w:r>
        <w:rPr>
          <w:spacing w:val="7"/>
          <w:w w:val="105"/>
          <w:sz w:val="19"/>
        </w:rPr>
        <w:t xml:space="preserve"> </w:t>
      </w:r>
      <w:r>
        <w:rPr>
          <w:w w:val="105"/>
          <w:sz w:val="19"/>
        </w:rPr>
        <w:t>et</w:t>
      </w:r>
      <w:r>
        <w:rPr>
          <w:spacing w:val="7"/>
          <w:w w:val="105"/>
          <w:sz w:val="19"/>
        </w:rPr>
        <w:t xml:space="preserve"> </w:t>
      </w:r>
      <w:r>
        <w:rPr>
          <w:w w:val="105"/>
          <w:sz w:val="19"/>
        </w:rPr>
        <w:t>viennent</w:t>
      </w:r>
      <w:r>
        <w:rPr>
          <w:spacing w:val="7"/>
          <w:w w:val="105"/>
          <w:sz w:val="19"/>
        </w:rPr>
        <w:t xml:space="preserve"> </w:t>
      </w:r>
      <w:r>
        <w:rPr>
          <w:w w:val="105"/>
          <w:sz w:val="19"/>
        </w:rPr>
        <w:t>sur</w:t>
      </w:r>
      <w:r>
        <w:rPr>
          <w:spacing w:val="8"/>
          <w:w w:val="105"/>
          <w:sz w:val="19"/>
        </w:rPr>
        <w:t xml:space="preserve"> </w:t>
      </w:r>
      <w:r>
        <w:rPr>
          <w:w w:val="105"/>
          <w:sz w:val="19"/>
        </w:rPr>
        <w:t>la</w:t>
      </w:r>
      <w:r>
        <w:rPr>
          <w:spacing w:val="7"/>
          <w:w w:val="105"/>
          <w:sz w:val="19"/>
        </w:rPr>
        <w:t xml:space="preserve"> </w:t>
      </w:r>
      <w:r>
        <w:rPr>
          <w:w w:val="105"/>
          <w:sz w:val="19"/>
        </w:rPr>
        <w:t>terre.</w:t>
      </w:r>
    </w:p>
    <w:p w:rsidR="00365860" w:rsidRDefault="00B04FA1">
      <w:pPr>
        <w:spacing w:before="6" w:line="254" w:lineRule="auto"/>
        <w:ind w:left="1314"/>
        <w:jc w:val="both"/>
        <w:rPr>
          <w:sz w:val="19"/>
        </w:rPr>
      </w:pPr>
      <w:r>
        <w:rPr>
          <w:w w:val="105"/>
          <w:sz w:val="19"/>
        </w:rPr>
        <w:t xml:space="preserve">» </w:t>
      </w:r>
      <w:r>
        <w:rPr>
          <w:w w:val="105"/>
          <w:sz w:val="19"/>
          <w:vertAlign w:val="superscript"/>
        </w:rPr>
        <w:t>27</w:t>
      </w:r>
      <w:r>
        <w:rPr>
          <w:w w:val="105"/>
          <w:sz w:val="19"/>
        </w:rPr>
        <w:t xml:space="preserve"> </w:t>
      </w:r>
      <w:r>
        <w:rPr>
          <w:b/>
          <w:w w:val="105"/>
          <w:sz w:val="19"/>
        </w:rPr>
        <w:t>Dieu créa l'homme à son image, à l'image de Dieu il le créa, il les créa homme et femme</w:t>
      </w:r>
      <w:r>
        <w:rPr>
          <w:w w:val="105"/>
          <w:sz w:val="19"/>
        </w:rPr>
        <w:t xml:space="preserve">. </w:t>
      </w:r>
      <w:r>
        <w:rPr>
          <w:w w:val="105"/>
          <w:sz w:val="19"/>
          <w:vertAlign w:val="superscript"/>
        </w:rPr>
        <w:t>28</w:t>
      </w:r>
      <w:r>
        <w:rPr>
          <w:w w:val="105"/>
          <w:sz w:val="19"/>
        </w:rPr>
        <w:t xml:space="preserve"> Dieu les bénit et leur dit : « Soyez féconds et multipliez-vous, remplissez la terre et soumettez-la. Soyez les maîtres des poissons de la mer, des oiseaux du ciel, et de tous les animaux qui vont et viennent sur la terre. » </w:t>
      </w:r>
      <w:r>
        <w:rPr>
          <w:w w:val="105"/>
          <w:sz w:val="19"/>
          <w:vertAlign w:val="superscript"/>
        </w:rPr>
        <w:t>29</w:t>
      </w:r>
      <w:r>
        <w:rPr>
          <w:w w:val="105"/>
          <w:sz w:val="19"/>
        </w:rPr>
        <w:t xml:space="preserve"> Dieu dit encore : « Je vous donne toute plante qui porte sa semence sur toute la surface de la terre, et tout arbre dont le fruit porte sa semence : telle sera votre nourriture. </w:t>
      </w:r>
      <w:r>
        <w:rPr>
          <w:w w:val="105"/>
          <w:sz w:val="19"/>
          <w:vertAlign w:val="superscript"/>
        </w:rPr>
        <w:t>30</w:t>
      </w:r>
      <w:r>
        <w:rPr>
          <w:w w:val="105"/>
          <w:sz w:val="19"/>
        </w:rPr>
        <w:t xml:space="preserve"> Aux bêtes sauvages, aux oiseaux du ciel, à tout ce qui va et vient sur la terre et qui a souffle de vie, je donne comme nourriture toute herbe verte. » Et ce fut ainsi. </w:t>
      </w:r>
      <w:r>
        <w:rPr>
          <w:w w:val="105"/>
          <w:sz w:val="19"/>
          <w:vertAlign w:val="superscript"/>
        </w:rPr>
        <w:t>31</w:t>
      </w:r>
      <w:r>
        <w:rPr>
          <w:w w:val="105"/>
          <w:sz w:val="19"/>
        </w:rPr>
        <w:t xml:space="preserve"> Et Dieu vit tout ce qu'il avait fait : </w:t>
      </w:r>
      <w:r>
        <w:rPr>
          <w:b/>
          <w:w w:val="105"/>
          <w:sz w:val="19"/>
        </w:rPr>
        <w:t>c'était très bon</w:t>
      </w:r>
      <w:r>
        <w:rPr>
          <w:w w:val="105"/>
          <w:sz w:val="19"/>
        </w:rPr>
        <w:t xml:space="preserve">. Il y eut un soir, il y eut un matin : </w:t>
      </w:r>
      <w:r>
        <w:rPr>
          <w:b/>
          <w:w w:val="105"/>
          <w:sz w:val="19"/>
        </w:rPr>
        <w:t>ce fut</w:t>
      </w:r>
      <w:r>
        <w:rPr>
          <w:b/>
          <w:spacing w:val="49"/>
          <w:w w:val="105"/>
          <w:sz w:val="19"/>
        </w:rPr>
        <w:t xml:space="preserve"> </w:t>
      </w:r>
      <w:r>
        <w:rPr>
          <w:b/>
          <w:w w:val="105"/>
          <w:sz w:val="19"/>
        </w:rPr>
        <w:t>le sixième</w:t>
      </w:r>
      <w:r>
        <w:rPr>
          <w:b/>
          <w:spacing w:val="3"/>
          <w:w w:val="105"/>
          <w:sz w:val="19"/>
        </w:rPr>
        <w:t xml:space="preserve"> </w:t>
      </w:r>
      <w:r>
        <w:rPr>
          <w:b/>
          <w:w w:val="105"/>
          <w:sz w:val="19"/>
        </w:rPr>
        <w:t>jour</w:t>
      </w:r>
      <w:r>
        <w:rPr>
          <w:w w:val="105"/>
          <w:sz w:val="19"/>
        </w:rPr>
        <w:t>.</w:t>
      </w:r>
    </w:p>
    <w:p w:rsidR="00365860" w:rsidRDefault="00365860">
      <w:pPr>
        <w:pStyle w:val="Corpsdetexte"/>
        <w:rPr>
          <w:sz w:val="20"/>
        </w:rPr>
      </w:pPr>
    </w:p>
    <w:p w:rsidR="00365860" w:rsidRDefault="00B04FA1">
      <w:pPr>
        <w:spacing w:before="160" w:line="376" w:lineRule="auto"/>
        <w:ind w:left="1314"/>
        <w:jc w:val="both"/>
        <w:rPr>
          <w:sz w:val="21"/>
        </w:rPr>
      </w:pPr>
      <w:r>
        <w:rPr>
          <w:noProof/>
          <w:lang w:eastAsia="fr-FR"/>
        </w:rPr>
        <w:drawing>
          <wp:anchor distT="0" distB="0" distL="0" distR="0" simplePos="0" relativeHeight="486612480" behindDoc="1" locked="0" layoutInCell="1" allowOverlap="1">
            <wp:simplePos x="0" y="0"/>
            <wp:positionH relativeFrom="page">
              <wp:posOffset>2770517</wp:posOffset>
            </wp:positionH>
            <wp:positionV relativeFrom="paragraph">
              <wp:posOffset>896154</wp:posOffset>
            </wp:positionV>
            <wp:extent cx="1798314" cy="3770373"/>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8" cstate="print"/>
                    <a:stretch>
                      <a:fillRect/>
                    </a:stretch>
                  </pic:blipFill>
                  <pic:spPr>
                    <a:xfrm>
                      <a:off x="0" y="0"/>
                      <a:ext cx="1798314" cy="3770373"/>
                    </a:xfrm>
                    <a:prstGeom prst="rect">
                      <a:avLst/>
                    </a:prstGeom>
                  </pic:spPr>
                </pic:pic>
              </a:graphicData>
            </a:graphic>
          </wp:anchor>
        </w:drawing>
      </w:r>
      <w:r>
        <w:rPr>
          <w:w w:val="105"/>
          <w:sz w:val="24"/>
        </w:rPr>
        <w:t>(</w:t>
      </w:r>
      <w:r>
        <w:rPr>
          <w:w w:val="105"/>
          <w:sz w:val="21"/>
        </w:rPr>
        <w:t xml:space="preserve">Gn2, 07-25) </w:t>
      </w:r>
      <w:r>
        <w:rPr>
          <w:w w:val="105"/>
          <w:sz w:val="21"/>
          <w:vertAlign w:val="superscript"/>
        </w:rPr>
        <w:t>07</w:t>
      </w:r>
      <w:r>
        <w:rPr>
          <w:w w:val="105"/>
          <w:sz w:val="21"/>
        </w:rPr>
        <w:t xml:space="preserve"> Le Seigneur Dieu modela l'homme avec la poussière tirée du sol ; il insuffla dans ses narines le souffle de vie, et l'homme devint un être</w:t>
      </w:r>
      <w:r>
        <w:rPr>
          <w:spacing w:val="21"/>
          <w:w w:val="105"/>
          <w:sz w:val="21"/>
        </w:rPr>
        <w:t xml:space="preserve"> </w:t>
      </w:r>
      <w:r>
        <w:rPr>
          <w:w w:val="105"/>
          <w:sz w:val="21"/>
        </w:rPr>
        <w:t>vivant.</w:t>
      </w:r>
    </w:p>
    <w:p w:rsidR="00365860" w:rsidRDefault="00B04FA1">
      <w:pPr>
        <w:spacing w:before="7" w:line="379" w:lineRule="auto"/>
        <w:ind w:left="1315" w:right="1471"/>
        <w:jc w:val="both"/>
        <w:rPr>
          <w:sz w:val="21"/>
        </w:rPr>
      </w:pPr>
      <w:r>
        <w:rPr>
          <w:w w:val="105"/>
          <w:sz w:val="21"/>
          <w:vertAlign w:val="superscript"/>
        </w:rPr>
        <w:t>08</w:t>
      </w:r>
      <w:r>
        <w:rPr>
          <w:w w:val="105"/>
          <w:sz w:val="21"/>
        </w:rPr>
        <w:t xml:space="preserve"> Le Seigneur Dieu planta </w:t>
      </w:r>
      <w:r>
        <w:rPr>
          <w:spacing w:val="-8"/>
          <w:w w:val="105"/>
          <w:sz w:val="21"/>
        </w:rPr>
        <w:t xml:space="preserve">un </w:t>
      </w:r>
      <w:r>
        <w:rPr>
          <w:w w:val="105"/>
          <w:sz w:val="21"/>
        </w:rPr>
        <w:t xml:space="preserve">jardin en Éden, à l'orient, et y plaça l'homme qu'il avait modelé. </w:t>
      </w:r>
      <w:r>
        <w:rPr>
          <w:w w:val="105"/>
          <w:sz w:val="21"/>
          <w:vertAlign w:val="superscript"/>
        </w:rPr>
        <w:t>09</w:t>
      </w:r>
      <w:r>
        <w:rPr>
          <w:w w:val="105"/>
          <w:sz w:val="21"/>
        </w:rPr>
        <w:t xml:space="preserve"> Le Seigneur </w:t>
      </w:r>
      <w:r>
        <w:rPr>
          <w:spacing w:val="-4"/>
          <w:w w:val="105"/>
          <w:sz w:val="21"/>
        </w:rPr>
        <w:t xml:space="preserve">Dieu </w:t>
      </w:r>
      <w:r>
        <w:rPr>
          <w:w w:val="105"/>
          <w:sz w:val="21"/>
        </w:rPr>
        <w:t xml:space="preserve">fit pousser du sol toute sorte d'arbres à l'aspect attirant et aux fruits savoureux ; il y avait aussi l'arbre de vie au milieu du jardin, et l'arbre de la connaissance du bien et du mal. </w:t>
      </w:r>
      <w:r>
        <w:rPr>
          <w:w w:val="105"/>
          <w:sz w:val="21"/>
          <w:vertAlign w:val="superscript"/>
        </w:rPr>
        <w:t>15</w:t>
      </w:r>
      <w:r>
        <w:rPr>
          <w:w w:val="105"/>
          <w:sz w:val="21"/>
        </w:rPr>
        <w:t xml:space="preserve"> Le Seigneur Dieu </w:t>
      </w:r>
      <w:r>
        <w:rPr>
          <w:spacing w:val="-5"/>
          <w:w w:val="105"/>
          <w:sz w:val="21"/>
        </w:rPr>
        <w:t xml:space="preserve">prit </w:t>
      </w:r>
      <w:r>
        <w:rPr>
          <w:w w:val="105"/>
          <w:sz w:val="21"/>
        </w:rPr>
        <w:t>l'homme et le conduisit dans le jardin de l'Éden pour qu'il</w:t>
      </w:r>
      <w:r>
        <w:rPr>
          <w:spacing w:val="-14"/>
          <w:w w:val="105"/>
          <w:sz w:val="21"/>
        </w:rPr>
        <w:t xml:space="preserve"> </w:t>
      </w:r>
      <w:r>
        <w:rPr>
          <w:w w:val="105"/>
          <w:sz w:val="21"/>
        </w:rPr>
        <w:t xml:space="preserve">le travaille et le garde. </w:t>
      </w:r>
      <w:r>
        <w:rPr>
          <w:w w:val="105"/>
          <w:sz w:val="21"/>
          <w:vertAlign w:val="superscript"/>
        </w:rPr>
        <w:t>16</w:t>
      </w:r>
      <w:r>
        <w:rPr>
          <w:w w:val="105"/>
          <w:sz w:val="21"/>
        </w:rPr>
        <w:t xml:space="preserve"> </w:t>
      </w:r>
      <w:r>
        <w:rPr>
          <w:spacing w:val="-8"/>
          <w:w w:val="105"/>
          <w:sz w:val="21"/>
        </w:rPr>
        <w:t xml:space="preserve">Le </w:t>
      </w:r>
      <w:r>
        <w:rPr>
          <w:w w:val="105"/>
          <w:sz w:val="21"/>
        </w:rPr>
        <w:t>Seigneur  Dieu  fit  à</w:t>
      </w:r>
      <w:r>
        <w:rPr>
          <w:spacing w:val="42"/>
          <w:w w:val="105"/>
          <w:sz w:val="21"/>
        </w:rPr>
        <w:t xml:space="preserve"> </w:t>
      </w:r>
      <w:r>
        <w:rPr>
          <w:w w:val="105"/>
          <w:sz w:val="21"/>
        </w:rPr>
        <w:t>l'homme</w:t>
      </w:r>
    </w:p>
    <w:p w:rsidR="00365860" w:rsidRDefault="00B04FA1">
      <w:pPr>
        <w:spacing w:line="235" w:lineRule="exact"/>
        <w:ind w:left="1315"/>
        <w:jc w:val="both"/>
        <w:rPr>
          <w:sz w:val="21"/>
        </w:rPr>
      </w:pPr>
      <w:proofErr w:type="gramStart"/>
      <w:r>
        <w:rPr>
          <w:w w:val="105"/>
          <w:sz w:val="21"/>
        </w:rPr>
        <w:t>cette</w:t>
      </w:r>
      <w:proofErr w:type="gramEnd"/>
      <w:r>
        <w:rPr>
          <w:w w:val="105"/>
          <w:sz w:val="21"/>
        </w:rPr>
        <w:t xml:space="preserve"> interdiction : « Tu peux manger les fruits</w:t>
      </w:r>
    </w:p>
    <w:p w:rsidR="00365860" w:rsidRDefault="00B04FA1">
      <w:pPr>
        <w:pStyle w:val="Corpsdetexte"/>
        <w:rPr>
          <w:sz w:val="22"/>
        </w:rPr>
      </w:pPr>
      <w:r>
        <w:br w:type="column"/>
      </w:r>
    </w:p>
    <w:p w:rsidR="00365860" w:rsidRDefault="00365860">
      <w:pPr>
        <w:pStyle w:val="Corpsdetexte"/>
        <w:spacing w:before="9"/>
        <w:rPr>
          <w:sz w:val="26"/>
        </w:rPr>
      </w:pPr>
    </w:p>
    <w:p w:rsidR="00365860" w:rsidRDefault="00B04FA1">
      <w:pPr>
        <w:spacing w:line="379" w:lineRule="auto"/>
        <w:ind w:left="665" w:right="1103"/>
        <w:jc w:val="right"/>
        <w:rPr>
          <w:sz w:val="21"/>
        </w:rPr>
      </w:pPr>
      <w:proofErr w:type="gramStart"/>
      <w:r>
        <w:rPr>
          <w:w w:val="105"/>
          <w:sz w:val="21"/>
        </w:rPr>
        <w:t>de</w:t>
      </w:r>
      <w:proofErr w:type="gramEnd"/>
      <w:r>
        <w:rPr>
          <w:spacing w:val="34"/>
          <w:w w:val="105"/>
          <w:sz w:val="21"/>
        </w:rPr>
        <w:t xml:space="preserve"> </w:t>
      </w:r>
      <w:r>
        <w:rPr>
          <w:w w:val="105"/>
          <w:sz w:val="21"/>
        </w:rPr>
        <w:t>tous</w:t>
      </w:r>
      <w:r>
        <w:rPr>
          <w:spacing w:val="35"/>
          <w:w w:val="105"/>
          <w:sz w:val="21"/>
        </w:rPr>
        <w:t xml:space="preserve"> </w:t>
      </w:r>
      <w:r>
        <w:rPr>
          <w:w w:val="105"/>
          <w:sz w:val="21"/>
        </w:rPr>
        <w:t>les</w:t>
      </w:r>
      <w:r>
        <w:rPr>
          <w:spacing w:val="34"/>
          <w:w w:val="105"/>
          <w:sz w:val="21"/>
        </w:rPr>
        <w:t xml:space="preserve"> </w:t>
      </w:r>
      <w:r>
        <w:rPr>
          <w:w w:val="105"/>
          <w:sz w:val="21"/>
        </w:rPr>
        <w:t>arbres</w:t>
      </w:r>
      <w:r>
        <w:rPr>
          <w:spacing w:val="35"/>
          <w:w w:val="105"/>
          <w:sz w:val="21"/>
        </w:rPr>
        <w:t xml:space="preserve"> </w:t>
      </w:r>
      <w:r>
        <w:rPr>
          <w:w w:val="105"/>
          <w:sz w:val="21"/>
        </w:rPr>
        <w:t>du</w:t>
      </w:r>
      <w:r>
        <w:rPr>
          <w:spacing w:val="35"/>
          <w:w w:val="105"/>
          <w:sz w:val="21"/>
        </w:rPr>
        <w:t xml:space="preserve"> </w:t>
      </w:r>
      <w:r>
        <w:rPr>
          <w:w w:val="105"/>
          <w:sz w:val="21"/>
        </w:rPr>
        <w:t>jardin</w:t>
      </w:r>
      <w:r>
        <w:rPr>
          <w:spacing w:val="34"/>
          <w:w w:val="105"/>
          <w:sz w:val="21"/>
        </w:rPr>
        <w:t xml:space="preserve"> </w:t>
      </w:r>
      <w:r>
        <w:rPr>
          <w:w w:val="105"/>
          <w:sz w:val="21"/>
        </w:rPr>
        <w:t>;</w:t>
      </w:r>
      <w:r>
        <w:rPr>
          <w:spacing w:val="34"/>
          <w:w w:val="105"/>
          <w:sz w:val="21"/>
        </w:rPr>
        <w:t xml:space="preserve"> </w:t>
      </w:r>
      <w:r>
        <w:rPr>
          <w:w w:val="105"/>
          <w:sz w:val="21"/>
          <w:vertAlign w:val="superscript"/>
        </w:rPr>
        <w:t>17</w:t>
      </w:r>
      <w:r>
        <w:rPr>
          <w:spacing w:val="12"/>
          <w:w w:val="105"/>
          <w:sz w:val="21"/>
        </w:rPr>
        <w:t xml:space="preserve"> </w:t>
      </w:r>
      <w:r>
        <w:rPr>
          <w:w w:val="105"/>
          <w:sz w:val="21"/>
        </w:rPr>
        <w:t>mais</w:t>
      </w:r>
      <w:r>
        <w:rPr>
          <w:spacing w:val="35"/>
          <w:w w:val="105"/>
          <w:sz w:val="21"/>
        </w:rPr>
        <w:t xml:space="preserve"> </w:t>
      </w:r>
      <w:r>
        <w:rPr>
          <w:w w:val="105"/>
          <w:sz w:val="21"/>
        </w:rPr>
        <w:t>quant</w:t>
      </w:r>
      <w:r>
        <w:rPr>
          <w:spacing w:val="34"/>
          <w:w w:val="105"/>
          <w:sz w:val="21"/>
        </w:rPr>
        <w:t xml:space="preserve"> </w:t>
      </w:r>
      <w:r>
        <w:rPr>
          <w:spacing w:val="-15"/>
          <w:w w:val="105"/>
          <w:sz w:val="21"/>
        </w:rPr>
        <w:t>à</w:t>
      </w:r>
      <w:r>
        <w:rPr>
          <w:w w:val="102"/>
          <w:sz w:val="21"/>
        </w:rPr>
        <w:t xml:space="preserve"> </w:t>
      </w:r>
      <w:r>
        <w:rPr>
          <w:w w:val="105"/>
          <w:sz w:val="21"/>
        </w:rPr>
        <w:t>l'arbre de la connaissance du bien et du</w:t>
      </w:r>
      <w:r>
        <w:rPr>
          <w:spacing w:val="35"/>
          <w:w w:val="105"/>
          <w:sz w:val="21"/>
        </w:rPr>
        <w:t xml:space="preserve"> </w:t>
      </w:r>
      <w:r>
        <w:rPr>
          <w:w w:val="105"/>
          <w:sz w:val="21"/>
        </w:rPr>
        <w:t>mal,</w:t>
      </w:r>
      <w:r>
        <w:rPr>
          <w:spacing w:val="4"/>
          <w:w w:val="105"/>
          <w:sz w:val="21"/>
        </w:rPr>
        <w:t xml:space="preserve"> </w:t>
      </w:r>
      <w:r>
        <w:rPr>
          <w:w w:val="105"/>
          <w:sz w:val="21"/>
        </w:rPr>
        <w:t>tu</w:t>
      </w:r>
      <w:r>
        <w:rPr>
          <w:spacing w:val="1"/>
          <w:w w:val="102"/>
          <w:sz w:val="21"/>
        </w:rPr>
        <w:t xml:space="preserve"> </w:t>
      </w:r>
      <w:r>
        <w:rPr>
          <w:w w:val="105"/>
          <w:sz w:val="21"/>
        </w:rPr>
        <w:t>n'en mangeras pas ; car, le jour où</w:t>
      </w:r>
      <w:r>
        <w:rPr>
          <w:spacing w:val="-13"/>
          <w:w w:val="105"/>
          <w:sz w:val="21"/>
        </w:rPr>
        <w:t xml:space="preserve"> </w:t>
      </w:r>
      <w:r>
        <w:rPr>
          <w:w w:val="105"/>
          <w:sz w:val="21"/>
        </w:rPr>
        <w:t>tu</w:t>
      </w:r>
      <w:r>
        <w:rPr>
          <w:spacing w:val="19"/>
          <w:w w:val="105"/>
          <w:sz w:val="21"/>
        </w:rPr>
        <w:t xml:space="preserve"> </w:t>
      </w:r>
      <w:r>
        <w:rPr>
          <w:w w:val="105"/>
          <w:sz w:val="21"/>
        </w:rPr>
        <w:t>en</w:t>
      </w:r>
      <w:r>
        <w:rPr>
          <w:spacing w:val="1"/>
          <w:w w:val="102"/>
          <w:sz w:val="21"/>
        </w:rPr>
        <w:t xml:space="preserve"> </w:t>
      </w:r>
      <w:r>
        <w:rPr>
          <w:w w:val="105"/>
          <w:sz w:val="21"/>
        </w:rPr>
        <w:t>mangeras,</w:t>
      </w:r>
      <w:r>
        <w:rPr>
          <w:spacing w:val="33"/>
          <w:w w:val="105"/>
          <w:sz w:val="21"/>
        </w:rPr>
        <w:t xml:space="preserve"> </w:t>
      </w:r>
      <w:r>
        <w:rPr>
          <w:w w:val="105"/>
          <w:sz w:val="21"/>
        </w:rPr>
        <w:t>tu</w:t>
      </w:r>
      <w:r>
        <w:rPr>
          <w:spacing w:val="35"/>
          <w:w w:val="105"/>
          <w:sz w:val="21"/>
        </w:rPr>
        <w:t xml:space="preserve"> </w:t>
      </w:r>
      <w:r>
        <w:rPr>
          <w:w w:val="105"/>
          <w:sz w:val="21"/>
        </w:rPr>
        <w:t>mourras.</w:t>
      </w:r>
      <w:r>
        <w:rPr>
          <w:spacing w:val="34"/>
          <w:w w:val="105"/>
          <w:sz w:val="21"/>
        </w:rPr>
        <w:t xml:space="preserve"> </w:t>
      </w:r>
      <w:r>
        <w:rPr>
          <w:w w:val="105"/>
          <w:sz w:val="21"/>
        </w:rPr>
        <w:t>»</w:t>
      </w:r>
      <w:r>
        <w:rPr>
          <w:spacing w:val="34"/>
          <w:w w:val="105"/>
          <w:sz w:val="21"/>
        </w:rPr>
        <w:t xml:space="preserve"> </w:t>
      </w:r>
      <w:r>
        <w:rPr>
          <w:w w:val="105"/>
          <w:sz w:val="21"/>
          <w:vertAlign w:val="superscript"/>
        </w:rPr>
        <w:t>18</w:t>
      </w:r>
      <w:r>
        <w:rPr>
          <w:spacing w:val="33"/>
          <w:w w:val="105"/>
          <w:sz w:val="21"/>
        </w:rPr>
        <w:t xml:space="preserve"> </w:t>
      </w:r>
      <w:r>
        <w:rPr>
          <w:w w:val="105"/>
          <w:sz w:val="21"/>
        </w:rPr>
        <w:t>Le</w:t>
      </w:r>
      <w:r>
        <w:rPr>
          <w:spacing w:val="34"/>
          <w:w w:val="105"/>
          <w:sz w:val="21"/>
        </w:rPr>
        <w:t xml:space="preserve"> </w:t>
      </w:r>
      <w:r>
        <w:rPr>
          <w:w w:val="105"/>
          <w:sz w:val="21"/>
        </w:rPr>
        <w:t>Seigneur</w:t>
      </w:r>
      <w:r>
        <w:rPr>
          <w:spacing w:val="34"/>
          <w:w w:val="105"/>
          <w:sz w:val="21"/>
        </w:rPr>
        <w:t xml:space="preserve"> </w:t>
      </w:r>
      <w:r>
        <w:rPr>
          <w:w w:val="105"/>
          <w:sz w:val="21"/>
        </w:rPr>
        <w:t>Dieu</w:t>
      </w:r>
      <w:r>
        <w:rPr>
          <w:w w:val="102"/>
          <w:sz w:val="21"/>
        </w:rPr>
        <w:t xml:space="preserve"> </w:t>
      </w:r>
      <w:r>
        <w:rPr>
          <w:w w:val="105"/>
          <w:sz w:val="21"/>
        </w:rPr>
        <w:t>dit : « Il n'est pas bon que l'homme soit</w:t>
      </w:r>
      <w:r>
        <w:rPr>
          <w:spacing w:val="8"/>
          <w:w w:val="105"/>
          <w:sz w:val="21"/>
        </w:rPr>
        <w:t xml:space="preserve"> </w:t>
      </w:r>
      <w:r>
        <w:rPr>
          <w:w w:val="105"/>
          <w:sz w:val="21"/>
        </w:rPr>
        <w:t>seul. Je</w:t>
      </w:r>
      <w:r>
        <w:rPr>
          <w:w w:val="102"/>
          <w:sz w:val="21"/>
        </w:rPr>
        <w:t xml:space="preserve"> </w:t>
      </w:r>
      <w:r>
        <w:rPr>
          <w:w w:val="105"/>
          <w:sz w:val="21"/>
        </w:rPr>
        <w:t>vais lui faire une aide qui lui correspondra.</w:t>
      </w:r>
      <w:r>
        <w:rPr>
          <w:spacing w:val="29"/>
          <w:w w:val="105"/>
          <w:sz w:val="21"/>
        </w:rPr>
        <w:t xml:space="preserve"> </w:t>
      </w:r>
      <w:r>
        <w:rPr>
          <w:w w:val="105"/>
          <w:sz w:val="21"/>
        </w:rPr>
        <w:t>»</w:t>
      </w:r>
      <w:r>
        <w:rPr>
          <w:spacing w:val="5"/>
          <w:w w:val="105"/>
          <w:sz w:val="21"/>
        </w:rPr>
        <w:t xml:space="preserve"> </w:t>
      </w:r>
      <w:r>
        <w:rPr>
          <w:spacing w:val="-10"/>
          <w:w w:val="105"/>
          <w:sz w:val="21"/>
          <w:vertAlign w:val="superscript"/>
        </w:rPr>
        <w:t>19</w:t>
      </w:r>
      <w:r>
        <w:rPr>
          <w:w w:val="104"/>
          <w:sz w:val="21"/>
        </w:rPr>
        <w:t xml:space="preserve"> </w:t>
      </w:r>
      <w:r>
        <w:rPr>
          <w:w w:val="105"/>
          <w:sz w:val="21"/>
        </w:rPr>
        <w:t>Avec de la terre, le Seigneur</w:t>
      </w:r>
      <w:r>
        <w:rPr>
          <w:spacing w:val="24"/>
          <w:w w:val="105"/>
          <w:sz w:val="21"/>
        </w:rPr>
        <w:t xml:space="preserve"> </w:t>
      </w:r>
      <w:r>
        <w:rPr>
          <w:w w:val="105"/>
          <w:sz w:val="21"/>
        </w:rPr>
        <w:t>Dieu</w:t>
      </w:r>
      <w:r>
        <w:rPr>
          <w:spacing w:val="4"/>
          <w:w w:val="105"/>
          <w:sz w:val="21"/>
        </w:rPr>
        <w:t xml:space="preserve"> </w:t>
      </w:r>
      <w:r>
        <w:rPr>
          <w:w w:val="105"/>
          <w:sz w:val="21"/>
        </w:rPr>
        <w:t>façonna</w:t>
      </w:r>
      <w:r>
        <w:rPr>
          <w:w w:val="102"/>
          <w:sz w:val="21"/>
        </w:rPr>
        <w:t xml:space="preserve"> </w:t>
      </w:r>
      <w:r>
        <w:rPr>
          <w:w w:val="105"/>
          <w:sz w:val="21"/>
        </w:rPr>
        <w:t>toutes les bêtes des champs et tous</w:t>
      </w:r>
      <w:r>
        <w:rPr>
          <w:spacing w:val="8"/>
          <w:w w:val="105"/>
          <w:sz w:val="21"/>
        </w:rPr>
        <w:t xml:space="preserve"> </w:t>
      </w:r>
      <w:r>
        <w:rPr>
          <w:w w:val="105"/>
          <w:sz w:val="21"/>
        </w:rPr>
        <w:t>les</w:t>
      </w:r>
      <w:r>
        <w:rPr>
          <w:spacing w:val="9"/>
          <w:w w:val="105"/>
          <w:sz w:val="21"/>
        </w:rPr>
        <w:t xml:space="preserve"> </w:t>
      </w:r>
      <w:r>
        <w:rPr>
          <w:w w:val="105"/>
          <w:sz w:val="21"/>
        </w:rPr>
        <w:t>oiseaux</w:t>
      </w:r>
      <w:r>
        <w:rPr>
          <w:w w:val="102"/>
          <w:sz w:val="21"/>
        </w:rPr>
        <w:t xml:space="preserve"> </w:t>
      </w:r>
      <w:r>
        <w:rPr>
          <w:w w:val="105"/>
          <w:sz w:val="21"/>
        </w:rPr>
        <w:t>du ciel, et il les amena vers l'homme</w:t>
      </w:r>
      <w:r>
        <w:rPr>
          <w:spacing w:val="12"/>
          <w:w w:val="105"/>
          <w:sz w:val="21"/>
        </w:rPr>
        <w:t xml:space="preserve"> </w:t>
      </w:r>
      <w:r>
        <w:rPr>
          <w:w w:val="105"/>
          <w:sz w:val="21"/>
        </w:rPr>
        <w:t>pour</w:t>
      </w:r>
      <w:r>
        <w:rPr>
          <w:spacing w:val="9"/>
          <w:w w:val="105"/>
          <w:sz w:val="21"/>
        </w:rPr>
        <w:t xml:space="preserve"> </w:t>
      </w:r>
      <w:r>
        <w:rPr>
          <w:w w:val="105"/>
          <w:sz w:val="21"/>
        </w:rPr>
        <w:t>voir</w:t>
      </w:r>
      <w:r>
        <w:rPr>
          <w:w w:val="102"/>
          <w:sz w:val="21"/>
        </w:rPr>
        <w:t xml:space="preserve"> </w:t>
      </w:r>
      <w:r>
        <w:rPr>
          <w:w w:val="105"/>
          <w:sz w:val="21"/>
        </w:rPr>
        <w:t>quels noms il leur donnerait. C'étaient</w:t>
      </w:r>
      <w:r>
        <w:rPr>
          <w:spacing w:val="-4"/>
          <w:w w:val="105"/>
          <w:sz w:val="21"/>
        </w:rPr>
        <w:t xml:space="preserve"> </w:t>
      </w:r>
      <w:r>
        <w:rPr>
          <w:w w:val="105"/>
          <w:sz w:val="21"/>
        </w:rPr>
        <w:t>des êtres</w:t>
      </w:r>
      <w:r>
        <w:rPr>
          <w:w w:val="102"/>
          <w:sz w:val="21"/>
        </w:rPr>
        <w:t xml:space="preserve"> </w:t>
      </w:r>
      <w:r>
        <w:rPr>
          <w:w w:val="105"/>
          <w:sz w:val="21"/>
        </w:rPr>
        <w:t>vivants, et l'homme donna un nom à</w:t>
      </w:r>
      <w:r>
        <w:rPr>
          <w:spacing w:val="48"/>
          <w:w w:val="105"/>
          <w:sz w:val="21"/>
        </w:rPr>
        <w:t xml:space="preserve"> </w:t>
      </w:r>
      <w:r>
        <w:rPr>
          <w:w w:val="105"/>
          <w:sz w:val="21"/>
        </w:rPr>
        <w:t>chacun.</w:t>
      </w:r>
      <w:r>
        <w:rPr>
          <w:spacing w:val="7"/>
          <w:w w:val="105"/>
          <w:sz w:val="21"/>
        </w:rPr>
        <w:t xml:space="preserve"> </w:t>
      </w:r>
      <w:r>
        <w:rPr>
          <w:spacing w:val="-10"/>
          <w:w w:val="105"/>
          <w:sz w:val="21"/>
          <w:vertAlign w:val="superscript"/>
        </w:rPr>
        <w:t>20</w:t>
      </w:r>
      <w:r>
        <w:rPr>
          <w:w w:val="104"/>
          <w:sz w:val="21"/>
        </w:rPr>
        <w:t xml:space="preserve"> </w:t>
      </w:r>
      <w:r>
        <w:rPr>
          <w:w w:val="105"/>
          <w:sz w:val="21"/>
        </w:rPr>
        <w:t>L'homme donna donc leurs noms à</w:t>
      </w:r>
      <w:r>
        <w:rPr>
          <w:spacing w:val="24"/>
          <w:w w:val="105"/>
          <w:sz w:val="21"/>
        </w:rPr>
        <w:t xml:space="preserve"> </w:t>
      </w:r>
      <w:r>
        <w:rPr>
          <w:w w:val="105"/>
          <w:sz w:val="21"/>
        </w:rPr>
        <w:t>tous</w:t>
      </w:r>
      <w:r>
        <w:rPr>
          <w:spacing w:val="49"/>
          <w:w w:val="105"/>
          <w:sz w:val="21"/>
        </w:rPr>
        <w:t xml:space="preserve"> </w:t>
      </w:r>
      <w:r>
        <w:rPr>
          <w:w w:val="105"/>
          <w:sz w:val="21"/>
        </w:rPr>
        <w:t>les</w:t>
      </w:r>
      <w:r>
        <w:rPr>
          <w:w w:val="102"/>
          <w:sz w:val="21"/>
        </w:rPr>
        <w:t xml:space="preserve"> </w:t>
      </w:r>
      <w:r>
        <w:rPr>
          <w:w w:val="105"/>
          <w:sz w:val="21"/>
        </w:rPr>
        <w:t>animaux,</w:t>
      </w:r>
      <w:r>
        <w:rPr>
          <w:spacing w:val="42"/>
          <w:w w:val="105"/>
          <w:sz w:val="21"/>
        </w:rPr>
        <w:t xml:space="preserve"> </w:t>
      </w:r>
      <w:r>
        <w:rPr>
          <w:w w:val="105"/>
          <w:sz w:val="21"/>
        </w:rPr>
        <w:t>aux</w:t>
      </w:r>
      <w:r>
        <w:rPr>
          <w:spacing w:val="44"/>
          <w:w w:val="105"/>
          <w:sz w:val="21"/>
        </w:rPr>
        <w:t xml:space="preserve"> </w:t>
      </w:r>
      <w:r>
        <w:rPr>
          <w:w w:val="105"/>
          <w:sz w:val="21"/>
        </w:rPr>
        <w:t>oiseaux</w:t>
      </w:r>
      <w:r>
        <w:rPr>
          <w:spacing w:val="43"/>
          <w:w w:val="105"/>
          <w:sz w:val="21"/>
        </w:rPr>
        <w:t xml:space="preserve"> </w:t>
      </w:r>
      <w:r>
        <w:rPr>
          <w:w w:val="105"/>
          <w:sz w:val="21"/>
        </w:rPr>
        <w:t>du</w:t>
      </w:r>
      <w:r>
        <w:rPr>
          <w:spacing w:val="44"/>
          <w:w w:val="105"/>
          <w:sz w:val="21"/>
        </w:rPr>
        <w:t xml:space="preserve"> </w:t>
      </w:r>
      <w:r>
        <w:rPr>
          <w:w w:val="105"/>
          <w:sz w:val="21"/>
        </w:rPr>
        <w:t>ciel</w:t>
      </w:r>
      <w:r>
        <w:rPr>
          <w:spacing w:val="42"/>
          <w:w w:val="105"/>
          <w:sz w:val="21"/>
        </w:rPr>
        <w:t xml:space="preserve"> </w:t>
      </w:r>
      <w:r>
        <w:rPr>
          <w:w w:val="105"/>
          <w:sz w:val="21"/>
        </w:rPr>
        <w:t>et</w:t>
      </w:r>
      <w:r>
        <w:rPr>
          <w:spacing w:val="43"/>
          <w:w w:val="105"/>
          <w:sz w:val="21"/>
        </w:rPr>
        <w:t xml:space="preserve"> </w:t>
      </w:r>
      <w:r>
        <w:rPr>
          <w:w w:val="105"/>
          <w:sz w:val="21"/>
        </w:rPr>
        <w:t>à</w:t>
      </w:r>
      <w:r>
        <w:rPr>
          <w:spacing w:val="43"/>
          <w:w w:val="105"/>
          <w:sz w:val="21"/>
        </w:rPr>
        <w:t xml:space="preserve"> </w:t>
      </w:r>
      <w:r>
        <w:rPr>
          <w:w w:val="105"/>
          <w:sz w:val="21"/>
        </w:rPr>
        <w:t>toutes</w:t>
      </w:r>
      <w:r>
        <w:rPr>
          <w:spacing w:val="44"/>
          <w:w w:val="105"/>
          <w:sz w:val="21"/>
        </w:rPr>
        <w:t xml:space="preserve"> </w:t>
      </w:r>
      <w:r>
        <w:rPr>
          <w:w w:val="105"/>
          <w:sz w:val="21"/>
        </w:rPr>
        <w:t>les</w:t>
      </w:r>
      <w:r>
        <w:rPr>
          <w:spacing w:val="1"/>
          <w:w w:val="102"/>
          <w:sz w:val="21"/>
        </w:rPr>
        <w:t xml:space="preserve"> </w:t>
      </w:r>
      <w:r>
        <w:rPr>
          <w:w w:val="105"/>
          <w:sz w:val="21"/>
        </w:rPr>
        <w:t>bêtes des champs. Mais il ne</w:t>
      </w:r>
      <w:r>
        <w:rPr>
          <w:spacing w:val="12"/>
          <w:w w:val="105"/>
          <w:sz w:val="21"/>
        </w:rPr>
        <w:t xml:space="preserve"> </w:t>
      </w:r>
      <w:r>
        <w:rPr>
          <w:w w:val="105"/>
          <w:sz w:val="21"/>
        </w:rPr>
        <w:t>trouva</w:t>
      </w:r>
      <w:r>
        <w:rPr>
          <w:spacing w:val="49"/>
          <w:w w:val="105"/>
          <w:sz w:val="21"/>
        </w:rPr>
        <w:t xml:space="preserve"> </w:t>
      </w:r>
      <w:r>
        <w:rPr>
          <w:w w:val="105"/>
          <w:sz w:val="21"/>
        </w:rPr>
        <w:t>aucune</w:t>
      </w:r>
      <w:r>
        <w:rPr>
          <w:w w:val="102"/>
          <w:sz w:val="21"/>
        </w:rPr>
        <w:t xml:space="preserve"> </w:t>
      </w:r>
      <w:r>
        <w:rPr>
          <w:w w:val="105"/>
          <w:sz w:val="21"/>
        </w:rPr>
        <w:t>aide</w:t>
      </w:r>
      <w:r>
        <w:rPr>
          <w:spacing w:val="27"/>
          <w:w w:val="105"/>
          <w:sz w:val="21"/>
        </w:rPr>
        <w:t xml:space="preserve"> </w:t>
      </w:r>
      <w:r>
        <w:rPr>
          <w:w w:val="105"/>
          <w:sz w:val="21"/>
        </w:rPr>
        <w:t>qui</w:t>
      </w:r>
      <w:r>
        <w:rPr>
          <w:spacing w:val="28"/>
          <w:w w:val="105"/>
          <w:sz w:val="21"/>
        </w:rPr>
        <w:t xml:space="preserve"> </w:t>
      </w:r>
      <w:r>
        <w:rPr>
          <w:w w:val="105"/>
          <w:sz w:val="21"/>
        </w:rPr>
        <w:t>lui</w:t>
      </w:r>
      <w:r>
        <w:rPr>
          <w:spacing w:val="28"/>
          <w:w w:val="105"/>
          <w:sz w:val="21"/>
        </w:rPr>
        <w:t xml:space="preserve"> </w:t>
      </w:r>
      <w:r>
        <w:rPr>
          <w:w w:val="105"/>
          <w:sz w:val="21"/>
        </w:rPr>
        <w:t>corresponde.</w:t>
      </w:r>
      <w:r>
        <w:rPr>
          <w:spacing w:val="28"/>
          <w:w w:val="105"/>
          <w:sz w:val="21"/>
        </w:rPr>
        <w:t xml:space="preserve"> </w:t>
      </w:r>
      <w:r>
        <w:rPr>
          <w:w w:val="105"/>
          <w:sz w:val="21"/>
          <w:vertAlign w:val="superscript"/>
        </w:rPr>
        <w:t>21</w:t>
      </w:r>
      <w:r>
        <w:rPr>
          <w:spacing w:val="27"/>
          <w:w w:val="105"/>
          <w:sz w:val="21"/>
        </w:rPr>
        <w:t xml:space="preserve"> </w:t>
      </w:r>
      <w:r>
        <w:rPr>
          <w:w w:val="105"/>
          <w:sz w:val="21"/>
        </w:rPr>
        <w:t>Alors</w:t>
      </w:r>
      <w:r>
        <w:rPr>
          <w:spacing w:val="28"/>
          <w:w w:val="105"/>
          <w:sz w:val="21"/>
        </w:rPr>
        <w:t xml:space="preserve"> </w:t>
      </w:r>
      <w:r>
        <w:rPr>
          <w:w w:val="105"/>
          <w:sz w:val="21"/>
        </w:rPr>
        <w:t>le</w:t>
      </w:r>
      <w:r>
        <w:rPr>
          <w:spacing w:val="28"/>
          <w:w w:val="105"/>
          <w:sz w:val="21"/>
        </w:rPr>
        <w:t xml:space="preserve"> </w:t>
      </w:r>
      <w:r>
        <w:rPr>
          <w:w w:val="105"/>
          <w:sz w:val="21"/>
        </w:rPr>
        <w:t>Seigneur</w:t>
      </w:r>
      <w:r>
        <w:rPr>
          <w:w w:val="102"/>
          <w:sz w:val="21"/>
        </w:rPr>
        <w:t xml:space="preserve"> </w:t>
      </w:r>
      <w:r>
        <w:rPr>
          <w:w w:val="105"/>
          <w:sz w:val="21"/>
        </w:rPr>
        <w:t>Dieu fit tomber sur lui un</w:t>
      </w:r>
      <w:r>
        <w:rPr>
          <w:spacing w:val="11"/>
          <w:w w:val="105"/>
          <w:sz w:val="21"/>
        </w:rPr>
        <w:t xml:space="preserve"> </w:t>
      </w:r>
      <w:r>
        <w:rPr>
          <w:w w:val="105"/>
          <w:sz w:val="21"/>
        </w:rPr>
        <w:t>sommeil</w:t>
      </w:r>
      <w:r>
        <w:rPr>
          <w:spacing w:val="1"/>
          <w:w w:val="105"/>
          <w:sz w:val="21"/>
        </w:rPr>
        <w:t xml:space="preserve"> </w:t>
      </w:r>
      <w:r>
        <w:rPr>
          <w:w w:val="105"/>
          <w:sz w:val="21"/>
        </w:rPr>
        <w:t>mystérieux,</w:t>
      </w:r>
      <w:r>
        <w:rPr>
          <w:w w:val="102"/>
          <w:sz w:val="21"/>
        </w:rPr>
        <w:t xml:space="preserve"> </w:t>
      </w:r>
      <w:r>
        <w:rPr>
          <w:w w:val="105"/>
          <w:sz w:val="21"/>
        </w:rPr>
        <w:t>et</w:t>
      </w:r>
      <w:r>
        <w:rPr>
          <w:spacing w:val="29"/>
          <w:w w:val="105"/>
          <w:sz w:val="21"/>
        </w:rPr>
        <w:t xml:space="preserve"> </w:t>
      </w:r>
      <w:r>
        <w:rPr>
          <w:w w:val="105"/>
          <w:sz w:val="21"/>
        </w:rPr>
        <w:t>l'homme</w:t>
      </w:r>
      <w:r>
        <w:rPr>
          <w:spacing w:val="30"/>
          <w:w w:val="105"/>
          <w:sz w:val="21"/>
        </w:rPr>
        <w:t xml:space="preserve"> </w:t>
      </w:r>
      <w:r>
        <w:rPr>
          <w:w w:val="105"/>
          <w:sz w:val="21"/>
        </w:rPr>
        <w:t>s'endormit.</w:t>
      </w:r>
      <w:r>
        <w:rPr>
          <w:spacing w:val="29"/>
          <w:w w:val="105"/>
          <w:sz w:val="21"/>
        </w:rPr>
        <w:t xml:space="preserve"> </w:t>
      </w:r>
      <w:r>
        <w:rPr>
          <w:w w:val="105"/>
          <w:sz w:val="21"/>
        </w:rPr>
        <w:t>Le</w:t>
      </w:r>
      <w:r>
        <w:rPr>
          <w:spacing w:val="30"/>
          <w:w w:val="105"/>
          <w:sz w:val="21"/>
        </w:rPr>
        <w:t xml:space="preserve"> </w:t>
      </w:r>
      <w:r>
        <w:rPr>
          <w:w w:val="105"/>
          <w:sz w:val="21"/>
        </w:rPr>
        <w:t>Seigneur</w:t>
      </w:r>
      <w:r>
        <w:rPr>
          <w:spacing w:val="29"/>
          <w:w w:val="105"/>
          <w:sz w:val="21"/>
        </w:rPr>
        <w:t xml:space="preserve"> </w:t>
      </w:r>
      <w:r>
        <w:rPr>
          <w:w w:val="105"/>
          <w:sz w:val="21"/>
        </w:rPr>
        <w:t>Dieu</w:t>
      </w:r>
      <w:r>
        <w:rPr>
          <w:spacing w:val="30"/>
          <w:w w:val="105"/>
          <w:sz w:val="21"/>
        </w:rPr>
        <w:t xml:space="preserve"> </w:t>
      </w:r>
      <w:r>
        <w:rPr>
          <w:w w:val="105"/>
          <w:sz w:val="21"/>
        </w:rPr>
        <w:t>prit</w:t>
      </w:r>
      <w:r>
        <w:rPr>
          <w:w w:val="102"/>
          <w:sz w:val="21"/>
        </w:rPr>
        <w:t xml:space="preserve"> </w:t>
      </w:r>
      <w:r>
        <w:rPr>
          <w:w w:val="105"/>
          <w:sz w:val="21"/>
        </w:rPr>
        <w:t>de la chair dans son</w:t>
      </w:r>
      <w:r>
        <w:rPr>
          <w:spacing w:val="20"/>
          <w:w w:val="105"/>
          <w:sz w:val="21"/>
        </w:rPr>
        <w:t xml:space="preserve"> </w:t>
      </w:r>
      <w:r>
        <w:rPr>
          <w:w w:val="105"/>
          <w:sz w:val="21"/>
        </w:rPr>
        <w:t>côté, puis il le</w:t>
      </w:r>
    </w:p>
    <w:p w:rsidR="00365860" w:rsidRDefault="00B04FA1">
      <w:pPr>
        <w:spacing w:line="379" w:lineRule="auto"/>
        <w:ind w:left="1726" w:right="1102" w:hanging="1"/>
        <w:jc w:val="both"/>
        <w:rPr>
          <w:sz w:val="21"/>
        </w:rPr>
      </w:pPr>
      <w:proofErr w:type="gramStart"/>
      <w:r>
        <w:rPr>
          <w:w w:val="105"/>
          <w:sz w:val="21"/>
        </w:rPr>
        <w:t>referma</w:t>
      </w:r>
      <w:proofErr w:type="gramEnd"/>
      <w:r>
        <w:rPr>
          <w:w w:val="105"/>
          <w:sz w:val="21"/>
        </w:rPr>
        <w:t xml:space="preserve">. </w:t>
      </w:r>
      <w:r>
        <w:rPr>
          <w:w w:val="105"/>
          <w:sz w:val="21"/>
          <w:vertAlign w:val="superscript"/>
        </w:rPr>
        <w:t>22</w:t>
      </w:r>
      <w:r>
        <w:rPr>
          <w:w w:val="105"/>
          <w:sz w:val="21"/>
        </w:rPr>
        <w:t xml:space="preserve"> Avec ce qu'il avait </w:t>
      </w:r>
      <w:r>
        <w:rPr>
          <w:spacing w:val="-3"/>
          <w:w w:val="105"/>
          <w:sz w:val="21"/>
        </w:rPr>
        <w:t xml:space="preserve">pris </w:t>
      </w:r>
      <w:r>
        <w:rPr>
          <w:w w:val="105"/>
          <w:sz w:val="21"/>
        </w:rPr>
        <w:t xml:space="preserve">à l'homme, il forma une femme et il l'amena vers l'homme. </w:t>
      </w:r>
      <w:r>
        <w:rPr>
          <w:spacing w:val="-9"/>
          <w:w w:val="105"/>
          <w:sz w:val="21"/>
          <w:vertAlign w:val="superscript"/>
        </w:rPr>
        <w:t>23</w:t>
      </w:r>
      <w:r>
        <w:rPr>
          <w:spacing w:val="-9"/>
          <w:w w:val="105"/>
          <w:sz w:val="21"/>
        </w:rPr>
        <w:t xml:space="preserve"> </w:t>
      </w:r>
      <w:r>
        <w:rPr>
          <w:w w:val="105"/>
          <w:sz w:val="21"/>
        </w:rPr>
        <w:t xml:space="preserve">L'homme dit alors : « Cette fois-ci, voilà l'os de mes os et la chair de ma chair ! On </w:t>
      </w:r>
      <w:proofErr w:type="gramStart"/>
      <w:r>
        <w:rPr>
          <w:w w:val="105"/>
          <w:sz w:val="21"/>
        </w:rPr>
        <w:t xml:space="preserve">l'appellera </w:t>
      </w:r>
      <w:r>
        <w:rPr>
          <w:spacing w:val="26"/>
          <w:w w:val="105"/>
          <w:sz w:val="21"/>
        </w:rPr>
        <w:t xml:space="preserve"> </w:t>
      </w:r>
      <w:r>
        <w:rPr>
          <w:w w:val="105"/>
          <w:sz w:val="21"/>
        </w:rPr>
        <w:t>:</w:t>
      </w:r>
      <w:proofErr w:type="gramEnd"/>
      <w:r>
        <w:rPr>
          <w:w w:val="105"/>
          <w:sz w:val="21"/>
        </w:rPr>
        <w:t xml:space="preserve"> femme.</w:t>
      </w:r>
    </w:p>
    <w:p w:rsidR="00365860" w:rsidRDefault="00B04FA1">
      <w:pPr>
        <w:spacing w:line="379" w:lineRule="auto"/>
        <w:ind w:left="1726" w:right="1104"/>
        <w:jc w:val="both"/>
        <w:rPr>
          <w:sz w:val="21"/>
        </w:rPr>
      </w:pPr>
      <w:r>
        <w:rPr>
          <w:w w:val="105"/>
          <w:sz w:val="21"/>
        </w:rPr>
        <w:t xml:space="preserve">» </w:t>
      </w:r>
      <w:r>
        <w:rPr>
          <w:w w:val="105"/>
          <w:sz w:val="21"/>
          <w:vertAlign w:val="superscript"/>
        </w:rPr>
        <w:t>24</w:t>
      </w:r>
      <w:r>
        <w:rPr>
          <w:w w:val="105"/>
          <w:sz w:val="21"/>
        </w:rPr>
        <w:t xml:space="preserve"> A cause de cela, </w:t>
      </w:r>
      <w:r>
        <w:rPr>
          <w:spacing w:val="-3"/>
          <w:w w:val="105"/>
          <w:sz w:val="21"/>
        </w:rPr>
        <w:t xml:space="preserve">l'homme </w:t>
      </w:r>
      <w:r>
        <w:rPr>
          <w:w w:val="105"/>
          <w:sz w:val="21"/>
        </w:rPr>
        <w:t xml:space="preserve">quittera son père et sa mère, il s'attachera à sa femme, et tous deux ne feront plus qu'un. </w:t>
      </w:r>
      <w:r>
        <w:rPr>
          <w:w w:val="105"/>
          <w:sz w:val="21"/>
          <w:vertAlign w:val="superscript"/>
        </w:rPr>
        <w:t>25</w:t>
      </w:r>
      <w:r>
        <w:rPr>
          <w:w w:val="105"/>
          <w:sz w:val="21"/>
        </w:rPr>
        <w:t xml:space="preserve"> </w:t>
      </w:r>
      <w:r>
        <w:rPr>
          <w:spacing w:val="-5"/>
          <w:w w:val="105"/>
          <w:sz w:val="21"/>
        </w:rPr>
        <w:t xml:space="preserve">Tous </w:t>
      </w:r>
      <w:r>
        <w:rPr>
          <w:w w:val="105"/>
          <w:sz w:val="21"/>
        </w:rPr>
        <w:t>les deux, l'homme et sa femme, étaient nus, et ils n'en éprouvaient aucune honte l'un devant</w:t>
      </w:r>
      <w:r>
        <w:rPr>
          <w:spacing w:val="-7"/>
          <w:w w:val="105"/>
          <w:sz w:val="21"/>
        </w:rPr>
        <w:t xml:space="preserve"> </w:t>
      </w:r>
      <w:r>
        <w:rPr>
          <w:w w:val="105"/>
          <w:sz w:val="21"/>
        </w:rPr>
        <w:t>l'autre.</w:t>
      </w:r>
    </w:p>
    <w:p w:rsidR="00365860" w:rsidRDefault="00365860">
      <w:pPr>
        <w:spacing w:line="379" w:lineRule="auto"/>
        <w:jc w:val="both"/>
        <w:rPr>
          <w:sz w:val="21"/>
        </w:rPr>
        <w:sectPr w:rsidR="00365860">
          <w:pgSz w:w="11910" w:h="16840"/>
          <w:pgMar w:top="780" w:right="300" w:bottom="940" w:left="120" w:header="0" w:footer="684" w:gutter="0"/>
          <w:cols w:num="2" w:space="720" w:equalWidth="0">
            <w:col w:w="5496" w:space="40"/>
            <w:col w:w="5954"/>
          </w:cols>
        </w:sectPr>
      </w:pPr>
    </w:p>
    <w:p w:rsidR="00365860" w:rsidRDefault="00B04FA1">
      <w:pPr>
        <w:spacing w:before="51"/>
        <w:ind w:left="1575" w:right="1370"/>
        <w:jc w:val="center"/>
        <w:rPr>
          <w:b/>
          <w:sz w:val="14"/>
        </w:rPr>
      </w:pPr>
      <w:r>
        <w:rPr>
          <w:b/>
          <w:color w:val="1F497D"/>
          <w:w w:val="105"/>
          <w:sz w:val="24"/>
        </w:rPr>
        <w:lastRenderedPageBreak/>
        <w:t>R</w:t>
      </w:r>
      <w:r>
        <w:rPr>
          <w:b/>
          <w:color w:val="1F497D"/>
          <w:w w:val="105"/>
          <w:sz w:val="18"/>
        </w:rPr>
        <w:t xml:space="preserve">ENCONTRE DU PAPE </w:t>
      </w:r>
      <w:r>
        <w:rPr>
          <w:b/>
          <w:color w:val="1F497D"/>
          <w:w w:val="105"/>
          <w:sz w:val="24"/>
        </w:rPr>
        <w:t>F</w:t>
      </w:r>
      <w:r>
        <w:rPr>
          <w:b/>
          <w:color w:val="1F497D"/>
          <w:w w:val="105"/>
          <w:sz w:val="18"/>
        </w:rPr>
        <w:t xml:space="preserve">RANÇOIS AVEC LES FIANCES POUR LA </w:t>
      </w:r>
      <w:r>
        <w:rPr>
          <w:b/>
          <w:color w:val="1F497D"/>
          <w:w w:val="105"/>
          <w:sz w:val="24"/>
        </w:rPr>
        <w:t>S</w:t>
      </w:r>
      <w:r>
        <w:rPr>
          <w:b/>
          <w:color w:val="1F497D"/>
          <w:w w:val="105"/>
          <w:sz w:val="18"/>
        </w:rPr>
        <w:t>AINT</w:t>
      </w:r>
      <w:r>
        <w:rPr>
          <w:b/>
          <w:color w:val="1F497D"/>
          <w:w w:val="105"/>
          <w:sz w:val="24"/>
        </w:rPr>
        <w:t>-V</w:t>
      </w:r>
      <w:r>
        <w:rPr>
          <w:b/>
          <w:color w:val="1F497D"/>
          <w:w w:val="105"/>
          <w:sz w:val="18"/>
        </w:rPr>
        <w:t>ALENTIN</w:t>
      </w:r>
      <w:r>
        <w:rPr>
          <w:b/>
          <w:color w:val="1F497D"/>
          <w:w w:val="105"/>
          <w:position w:val="10"/>
          <w:sz w:val="14"/>
        </w:rPr>
        <w:t>6</w:t>
      </w:r>
    </w:p>
    <w:p w:rsidR="00365860" w:rsidRDefault="00365860">
      <w:pPr>
        <w:pStyle w:val="Corpsdetexte"/>
        <w:spacing w:before="6"/>
        <w:rPr>
          <w:b/>
          <w:sz w:val="36"/>
        </w:rPr>
      </w:pPr>
    </w:p>
    <w:p w:rsidR="00365860" w:rsidRDefault="00B04FA1">
      <w:pPr>
        <w:pStyle w:val="Corpsdetexte"/>
        <w:spacing w:line="290" w:lineRule="exact"/>
        <w:ind w:left="1315"/>
        <w:rPr>
          <w:rFonts w:ascii="Calibri"/>
        </w:rPr>
      </w:pPr>
      <w:r>
        <w:rPr>
          <w:rFonts w:ascii="Calibri"/>
          <w:smallCaps/>
          <w:color w:val="008000"/>
          <w:spacing w:val="-1"/>
          <w:w w:val="105"/>
        </w:rPr>
        <w:t>L'amou</w:t>
      </w:r>
      <w:r>
        <w:rPr>
          <w:rFonts w:ascii="Calibri"/>
          <w:smallCaps/>
          <w:color w:val="008000"/>
          <w:w w:val="105"/>
        </w:rPr>
        <w:t>r</w:t>
      </w:r>
      <w:r>
        <w:rPr>
          <w:rFonts w:ascii="Calibri"/>
          <w:color w:val="008000"/>
        </w:rPr>
        <w:t xml:space="preserve"> </w:t>
      </w:r>
      <w:r>
        <w:rPr>
          <w:rFonts w:ascii="Calibri"/>
          <w:color w:val="008000"/>
          <w:spacing w:val="-17"/>
        </w:rPr>
        <w:t xml:space="preserve"> </w:t>
      </w:r>
      <w:r>
        <w:rPr>
          <w:rFonts w:ascii="Calibri"/>
          <w:color w:val="008000"/>
          <w:w w:val="115"/>
        </w:rPr>
        <w:t>est</w:t>
      </w:r>
      <w:r>
        <w:rPr>
          <w:rFonts w:ascii="Calibri"/>
          <w:color w:val="008000"/>
        </w:rPr>
        <w:t xml:space="preserve"> </w:t>
      </w:r>
      <w:r>
        <w:rPr>
          <w:rFonts w:ascii="Calibri"/>
          <w:color w:val="008000"/>
          <w:spacing w:val="-17"/>
        </w:rPr>
        <w:t xml:space="preserve"> </w:t>
      </w:r>
      <w:r>
        <w:rPr>
          <w:rFonts w:ascii="Calibri"/>
          <w:color w:val="008000"/>
          <w:spacing w:val="-1"/>
          <w:w w:val="101"/>
        </w:rPr>
        <w:t>un</w:t>
      </w:r>
      <w:r>
        <w:rPr>
          <w:rFonts w:ascii="Calibri"/>
          <w:color w:val="008000"/>
          <w:w w:val="101"/>
        </w:rPr>
        <w:t>e</w:t>
      </w:r>
      <w:r>
        <w:rPr>
          <w:rFonts w:ascii="Calibri"/>
          <w:color w:val="008000"/>
        </w:rPr>
        <w:t xml:space="preserve"> </w:t>
      </w:r>
      <w:r>
        <w:rPr>
          <w:rFonts w:ascii="Calibri"/>
          <w:color w:val="008000"/>
          <w:spacing w:val="-17"/>
        </w:rPr>
        <w:t xml:space="preserve"> </w:t>
      </w:r>
      <w:r>
        <w:rPr>
          <w:rFonts w:ascii="Calibri"/>
          <w:color w:val="008000"/>
          <w:w w:val="117"/>
        </w:rPr>
        <w:t>re</w:t>
      </w:r>
      <w:r>
        <w:rPr>
          <w:rFonts w:ascii="Calibri"/>
          <w:color w:val="008000"/>
          <w:spacing w:val="-1"/>
          <w:w w:val="117"/>
        </w:rPr>
        <w:t>l</w:t>
      </w:r>
      <w:r>
        <w:rPr>
          <w:rFonts w:ascii="Calibri"/>
          <w:smallCaps/>
          <w:color w:val="008000"/>
          <w:w w:val="106"/>
        </w:rPr>
        <w:t>ation</w:t>
      </w:r>
      <w:r>
        <w:rPr>
          <w:rFonts w:ascii="Calibri"/>
          <w:color w:val="008000"/>
        </w:rPr>
        <w:t xml:space="preserve"> </w:t>
      </w:r>
      <w:r>
        <w:rPr>
          <w:rFonts w:ascii="Calibri"/>
          <w:color w:val="008000"/>
          <w:spacing w:val="-17"/>
        </w:rPr>
        <w:t xml:space="preserve"> </w:t>
      </w:r>
      <w:r>
        <w:rPr>
          <w:rFonts w:ascii="Calibri"/>
          <w:color w:val="008000"/>
          <w:spacing w:val="-1"/>
          <w:w w:val="101"/>
        </w:rPr>
        <w:t>qu</w:t>
      </w:r>
      <w:r>
        <w:rPr>
          <w:rFonts w:ascii="Calibri"/>
          <w:color w:val="008000"/>
          <w:w w:val="101"/>
        </w:rPr>
        <w:t>i</w:t>
      </w:r>
      <w:r>
        <w:rPr>
          <w:rFonts w:ascii="Calibri"/>
          <w:color w:val="008000"/>
        </w:rPr>
        <w:t xml:space="preserve"> </w:t>
      </w:r>
      <w:r>
        <w:rPr>
          <w:rFonts w:ascii="Calibri"/>
          <w:color w:val="008000"/>
          <w:spacing w:val="-17"/>
        </w:rPr>
        <w:t xml:space="preserve"> </w:t>
      </w:r>
      <w:r>
        <w:rPr>
          <w:rFonts w:ascii="Calibri"/>
          <w:color w:val="008000"/>
          <w:w w:val="107"/>
        </w:rPr>
        <w:t>se</w:t>
      </w:r>
      <w:r>
        <w:rPr>
          <w:rFonts w:ascii="Calibri"/>
          <w:color w:val="008000"/>
        </w:rPr>
        <w:t xml:space="preserve"> </w:t>
      </w:r>
      <w:r>
        <w:rPr>
          <w:rFonts w:ascii="Calibri"/>
          <w:color w:val="008000"/>
          <w:spacing w:val="-17"/>
        </w:rPr>
        <w:t xml:space="preserve"> </w:t>
      </w:r>
      <w:r>
        <w:rPr>
          <w:rFonts w:ascii="Calibri"/>
          <w:color w:val="008000"/>
          <w:w w:val="111"/>
        </w:rPr>
        <w:t>construit</w:t>
      </w:r>
    </w:p>
    <w:p w:rsidR="00365860" w:rsidRDefault="00B04FA1">
      <w:pPr>
        <w:pStyle w:val="Corpsdetexte"/>
        <w:ind w:left="1315" w:right="1100"/>
        <w:jc w:val="both"/>
      </w:pPr>
      <w:r>
        <w:t xml:space="preserve">Il est important de se demander s’il est possible de s’aimer « pour toujours » ? Aujourd’hui, beaucoup de personnes ont peur de faire des choix définitifs. Cela est une peur généralisée, propre à notre culture. Faire des choix pour toute la vie semble impossible. Aujourd’hui, tout change rapidement, rien ne dure longtemps… Et cette mentalité pousse beaucoup de ceux </w:t>
      </w:r>
      <w:r>
        <w:rPr>
          <w:spacing w:val="-4"/>
        </w:rPr>
        <w:t xml:space="preserve">qui </w:t>
      </w:r>
      <w:r>
        <w:t>se préparent au mariage à dire : « On reste ensemble tant que dure l’amour », et ensuite ? Salut et à bientôt… Et le mariage se termine comme cela. Mais qu’est-ce que nous entendons par « amour » ? Seulement un sentiment, un état psycho-physique ? Bien sûr, si l'amour est cela, on ne peut pas se construire sur quelque chose de solide. Mais si, en fait, l’amour est une relation, alors c’est une réalité qui grandit, et nous pouvons dire, par analogie, qu’elle se construit comme une maison. Et on construit la maison ensemble, pas tout seul ! Construire, ici, signifie favoriser et aider la</w:t>
      </w:r>
      <w:r>
        <w:rPr>
          <w:spacing w:val="-2"/>
        </w:rPr>
        <w:t xml:space="preserve"> </w:t>
      </w:r>
      <w:r>
        <w:t>croissance.</w:t>
      </w:r>
    </w:p>
    <w:p w:rsidR="00365860" w:rsidRDefault="00B04FA1">
      <w:pPr>
        <w:pStyle w:val="Corpsdetexte"/>
        <w:spacing w:before="87" w:line="290" w:lineRule="exact"/>
        <w:ind w:left="1315"/>
        <w:rPr>
          <w:rFonts w:ascii="Calibri"/>
        </w:rPr>
      </w:pPr>
      <w:r>
        <w:rPr>
          <w:rFonts w:ascii="Calibri"/>
          <w:color w:val="008000"/>
          <w:spacing w:val="-1"/>
          <w:w w:val="113"/>
        </w:rPr>
        <w:t>L</w:t>
      </w:r>
      <w:r>
        <w:rPr>
          <w:rFonts w:ascii="Calibri"/>
          <w:color w:val="008000"/>
          <w:w w:val="113"/>
        </w:rPr>
        <w:t>e</w:t>
      </w:r>
      <w:r>
        <w:rPr>
          <w:rFonts w:ascii="Calibri"/>
          <w:color w:val="008000"/>
        </w:rPr>
        <w:t xml:space="preserve"> </w:t>
      </w:r>
      <w:r>
        <w:rPr>
          <w:rFonts w:ascii="Calibri"/>
          <w:color w:val="008000"/>
          <w:spacing w:val="-17"/>
        </w:rPr>
        <w:t xml:space="preserve"> </w:t>
      </w:r>
      <w:r>
        <w:rPr>
          <w:rFonts w:ascii="Calibri"/>
          <w:color w:val="008000"/>
          <w:w w:val="109"/>
        </w:rPr>
        <w:t>roc</w:t>
      </w:r>
      <w:r>
        <w:rPr>
          <w:rFonts w:ascii="Calibri"/>
          <w:color w:val="008000"/>
        </w:rPr>
        <w:t xml:space="preserve"> </w:t>
      </w:r>
      <w:r>
        <w:rPr>
          <w:rFonts w:ascii="Calibri"/>
          <w:color w:val="008000"/>
          <w:spacing w:val="-17"/>
        </w:rPr>
        <w:t xml:space="preserve"> </w:t>
      </w:r>
      <w:r>
        <w:rPr>
          <w:rFonts w:ascii="Calibri"/>
          <w:color w:val="008000"/>
          <w:w w:val="101"/>
        </w:rPr>
        <w:t>de</w:t>
      </w:r>
      <w:r>
        <w:rPr>
          <w:rFonts w:ascii="Calibri"/>
          <w:color w:val="008000"/>
        </w:rPr>
        <w:t xml:space="preserve"> </w:t>
      </w:r>
      <w:r>
        <w:rPr>
          <w:rFonts w:ascii="Calibri"/>
          <w:color w:val="008000"/>
          <w:spacing w:val="-17"/>
        </w:rPr>
        <w:t xml:space="preserve"> </w:t>
      </w:r>
      <w:r>
        <w:rPr>
          <w:rFonts w:ascii="Calibri"/>
          <w:color w:val="008000"/>
          <w:spacing w:val="-1"/>
          <w:w w:val="130"/>
        </w:rPr>
        <w:t>l</w:t>
      </w:r>
      <w:r>
        <w:rPr>
          <w:rFonts w:ascii="Calibri"/>
          <w:smallCaps/>
          <w:color w:val="008000"/>
          <w:spacing w:val="-1"/>
          <w:w w:val="102"/>
        </w:rPr>
        <w:t>'amou</w:t>
      </w:r>
      <w:r>
        <w:rPr>
          <w:rFonts w:ascii="Calibri"/>
          <w:smallCaps/>
          <w:color w:val="008000"/>
          <w:w w:val="102"/>
        </w:rPr>
        <w:t>r</w:t>
      </w:r>
      <w:r>
        <w:rPr>
          <w:rFonts w:ascii="Calibri"/>
          <w:color w:val="008000"/>
        </w:rPr>
        <w:t xml:space="preserve"> </w:t>
      </w:r>
      <w:r>
        <w:rPr>
          <w:rFonts w:ascii="Calibri"/>
          <w:color w:val="008000"/>
          <w:spacing w:val="-17"/>
        </w:rPr>
        <w:t xml:space="preserve"> </w:t>
      </w:r>
      <w:r>
        <w:rPr>
          <w:rFonts w:ascii="Calibri"/>
          <w:smallCaps/>
          <w:color w:val="008000"/>
          <w:spacing w:val="-1"/>
          <w:w w:val="108"/>
        </w:rPr>
        <w:t>vrai</w:t>
      </w:r>
    </w:p>
    <w:p w:rsidR="00365860" w:rsidRDefault="00B04FA1">
      <w:pPr>
        <w:pStyle w:val="Corpsdetexte"/>
        <w:ind w:left="1315" w:right="1101"/>
        <w:jc w:val="both"/>
      </w:pPr>
      <w:r>
        <w:t>Chers fiancés, vous êtes en train de vous préparer à grandir ensemble, à construire cette maison, pour vivre ensemble pour toujours. Vous ne voulez pas la fonder sur le sable des sentiments qui vont et viennent, mais sur le roc de l’amour vrai, l’amour qui vient de Dieu. La famille naît de ce projet d’amour qui veut grandir comme on construit une maison pour qu’elle soit un lieu d’affection, d’aide, d’espérance, de soutien. De même que l’amour de Dieu est stable et pour toujours, ainsi nous voulons aussi que l’amour qui fonde la famille soit stable et pour toujours. S’il vous plaît, nous ne devons pas nous laisser vaincre par « la culture du provisoire » ! Cette culture qui, aujourd’hui, nous envahit tous, cette culture du provisoire. Cela n’est pas possible !</w:t>
      </w:r>
    </w:p>
    <w:p w:rsidR="00365860" w:rsidRDefault="00B04FA1">
      <w:pPr>
        <w:pStyle w:val="Corpsdetexte"/>
        <w:spacing w:before="29" w:line="293" w:lineRule="exact"/>
        <w:ind w:left="1315"/>
        <w:rPr>
          <w:rFonts w:ascii="Calibri" w:hAnsi="Calibri"/>
        </w:rPr>
      </w:pPr>
      <w:r>
        <w:rPr>
          <w:rFonts w:ascii="Calibri" w:hAnsi="Calibri"/>
          <w:smallCaps/>
          <w:color w:val="008000"/>
          <w:spacing w:val="-1"/>
          <w:w w:val="105"/>
        </w:rPr>
        <w:t>L'amou</w:t>
      </w:r>
      <w:r>
        <w:rPr>
          <w:rFonts w:ascii="Calibri" w:hAnsi="Calibri"/>
          <w:smallCaps/>
          <w:color w:val="008000"/>
          <w:w w:val="105"/>
        </w:rPr>
        <w:t>r</w:t>
      </w:r>
      <w:r>
        <w:rPr>
          <w:rFonts w:ascii="Calibri" w:hAnsi="Calibri"/>
          <w:color w:val="008000"/>
        </w:rPr>
        <w:t xml:space="preserve"> </w:t>
      </w:r>
      <w:r>
        <w:rPr>
          <w:rFonts w:ascii="Calibri" w:hAnsi="Calibri"/>
          <w:color w:val="008000"/>
          <w:spacing w:val="-17"/>
        </w:rPr>
        <w:t xml:space="preserve"> </w:t>
      </w:r>
      <w:r>
        <w:rPr>
          <w:rFonts w:ascii="Calibri" w:hAnsi="Calibri"/>
          <w:color w:val="008000"/>
          <w:spacing w:val="-1"/>
          <w:w w:val="107"/>
        </w:rPr>
        <w:t>n'es</w:t>
      </w:r>
      <w:r>
        <w:rPr>
          <w:rFonts w:ascii="Calibri" w:hAnsi="Calibri"/>
          <w:color w:val="008000"/>
          <w:w w:val="107"/>
        </w:rPr>
        <w:t>t</w:t>
      </w:r>
      <w:r>
        <w:rPr>
          <w:rFonts w:ascii="Calibri" w:hAnsi="Calibri"/>
          <w:color w:val="008000"/>
        </w:rPr>
        <w:t xml:space="preserve"> </w:t>
      </w:r>
      <w:r>
        <w:rPr>
          <w:rFonts w:ascii="Calibri" w:hAnsi="Calibri"/>
          <w:color w:val="008000"/>
          <w:spacing w:val="-18"/>
        </w:rPr>
        <w:t xml:space="preserve"> </w:t>
      </w:r>
      <w:r>
        <w:rPr>
          <w:rFonts w:ascii="Calibri" w:hAnsi="Calibri"/>
          <w:smallCaps/>
          <w:color w:val="008000"/>
          <w:spacing w:val="-1"/>
          <w:w w:val="120"/>
        </w:rPr>
        <w:t>pa</w:t>
      </w:r>
      <w:r>
        <w:rPr>
          <w:rFonts w:ascii="Calibri" w:hAnsi="Calibri"/>
          <w:smallCaps/>
          <w:color w:val="008000"/>
          <w:w w:val="120"/>
        </w:rPr>
        <w:t>s</w:t>
      </w:r>
      <w:r>
        <w:rPr>
          <w:rFonts w:ascii="Calibri" w:hAnsi="Calibri"/>
          <w:color w:val="008000"/>
        </w:rPr>
        <w:t xml:space="preserve"> </w:t>
      </w:r>
      <w:r>
        <w:rPr>
          <w:rFonts w:ascii="Calibri" w:hAnsi="Calibri"/>
          <w:color w:val="008000"/>
          <w:spacing w:val="-17"/>
        </w:rPr>
        <w:t xml:space="preserve"> </w:t>
      </w:r>
      <w:r>
        <w:rPr>
          <w:rFonts w:ascii="Calibri" w:hAnsi="Calibri"/>
          <w:color w:val="008000"/>
          <w:spacing w:val="-1"/>
          <w:w w:val="101"/>
        </w:rPr>
        <w:t>un</w:t>
      </w:r>
      <w:r>
        <w:rPr>
          <w:rFonts w:ascii="Calibri" w:hAnsi="Calibri"/>
          <w:color w:val="008000"/>
          <w:w w:val="101"/>
        </w:rPr>
        <w:t>e</w:t>
      </w:r>
      <w:r>
        <w:rPr>
          <w:rFonts w:ascii="Calibri" w:hAnsi="Calibri"/>
          <w:color w:val="008000"/>
        </w:rPr>
        <w:t xml:space="preserve"> </w:t>
      </w:r>
      <w:r>
        <w:rPr>
          <w:rFonts w:ascii="Calibri" w:hAnsi="Calibri"/>
          <w:color w:val="008000"/>
          <w:spacing w:val="-17"/>
        </w:rPr>
        <w:t xml:space="preserve"> </w:t>
      </w:r>
      <w:r>
        <w:rPr>
          <w:rFonts w:ascii="Calibri" w:hAnsi="Calibri"/>
          <w:color w:val="008000"/>
          <w:w w:val="98"/>
        </w:rPr>
        <w:t>q</w:t>
      </w:r>
      <w:r>
        <w:rPr>
          <w:rFonts w:ascii="Calibri" w:hAnsi="Calibri"/>
          <w:color w:val="008000"/>
          <w:spacing w:val="-1"/>
          <w:w w:val="105"/>
        </w:rPr>
        <w:t>uestio</w:t>
      </w:r>
      <w:r>
        <w:rPr>
          <w:rFonts w:ascii="Calibri" w:hAnsi="Calibri"/>
          <w:color w:val="008000"/>
          <w:w w:val="105"/>
        </w:rPr>
        <w:t>n</w:t>
      </w:r>
      <w:r>
        <w:rPr>
          <w:rFonts w:ascii="Calibri" w:hAnsi="Calibri"/>
          <w:color w:val="008000"/>
        </w:rPr>
        <w:t xml:space="preserve"> </w:t>
      </w:r>
      <w:r>
        <w:rPr>
          <w:rFonts w:ascii="Calibri" w:hAnsi="Calibri"/>
          <w:color w:val="008000"/>
          <w:spacing w:val="-17"/>
        </w:rPr>
        <w:t xml:space="preserve"> </w:t>
      </w:r>
      <w:r>
        <w:rPr>
          <w:rFonts w:ascii="Calibri" w:hAnsi="Calibri"/>
          <w:color w:val="008000"/>
          <w:w w:val="101"/>
        </w:rPr>
        <w:t>de</w:t>
      </w:r>
      <w:r>
        <w:rPr>
          <w:rFonts w:ascii="Calibri" w:hAnsi="Calibri"/>
          <w:color w:val="008000"/>
        </w:rPr>
        <w:t xml:space="preserve"> </w:t>
      </w:r>
      <w:r>
        <w:rPr>
          <w:rFonts w:ascii="Calibri" w:hAnsi="Calibri"/>
          <w:color w:val="008000"/>
          <w:spacing w:val="-17"/>
        </w:rPr>
        <w:t xml:space="preserve"> </w:t>
      </w:r>
      <w:r>
        <w:rPr>
          <w:rFonts w:ascii="Calibri" w:hAnsi="Calibri"/>
          <w:smallCaps/>
          <w:color w:val="008000"/>
          <w:spacing w:val="-1"/>
          <w:w w:val="111"/>
        </w:rPr>
        <w:t>quantit</w:t>
      </w:r>
      <w:r>
        <w:rPr>
          <w:rFonts w:ascii="Calibri" w:hAnsi="Calibri"/>
          <w:smallCaps/>
          <w:color w:val="008000"/>
          <w:w w:val="111"/>
        </w:rPr>
        <w:t>é</w:t>
      </w:r>
      <w:r>
        <w:rPr>
          <w:rFonts w:ascii="Calibri" w:hAnsi="Calibri"/>
          <w:color w:val="008000"/>
        </w:rPr>
        <w:t xml:space="preserve"> </w:t>
      </w:r>
      <w:r>
        <w:rPr>
          <w:rFonts w:ascii="Calibri" w:hAnsi="Calibri"/>
          <w:color w:val="008000"/>
          <w:spacing w:val="-17"/>
        </w:rPr>
        <w:t xml:space="preserve"> </w:t>
      </w:r>
      <w:r>
        <w:rPr>
          <w:rFonts w:ascii="Calibri" w:hAnsi="Calibri"/>
          <w:smallCaps/>
          <w:color w:val="008000"/>
          <w:w w:val="113"/>
        </w:rPr>
        <w:t>mais</w:t>
      </w:r>
      <w:r>
        <w:rPr>
          <w:rFonts w:ascii="Calibri" w:hAnsi="Calibri"/>
          <w:color w:val="008000"/>
        </w:rPr>
        <w:t xml:space="preserve"> </w:t>
      </w:r>
      <w:r>
        <w:rPr>
          <w:rFonts w:ascii="Calibri" w:hAnsi="Calibri"/>
          <w:color w:val="008000"/>
          <w:spacing w:val="-17"/>
        </w:rPr>
        <w:t xml:space="preserve"> </w:t>
      </w:r>
      <w:r>
        <w:rPr>
          <w:rFonts w:ascii="Calibri" w:hAnsi="Calibri"/>
          <w:color w:val="008000"/>
          <w:w w:val="101"/>
        </w:rPr>
        <w:t>de</w:t>
      </w:r>
      <w:r>
        <w:rPr>
          <w:rFonts w:ascii="Calibri" w:hAnsi="Calibri"/>
          <w:color w:val="008000"/>
        </w:rPr>
        <w:t xml:space="preserve"> </w:t>
      </w:r>
      <w:r>
        <w:rPr>
          <w:rFonts w:ascii="Calibri" w:hAnsi="Calibri"/>
          <w:color w:val="008000"/>
          <w:spacing w:val="-17"/>
        </w:rPr>
        <w:t xml:space="preserve"> </w:t>
      </w:r>
      <w:r>
        <w:rPr>
          <w:rFonts w:ascii="Calibri" w:hAnsi="Calibri"/>
          <w:smallCaps/>
          <w:color w:val="008000"/>
          <w:w w:val="101"/>
        </w:rPr>
        <w:t>qua</w:t>
      </w:r>
      <w:r>
        <w:rPr>
          <w:rFonts w:ascii="Calibri" w:hAnsi="Calibri"/>
          <w:smallCaps/>
          <w:color w:val="008000"/>
          <w:spacing w:val="-1"/>
          <w:w w:val="101"/>
        </w:rPr>
        <w:t>l</w:t>
      </w:r>
      <w:r>
        <w:rPr>
          <w:rFonts w:ascii="Calibri" w:hAnsi="Calibri"/>
          <w:color w:val="008000"/>
          <w:w w:val="116"/>
        </w:rPr>
        <w:t>ité</w:t>
      </w:r>
    </w:p>
    <w:p w:rsidR="00365860" w:rsidRDefault="00B04FA1">
      <w:pPr>
        <w:pStyle w:val="Corpsdetexte"/>
        <w:ind w:left="1314" w:right="1101"/>
        <w:jc w:val="both"/>
      </w:pPr>
      <w:r>
        <w:t>Alors, comment peut-on soigner cette peur du « pour toujours » ? On la soigne jour après  jour, en se confiant au Seigneur Jésus dans une vie qui devient un chemin spirituel quotidien, fait de pas – des petits pas, des pas de croissance commune –, fait d’engagement à devenir des femmes et des hommes murs dans la foi. Parce que, chers fiancés, ce « pour toujours » n’est pas simplement une question de durée ! Un mariage n’est pas réussi seulement s’il dure, mais c’est sa qualité qui est importante. Le défi des époux chrétiens est d’être ensemble et de savoir s’aimer pour</w:t>
      </w:r>
      <w:r>
        <w:rPr>
          <w:spacing w:val="-2"/>
        </w:rPr>
        <w:t xml:space="preserve"> </w:t>
      </w:r>
      <w:r>
        <w:t>toujours.</w:t>
      </w:r>
    </w:p>
    <w:p w:rsidR="00365860" w:rsidRDefault="00B04FA1">
      <w:pPr>
        <w:pStyle w:val="Corpsdetexte"/>
        <w:spacing w:before="13"/>
        <w:ind w:left="1314"/>
        <w:rPr>
          <w:rFonts w:ascii="Calibri"/>
        </w:rPr>
      </w:pPr>
      <w:r>
        <w:rPr>
          <w:rFonts w:ascii="Calibri"/>
          <w:color w:val="008000"/>
          <w:spacing w:val="-1"/>
          <w:w w:val="113"/>
        </w:rPr>
        <w:t>L</w:t>
      </w:r>
      <w:r>
        <w:rPr>
          <w:rFonts w:ascii="Calibri"/>
          <w:color w:val="008000"/>
          <w:w w:val="113"/>
        </w:rPr>
        <w:t>e</w:t>
      </w:r>
      <w:r>
        <w:rPr>
          <w:rFonts w:ascii="Calibri"/>
          <w:color w:val="008000"/>
        </w:rPr>
        <w:t xml:space="preserve"> </w:t>
      </w:r>
      <w:r>
        <w:rPr>
          <w:rFonts w:ascii="Calibri"/>
          <w:color w:val="008000"/>
          <w:spacing w:val="-17"/>
        </w:rPr>
        <w:t xml:space="preserve"> </w:t>
      </w:r>
      <w:r>
        <w:rPr>
          <w:rFonts w:ascii="Calibri"/>
          <w:color w:val="008000"/>
          <w:w w:val="109"/>
        </w:rPr>
        <w:t>Seigneur</w:t>
      </w:r>
      <w:r>
        <w:rPr>
          <w:rFonts w:ascii="Calibri"/>
          <w:color w:val="008000"/>
        </w:rPr>
        <w:t xml:space="preserve"> </w:t>
      </w:r>
      <w:r>
        <w:rPr>
          <w:rFonts w:ascii="Calibri"/>
          <w:color w:val="008000"/>
          <w:spacing w:val="-17"/>
        </w:rPr>
        <w:t xml:space="preserve"> </w:t>
      </w:r>
      <w:r>
        <w:rPr>
          <w:rFonts w:ascii="Calibri"/>
          <w:color w:val="008000"/>
          <w:w w:val="115"/>
        </w:rPr>
        <w:t>est</w:t>
      </w:r>
      <w:r>
        <w:rPr>
          <w:rFonts w:ascii="Calibri"/>
          <w:color w:val="008000"/>
        </w:rPr>
        <w:t xml:space="preserve"> </w:t>
      </w:r>
      <w:r>
        <w:rPr>
          <w:rFonts w:ascii="Calibri"/>
          <w:color w:val="008000"/>
          <w:spacing w:val="-17"/>
        </w:rPr>
        <w:t xml:space="preserve"> </w:t>
      </w:r>
      <w:r>
        <w:rPr>
          <w:rFonts w:ascii="Calibri"/>
          <w:color w:val="008000"/>
          <w:spacing w:val="-1"/>
          <w:w w:val="130"/>
        </w:rPr>
        <w:t>l</w:t>
      </w:r>
      <w:r>
        <w:rPr>
          <w:rFonts w:ascii="Calibri"/>
          <w:smallCaps/>
          <w:color w:val="008000"/>
          <w:w w:val="115"/>
        </w:rPr>
        <w:t>a</w:t>
      </w:r>
      <w:r>
        <w:rPr>
          <w:rFonts w:ascii="Calibri"/>
          <w:color w:val="008000"/>
        </w:rPr>
        <w:t xml:space="preserve"> </w:t>
      </w:r>
      <w:r>
        <w:rPr>
          <w:rFonts w:ascii="Calibri"/>
          <w:color w:val="008000"/>
          <w:spacing w:val="-17"/>
        </w:rPr>
        <w:t xml:space="preserve"> </w:t>
      </w:r>
      <w:r>
        <w:rPr>
          <w:rFonts w:ascii="Calibri"/>
          <w:color w:val="008000"/>
          <w:w w:val="106"/>
        </w:rPr>
        <w:t>source</w:t>
      </w:r>
      <w:r>
        <w:rPr>
          <w:rFonts w:ascii="Calibri"/>
          <w:color w:val="008000"/>
        </w:rPr>
        <w:t xml:space="preserve"> </w:t>
      </w:r>
      <w:r>
        <w:rPr>
          <w:rFonts w:ascii="Calibri"/>
          <w:color w:val="008000"/>
          <w:spacing w:val="-17"/>
        </w:rPr>
        <w:t xml:space="preserve"> </w:t>
      </w:r>
      <w:r>
        <w:rPr>
          <w:rFonts w:ascii="Calibri"/>
          <w:color w:val="008000"/>
          <w:w w:val="97"/>
        </w:rPr>
        <w:t>d'un</w:t>
      </w:r>
      <w:r>
        <w:rPr>
          <w:rFonts w:ascii="Calibri"/>
          <w:color w:val="008000"/>
        </w:rPr>
        <w:t xml:space="preserve"> </w:t>
      </w:r>
      <w:r>
        <w:rPr>
          <w:rFonts w:ascii="Calibri"/>
          <w:color w:val="008000"/>
          <w:spacing w:val="-17"/>
        </w:rPr>
        <w:t xml:space="preserve"> </w:t>
      </w:r>
      <w:r>
        <w:rPr>
          <w:rFonts w:ascii="Calibri"/>
          <w:smallCaps/>
          <w:color w:val="008000"/>
          <w:w w:val="103"/>
        </w:rPr>
        <w:t>amour</w:t>
      </w:r>
      <w:r>
        <w:rPr>
          <w:rFonts w:ascii="Calibri"/>
          <w:color w:val="008000"/>
        </w:rPr>
        <w:t xml:space="preserve"> </w:t>
      </w:r>
      <w:r>
        <w:rPr>
          <w:rFonts w:ascii="Calibri"/>
          <w:color w:val="008000"/>
          <w:spacing w:val="-17"/>
        </w:rPr>
        <w:t xml:space="preserve"> </w:t>
      </w:r>
      <w:r>
        <w:rPr>
          <w:rFonts w:ascii="Calibri"/>
          <w:color w:val="008000"/>
          <w:spacing w:val="-1"/>
          <w:w w:val="101"/>
        </w:rPr>
        <w:t>qu</w:t>
      </w:r>
      <w:r>
        <w:rPr>
          <w:rFonts w:ascii="Calibri"/>
          <w:color w:val="008000"/>
          <w:w w:val="101"/>
        </w:rPr>
        <w:t>i</w:t>
      </w:r>
      <w:r>
        <w:rPr>
          <w:rFonts w:ascii="Calibri"/>
          <w:color w:val="008000"/>
        </w:rPr>
        <w:t xml:space="preserve"> </w:t>
      </w:r>
      <w:r>
        <w:rPr>
          <w:rFonts w:ascii="Calibri"/>
          <w:color w:val="008000"/>
          <w:spacing w:val="-17"/>
        </w:rPr>
        <w:t xml:space="preserve"> </w:t>
      </w:r>
      <w:r>
        <w:rPr>
          <w:rFonts w:ascii="Calibri"/>
          <w:color w:val="008000"/>
          <w:w w:val="107"/>
        </w:rPr>
        <w:t>se</w:t>
      </w:r>
      <w:r>
        <w:rPr>
          <w:rFonts w:ascii="Calibri"/>
          <w:color w:val="008000"/>
        </w:rPr>
        <w:t xml:space="preserve"> </w:t>
      </w:r>
      <w:r>
        <w:rPr>
          <w:rFonts w:ascii="Calibri"/>
          <w:color w:val="008000"/>
          <w:spacing w:val="-17"/>
        </w:rPr>
        <w:t xml:space="preserve"> </w:t>
      </w:r>
      <w:r>
        <w:rPr>
          <w:rFonts w:ascii="Calibri"/>
          <w:color w:val="008000"/>
        </w:rPr>
        <w:t>mu</w:t>
      </w:r>
      <w:r>
        <w:rPr>
          <w:rFonts w:ascii="Calibri"/>
          <w:color w:val="008000"/>
          <w:spacing w:val="-1"/>
        </w:rPr>
        <w:t>l</w:t>
      </w:r>
      <w:r>
        <w:rPr>
          <w:rFonts w:ascii="Calibri"/>
          <w:color w:val="008000"/>
          <w:spacing w:val="-1"/>
          <w:w w:val="116"/>
        </w:rPr>
        <w:t>tipl</w:t>
      </w:r>
      <w:r>
        <w:rPr>
          <w:rFonts w:ascii="Calibri"/>
          <w:color w:val="008000"/>
          <w:w w:val="106"/>
        </w:rPr>
        <w:t>ie</w:t>
      </w:r>
    </w:p>
    <w:p w:rsidR="00365860" w:rsidRDefault="00B04FA1">
      <w:pPr>
        <w:pStyle w:val="Corpsdetexte"/>
        <w:spacing w:before="4"/>
        <w:ind w:left="1314" w:right="1101"/>
        <w:jc w:val="both"/>
      </w:pPr>
      <w:r>
        <w:t>Il me vient à l’esprit le miracle de la multiplication des pains ; pour vous aussi, le Seigneur peut multiplier votre amour et vous le rendre frais et bon chaque jour. Il en a une réserve infinie ! C’est lui qui vous donne l’amour qui est le fondement de votre union et il le renouvelle, il le fortifie chaque jour. Et il le rend encore plus grand lorsque la famille s’agrandit avec les enfants. Sur ce chemin, la prière est importante, elle est nécessaire, toujours. Lui pour elle, elle pour lui et tous les deux ensembles. Demandez à Jésus de multiplier votre amour. Dans la prière du Notre Père, nous disons : « Donne-nous aujourd’hui notre pain de ce jour ». Les époux peuvent apprendre aussi à prier ainsi : « Seigneur, donne- nous aujourd’hui notre amour de ce jour », parce que l’amour quotidien des époux est le pain, le vrai pain de l’âme, celui qui les soutient pour qu’ils puissent avancer. Plus vous vous confierez en Lui, plus votre amour sera « pour toujours », capable de se renouveler, et il vaincra toute difficulté.</w:t>
      </w: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017BBA">
      <w:pPr>
        <w:pStyle w:val="Corpsdetexte"/>
        <w:spacing w:before="1"/>
        <w:rPr>
          <w:sz w:val="25"/>
        </w:rPr>
      </w:pPr>
      <w:r w:rsidRPr="00017BBA">
        <w:pict>
          <v:rect id="_x0000_s1102" style="position:absolute;margin-left:71.75pt;margin-top:16.4pt;width:2in;height:.5pt;z-index:-15718400;mso-wrap-distance-left:0;mso-wrap-distance-right:0;mso-position-horizontal-relative:page" fillcolor="black" stroked="f">
            <w10:wrap type="topAndBottom" anchorx="page"/>
          </v:rect>
        </w:pict>
      </w:r>
    </w:p>
    <w:p w:rsidR="00365860" w:rsidRDefault="00B04FA1">
      <w:pPr>
        <w:spacing w:before="86"/>
        <w:ind w:left="1315"/>
        <w:rPr>
          <w:sz w:val="17"/>
        </w:rPr>
      </w:pPr>
      <w:r>
        <w:rPr>
          <w:w w:val="105"/>
          <w:sz w:val="17"/>
          <w:vertAlign w:val="superscript"/>
        </w:rPr>
        <w:t>6</w:t>
      </w:r>
      <w:r>
        <w:rPr>
          <w:w w:val="105"/>
          <w:sz w:val="17"/>
        </w:rPr>
        <w:t xml:space="preserve"> Rome le 14 février 2014</w:t>
      </w:r>
    </w:p>
    <w:p w:rsidR="00365860" w:rsidRDefault="00365860">
      <w:pPr>
        <w:rPr>
          <w:sz w:val="17"/>
        </w:rPr>
        <w:sectPr w:rsidR="00365860">
          <w:pgSz w:w="11910" w:h="16840"/>
          <w:pgMar w:top="780" w:right="300" w:bottom="880" w:left="120" w:header="0" w:footer="684" w:gutter="0"/>
          <w:cols w:space="720"/>
        </w:sectPr>
      </w:pPr>
    </w:p>
    <w:p w:rsidR="00365860" w:rsidRDefault="00B04FA1">
      <w:pPr>
        <w:spacing w:before="67"/>
        <w:ind w:left="1576" w:right="1369"/>
        <w:jc w:val="center"/>
        <w:rPr>
          <w:b/>
          <w:sz w:val="18"/>
        </w:rPr>
      </w:pPr>
      <w:r>
        <w:rPr>
          <w:b/>
          <w:color w:val="1F497D"/>
          <w:w w:val="105"/>
          <w:sz w:val="24"/>
        </w:rPr>
        <w:lastRenderedPageBreak/>
        <w:t>L</w:t>
      </w:r>
      <w:r>
        <w:rPr>
          <w:b/>
          <w:color w:val="1F497D"/>
          <w:w w:val="105"/>
          <w:sz w:val="18"/>
        </w:rPr>
        <w:t>E DIALOGUE DES CORPS</w:t>
      </w:r>
    </w:p>
    <w:p w:rsidR="00365860" w:rsidRDefault="00365860">
      <w:pPr>
        <w:pStyle w:val="Corpsdetexte"/>
        <w:rPr>
          <w:b/>
          <w:sz w:val="26"/>
        </w:rPr>
      </w:pPr>
    </w:p>
    <w:p w:rsidR="00365860" w:rsidRDefault="00365860">
      <w:pPr>
        <w:pStyle w:val="Corpsdetexte"/>
        <w:spacing w:before="3"/>
        <w:rPr>
          <w:b/>
          <w:sz w:val="22"/>
        </w:rPr>
      </w:pPr>
    </w:p>
    <w:p w:rsidR="00365860" w:rsidRDefault="00B04FA1">
      <w:pPr>
        <w:pStyle w:val="Corpsdetexte"/>
        <w:ind w:left="1315" w:right="3189"/>
        <w:jc w:val="both"/>
      </w:pPr>
      <w:r>
        <w:rPr>
          <w:noProof/>
          <w:lang w:eastAsia="fr-FR"/>
        </w:rPr>
        <w:drawing>
          <wp:anchor distT="0" distB="0" distL="0" distR="0" simplePos="0" relativeHeight="15740416" behindDoc="0" locked="0" layoutInCell="1" allowOverlap="1">
            <wp:simplePos x="0" y="0"/>
            <wp:positionH relativeFrom="page">
              <wp:posOffset>5483237</wp:posOffset>
            </wp:positionH>
            <wp:positionV relativeFrom="paragraph">
              <wp:posOffset>-74126</wp:posOffset>
            </wp:positionV>
            <wp:extent cx="1347210" cy="1014981"/>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9" cstate="print"/>
                    <a:stretch>
                      <a:fillRect/>
                    </a:stretch>
                  </pic:blipFill>
                  <pic:spPr>
                    <a:xfrm>
                      <a:off x="0" y="0"/>
                      <a:ext cx="1347210" cy="1014981"/>
                    </a:xfrm>
                    <a:prstGeom prst="rect">
                      <a:avLst/>
                    </a:prstGeom>
                  </pic:spPr>
                </pic:pic>
              </a:graphicData>
            </a:graphic>
          </wp:anchor>
        </w:drawing>
      </w:r>
      <w:r>
        <w:t xml:space="preserve">Dans le dialogue qui conditionne la vie du couple et son épanouissement, le dialogue des corps a une place essentielle. C'est un langage merveilleux à cultiver et à embellir. Le contact sexuel, moment de communication intense, a besoin de beaucoup d'attention pour qu'il apporte non seulement le plaisir, mais la </w:t>
      </w:r>
      <w:r>
        <w:rPr>
          <w:b/>
          <w:sz w:val="18"/>
        </w:rPr>
        <w:t xml:space="preserve">JOIE </w:t>
      </w:r>
      <w:r>
        <w:t>et le bonheur toute une vie.</w:t>
      </w:r>
    </w:p>
    <w:p w:rsidR="00365860" w:rsidRDefault="00365860">
      <w:pPr>
        <w:pStyle w:val="Corpsdetexte"/>
        <w:spacing w:before="9"/>
        <w:rPr>
          <w:sz w:val="23"/>
        </w:rPr>
      </w:pPr>
    </w:p>
    <w:p w:rsidR="00365860" w:rsidRDefault="00B04FA1">
      <w:pPr>
        <w:pStyle w:val="Corpsdetexte"/>
        <w:spacing w:line="242" w:lineRule="auto"/>
        <w:ind w:left="2227" w:right="1145"/>
      </w:pPr>
      <w:r>
        <w:rPr>
          <w:noProof/>
          <w:lang w:eastAsia="fr-FR"/>
        </w:rPr>
        <w:drawing>
          <wp:anchor distT="0" distB="0" distL="0" distR="0" simplePos="0" relativeHeight="15740928" behindDoc="0" locked="0" layoutInCell="1" allowOverlap="1">
            <wp:simplePos x="0" y="0"/>
            <wp:positionH relativeFrom="page">
              <wp:posOffset>816749</wp:posOffset>
            </wp:positionH>
            <wp:positionV relativeFrom="paragraph">
              <wp:posOffset>-55837</wp:posOffset>
            </wp:positionV>
            <wp:extent cx="551682" cy="457197"/>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0" cstate="print"/>
                    <a:stretch>
                      <a:fillRect/>
                    </a:stretch>
                  </pic:blipFill>
                  <pic:spPr>
                    <a:xfrm>
                      <a:off x="0" y="0"/>
                      <a:ext cx="551682" cy="457197"/>
                    </a:xfrm>
                    <a:prstGeom prst="rect">
                      <a:avLst/>
                    </a:prstGeom>
                  </pic:spPr>
                </pic:pic>
              </a:graphicData>
            </a:graphic>
          </wp:anchor>
        </w:drawing>
      </w:r>
      <w:r>
        <w:rPr>
          <w:color w:val="FF0000"/>
        </w:rPr>
        <w:t>Ce petit questionnaire est absolument personnel. Après l'avoir rempli individuellement, vous êtes invités à vous retrouver en couple pour en parler à deux.</w:t>
      </w:r>
    </w:p>
    <w:p w:rsidR="00365860" w:rsidRDefault="00365860">
      <w:pPr>
        <w:pStyle w:val="Corpsdetexte"/>
        <w:spacing w:before="8"/>
        <w:rPr>
          <w:sz w:val="23"/>
        </w:rPr>
      </w:pPr>
    </w:p>
    <w:p w:rsidR="00365860" w:rsidRDefault="00B04FA1">
      <w:pPr>
        <w:ind w:left="1576" w:right="1367"/>
        <w:jc w:val="center"/>
        <w:rPr>
          <w:i/>
          <w:sz w:val="24"/>
        </w:rPr>
      </w:pPr>
      <w:r>
        <w:rPr>
          <w:i/>
          <w:sz w:val="24"/>
        </w:rPr>
        <w:t>Répondre par V (vrai), F (faux), N (à nuancer)</w:t>
      </w:r>
    </w:p>
    <w:p w:rsidR="00365860" w:rsidRDefault="00365860">
      <w:pPr>
        <w:pStyle w:val="Corpsdetexte"/>
        <w:spacing w:before="10"/>
        <w:rPr>
          <w:i/>
          <w:sz w:val="35"/>
        </w:rPr>
      </w:pPr>
    </w:p>
    <w:p w:rsidR="00365860" w:rsidRDefault="00B04FA1" w:rsidP="00197E13">
      <w:pPr>
        <w:pStyle w:val="Paragraphedeliste"/>
        <w:numPr>
          <w:ilvl w:val="0"/>
          <w:numId w:val="32"/>
        </w:numPr>
        <w:tabs>
          <w:tab w:val="left" w:pos="1314"/>
          <w:tab w:val="left" w:pos="1316"/>
          <w:tab w:val="left" w:pos="9113"/>
        </w:tabs>
        <w:ind w:hanging="359"/>
        <w:rPr>
          <w:sz w:val="24"/>
        </w:rPr>
      </w:pPr>
      <w:r>
        <w:rPr>
          <w:sz w:val="24"/>
        </w:rPr>
        <w:t>J'ai besoin d'un climat de tendresse et d'affection pour avoir envie</w:t>
      </w:r>
      <w:r>
        <w:rPr>
          <w:spacing w:val="-4"/>
          <w:sz w:val="24"/>
        </w:rPr>
        <w:t xml:space="preserve"> </w:t>
      </w:r>
      <w:r>
        <w:rPr>
          <w:sz w:val="24"/>
        </w:rPr>
        <w:t>de toi</w:t>
      </w:r>
      <w:r>
        <w:rPr>
          <w:sz w:val="24"/>
        </w:rPr>
        <w:tab/>
        <w:t>(……)</w:t>
      </w:r>
    </w:p>
    <w:p w:rsidR="00365860" w:rsidRDefault="00365860">
      <w:pPr>
        <w:pStyle w:val="Corpsdetexte"/>
        <w:spacing w:before="1"/>
      </w:pPr>
    </w:p>
    <w:p w:rsidR="00365860" w:rsidRDefault="00B04FA1" w:rsidP="00197E13">
      <w:pPr>
        <w:pStyle w:val="Paragraphedeliste"/>
        <w:numPr>
          <w:ilvl w:val="0"/>
          <w:numId w:val="32"/>
        </w:numPr>
        <w:tabs>
          <w:tab w:val="left" w:pos="1314"/>
          <w:tab w:val="left" w:pos="1316"/>
          <w:tab w:val="left" w:pos="9113"/>
        </w:tabs>
        <w:spacing w:before="1"/>
        <w:rPr>
          <w:sz w:val="24"/>
        </w:rPr>
      </w:pPr>
      <w:r>
        <w:rPr>
          <w:sz w:val="24"/>
        </w:rPr>
        <w:t>Les problèmes quotidiens influencent ma</w:t>
      </w:r>
      <w:r>
        <w:rPr>
          <w:spacing w:val="-5"/>
          <w:sz w:val="24"/>
        </w:rPr>
        <w:t xml:space="preserve"> </w:t>
      </w:r>
      <w:r>
        <w:rPr>
          <w:sz w:val="24"/>
        </w:rPr>
        <w:t>disponibilité</w:t>
      </w:r>
      <w:r>
        <w:rPr>
          <w:spacing w:val="-1"/>
          <w:sz w:val="24"/>
        </w:rPr>
        <w:t xml:space="preserve"> </w:t>
      </w:r>
      <w:r>
        <w:rPr>
          <w:sz w:val="24"/>
        </w:rPr>
        <w:t>sexuelle</w:t>
      </w:r>
      <w:r>
        <w:rPr>
          <w:sz w:val="24"/>
        </w:rPr>
        <w:tab/>
        <w:t>(……)</w:t>
      </w:r>
    </w:p>
    <w:p w:rsidR="00365860" w:rsidRDefault="00365860">
      <w:pPr>
        <w:pStyle w:val="Corpsdetexte"/>
        <w:spacing w:before="1"/>
      </w:pPr>
    </w:p>
    <w:p w:rsidR="00365860" w:rsidRDefault="00B04FA1" w:rsidP="00197E13">
      <w:pPr>
        <w:pStyle w:val="Paragraphedeliste"/>
        <w:numPr>
          <w:ilvl w:val="0"/>
          <w:numId w:val="32"/>
        </w:numPr>
        <w:tabs>
          <w:tab w:val="left" w:pos="1314"/>
          <w:tab w:val="left" w:pos="1315"/>
          <w:tab w:val="left" w:pos="9113"/>
        </w:tabs>
        <w:ind w:left="1314"/>
        <w:rPr>
          <w:sz w:val="24"/>
        </w:rPr>
      </w:pPr>
      <w:r>
        <w:rPr>
          <w:sz w:val="24"/>
        </w:rPr>
        <w:t>L'acte sexuel nécessite un apprentissage pour donner de</w:t>
      </w:r>
      <w:r>
        <w:rPr>
          <w:spacing w:val="-5"/>
          <w:sz w:val="24"/>
        </w:rPr>
        <w:t xml:space="preserve"> </w:t>
      </w:r>
      <w:r>
        <w:rPr>
          <w:sz w:val="24"/>
        </w:rPr>
        <w:t>la joie</w:t>
      </w:r>
      <w:r>
        <w:rPr>
          <w:sz w:val="24"/>
        </w:rPr>
        <w:tab/>
        <w:t>(……)</w:t>
      </w:r>
    </w:p>
    <w:p w:rsidR="00365860" w:rsidRDefault="00365860">
      <w:pPr>
        <w:pStyle w:val="Corpsdetexte"/>
        <w:spacing w:before="7"/>
        <w:rPr>
          <w:sz w:val="23"/>
        </w:rPr>
      </w:pPr>
    </w:p>
    <w:p w:rsidR="00365860" w:rsidRDefault="00B04FA1" w:rsidP="00197E13">
      <w:pPr>
        <w:pStyle w:val="Paragraphedeliste"/>
        <w:numPr>
          <w:ilvl w:val="0"/>
          <w:numId w:val="32"/>
        </w:numPr>
        <w:tabs>
          <w:tab w:val="left" w:pos="1314"/>
          <w:tab w:val="left" w:pos="1315"/>
        </w:tabs>
        <w:spacing w:before="1"/>
        <w:ind w:left="1314"/>
        <w:rPr>
          <w:sz w:val="24"/>
        </w:rPr>
      </w:pPr>
      <w:r>
        <w:rPr>
          <w:sz w:val="24"/>
        </w:rPr>
        <w:t>Le nombre de relations que nous aurons par semaine sera le reflet de notre amour</w:t>
      </w:r>
      <w:r>
        <w:rPr>
          <w:spacing w:val="-5"/>
          <w:sz w:val="24"/>
        </w:rPr>
        <w:t xml:space="preserve"> </w:t>
      </w:r>
      <w:r>
        <w:rPr>
          <w:sz w:val="24"/>
        </w:rPr>
        <w:t>(……)</w:t>
      </w:r>
    </w:p>
    <w:p w:rsidR="00365860" w:rsidRDefault="00365860">
      <w:pPr>
        <w:pStyle w:val="Corpsdetexte"/>
        <w:spacing w:before="1"/>
      </w:pPr>
    </w:p>
    <w:p w:rsidR="00365860" w:rsidRDefault="00B04FA1" w:rsidP="00197E13">
      <w:pPr>
        <w:pStyle w:val="Paragraphedeliste"/>
        <w:numPr>
          <w:ilvl w:val="0"/>
          <w:numId w:val="32"/>
        </w:numPr>
        <w:tabs>
          <w:tab w:val="left" w:pos="1314"/>
          <w:tab w:val="left" w:pos="1315"/>
        </w:tabs>
        <w:spacing w:line="292" w:lineRule="exact"/>
        <w:ind w:left="1314"/>
        <w:rPr>
          <w:sz w:val="24"/>
        </w:rPr>
      </w:pPr>
      <w:r>
        <w:rPr>
          <w:sz w:val="24"/>
        </w:rPr>
        <w:t>Il faut que les relations sexuelles soient</w:t>
      </w:r>
      <w:r>
        <w:rPr>
          <w:spacing w:val="-3"/>
          <w:sz w:val="24"/>
        </w:rPr>
        <w:t xml:space="preserve"> </w:t>
      </w:r>
      <w:r>
        <w:rPr>
          <w:sz w:val="24"/>
        </w:rPr>
        <w:t>variées</w:t>
      </w:r>
    </w:p>
    <w:p w:rsidR="00365860" w:rsidRDefault="00B04FA1">
      <w:pPr>
        <w:pStyle w:val="Corpsdetexte"/>
        <w:tabs>
          <w:tab w:val="left" w:pos="9113"/>
        </w:tabs>
        <w:spacing w:line="274" w:lineRule="exact"/>
        <w:ind w:left="2022"/>
      </w:pPr>
      <w:proofErr w:type="gramStart"/>
      <w:r>
        <w:t>car</w:t>
      </w:r>
      <w:proofErr w:type="gramEnd"/>
      <w:r>
        <w:t xml:space="preserve"> tout est possible et rien ne blesse ma dignité ou</w:t>
      </w:r>
      <w:r>
        <w:rPr>
          <w:spacing w:val="-8"/>
        </w:rPr>
        <w:t xml:space="preserve"> </w:t>
      </w:r>
      <w:r>
        <w:t>ma</w:t>
      </w:r>
      <w:r>
        <w:rPr>
          <w:spacing w:val="-1"/>
        </w:rPr>
        <w:t xml:space="preserve"> </w:t>
      </w:r>
      <w:r>
        <w:t>sensibilité</w:t>
      </w:r>
      <w:r>
        <w:tab/>
        <w:t>(……)</w:t>
      </w:r>
    </w:p>
    <w:p w:rsidR="00365860" w:rsidRDefault="00365860">
      <w:pPr>
        <w:pStyle w:val="Corpsdetexte"/>
        <w:spacing w:before="2"/>
      </w:pPr>
    </w:p>
    <w:p w:rsidR="00365860" w:rsidRDefault="00B04FA1" w:rsidP="00197E13">
      <w:pPr>
        <w:pStyle w:val="Paragraphedeliste"/>
        <w:numPr>
          <w:ilvl w:val="0"/>
          <w:numId w:val="32"/>
        </w:numPr>
        <w:tabs>
          <w:tab w:val="left" w:pos="1314"/>
          <w:tab w:val="left" w:pos="1316"/>
          <w:tab w:val="left" w:pos="9113"/>
        </w:tabs>
        <w:ind w:hanging="359"/>
        <w:rPr>
          <w:sz w:val="24"/>
        </w:rPr>
      </w:pPr>
      <w:r>
        <w:rPr>
          <w:sz w:val="24"/>
        </w:rPr>
        <w:t>Les rapports sexuels perfectionnés sont vraiment un but</w:t>
      </w:r>
      <w:r>
        <w:rPr>
          <w:spacing w:val="-6"/>
          <w:sz w:val="24"/>
        </w:rPr>
        <w:t xml:space="preserve"> </w:t>
      </w:r>
      <w:r>
        <w:rPr>
          <w:sz w:val="24"/>
        </w:rPr>
        <w:t>à</w:t>
      </w:r>
      <w:r>
        <w:rPr>
          <w:spacing w:val="-1"/>
          <w:sz w:val="24"/>
        </w:rPr>
        <w:t xml:space="preserve"> </w:t>
      </w:r>
      <w:r>
        <w:rPr>
          <w:sz w:val="24"/>
        </w:rPr>
        <w:t>atteindre</w:t>
      </w:r>
      <w:r>
        <w:rPr>
          <w:sz w:val="24"/>
        </w:rPr>
        <w:tab/>
        <w:t>(……)</w:t>
      </w:r>
    </w:p>
    <w:p w:rsidR="00365860" w:rsidRDefault="00365860">
      <w:pPr>
        <w:pStyle w:val="Corpsdetexte"/>
        <w:spacing w:before="8"/>
        <w:rPr>
          <w:sz w:val="23"/>
        </w:rPr>
      </w:pPr>
    </w:p>
    <w:p w:rsidR="00365860" w:rsidRDefault="00B04FA1" w:rsidP="00197E13">
      <w:pPr>
        <w:pStyle w:val="Paragraphedeliste"/>
        <w:numPr>
          <w:ilvl w:val="0"/>
          <w:numId w:val="32"/>
        </w:numPr>
        <w:tabs>
          <w:tab w:val="left" w:pos="1315"/>
          <w:tab w:val="left" w:pos="1316"/>
        </w:tabs>
        <w:rPr>
          <w:sz w:val="24"/>
        </w:rPr>
      </w:pPr>
      <w:r>
        <w:rPr>
          <w:sz w:val="24"/>
        </w:rPr>
        <w:t>Il y a des paroles, des pensées et des</w:t>
      </w:r>
      <w:r>
        <w:rPr>
          <w:spacing w:val="-2"/>
          <w:sz w:val="24"/>
        </w:rPr>
        <w:t xml:space="preserve"> </w:t>
      </w:r>
      <w:r>
        <w:rPr>
          <w:sz w:val="24"/>
        </w:rPr>
        <w:t>gestes</w:t>
      </w:r>
    </w:p>
    <w:p w:rsidR="00365860" w:rsidRDefault="00B04FA1">
      <w:pPr>
        <w:pStyle w:val="Corpsdetexte"/>
        <w:tabs>
          <w:tab w:val="left" w:pos="9113"/>
        </w:tabs>
        <w:spacing w:before="1"/>
        <w:ind w:left="2023"/>
      </w:pPr>
      <w:proofErr w:type="gramStart"/>
      <w:r>
        <w:t>qui</w:t>
      </w:r>
      <w:proofErr w:type="gramEnd"/>
      <w:r>
        <w:t xml:space="preserve"> peuvent me blesser dans les</w:t>
      </w:r>
      <w:r>
        <w:rPr>
          <w:spacing w:val="-4"/>
        </w:rPr>
        <w:t xml:space="preserve"> </w:t>
      </w:r>
      <w:r>
        <w:t>rapports</w:t>
      </w:r>
      <w:r>
        <w:rPr>
          <w:spacing w:val="-1"/>
        </w:rPr>
        <w:t xml:space="preserve"> </w:t>
      </w:r>
      <w:r>
        <w:t>sexuels</w:t>
      </w:r>
      <w:r>
        <w:tab/>
        <w:t>(……)</w:t>
      </w:r>
    </w:p>
    <w:p w:rsidR="00365860" w:rsidRDefault="00365860">
      <w:pPr>
        <w:pStyle w:val="Corpsdetexte"/>
        <w:spacing w:before="2"/>
      </w:pPr>
    </w:p>
    <w:p w:rsidR="00365860" w:rsidRDefault="00B04FA1" w:rsidP="00197E13">
      <w:pPr>
        <w:pStyle w:val="Paragraphedeliste"/>
        <w:numPr>
          <w:ilvl w:val="0"/>
          <w:numId w:val="32"/>
        </w:numPr>
        <w:tabs>
          <w:tab w:val="left" w:pos="1315"/>
          <w:tab w:val="left" w:pos="1316"/>
        </w:tabs>
        <w:rPr>
          <w:sz w:val="24"/>
        </w:rPr>
      </w:pPr>
      <w:r>
        <w:rPr>
          <w:sz w:val="24"/>
        </w:rPr>
        <w:t>Dans nos relations sexuelles j'oserai dire ce que je souhaite et ce qui me fait plaisir</w:t>
      </w:r>
      <w:r>
        <w:rPr>
          <w:spacing w:val="-10"/>
          <w:sz w:val="24"/>
        </w:rPr>
        <w:t xml:space="preserve"> </w:t>
      </w:r>
      <w:r>
        <w:rPr>
          <w:sz w:val="24"/>
        </w:rPr>
        <w:t>(……)</w:t>
      </w:r>
    </w:p>
    <w:p w:rsidR="00365860" w:rsidRDefault="00365860">
      <w:pPr>
        <w:pStyle w:val="Corpsdetexte"/>
        <w:spacing w:before="8"/>
        <w:rPr>
          <w:sz w:val="23"/>
        </w:rPr>
      </w:pPr>
    </w:p>
    <w:p w:rsidR="00365860" w:rsidRDefault="00B04FA1" w:rsidP="00197E13">
      <w:pPr>
        <w:pStyle w:val="Paragraphedeliste"/>
        <w:numPr>
          <w:ilvl w:val="0"/>
          <w:numId w:val="32"/>
        </w:numPr>
        <w:tabs>
          <w:tab w:val="left" w:pos="1315"/>
          <w:tab w:val="left" w:pos="1316"/>
          <w:tab w:val="left" w:pos="9114"/>
        </w:tabs>
        <w:rPr>
          <w:sz w:val="24"/>
        </w:rPr>
      </w:pPr>
      <w:r>
        <w:rPr>
          <w:sz w:val="24"/>
        </w:rPr>
        <w:t>Dans nos relations sexuelles j'oserai refuser ce que je</w:t>
      </w:r>
      <w:r>
        <w:rPr>
          <w:spacing w:val="-11"/>
          <w:sz w:val="24"/>
        </w:rPr>
        <w:t xml:space="preserve"> </w:t>
      </w:r>
      <w:r>
        <w:rPr>
          <w:sz w:val="24"/>
        </w:rPr>
        <w:t>n'aime pas</w:t>
      </w:r>
      <w:r>
        <w:rPr>
          <w:sz w:val="24"/>
        </w:rPr>
        <w:tab/>
        <w:t>(……)</w:t>
      </w:r>
    </w:p>
    <w:p w:rsidR="00365860" w:rsidRDefault="00365860">
      <w:pPr>
        <w:pStyle w:val="Corpsdetexte"/>
        <w:spacing w:before="1"/>
      </w:pPr>
    </w:p>
    <w:p w:rsidR="00365860" w:rsidRDefault="00B04FA1" w:rsidP="00197E13">
      <w:pPr>
        <w:pStyle w:val="Paragraphedeliste"/>
        <w:numPr>
          <w:ilvl w:val="0"/>
          <w:numId w:val="32"/>
        </w:numPr>
        <w:tabs>
          <w:tab w:val="left" w:pos="1315"/>
          <w:tab w:val="left" w:pos="1316"/>
          <w:tab w:val="left" w:pos="9113"/>
        </w:tabs>
        <w:spacing w:before="1"/>
        <w:rPr>
          <w:sz w:val="24"/>
        </w:rPr>
      </w:pPr>
      <w:r>
        <w:rPr>
          <w:sz w:val="24"/>
        </w:rPr>
        <w:t>La question de la régulation des naissances</w:t>
      </w:r>
      <w:r>
        <w:rPr>
          <w:sz w:val="24"/>
          <w:vertAlign w:val="superscript"/>
        </w:rPr>
        <w:t>7</w:t>
      </w:r>
      <w:r>
        <w:rPr>
          <w:sz w:val="24"/>
        </w:rPr>
        <w:t xml:space="preserve"> ne regarde</w:t>
      </w:r>
      <w:r>
        <w:rPr>
          <w:spacing w:val="-1"/>
          <w:sz w:val="24"/>
        </w:rPr>
        <w:t xml:space="preserve"> </w:t>
      </w:r>
      <w:r>
        <w:rPr>
          <w:sz w:val="24"/>
        </w:rPr>
        <w:t>que l'épouse</w:t>
      </w:r>
      <w:r>
        <w:rPr>
          <w:sz w:val="24"/>
        </w:rPr>
        <w:tab/>
        <w:t>(……)</w:t>
      </w:r>
    </w:p>
    <w:p w:rsidR="00365860" w:rsidRDefault="00365860">
      <w:pPr>
        <w:pStyle w:val="Corpsdetexte"/>
        <w:spacing w:before="7"/>
        <w:rPr>
          <w:sz w:val="23"/>
        </w:rPr>
      </w:pPr>
    </w:p>
    <w:p w:rsidR="00365860" w:rsidRDefault="00B04FA1" w:rsidP="00197E13">
      <w:pPr>
        <w:pStyle w:val="Paragraphedeliste"/>
        <w:numPr>
          <w:ilvl w:val="0"/>
          <w:numId w:val="32"/>
        </w:numPr>
        <w:tabs>
          <w:tab w:val="left" w:pos="1315"/>
          <w:tab w:val="left" w:pos="1316"/>
          <w:tab w:val="left" w:pos="9113"/>
        </w:tabs>
        <w:rPr>
          <w:sz w:val="24"/>
        </w:rPr>
      </w:pPr>
      <w:r>
        <w:rPr>
          <w:sz w:val="24"/>
        </w:rPr>
        <w:t>Je désire avoir rapidement un enfant</w:t>
      </w:r>
      <w:r>
        <w:rPr>
          <w:spacing w:val="-2"/>
          <w:sz w:val="24"/>
        </w:rPr>
        <w:t xml:space="preserve"> </w:t>
      </w:r>
      <w:r>
        <w:rPr>
          <w:sz w:val="24"/>
        </w:rPr>
        <w:t>avec toi</w:t>
      </w:r>
      <w:r>
        <w:rPr>
          <w:sz w:val="24"/>
        </w:rPr>
        <w:tab/>
        <w:t>(……)</w:t>
      </w:r>
    </w:p>
    <w:p w:rsidR="00365860" w:rsidRDefault="00365860">
      <w:pPr>
        <w:pStyle w:val="Corpsdetexte"/>
        <w:spacing w:before="1"/>
      </w:pPr>
    </w:p>
    <w:p w:rsidR="00365860" w:rsidRDefault="00B04FA1" w:rsidP="00197E13">
      <w:pPr>
        <w:pStyle w:val="Paragraphedeliste"/>
        <w:numPr>
          <w:ilvl w:val="0"/>
          <w:numId w:val="32"/>
        </w:numPr>
        <w:tabs>
          <w:tab w:val="left" w:pos="1315"/>
          <w:tab w:val="left" w:pos="1316"/>
          <w:tab w:val="left" w:pos="9113"/>
        </w:tabs>
        <w:spacing w:before="1"/>
        <w:rPr>
          <w:sz w:val="24"/>
        </w:rPr>
      </w:pPr>
      <w:r>
        <w:rPr>
          <w:sz w:val="24"/>
        </w:rPr>
        <w:t>L'enfant sera le lien le plus puissant</w:t>
      </w:r>
      <w:r>
        <w:rPr>
          <w:spacing w:val="-4"/>
          <w:sz w:val="24"/>
        </w:rPr>
        <w:t xml:space="preserve"> </w:t>
      </w:r>
      <w:r>
        <w:rPr>
          <w:sz w:val="24"/>
        </w:rPr>
        <w:t>entre nous</w:t>
      </w:r>
      <w:r>
        <w:rPr>
          <w:sz w:val="24"/>
        </w:rPr>
        <w:tab/>
        <w:t>(……)</w:t>
      </w:r>
    </w:p>
    <w:p w:rsidR="00365860" w:rsidRDefault="00365860">
      <w:pPr>
        <w:pStyle w:val="Corpsdetexte"/>
        <w:spacing w:before="7"/>
        <w:rPr>
          <w:sz w:val="23"/>
        </w:rPr>
      </w:pPr>
    </w:p>
    <w:p w:rsidR="00365860" w:rsidRDefault="00B04FA1" w:rsidP="00197E13">
      <w:pPr>
        <w:pStyle w:val="Paragraphedeliste"/>
        <w:numPr>
          <w:ilvl w:val="0"/>
          <w:numId w:val="32"/>
        </w:numPr>
        <w:tabs>
          <w:tab w:val="left" w:pos="1315"/>
          <w:tab w:val="left" w:pos="1316"/>
          <w:tab w:val="left" w:pos="9114"/>
        </w:tabs>
        <w:spacing w:before="1"/>
        <w:rPr>
          <w:sz w:val="24"/>
        </w:rPr>
      </w:pPr>
      <w:r>
        <w:rPr>
          <w:sz w:val="24"/>
        </w:rPr>
        <w:t>La venue d'un enfant n'a jamais remis sur pied un couple</w:t>
      </w:r>
      <w:r>
        <w:rPr>
          <w:spacing w:val="-3"/>
          <w:sz w:val="24"/>
        </w:rPr>
        <w:t xml:space="preserve"> </w:t>
      </w:r>
      <w:r>
        <w:rPr>
          <w:sz w:val="24"/>
        </w:rPr>
        <w:t>en péril</w:t>
      </w:r>
      <w:r>
        <w:rPr>
          <w:sz w:val="24"/>
        </w:rPr>
        <w:tab/>
        <w:t>(……)</w:t>
      </w:r>
    </w:p>
    <w:p w:rsidR="00365860" w:rsidRDefault="00B04FA1">
      <w:pPr>
        <w:pStyle w:val="Corpsdetexte"/>
        <w:spacing w:before="9"/>
        <w:rPr>
          <w:sz w:val="20"/>
        </w:rPr>
      </w:pPr>
      <w:r>
        <w:rPr>
          <w:noProof/>
          <w:lang w:eastAsia="fr-FR"/>
        </w:rPr>
        <w:drawing>
          <wp:anchor distT="0" distB="0" distL="0" distR="0" simplePos="0" relativeHeight="21" behindDoc="0" locked="0" layoutInCell="1" allowOverlap="1">
            <wp:simplePos x="0" y="0"/>
            <wp:positionH relativeFrom="page">
              <wp:posOffset>3294773</wp:posOffset>
            </wp:positionH>
            <wp:positionV relativeFrom="paragraph">
              <wp:posOffset>176705</wp:posOffset>
            </wp:positionV>
            <wp:extent cx="1008886" cy="762000"/>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1" cstate="print"/>
                    <a:stretch>
                      <a:fillRect/>
                    </a:stretch>
                  </pic:blipFill>
                  <pic:spPr>
                    <a:xfrm>
                      <a:off x="0" y="0"/>
                      <a:ext cx="1008886" cy="762000"/>
                    </a:xfrm>
                    <a:prstGeom prst="rect">
                      <a:avLst/>
                    </a:prstGeom>
                  </pic:spPr>
                </pic:pic>
              </a:graphicData>
            </a:graphic>
          </wp:anchor>
        </w:drawing>
      </w: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017BBA">
      <w:pPr>
        <w:pStyle w:val="Corpsdetexte"/>
        <w:rPr>
          <w:sz w:val="23"/>
        </w:rPr>
      </w:pPr>
      <w:r w:rsidRPr="00017BBA">
        <w:pict>
          <v:rect id="_x0000_s1101" style="position:absolute;margin-left:71.75pt;margin-top:15.2pt;width:2in;height:.5pt;z-index:-15717376;mso-wrap-distance-left:0;mso-wrap-distance-right:0;mso-position-horizontal-relative:page" fillcolor="black" stroked="f">
            <w10:wrap type="topAndBottom" anchorx="page"/>
          </v:rect>
        </w:pict>
      </w:r>
    </w:p>
    <w:p w:rsidR="00365860" w:rsidRDefault="00B04FA1">
      <w:pPr>
        <w:spacing w:before="86"/>
        <w:ind w:left="1315"/>
        <w:jc w:val="both"/>
        <w:rPr>
          <w:sz w:val="17"/>
        </w:rPr>
      </w:pPr>
      <w:r>
        <w:rPr>
          <w:w w:val="105"/>
          <w:sz w:val="17"/>
          <w:vertAlign w:val="superscript"/>
        </w:rPr>
        <w:t>7</w:t>
      </w:r>
      <w:r>
        <w:rPr>
          <w:w w:val="105"/>
          <w:sz w:val="17"/>
        </w:rPr>
        <w:t xml:space="preserve"> Ou de la contraception</w:t>
      </w:r>
    </w:p>
    <w:p w:rsidR="00365860" w:rsidRDefault="00365860">
      <w:pPr>
        <w:jc w:val="both"/>
        <w:rPr>
          <w:sz w:val="17"/>
        </w:rPr>
        <w:sectPr w:rsidR="00365860">
          <w:footerReference w:type="default" r:id="rId22"/>
          <w:pgSz w:w="11910" w:h="16840"/>
          <w:pgMar w:top="780" w:right="300" w:bottom="880" w:left="120" w:header="0" w:footer="684" w:gutter="0"/>
          <w:cols w:space="720"/>
        </w:sectPr>
      </w:pPr>
    </w:p>
    <w:p w:rsidR="00365860" w:rsidRDefault="00B04FA1">
      <w:pPr>
        <w:spacing w:before="71"/>
        <w:ind w:left="1576" w:right="1368"/>
        <w:jc w:val="center"/>
        <w:rPr>
          <w:b/>
          <w:sz w:val="24"/>
        </w:rPr>
      </w:pPr>
      <w:r>
        <w:rPr>
          <w:b/>
          <w:color w:val="4F81BD"/>
          <w:w w:val="105"/>
          <w:sz w:val="24"/>
        </w:rPr>
        <w:lastRenderedPageBreak/>
        <w:t>C</w:t>
      </w:r>
      <w:r>
        <w:rPr>
          <w:b/>
          <w:color w:val="4F81BD"/>
          <w:w w:val="105"/>
          <w:sz w:val="18"/>
        </w:rPr>
        <w:t xml:space="preserve">INQ LANGAGES POUR DIRE </w:t>
      </w:r>
      <w:r>
        <w:rPr>
          <w:b/>
          <w:color w:val="4F81BD"/>
          <w:w w:val="105"/>
          <w:sz w:val="24"/>
        </w:rPr>
        <w:t>"</w:t>
      </w:r>
      <w:r>
        <w:rPr>
          <w:rFonts w:ascii="Lucida Handwriting"/>
          <w:b/>
          <w:i/>
          <w:color w:val="4F81BD"/>
          <w:w w:val="105"/>
          <w:sz w:val="23"/>
        </w:rPr>
        <w:t>je t'aime</w:t>
      </w:r>
      <w:r>
        <w:rPr>
          <w:b/>
          <w:color w:val="4F81BD"/>
          <w:w w:val="105"/>
          <w:sz w:val="24"/>
        </w:rPr>
        <w:t>"</w:t>
      </w:r>
      <w:r>
        <w:rPr>
          <w:b/>
          <w:color w:val="4F81BD"/>
          <w:w w:val="105"/>
          <w:position w:val="11"/>
          <w:sz w:val="16"/>
        </w:rPr>
        <w:t>8</w:t>
      </w:r>
      <w:r>
        <w:rPr>
          <w:b/>
          <w:color w:val="4F81BD"/>
          <w:w w:val="105"/>
          <w:sz w:val="24"/>
        </w:rPr>
        <w:t>:</w:t>
      </w:r>
    </w:p>
    <w:p w:rsidR="00365860" w:rsidRDefault="00365860">
      <w:pPr>
        <w:pStyle w:val="Corpsdetexte"/>
        <w:spacing w:before="4"/>
        <w:rPr>
          <w:b/>
          <w:sz w:val="25"/>
        </w:rPr>
      </w:pPr>
    </w:p>
    <w:p w:rsidR="00365860" w:rsidRDefault="00B04FA1">
      <w:pPr>
        <w:pStyle w:val="Corpsdetexte"/>
        <w:ind w:left="1315" w:right="1131"/>
      </w:pPr>
      <w:r>
        <w:t>Hommes et femmes sont différents et ne pas le voir est le meilleur moyen d'en faire des étrangers, tandis que nous trouver une immense richesse dans cette complémentarité. Bien sûr en la matière nous pouvons facilement tomber dans la caricature et chacun demeure unique.</w:t>
      </w:r>
    </w:p>
    <w:p w:rsidR="00365860" w:rsidRDefault="00B04FA1">
      <w:pPr>
        <w:pStyle w:val="Corpsdetexte"/>
        <w:ind w:left="1315" w:right="1219"/>
      </w:pPr>
      <w:r>
        <w:t>Cela est vrai particulièrement en ce qui concerne la manière unique que chacun a de ressentir l'amour de son conjoint à son égard : chacun a son "langage de l'amour". 5 grands langages peuvent être décelés :</w:t>
      </w:r>
    </w:p>
    <w:p w:rsidR="00365860" w:rsidRDefault="00365860">
      <w:pPr>
        <w:pStyle w:val="Corpsdetexte"/>
        <w:rPr>
          <w:sz w:val="23"/>
        </w:rPr>
      </w:pPr>
    </w:p>
    <w:p w:rsidR="00365860" w:rsidRDefault="00B04FA1" w:rsidP="00197E13">
      <w:pPr>
        <w:pStyle w:val="Paragraphedeliste"/>
        <w:numPr>
          <w:ilvl w:val="0"/>
          <w:numId w:val="31"/>
        </w:numPr>
        <w:tabs>
          <w:tab w:val="left" w:pos="1637"/>
        </w:tabs>
        <w:rPr>
          <w:rFonts w:ascii="Lucida Handwriting"/>
          <w:i/>
          <w:sz w:val="24"/>
        </w:rPr>
      </w:pPr>
      <w:r>
        <w:rPr>
          <w:rFonts w:ascii="Lucida Handwriting"/>
          <w:i/>
          <w:color w:val="008000"/>
          <w:sz w:val="24"/>
        </w:rPr>
        <w:t>Les paroles</w:t>
      </w:r>
      <w:r>
        <w:rPr>
          <w:rFonts w:ascii="Lucida Handwriting"/>
          <w:i/>
          <w:color w:val="008000"/>
          <w:spacing w:val="-3"/>
          <w:sz w:val="24"/>
        </w:rPr>
        <w:t xml:space="preserve"> </w:t>
      </w:r>
      <w:r>
        <w:rPr>
          <w:rFonts w:ascii="Lucida Handwriting"/>
          <w:i/>
          <w:color w:val="008000"/>
          <w:sz w:val="24"/>
        </w:rPr>
        <w:t>valorisantes</w:t>
      </w:r>
    </w:p>
    <w:p w:rsidR="00365860" w:rsidRDefault="00B04FA1">
      <w:pPr>
        <w:pStyle w:val="Corpsdetexte"/>
        <w:spacing w:before="10"/>
        <w:ind w:left="1315" w:right="1304"/>
      </w:pPr>
      <w:r>
        <w:t>Valoriser l'autre par des paroles appropriées est une façon d'exprimer notre amour. Cela consiste à dire des paroles qui font du bien. Des paroles valorisantes et des compliments verbaux sont de puissants communicateurs d'amour. N'hésitez pas à mettre votre conjoint en valeur devant les autres. Ne pas hésiter à faire un compliment verbal, écrire une carte, faire comprendre à l'autre que vous l'estimez</w:t>
      </w:r>
    </w:p>
    <w:p w:rsidR="00365860" w:rsidRDefault="00B04FA1" w:rsidP="00197E13">
      <w:pPr>
        <w:pStyle w:val="Paragraphedeliste"/>
        <w:numPr>
          <w:ilvl w:val="0"/>
          <w:numId w:val="31"/>
        </w:numPr>
        <w:tabs>
          <w:tab w:val="left" w:pos="1637"/>
        </w:tabs>
        <w:spacing w:line="324" w:lineRule="exact"/>
        <w:rPr>
          <w:rFonts w:ascii="Lucida Handwriting" w:hAnsi="Lucida Handwriting"/>
          <w:i/>
          <w:sz w:val="24"/>
        </w:rPr>
      </w:pPr>
      <w:r>
        <w:rPr>
          <w:rFonts w:ascii="Lucida Handwriting" w:hAnsi="Lucida Handwriting"/>
          <w:i/>
          <w:color w:val="008000"/>
          <w:sz w:val="24"/>
        </w:rPr>
        <w:t>Les moments de</w:t>
      </w:r>
      <w:r>
        <w:rPr>
          <w:rFonts w:ascii="Lucida Handwriting" w:hAnsi="Lucida Handwriting"/>
          <w:i/>
          <w:color w:val="008000"/>
          <w:spacing w:val="-2"/>
          <w:sz w:val="24"/>
        </w:rPr>
        <w:t xml:space="preserve"> </w:t>
      </w:r>
      <w:r>
        <w:rPr>
          <w:rFonts w:ascii="Lucida Handwriting" w:hAnsi="Lucida Handwriting"/>
          <w:i/>
          <w:color w:val="008000"/>
          <w:sz w:val="24"/>
        </w:rPr>
        <w:t>qualité</w:t>
      </w:r>
    </w:p>
    <w:p w:rsidR="00365860" w:rsidRDefault="00B04FA1">
      <w:pPr>
        <w:pStyle w:val="Corpsdetexte"/>
        <w:spacing w:before="10"/>
        <w:ind w:left="1315" w:right="1137"/>
      </w:pPr>
      <w:r>
        <w:t>"Moment de qualité" rime avec "moments de complicité". La nature de l'activité est secondaire, c'est réserver un temps privilégié pour l'autre. Ces moments sont aussi nécessaires à la santé de notre mariage que la nourriture pour le corps.</w:t>
      </w:r>
    </w:p>
    <w:p w:rsidR="00365860" w:rsidRDefault="00B04FA1" w:rsidP="00197E13">
      <w:pPr>
        <w:pStyle w:val="Paragraphedeliste"/>
        <w:numPr>
          <w:ilvl w:val="0"/>
          <w:numId w:val="31"/>
        </w:numPr>
        <w:tabs>
          <w:tab w:val="left" w:pos="1637"/>
        </w:tabs>
        <w:spacing w:line="319" w:lineRule="exact"/>
        <w:rPr>
          <w:rFonts w:ascii="Lucida Handwriting"/>
          <w:i/>
          <w:sz w:val="24"/>
        </w:rPr>
      </w:pPr>
      <w:r>
        <w:rPr>
          <w:rFonts w:ascii="Lucida Handwriting"/>
          <w:i/>
          <w:color w:val="008000"/>
          <w:sz w:val="24"/>
        </w:rPr>
        <w:t>Les</w:t>
      </w:r>
      <w:r>
        <w:rPr>
          <w:rFonts w:ascii="Lucida Handwriting"/>
          <w:i/>
          <w:color w:val="008000"/>
          <w:spacing w:val="-2"/>
          <w:sz w:val="24"/>
        </w:rPr>
        <w:t xml:space="preserve"> </w:t>
      </w:r>
      <w:r>
        <w:rPr>
          <w:rFonts w:ascii="Lucida Handwriting"/>
          <w:i/>
          <w:color w:val="008000"/>
          <w:sz w:val="24"/>
        </w:rPr>
        <w:t>cadeaux</w:t>
      </w:r>
    </w:p>
    <w:p w:rsidR="00365860" w:rsidRDefault="00B04FA1">
      <w:pPr>
        <w:pStyle w:val="Corpsdetexte"/>
        <w:spacing w:before="9"/>
        <w:ind w:left="1315" w:right="1198"/>
      </w:pPr>
      <w:r>
        <w:t>C'est une expression fondamentale de l'amour qui transcende toutes les barrières culturelles. C'est un symbole qui a une portée émotionnelle. Sa valeur marchande n'a aucune importance. Mais ceux dont c'est le langage d'amour vont le recevoir et se dire : "il a pensé à moi".</w:t>
      </w:r>
    </w:p>
    <w:p w:rsidR="00365860" w:rsidRDefault="00B04FA1" w:rsidP="00197E13">
      <w:pPr>
        <w:pStyle w:val="Paragraphedeliste"/>
        <w:numPr>
          <w:ilvl w:val="0"/>
          <w:numId w:val="31"/>
        </w:numPr>
        <w:tabs>
          <w:tab w:val="left" w:pos="1637"/>
        </w:tabs>
        <w:spacing w:line="324" w:lineRule="exact"/>
        <w:rPr>
          <w:rFonts w:ascii="Lucida Handwriting"/>
          <w:i/>
          <w:sz w:val="24"/>
        </w:rPr>
      </w:pPr>
      <w:r>
        <w:rPr>
          <w:rFonts w:ascii="Lucida Handwriting"/>
          <w:i/>
          <w:color w:val="008000"/>
          <w:sz w:val="24"/>
        </w:rPr>
        <w:t>Les services</w:t>
      </w:r>
      <w:r>
        <w:rPr>
          <w:rFonts w:ascii="Lucida Handwriting"/>
          <w:i/>
          <w:color w:val="008000"/>
          <w:spacing w:val="-3"/>
          <w:sz w:val="24"/>
        </w:rPr>
        <w:t xml:space="preserve"> </w:t>
      </w:r>
      <w:r>
        <w:rPr>
          <w:rFonts w:ascii="Lucida Handwriting"/>
          <w:i/>
          <w:color w:val="008000"/>
          <w:sz w:val="24"/>
        </w:rPr>
        <w:t>rendus</w:t>
      </w:r>
    </w:p>
    <w:p w:rsidR="00365860" w:rsidRDefault="00B04FA1">
      <w:pPr>
        <w:pStyle w:val="Corpsdetexte"/>
        <w:spacing w:before="10"/>
        <w:ind w:left="1315" w:right="1215"/>
      </w:pPr>
      <w:r>
        <w:t>Mettre la table, laver la vaisselle, passer l'aspirateur, nettoyer un meuble, changer la couche du bébé et bien d'autres services, nécessitent de la réflexion de l'organisation, de l'attention et de l'effort. Dans un esprit positif, ils sont d'authentiques expressions de l'amour.</w:t>
      </w:r>
    </w:p>
    <w:p w:rsidR="00365860" w:rsidRDefault="00B04FA1" w:rsidP="00197E13">
      <w:pPr>
        <w:pStyle w:val="Paragraphedeliste"/>
        <w:numPr>
          <w:ilvl w:val="0"/>
          <w:numId w:val="31"/>
        </w:numPr>
        <w:tabs>
          <w:tab w:val="left" w:pos="1637"/>
        </w:tabs>
        <w:spacing w:line="319" w:lineRule="exact"/>
        <w:rPr>
          <w:rFonts w:ascii="Lucida Handwriting"/>
          <w:i/>
          <w:sz w:val="24"/>
        </w:rPr>
      </w:pPr>
      <w:r>
        <w:rPr>
          <w:rFonts w:ascii="Lucida Handwriting"/>
          <w:i/>
          <w:color w:val="008000"/>
          <w:sz w:val="24"/>
        </w:rPr>
        <w:t>Le contact</w:t>
      </w:r>
      <w:r>
        <w:rPr>
          <w:rFonts w:ascii="Lucida Handwriting"/>
          <w:i/>
          <w:color w:val="008000"/>
          <w:spacing w:val="-3"/>
          <w:sz w:val="24"/>
        </w:rPr>
        <w:t xml:space="preserve"> </w:t>
      </w:r>
      <w:r>
        <w:rPr>
          <w:rFonts w:ascii="Lucida Handwriting"/>
          <w:i/>
          <w:color w:val="008000"/>
          <w:sz w:val="24"/>
        </w:rPr>
        <w:t>physique</w:t>
      </w:r>
    </w:p>
    <w:p w:rsidR="00365860" w:rsidRDefault="00B04FA1">
      <w:pPr>
        <w:pStyle w:val="Corpsdetexte"/>
        <w:spacing w:before="10"/>
        <w:ind w:left="1315" w:right="1691"/>
      </w:pPr>
      <w:r>
        <w:t>Dans toutes les cultures les personnes ont trouvé une forme de contact physique pour se saluer. Dans les moments d'épreuve nous nous embrassons instinctivement. Comment l’expliquer ? En réalité c'est un excellent communicateur d'amour. Touchers affectueux, amoureux, caresses, main posée sur celle de son conjoint, être assis l'un contre l'autre en regardant la télévision, s'enlacer, sont autant d'expression de son amour au conjoint.</w:t>
      </w:r>
    </w:p>
    <w:p w:rsidR="00365860" w:rsidRDefault="00365860">
      <w:pPr>
        <w:pStyle w:val="Corpsdetexte"/>
        <w:rPr>
          <w:sz w:val="20"/>
        </w:rPr>
      </w:pPr>
    </w:p>
    <w:p w:rsidR="00365860" w:rsidRDefault="00365860">
      <w:pPr>
        <w:pStyle w:val="Corpsdetexte"/>
        <w:spacing w:before="1"/>
        <w:rPr>
          <w:sz w:val="28"/>
        </w:rPr>
      </w:pPr>
    </w:p>
    <w:tbl>
      <w:tblPr>
        <w:tblStyle w:val="TableNormal"/>
        <w:tblW w:w="0" w:type="auto"/>
        <w:tblInd w:w="3717" w:type="dxa"/>
        <w:tblLayout w:type="fixed"/>
        <w:tblLook w:val="01E0"/>
      </w:tblPr>
      <w:tblGrid>
        <w:gridCol w:w="831"/>
        <w:gridCol w:w="2580"/>
        <w:gridCol w:w="865"/>
      </w:tblGrid>
      <w:tr w:rsidR="00365860">
        <w:trPr>
          <w:trHeight w:val="1104"/>
        </w:trPr>
        <w:tc>
          <w:tcPr>
            <w:tcW w:w="4276" w:type="dxa"/>
            <w:gridSpan w:val="3"/>
            <w:shd w:val="clear" w:color="auto" w:fill="41576F"/>
          </w:tcPr>
          <w:p w:rsidR="00365860" w:rsidRDefault="00B04FA1">
            <w:pPr>
              <w:pStyle w:val="TableParagraph"/>
              <w:spacing w:before="0"/>
              <w:ind w:left="110" w:right="101"/>
              <w:jc w:val="both"/>
              <w:rPr>
                <w:sz w:val="24"/>
              </w:rPr>
            </w:pPr>
            <w:r>
              <w:rPr>
                <w:color w:val="FFFFFF"/>
                <w:sz w:val="24"/>
              </w:rPr>
              <w:t xml:space="preserve">Numérotez de 1 à 5, selon l'ordre d'importance, quel est le langage qui vous fait vous sentir aimé(e). Ensuite, </w:t>
            </w:r>
            <w:proofErr w:type="gramStart"/>
            <w:r>
              <w:rPr>
                <w:color w:val="FFFFFF"/>
                <w:sz w:val="24"/>
              </w:rPr>
              <w:t>prenez le</w:t>
            </w:r>
            <w:proofErr w:type="gramEnd"/>
          </w:p>
          <w:p w:rsidR="00365860" w:rsidRDefault="00B04FA1">
            <w:pPr>
              <w:pStyle w:val="TableParagraph"/>
              <w:spacing w:before="0" w:line="257" w:lineRule="exact"/>
              <w:ind w:left="110"/>
              <w:jc w:val="both"/>
              <w:rPr>
                <w:sz w:val="24"/>
              </w:rPr>
            </w:pPr>
            <w:r>
              <w:rPr>
                <w:color w:val="FFFFFF"/>
                <w:sz w:val="24"/>
              </w:rPr>
              <w:t>temps d'en parler ensemble</w:t>
            </w:r>
          </w:p>
        </w:tc>
      </w:tr>
      <w:tr w:rsidR="00365860">
        <w:trPr>
          <w:trHeight w:val="355"/>
        </w:trPr>
        <w:tc>
          <w:tcPr>
            <w:tcW w:w="831" w:type="dxa"/>
            <w:shd w:val="clear" w:color="auto" w:fill="93C0FC"/>
          </w:tcPr>
          <w:p w:rsidR="00365860" w:rsidRDefault="00B04FA1">
            <w:pPr>
              <w:pStyle w:val="TableParagraph"/>
              <w:spacing w:before="40"/>
              <w:ind w:left="141"/>
              <w:jc w:val="left"/>
              <w:rPr>
                <w:b/>
                <w:sz w:val="24"/>
              </w:rPr>
            </w:pPr>
            <w:r>
              <w:rPr>
                <w:b/>
                <w:sz w:val="24"/>
              </w:rPr>
              <w:t>Lui</w:t>
            </w:r>
          </w:p>
        </w:tc>
        <w:tc>
          <w:tcPr>
            <w:tcW w:w="2580" w:type="dxa"/>
            <w:shd w:val="clear" w:color="auto" w:fill="93C0FC"/>
          </w:tcPr>
          <w:p w:rsidR="00365860" w:rsidRDefault="00365860">
            <w:pPr>
              <w:pStyle w:val="TableParagraph"/>
              <w:spacing w:before="0"/>
              <w:ind w:left="0"/>
              <w:jc w:val="left"/>
            </w:pPr>
          </w:p>
        </w:tc>
        <w:tc>
          <w:tcPr>
            <w:tcW w:w="865" w:type="dxa"/>
            <w:shd w:val="clear" w:color="auto" w:fill="93C0FC"/>
          </w:tcPr>
          <w:p w:rsidR="00365860" w:rsidRDefault="00B04FA1">
            <w:pPr>
              <w:pStyle w:val="TableParagraph"/>
              <w:spacing w:before="40"/>
              <w:ind w:left="318" w:right="106"/>
              <w:rPr>
                <w:b/>
                <w:sz w:val="24"/>
              </w:rPr>
            </w:pPr>
            <w:r>
              <w:rPr>
                <w:b/>
                <w:sz w:val="24"/>
              </w:rPr>
              <w:t>Elle</w:t>
            </w:r>
          </w:p>
        </w:tc>
      </w:tr>
      <w:tr w:rsidR="00365860">
        <w:trPr>
          <w:trHeight w:val="355"/>
        </w:trPr>
        <w:tc>
          <w:tcPr>
            <w:tcW w:w="831" w:type="dxa"/>
            <w:tcBorders>
              <w:left w:val="single" w:sz="4" w:space="0" w:color="8DB3E2"/>
            </w:tcBorders>
          </w:tcPr>
          <w:p w:rsidR="00365860" w:rsidRDefault="00B04FA1">
            <w:pPr>
              <w:pStyle w:val="TableParagraph"/>
              <w:jc w:val="left"/>
              <w:rPr>
                <w:rFonts w:ascii="Webdings" w:hAnsi="Webdings"/>
                <w:sz w:val="24"/>
              </w:rPr>
            </w:pPr>
            <w:r>
              <w:rPr>
                <w:rFonts w:ascii="Webdings" w:hAnsi="Webdings"/>
                <w:sz w:val="24"/>
              </w:rPr>
              <w:t></w:t>
            </w:r>
          </w:p>
        </w:tc>
        <w:tc>
          <w:tcPr>
            <w:tcW w:w="2580" w:type="dxa"/>
          </w:tcPr>
          <w:p w:rsidR="00365860" w:rsidRDefault="00B04FA1">
            <w:pPr>
              <w:pStyle w:val="TableParagraph"/>
              <w:spacing w:before="35"/>
              <w:ind w:left="319" w:right="307"/>
              <w:rPr>
                <w:sz w:val="24"/>
              </w:rPr>
            </w:pPr>
            <w:r>
              <w:rPr>
                <w:sz w:val="24"/>
              </w:rPr>
              <w:t>Paroles valorisantes</w:t>
            </w:r>
          </w:p>
        </w:tc>
        <w:tc>
          <w:tcPr>
            <w:tcW w:w="865" w:type="dxa"/>
            <w:tcBorders>
              <w:right w:val="single" w:sz="4" w:space="0" w:color="8DB3E2"/>
            </w:tcBorders>
          </w:tcPr>
          <w:p w:rsidR="00365860" w:rsidRDefault="00B04FA1">
            <w:pPr>
              <w:pStyle w:val="TableParagraph"/>
              <w:ind w:left="217"/>
              <w:rPr>
                <w:rFonts w:ascii="Webdings" w:hAnsi="Webdings"/>
                <w:sz w:val="24"/>
              </w:rPr>
            </w:pPr>
            <w:r>
              <w:rPr>
                <w:rFonts w:ascii="Webdings" w:hAnsi="Webdings"/>
                <w:sz w:val="24"/>
              </w:rPr>
              <w:t></w:t>
            </w:r>
          </w:p>
        </w:tc>
      </w:tr>
      <w:tr w:rsidR="00365860">
        <w:trPr>
          <w:trHeight w:val="355"/>
        </w:trPr>
        <w:tc>
          <w:tcPr>
            <w:tcW w:w="831" w:type="dxa"/>
            <w:tcBorders>
              <w:left w:val="single" w:sz="4" w:space="0" w:color="8DB3E2"/>
            </w:tcBorders>
          </w:tcPr>
          <w:p w:rsidR="00365860" w:rsidRDefault="00B04FA1">
            <w:pPr>
              <w:pStyle w:val="TableParagraph"/>
              <w:jc w:val="left"/>
              <w:rPr>
                <w:rFonts w:ascii="Webdings" w:hAnsi="Webdings"/>
                <w:sz w:val="24"/>
              </w:rPr>
            </w:pPr>
            <w:r>
              <w:rPr>
                <w:rFonts w:ascii="Webdings" w:hAnsi="Webdings"/>
                <w:sz w:val="24"/>
              </w:rPr>
              <w:t></w:t>
            </w:r>
          </w:p>
        </w:tc>
        <w:tc>
          <w:tcPr>
            <w:tcW w:w="2580" w:type="dxa"/>
          </w:tcPr>
          <w:p w:rsidR="00365860" w:rsidRDefault="00B04FA1">
            <w:pPr>
              <w:pStyle w:val="TableParagraph"/>
              <w:spacing w:before="34"/>
              <w:ind w:left="319" w:right="307"/>
              <w:rPr>
                <w:sz w:val="24"/>
              </w:rPr>
            </w:pPr>
            <w:r>
              <w:rPr>
                <w:sz w:val="24"/>
              </w:rPr>
              <w:t>Moments de qualité</w:t>
            </w:r>
          </w:p>
        </w:tc>
        <w:tc>
          <w:tcPr>
            <w:tcW w:w="865" w:type="dxa"/>
            <w:tcBorders>
              <w:right w:val="single" w:sz="4" w:space="0" w:color="8DB3E2"/>
            </w:tcBorders>
          </w:tcPr>
          <w:p w:rsidR="00365860" w:rsidRDefault="00B04FA1">
            <w:pPr>
              <w:pStyle w:val="TableParagraph"/>
              <w:ind w:left="217"/>
              <w:rPr>
                <w:rFonts w:ascii="Webdings" w:hAnsi="Webdings"/>
                <w:sz w:val="24"/>
              </w:rPr>
            </w:pPr>
            <w:r>
              <w:rPr>
                <w:rFonts w:ascii="Webdings" w:hAnsi="Webdings"/>
                <w:sz w:val="24"/>
              </w:rPr>
              <w:t></w:t>
            </w:r>
          </w:p>
        </w:tc>
      </w:tr>
      <w:tr w:rsidR="00365860">
        <w:trPr>
          <w:trHeight w:val="350"/>
        </w:trPr>
        <w:tc>
          <w:tcPr>
            <w:tcW w:w="831" w:type="dxa"/>
            <w:tcBorders>
              <w:left w:val="single" w:sz="4" w:space="0" w:color="8DB3E2"/>
            </w:tcBorders>
          </w:tcPr>
          <w:p w:rsidR="00365860" w:rsidRDefault="00B04FA1">
            <w:pPr>
              <w:pStyle w:val="TableParagraph"/>
              <w:jc w:val="left"/>
              <w:rPr>
                <w:rFonts w:ascii="Webdings" w:hAnsi="Webdings"/>
                <w:sz w:val="24"/>
              </w:rPr>
            </w:pPr>
            <w:r>
              <w:rPr>
                <w:rFonts w:ascii="Webdings" w:hAnsi="Webdings"/>
                <w:sz w:val="24"/>
              </w:rPr>
              <w:t></w:t>
            </w:r>
          </w:p>
        </w:tc>
        <w:tc>
          <w:tcPr>
            <w:tcW w:w="2580" w:type="dxa"/>
          </w:tcPr>
          <w:p w:rsidR="00365860" w:rsidRDefault="00B04FA1">
            <w:pPr>
              <w:pStyle w:val="TableParagraph"/>
              <w:spacing w:before="34"/>
              <w:ind w:left="319" w:right="307"/>
              <w:rPr>
                <w:sz w:val="24"/>
              </w:rPr>
            </w:pPr>
            <w:r>
              <w:rPr>
                <w:sz w:val="24"/>
              </w:rPr>
              <w:t>Cadeaux</w:t>
            </w:r>
          </w:p>
        </w:tc>
        <w:tc>
          <w:tcPr>
            <w:tcW w:w="865" w:type="dxa"/>
            <w:tcBorders>
              <w:right w:val="single" w:sz="4" w:space="0" w:color="8DB3E2"/>
            </w:tcBorders>
          </w:tcPr>
          <w:p w:rsidR="00365860" w:rsidRDefault="00B04FA1">
            <w:pPr>
              <w:pStyle w:val="TableParagraph"/>
              <w:ind w:left="217"/>
              <w:rPr>
                <w:rFonts w:ascii="Webdings" w:hAnsi="Webdings"/>
                <w:sz w:val="24"/>
              </w:rPr>
            </w:pPr>
            <w:r>
              <w:rPr>
                <w:rFonts w:ascii="Webdings" w:hAnsi="Webdings"/>
                <w:sz w:val="24"/>
              </w:rPr>
              <w:t></w:t>
            </w:r>
          </w:p>
        </w:tc>
      </w:tr>
      <w:tr w:rsidR="00365860">
        <w:trPr>
          <w:trHeight w:val="340"/>
        </w:trPr>
        <w:tc>
          <w:tcPr>
            <w:tcW w:w="831" w:type="dxa"/>
            <w:tcBorders>
              <w:left w:val="single" w:sz="4" w:space="0" w:color="8DB3E2"/>
            </w:tcBorders>
          </w:tcPr>
          <w:p w:rsidR="00365860" w:rsidRDefault="00B04FA1">
            <w:pPr>
              <w:pStyle w:val="TableParagraph"/>
              <w:spacing w:before="52"/>
              <w:jc w:val="left"/>
              <w:rPr>
                <w:rFonts w:ascii="Webdings" w:hAnsi="Webdings"/>
                <w:sz w:val="24"/>
              </w:rPr>
            </w:pPr>
            <w:r>
              <w:rPr>
                <w:rFonts w:ascii="Webdings" w:hAnsi="Webdings"/>
                <w:sz w:val="24"/>
              </w:rPr>
              <w:t></w:t>
            </w:r>
          </w:p>
        </w:tc>
        <w:tc>
          <w:tcPr>
            <w:tcW w:w="2580" w:type="dxa"/>
          </w:tcPr>
          <w:p w:rsidR="00365860" w:rsidRDefault="00B04FA1">
            <w:pPr>
              <w:pStyle w:val="TableParagraph"/>
              <w:spacing w:before="29"/>
              <w:ind w:left="318" w:right="307"/>
              <w:rPr>
                <w:sz w:val="24"/>
              </w:rPr>
            </w:pPr>
            <w:r>
              <w:rPr>
                <w:sz w:val="24"/>
              </w:rPr>
              <w:t>Services rendus</w:t>
            </w:r>
          </w:p>
        </w:tc>
        <w:tc>
          <w:tcPr>
            <w:tcW w:w="865" w:type="dxa"/>
            <w:tcBorders>
              <w:right w:val="single" w:sz="4" w:space="0" w:color="8DB3E2"/>
            </w:tcBorders>
          </w:tcPr>
          <w:p w:rsidR="00365860" w:rsidRDefault="00B04FA1">
            <w:pPr>
              <w:pStyle w:val="TableParagraph"/>
              <w:spacing w:before="52"/>
              <w:ind w:left="217"/>
              <w:rPr>
                <w:rFonts w:ascii="Webdings" w:hAnsi="Webdings"/>
                <w:sz w:val="24"/>
              </w:rPr>
            </w:pPr>
            <w:r>
              <w:rPr>
                <w:rFonts w:ascii="Webdings" w:hAnsi="Webdings"/>
                <w:sz w:val="24"/>
              </w:rPr>
              <w:t></w:t>
            </w:r>
          </w:p>
        </w:tc>
      </w:tr>
      <w:tr w:rsidR="00365860">
        <w:trPr>
          <w:trHeight w:val="335"/>
        </w:trPr>
        <w:tc>
          <w:tcPr>
            <w:tcW w:w="831" w:type="dxa"/>
            <w:tcBorders>
              <w:left w:val="single" w:sz="4" w:space="0" w:color="8DB3E2"/>
              <w:bottom w:val="single" w:sz="4" w:space="0" w:color="8DB3E2"/>
            </w:tcBorders>
          </w:tcPr>
          <w:p w:rsidR="00365860" w:rsidRDefault="00B04FA1">
            <w:pPr>
              <w:pStyle w:val="TableParagraph"/>
              <w:spacing w:before="47"/>
              <w:jc w:val="left"/>
              <w:rPr>
                <w:rFonts w:ascii="Webdings" w:hAnsi="Webdings"/>
                <w:sz w:val="24"/>
              </w:rPr>
            </w:pPr>
            <w:r>
              <w:rPr>
                <w:rFonts w:ascii="Webdings" w:hAnsi="Webdings"/>
                <w:sz w:val="24"/>
              </w:rPr>
              <w:t></w:t>
            </w:r>
          </w:p>
        </w:tc>
        <w:tc>
          <w:tcPr>
            <w:tcW w:w="2580" w:type="dxa"/>
            <w:tcBorders>
              <w:bottom w:val="single" w:sz="4" w:space="0" w:color="8DB3E2"/>
            </w:tcBorders>
          </w:tcPr>
          <w:p w:rsidR="00365860" w:rsidRDefault="00B04FA1">
            <w:pPr>
              <w:pStyle w:val="TableParagraph"/>
              <w:spacing w:before="25"/>
              <w:ind w:left="319" w:right="306"/>
              <w:rPr>
                <w:sz w:val="24"/>
              </w:rPr>
            </w:pPr>
            <w:r>
              <w:rPr>
                <w:sz w:val="24"/>
              </w:rPr>
              <w:t>Toucher physique</w:t>
            </w:r>
          </w:p>
        </w:tc>
        <w:tc>
          <w:tcPr>
            <w:tcW w:w="865" w:type="dxa"/>
            <w:tcBorders>
              <w:bottom w:val="single" w:sz="4" w:space="0" w:color="8DB3E2"/>
              <w:right w:val="single" w:sz="4" w:space="0" w:color="8DB3E2"/>
            </w:tcBorders>
          </w:tcPr>
          <w:p w:rsidR="00365860" w:rsidRDefault="00B04FA1">
            <w:pPr>
              <w:pStyle w:val="TableParagraph"/>
              <w:spacing w:before="47"/>
              <w:ind w:left="217"/>
              <w:rPr>
                <w:rFonts w:ascii="Webdings" w:hAnsi="Webdings"/>
                <w:sz w:val="24"/>
              </w:rPr>
            </w:pPr>
            <w:r>
              <w:rPr>
                <w:rFonts w:ascii="Webdings" w:hAnsi="Webdings"/>
                <w:sz w:val="24"/>
              </w:rPr>
              <w:t></w:t>
            </w:r>
          </w:p>
        </w:tc>
      </w:tr>
    </w:tbl>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017BBA">
      <w:pPr>
        <w:pStyle w:val="Corpsdetexte"/>
        <w:rPr>
          <w:sz w:val="26"/>
        </w:rPr>
      </w:pPr>
      <w:r w:rsidRPr="00017BBA">
        <w:pict>
          <v:rect id="_x0000_s1100" style="position:absolute;margin-left:71.75pt;margin-top:16.9pt;width:2in;height:.5pt;z-index:-15715840;mso-wrap-distance-left:0;mso-wrap-distance-right:0;mso-position-horizontal-relative:page" fillcolor="black" stroked="f">
            <w10:wrap type="topAndBottom" anchorx="page"/>
          </v:rect>
        </w:pict>
      </w:r>
    </w:p>
    <w:p w:rsidR="00365860" w:rsidRDefault="00365860">
      <w:pPr>
        <w:rPr>
          <w:sz w:val="17"/>
        </w:rPr>
        <w:sectPr w:rsidR="00365860">
          <w:footerReference w:type="default" r:id="rId23"/>
          <w:pgSz w:w="11910" w:h="16840"/>
          <w:pgMar w:top="760" w:right="300" w:bottom="880" w:left="120" w:header="0" w:footer="684" w:gutter="0"/>
          <w:pgNumType w:start="14"/>
          <w:cols w:space="720"/>
        </w:sectPr>
      </w:pPr>
    </w:p>
    <w:p w:rsidR="00365860" w:rsidRDefault="00365860">
      <w:pPr>
        <w:pStyle w:val="Corpsdetexte"/>
        <w:rPr>
          <w:sz w:val="26"/>
        </w:rPr>
      </w:pPr>
    </w:p>
    <w:p w:rsidR="00365860" w:rsidRDefault="005D6C57">
      <w:pPr>
        <w:pStyle w:val="Corpsdetexte"/>
        <w:spacing w:before="5"/>
      </w:pPr>
      <w:r>
        <w:t>Notez pour vous ………………………………………………………….</w:t>
      </w:r>
    </w:p>
    <w:p w:rsidR="005D6C57" w:rsidRDefault="005D6C57">
      <w:pPr>
        <w:pStyle w:val="Corpsdetexte"/>
        <w:spacing w:before="5"/>
      </w:pPr>
    </w:p>
    <w:p w:rsidR="005D6C57" w:rsidRDefault="005D6C57">
      <w:pPr>
        <w:pStyle w:val="Corpsdetexte"/>
        <w:spacing w:before="5"/>
      </w:pPr>
    </w:p>
    <w:p w:rsidR="00365860" w:rsidRDefault="00B04FA1">
      <w:pPr>
        <w:spacing w:line="174" w:lineRule="exact"/>
        <w:jc w:val="right"/>
        <w:rPr>
          <w:rFonts w:ascii="Calibri"/>
          <w:b/>
          <w:sz w:val="19"/>
        </w:rPr>
      </w:pPr>
      <w:r>
        <w:rPr>
          <w:rFonts w:ascii="Calibri"/>
          <w:b/>
          <w:color w:val="E36C0A"/>
          <w:sz w:val="19"/>
        </w:rPr>
        <w:t>Argent</w:t>
      </w:r>
    </w:p>
    <w:p w:rsidR="00365860" w:rsidRDefault="00B04FA1" w:rsidP="005D6C57">
      <w:pPr>
        <w:pStyle w:val="Corpsdetexte"/>
        <w:rPr>
          <w:sz w:val="16"/>
        </w:rPr>
      </w:pPr>
      <w:r>
        <w:br w:type="column"/>
      </w:r>
      <w:r>
        <w:rPr>
          <w:color w:val="1F497D"/>
          <w:w w:val="105"/>
        </w:rPr>
        <w:lastRenderedPageBreak/>
        <w:t>C</w:t>
      </w:r>
      <w:r>
        <w:rPr>
          <w:color w:val="1F497D"/>
          <w:w w:val="105"/>
          <w:sz w:val="18"/>
        </w:rPr>
        <w:t>ES SUJETS QUI FACHENT</w:t>
      </w:r>
      <w:r>
        <w:rPr>
          <w:color w:val="1F497D"/>
          <w:w w:val="105"/>
          <w:position w:val="11"/>
          <w:sz w:val="16"/>
        </w:rPr>
        <w:t>9</w:t>
      </w:r>
    </w:p>
    <w:p w:rsidR="005D6C57" w:rsidRDefault="005D6C57">
      <w:pPr>
        <w:spacing w:before="76"/>
        <w:ind w:left="1315"/>
      </w:pPr>
    </w:p>
    <w:p w:rsidR="00365860" w:rsidRDefault="00B04FA1">
      <w:pPr>
        <w:spacing w:before="76"/>
        <w:ind w:left="1315"/>
        <w:rPr>
          <w:b/>
          <w:sz w:val="19"/>
        </w:rPr>
      </w:pPr>
      <w:r>
        <w:br w:type="column"/>
      </w:r>
      <w:proofErr w:type="gramStart"/>
      <w:r>
        <w:rPr>
          <w:b/>
          <w:w w:val="105"/>
          <w:sz w:val="19"/>
        </w:rPr>
        <w:lastRenderedPageBreak/>
        <w:t>rapidement</w:t>
      </w:r>
      <w:proofErr w:type="gramEnd"/>
      <w:r>
        <w:rPr>
          <w:b/>
          <w:w w:val="105"/>
          <w:sz w:val="19"/>
        </w:rPr>
        <w:t xml:space="preserve"> engendrer des</w:t>
      </w:r>
      <w:r>
        <w:rPr>
          <w:b/>
          <w:spacing w:val="-12"/>
          <w:w w:val="105"/>
          <w:sz w:val="19"/>
        </w:rPr>
        <w:t xml:space="preserve"> </w:t>
      </w:r>
      <w:r>
        <w:rPr>
          <w:b/>
          <w:w w:val="105"/>
          <w:sz w:val="19"/>
        </w:rPr>
        <w:t>tensions.</w:t>
      </w:r>
    </w:p>
    <w:p w:rsidR="00365860" w:rsidRDefault="00B04FA1" w:rsidP="00197E13">
      <w:pPr>
        <w:pStyle w:val="Paragraphedeliste"/>
        <w:numPr>
          <w:ilvl w:val="0"/>
          <w:numId w:val="30"/>
        </w:numPr>
        <w:tabs>
          <w:tab w:val="left" w:pos="1740"/>
          <w:tab w:val="left" w:pos="1742"/>
        </w:tabs>
        <w:spacing w:before="12"/>
        <w:ind w:hanging="361"/>
        <w:rPr>
          <w:rFonts w:ascii="Symbol" w:hAnsi="Symbol"/>
          <w:b/>
          <w:color w:val="548DD4"/>
          <w:sz w:val="19"/>
        </w:rPr>
      </w:pPr>
      <w:r>
        <w:rPr>
          <w:b/>
          <w:color w:val="548DD4"/>
          <w:sz w:val="19"/>
        </w:rPr>
        <w:t xml:space="preserve">A </w:t>
      </w:r>
      <w:r>
        <w:rPr>
          <w:b/>
          <w:color w:val="548DD4"/>
          <w:sz w:val="16"/>
        </w:rPr>
        <w:t>EVITER</w:t>
      </w:r>
      <w:r>
        <w:rPr>
          <w:b/>
          <w:color w:val="548DD4"/>
          <w:sz w:val="19"/>
        </w:rPr>
        <w:t>:</w:t>
      </w:r>
    </w:p>
    <w:p w:rsidR="00365860" w:rsidRDefault="00B04FA1" w:rsidP="00197E13">
      <w:pPr>
        <w:pStyle w:val="Paragraphedeliste"/>
        <w:numPr>
          <w:ilvl w:val="1"/>
          <w:numId w:val="30"/>
        </w:numPr>
        <w:tabs>
          <w:tab w:val="left" w:pos="2165"/>
          <w:tab w:val="left" w:pos="2166"/>
        </w:tabs>
        <w:spacing w:before="12" w:line="232" w:lineRule="exact"/>
        <w:ind w:hanging="361"/>
        <w:rPr>
          <w:sz w:val="19"/>
        </w:rPr>
      </w:pPr>
      <w:r>
        <w:rPr>
          <w:w w:val="105"/>
          <w:sz w:val="19"/>
        </w:rPr>
        <w:t>Ne jamais en</w:t>
      </w:r>
      <w:r>
        <w:rPr>
          <w:spacing w:val="2"/>
          <w:w w:val="105"/>
          <w:sz w:val="19"/>
        </w:rPr>
        <w:t xml:space="preserve"> </w:t>
      </w:r>
      <w:r>
        <w:rPr>
          <w:w w:val="105"/>
          <w:sz w:val="19"/>
        </w:rPr>
        <w:t>parler.</w:t>
      </w:r>
    </w:p>
    <w:p w:rsidR="00365860" w:rsidRDefault="00B04FA1" w:rsidP="00197E13">
      <w:pPr>
        <w:pStyle w:val="Paragraphedeliste"/>
        <w:numPr>
          <w:ilvl w:val="1"/>
          <w:numId w:val="30"/>
        </w:numPr>
        <w:tabs>
          <w:tab w:val="left" w:pos="2165"/>
          <w:tab w:val="left" w:pos="2166"/>
        </w:tabs>
        <w:spacing w:before="1" w:line="235" w:lineRule="auto"/>
        <w:ind w:right="1344"/>
        <w:rPr>
          <w:sz w:val="19"/>
        </w:rPr>
      </w:pPr>
      <w:r>
        <w:rPr>
          <w:w w:val="105"/>
          <w:sz w:val="19"/>
        </w:rPr>
        <w:t>Reproduire les modèles par conviction idéologique.</w:t>
      </w:r>
    </w:p>
    <w:p w:rsidR="00365860" w:rsidRDefault="00B04FA1" w:rsidP="00197E13">
      <w:pPr>
        <w:pStyle w:val="Paragraphedeliste"/>
        <w:numPr>
          <w:ilvl w:val="0"/>
          <w:numId w:val="30"/>
        </w:numPr>
        <w:tabs>
          <w:tab w:val="left" w:pos="1740"/>
          <w:tab w:val="left" w:pos="1741"/>
        </w:tabs>
        <w:spacing w:before="14"/>
        <w:ind w:left="1740" w:hanging="361"/>
        <w:rPr>
          <w:rFonts w:ascii="Symbol" w:hAnsi="Symbol"/>
          <w:b/>
          <w:color w:val="548DD4"/>
          <w:sz w:val="19"/>
        </w:rPr>
      </w:pPr>
      <w:proofErr w:type="gramStart"/>
      <w:r>
        <w:rPr>
          <w:b/>
          <w:color w:val="548DD4"/>
          <w:sz w:val="19"/>
        </w:rPr>
        <w:t>P</w:t>
      </w:r>
      <w:r>
        <w:rPr>
          <w:b/>
          <w:color w:val="548DD4"/>
          <w:sz w:val="16"/>
        </w:rPr>
        <w:t>ISTES</w:t>
      </w:r>
      <w:proofErr w:type="gramEnd"/>
      <w:r>
        <w:rPr>
          <w:b/>
          <w:color w:val="548DD4"/>
          <w:sz w:val="19"/>
        </w:rPr>
        <w:t>:</w:t>
      </w:r>
    </w:p>
    <w:p w:rsidR="00365860" w:rsidRDefault="00B04FA1" w:rsidP="00197E13">
      <w:pPr>
        <w:pStyle w:val="Paragraphedeliste"/>
        <w:numPr>
          <w:ilvl w:val="1"/>
          <w:numId w:val="30"/>
        </w:numPr>
        <w:tabs>
          <w:tab w:val="left" w:pos="2165"/>
          <w:tab w:val="left" w:pos="2166"/>
        </w:tabs>
        <w:spacing w:before="14" w:line="235" w:lineRule="auto"/>
        <w:ind w:right="1163"/>
        <w:rPr>
          <w:sz w:val="19"/>
        </w:rPr>
      </w:pPr>
      <w:r>
        <w:rPr>
          <w:w w:val="105"/>
          <w:sz w:val="19"/>
        </w:rPr>
        <w:t>Tenir compte des attentes de chacun, des enfants ainsi que des changements</w:t>
      </w:r>
      <w:r>
        <w:rPr>
          <w:spacing w:val="-4"/>
          <w:w w:val="105"/>
          <w:sz w:val="19"/>
        </w:rPr>
        <w:t xml:space="preserve"> </w:t>
      </w:r>
      <w:r>
        <w:rPr>
          <w:w w:val="105"/>
          <w:sz w:val="19"/>
        </w:rPr>
        <w:t>de</w:t>
      </w:r>
    </w:p>
    <w:p w:rsidR="00365860" w:rsidRDefault="00365860">
      <w:pPr>
        <w:spacing w:line="235" w:lineRule="auto"/>
        <w:rPr>
          <w:sz w:val="19"/>
        </w:rPr>
        <w:sectPr w:rsidR="00365860" w:rsidSect="005D6C57">
          <w:pgSz w:w="11910" w:h="16840"/>
          <w:pgMar w:top="284" w:right="300" w:bottom="880" w:left="120" w:header="0" w:footer="684" w:gutter="0"/>
          <w:cols w:num="3" w:space="720" w:equalWidth="0">
            <w:col w:w="1865" w:space="40"/>
            <w:col w:w="2775" w:space="206"/>
            <w:col w:w="6604"/>
          </w:cols>
        </w:sectPr>
      </w:pPr>
    </w:p>
    <w:p w:rsidR="00365860" w:rsidRDefault="00B04FA1">
      <w:pPr>
        <w:spacing w:before="84" w:line="252" w:lineRule="auto"/>
        <w:ind w:left="1315"/>
        <w:rPr>
          <w:b/>
          <w:sz w:val="19"/>
        </w:rPr>
      </w:pPr>
      <w:r>
        <w:rPr>
          <w:b/>
          <w:w w:val="105"/>
          <w:sz w:val="19"/>
        </w:rPr>
        <w:lastRenderedPageBreak/>
        <w:t>C'est le premier motif de divorce invoqué (60%). Très délicat, ce sujet est à évoquer très vite et à chaque fois que nécessaire en fonction des évolutions de la vie commune : arrivée des enfants, chômage, retraite… Dans la vie de couple, on est invité à mettre tout en commun, en fonction de la situation réelle, du caractère et des talents de chacun. Y compris la gestion de l'argent et du patrimoine (même s'il est peu important).</w:t>
      </w:r>
    </w:p>
    <w:p w:rsidR="00365860" w:rsidRDefault="00B04FA1" w:rsidP="00197E13">
      <w:pPr>
        <w:pStyle w:val="Paragraphedeliste"/>
        <w:numPr>
          <w:ilvl w:val="0"/>
          <w:numId w:val="30"/>
        </w:numPr>
        <w:tabs>
          <w:tab w:val="left" w:pos="1740"/>
          <w:tab w:val="left" w:pos="1741"/>
        </w:tabs>
        <w:spacing w:before="12"/>
        <w:ind w:left="1740" w:hanging="361"/>
        <w:rPr>
          <w:rFonts w:ascii="Symbol" w:hAnsi="Symbol"/>
          <w:b/>
          <w:sz w:val="19"/>
        </w:rPr>
      </w:pPr>
      <w:r>
        <w:rPr>
          <w:b/>
          <w:color w:val="4F81BD"/>
          <w:sz w:val="19"/>
        </w:rPr>
        <w:t>A</w:t>
      </w:r>
      <w:r>
        <w:rPr>
          <w:b/>
          <w:color w:val="4F81BD"/>
          <w:spacing w:val="-5"/>
          <w:sz w:val="19"/>
        </w:rPr>
        <w:t xml:space="preserve"> </w:t>
      </w:r>
      <w:r>
        <w:rPr>
          <w:b/>
          <w:color w:val="4F81BD"/>
          <w:sz w:val="16"/>
        </w:rPr>
        <w:t>EVITER</w:t>
      </w:r>
      <w:r>
        <w:rPr>
          <w:b/>
          <w:color w:val="4F81BD"/>
          <w:sz w:val="19"/>
        </w:rPr>
        <w:t>:</w:t>
      </w:r>
    </w:p>
    <w:p w:rsidR="00365860" w:rsidRDefault="00B04FA1">
      <w:pPr>
        <w:spacing w:before="5" w:line="204" w:lineRule="exact"/>
        <w:ind w:left="1314"/>
        <w:rPr>
          <w:sz w:val="19"/>
        </w:rPr>
      </w:pPr>
      <w:r>
        <w:rPr>
          <w:w w:val="105"/>
          <w:sz w:val="19"/>
        </w:rPr>
        <w:t>Ne jamais en parler. Les amoureux trouvent</w:t>
      </w:r>
    </w:p>
    <w:p w:rsidR="00365860" w:rsidRDefault="00B04FA1">
      <w:pPr>
        <w:pStyle w:val="Corpsdetexte"/>
        <w:rPr>
          <w:sz w:val="26"/>
        </w:rPr>
      </w:pPr>
      <w:r>
        <w:br w:type="column"/>
      </w:r>
    </w:p>
    <w:p w:rsidR="00365860" w:rsidRDefault="00365860">
      <w:pPr>
        <w:pStyle w:val="Corpsdetexte"/>
        <w:rPr>
          <w:sz w:val="26"/>
        </w:rPr>
      </w:pPr>
    </w:p>
    <w:p w:rsidR="00365860" w:rsidRDefault="00365860">
      <w:pPr>
        <w:pStyle w:val="Corpsdetexte"/>
        <w:rPr>
          <w:sz w:val="26"/>
        </w:rPr>
      </w:pPr>
    </w:p>
    <w:p w:rsidR="00365860" w:rsidRDefault="00365860">
      <w:pPr>
        <w:pStyle w:val="Corpsdetexte"/>
        <w:rPr>
          <w:sz w:val="26"/>
        </w:rPr>
      </w:pPr>
    </w:p>
    <w:p w:rsidR="00365860" w:rsidRDefault="00365860">
      <w:pPr>
        <w:pStyle w:val="Corpsdetexte"/>
        <w:rPr>
          <w:sz w:val="26"/>
        </w:rPr>
      </w:pPr>
    </w:p>
    <w:p w:rsidR="00365860" w:rsidRDefault="00365860">
      <w:pPr>
        <w:pStyle w:val="Corpsdetexte"/>
        <w:rPr>
          <w:sz w:val="26"/>
        </w:rPr>
      </w:pPr>
    </w:p>
    <w:p w:rsidR="00365860" w:rsidRDefault="00365860">
      <w:pPr>
        <w:pStyle w:val="Corpsdetexte"/>
        <w:rPr>
          <w:sz w:val="26"/>
        </w:rPr>
      </w:pPr>
    </w:p>
    <w:p w:rsidR="00365860" w:rsidRDefault="00365860">
      <w:pPr>
        <w:pStyle w:val="Corpsdetexte"/>
        <w:rPr>
          <w:sz w:val="26"/>
        </w:rPr>
      </w:pPr>
    </w:p>
    <w:p w:rsidR="00365860" w:rsidRDefault="00017BBA">
      <w:pPr>
        <w:spacing w:before="181"/>
        <w:ind w:left="683"/>
        <w:rPr>
          <w:rFonts w:ascii="Calibri"/>
          <w:b/>
          <w:sz w:val="19"/>
        </w:rPr>
      </w:pPr>
      <w:r w:rsidRPr="00017BBA">
        <w:pict>
          <v:rect id="_x0000_s1098" style="position:absolute;left:0;text-align:left;margin-left:314.65pt;margin-top:6.55pt;width:211.7pt;height:.5pt;z-index:15744000;mso-position-horizontal-relative:page" fillcolor="black" stroked="f">
            <w10:wrap anchorx="page"/>
          </v:rect>
        </w:pict>
      </w:r>
      <w:r w:rsidR="00B04FA1">
        <w:rPr>
          <w:rFonts w:ascii="Calibri"/>
          <w:b/>
          <w:color w:val="E36C0A"/>
          <w:sz w:val="19"/>
        </w:rPr>
        <w:t>Amis</w:t>
      </w:r>
    </w:p>
    <w:p w:rsidR="00365860" w:rsidRDefault="00B04FA1">
      <w:pPr>
        <w:spacing w:line="217" w:lineRule="exact"/>
        <w:ind w:left="409"/>
        <w:rPr>
          <w:sz w:val="19"/>
        </w:rPr>
      </w:pPr>
      <w:r>
        <w:br w:type="column"/>
      </w:r>
      <w:proofErr w:type="gramStart"/>
      <w:r>
        <w:rPr>
          <w:w w:val="105"/>
          <w:sz w:val="19"/>
        </w:rPr>
        <w:lastRenderedPageBreak/>
        <w:t>situation</w:t>
      </w:r>
      <w:proofErr w:type="gramEnd"/>
      <w:r>
        <w:rPr>
          <w:w w:val="105"/>
          <w:sz w:val="19"/>
        </w:rPr>
        <w:t>.</w:t>
      </w:r>
    </w:p>
    <w:p w:rsidR="00365860" w:rsidRDefault="00B04FA1" w:rsidP="00197E13">
      <w:pPr>
        <w:pStyle w:val="Paragraphedeliste"/>
        <w:numPr>
          <w:ilvl w:val="0"/>
          <w:numId w:val="29"/>
        </w:numPr>
        <w:tabs>
          <w:tab w:val="left" w:pos="410"/>
        </w:tabs>
        <w:spacing w:before="7" w:line="244" w:lineRule="auto"/>
        <w:ind w:right="1529"/>
        <w:jc w:val="both"/>
        <w:rPr>
          <w:sz w:val="19"/>
        </w:rPr>
      </w:pPr>
      <w:r>
        <w:rPr>
          <w:w w:val="105"/>
          <w:sz w:val="19"/>
        </w:rPr>
        <w:t>Ne pas avoir peur de revenir sur une décision qui a déséquilibré la vie de couple.</w:t>
      </w:r>
    </w:p>
    <w:p w:rsidR="00365860" w:rsidRDefault="00B04FA1" w:rsidP="00197E13">
      <w:pPr>
        <w:pStyle w:val="Paragraphedeliste"/>
        <w:numPr>
          <w:ilvl w:val="0"/>
          <w:numId w:val="29"/>
        </w:numPr>
        <w:tabs>
          <w:tab w:val="left" w:pos="409"/>
          <w:tab w:val="left" w:pos="410"/>
        </w:tabs>
        <w:spacing w:before="10" w:line="235" w:lineRule="auto"/>
        <w:ind w:right="1200"/>
        <w:rPr>
          <w:sz w:val="19"/>
        </w:rPr>
      </w:pPr>
      <w:r>
        <w:rPr>
          <w:w w:val="105"/>
          <w:sz w:val="19"/>
        </w:rPr>
        <w:t>Bien peser les priorités, séparément puis en</w:t>
      </w:r>
      <w:r>
        <w:rPr>
          <w:spacing w:val="1"/>
          <w:w w:val="105"/>
          <w:sz w:val="19"/>
        </w:rPr>
        <w:t xml:space="preserve"> </w:t>
      </w:r>
      <w:r>
        <w:rPr>
          <w:w w:val="105"/>
          <w:sz w:val="19"/>
        </w:rPr>
        <w:t>couple.</w:t>
      </w:r>
    </w:p>
    <w:p w:rsidR="00365860" w:rsidRDefault="00B04FA1" w:rsidP="00197E13">
      <w:pPr>
        <w:pStyle w:val="Paragraphedeliste"/>
        <w:numPr>
          <w:ilvl w:val="0"/>
          <w:numId w:val="29"/>
        </w:numPr>
        <w:tabs>
          <w:tab w:val="left" w:pos="409"/>
          <w:tab w:val="left" w:pos="410"/>
        </w:tabs>
        <w:spacing w:before="13" w:line="247" w:lineRule="auto"/>
        <w:ind w:right="1366"/>
        <w:rPr>
          <w:sz w:val="19"/>
        </w:rPr>
      </w:pPr>
      <w:r>
        <w:rPr>
          <w:w w:val="105"/>
          <w:sz w:val="19"/>
        </w:rPr>
        <w:t xml:space="preserve">Faire un point chaque année (horaires, disponibilité à notre conjoint, aux enfants, à la prière, à mon travail, à l'épanouissement de chacun </w:t>
      </w:r>
      <w:proofErr w:type="spellStart"/>
      <w:r>
        <w:rPr>
          <w:w w:val="105"/>
          <w:sz w:val="19"/>
        </w:rPr>
        <w:t>etc</w:t>
      </w:r>
      <w:proofErr w:type="spellEnd"/>
      <w:r>
        <w:rPr>
          <w:w w:val="105"/>
          <w:sz w:val="19"/>
        </w:rPr>
        <w:t>…)</w:t>
      </w:r>
    </w:p>
    <w:p w:rsidR="00365860" w:rsidRDefault="00365860">
      <w:pPr>
        <w:spacing w:line="247" w:lineRule="auto"/>
        <w:rPr>
          <w:sz w:val="19"/>
        </w:rPr>
        <w:sectPr w:rsidR="00365860">
          <w:type w:val="continuous"/>
          <w:pgSz w:w="11910" w:h="16840"/>
          <w:pgMar w:top="760" w:right="300" w:bottom="880" w:left="120" w:header="720" w:footer="720" w:gutter="0"/>
          <w:cols w:num="3" w:space="720" w:equalWidth="0">
            <w:col w:w="5478" w:space="40"/>
            <w:col w:w="1086" w:space="39"/>
            <w:col w:w="4847"/>
          </w:cols>
        </w:sectPr>
      </w:pPr>
    </w:p>
    <w:p w:rsidR="00365860" w:rsidRDefault="00B04FA1">
      <w:pPr>
        <w:spacing w:before="27" w:line="252" w:lineRule="auto"/>
        <w:ind w:left="1314" w:right="297"/>
        <w:rPr>
          <w:sz w:val="19"/>
        </w:rPr>
      </w:pPr>
      <w:proofErr w:type="gramStart"/>
      <w:r>
        <w:rPr>
          <w:w w:val="105"/>
          <w:sz w:val="19"/>
        </w:rPr>
        <w:lastRenderedPageBreak/>
        <w:t>souvent</w:t>
      </w:r>
      <w:proofErr w:type="gramEnd"/>
      <w:r>
        <w:rPr>
          <w:w w:val="105"/>
          <w:sz w:val="19"/>
        </w:rPr>
        <w:t xml:space="preserve"> sordide de "faire les comptes" quand on s'aime…</w:t>
      </w:r>
    </w:p>
    <w:p w:rsidR="00365860" w:rsidRDefault="00B04FA1" w:rsidP="00197E13">
      <w:pPr>
        <w:pStyle w:val="Paragraphedeliste"/>
        <w:numPr>
          <w:ilvl w:val="1"/>
          <w:numId w:val="29"/>
        </w:numPr>
        <w:tabs>
          <w:tab w:val="left" w:pos="1740"/>
          <w:tab w:val="left" w:pos="1741"/>
        </w:tabs>
        <w:spacing w:before="3"/>
        <w:ind w:hanging="361"/>
        <w:rPr>
          <w:rFonts w:ascii="Symbol" w:hAnsi="Symbol"/>
          <w:b/>
          <w:sz w:val="19"/>
        </w:rPr>
      </w:pPr>
      <w:proofErr w:type="gramStart"/>
      <w:r>
        <w:rPr>
          <w:b/>
          <w:color w:val="4F81BD"/>
          <w:sz w:val="19"/>
        </w:rPr>
        <w:t>P</w:t>
      </w:r>
      <w:r>
        <w:rPr>
          <w:b/>
          <w:color w:val="4F81BD"/>
          <w:sz w:val="16"/>
        </w:rPr>
        <w:t>ISTES</w:t>
      </w:r>
      <w:proofErr w:type="gramEnd"/>
      <w:r>
        <w:rPr>
          <w:b/>
          <w:color w:val="4F81BD"/>
          <w:sz w:val="19"/>
        </w:rPr>
        <w:t>:</w:t>
      </w:r>
    </w:p>
    <w:p w:rsidR="00365860" w:rsidRDefault="00B04FA1">
      <w:pPr>
        <w:spacing w:before="11" w:line="252" w:lineRule="auto"/>
        <w:ind w:left="1314" w:right="294"/>
        <w:rPr>
          <w:sz w:val="19"/>
        </w:rPr>
      </w:pPr>
      <w:r>
        <w:rPr>
          <w:w w:val="105"/>
          <w:sz w:val="19"/>
        </w:rPr>
        <w:t>Essayer de faire un budget ensemble, de voir les priorités. Cela ne s'oppose pas à ce que chacun dispose d'un espace réel d'autonomie</w:t>
      </w:r>
    </w:p>
    <w:p w:rsidR="00365860" w:rsidRDefault="00365860">
      <w:pPr>
        <w:pStyle w:val="Corpsdetexte"/>
        <w:spacing w:before="2"/>
      </w:pPr>
    </w:p>
    <w:p w:rsidR="00365860" w:rsidRDefault="00017BBA">
      <w:pPr>
        <w:ind w:left="1314"/>
        <w:rPr>
          <w:rFonts w:ascii="Calibri" w:hAnsi="Calibri"/>
          <w:b/>
          <w:sz w:val="19"/>
        </w:rPr>
      </w:pPr>
      <w:r w:rsidRPr="00017BBA">
        <w:pict>
          <v:rect id="_x0000_s1097" style="position:absolute;left:0;text-align:left;margin-left:70.3pt;margin-top:-2.5pt;width:211.7pt;height:.5pt;z-index:15743488;mso-position-horizontal-relative:page" fillcolor="black" stroked="f">
            <w10:wrap anchorx="page"/>
          </v:rect>
        </w:pict>
      </w:r>
      <w:r w:rsidR="00B04FA1">
        <w:rPr>
          <w:rFonts w:ascii="Calibri" w:hAnsi="Calibri"/>
          <w:b/>
          <w:color w:val="E36C0A"/>
          <w:w w:val="105"/>
          <w:sz w:val="19"/>
        </w:rPr>
        <w:t>Sexualité</w:t>
      </w:r>
    </w:p>
    <w:p w:rsidR="00365860" w:rsidRDefault="00B04FA1" w:rsidP="00197E13">
      <w:pPr>
        <w:pStyle w:val="Paragraphedeliste"/>
        <w:numPr>
          <w:ilvl w:val="1"/>
          <w:numId w:val="29"/>
        </w:numPr>
        <w:tabs>
          <w:tab w:val="left" w:pos="1740"/>
          <w:tab w:val="left" w:pos="1741"/>
        </w:tabs>
        <w:spacing w:before="27"/>
        <w:rPr>
          <w:rFonts w:ascii="Symbol" w:hAnsi="Symbol"/>
          <w:b/>
          <w:color w:val="548DD4"/>
          <w:sz w:val="19"/>
        </w:rPr>
      </w:pPr>
      <w:r>
        <w:rPr>
          <w:b/>
          <w:color w:val="548DD4"/>
          <w:sz w:val="19"/>
        </w:rPr>
        <w:t>A</w:t>
      </w:r>
      <w:r>
        <w:rPr>
          <w:b/>
          <w:color w:val="548DD4"/>
          <w:spacing w:val="-6"/>
          <w:sz w:val="19"/>
        </w:rPr>
        <w:t xml:space="preserve"> </w:t>
      </w:r>
      <w:r>
        <w:rPr>
          <w:b/>
          <w:color w:val="548DD4"/>
          <w:sz w:val="16"/>
        </w:rPr>
        <w:t>EVITER</w:t>
      </w:r>
      <w:r>
        <w:rPr>
          <w:b/>
          <w:color w:val="548DD4"/>
          <w:sz w:val="19"/>
        </w:rPr>
        <w:t>:</w:t>
      </w:r>
    </w:p>
    <w:p w:rsidR="00365860" w:rsidRDefault="00B04FA1" w:rsidP="00197E13">
      <w:pPr>
        <w:pStyle w:val="Paragraphedeliste"/>
        <w:numPr>
          <w:ilvl w:val="2"/>
          <w:numId w:val="29"/>
        </w:numPr>
        <w:tabs>
          <w:tab w:val="left" w:pos="2165"/>
          <w:tab w:val="left" w:pos="2166"/>
        </w:tabs>
        <w:spacing w:before="14" w:line="235" w:lineRule="auto"/>
        <w:ind w:right="468"/>
        <w:rPr>
          <w:sz w:val="19"/>
        </w:rPr>
      </w:pPr>
      <w:r>
        <w:rPr>
          <w:w w:val="105"/>
          <w:sz w:val="19"/>
        </w:rPr>
        <w:t>En faire un sujet tabou : cela ne fait qu'aggraver les difficultés</w:t>
      </w:r>
    </w:p>
    <w:p w:rsidR="00365860" w:rsidRDefault="00B04FA1" w:rsidP="00197E13">
      <w:pPr>
        <w:pStyle w:val="Paragraphedeliste"/>
        <w:numPr>
          <w:ilvl w:val="2"/>
          <w:numId w:val="29"/>
        </w:numPr>
        <w:tabs>
          <w:tab w:val="left" w:pos="2165"/>
          <w:tab w:val="left" w:pos="2166"/>
        </w:tabs>
        <w:spacing w:before="14" w:line="232" w:lineRule="exact"/>
        <w:ind w:hanging="361"/>
        <w:rPr>
          <w:sz w:val="19"/>
        </w:rPr>
      </w:pPr>
      <w:r>
        <w:rPr>
          <w:w w:val="105"/>
          <w:sz w:val="19"/>
        </w:rPr>
        <w:t>Ne pas respecter le désir de</w:t>
      </w:r>
      <w:r>
        <w:rPr>
          <w:spacing w:val="-2"/>
          <w:w w:val="105"/>
          <w:sz w:val="19"/>
        </w:rPr>
        <w:t xml:space="preserve"> </w:t>
      </w:r>
      <w:r>
        <w:rPr>
          <w:w w:val="105"/>
          <w:sz w:val="19"/>
        </w:rPr>
        <w:t>l'autre</w:t>
      </w:r>
    </w:p>
    <w:p w:rsidR="00365860" w:rsidRDefault="00B04FA1" w:rsidP="00197E13">
      <w:pPr>
        <w:pStyle w:val="Paragraphedeliste"/>
        <w:numPr>
          <w:ilvl w:val="2"/>
          <w:numId w:val="29"/>
        </w:numPr>
        <w:tabs>
          <w:tab w:val="left" w:pos="2165"/>
          <w:tab w:val="left" w:pos="2166"/>
        </w:tabs>
        <w:spacing w:before="4" w:line="230" w:lineRule="auto"/>
        <w:ind w:right="40"/>
        <w:rPr>
          <w:sz w:val="19"/>
        </w:rPr>
      </w:pPr>
      <w:r>
        <w:rPr>
          <w:w w:val="105"/>
          <w:sz w:val="19"/>
        </w:rPr>
        <w:t>Utiliser l'autre pour satisfaire ses propres pulsions</w:t>
      </w:r>
    </w:p>
    <w:p w:rsidR="00365860" w:rsidRDefault="00B04FA1" w:rsidP="00197E13">
      <w:pPr>
        <w:pStyle w:val="Paragraphedeliste"/>
        <w:numPr>
          <w:ilvl w:val="2"/>
          <w:numId w:val="29"/>
        </w:numPr>
        <w:tabs>
          <w:tab w:val="left" w:pos="2165"/>
          <w:tab w:val="left" w:pos="2166"/>
        </w:tabs>
        <w:spacing w:before="15" w:line="249" w:lineRule="auto"/>
        <w:ind w:right="1"/>
        <w:rPr>
          <w:sz w:val="19"/>
        </w:rPr>
      </w:pPr>
      <w:r>
        <w:rPr>
          <w:w w:val="105"/>
          <w:sz w:val="19"/>
        </w:rPr>
        <w:t>Croire qu'avec d'avantage de technique on s'épanouira mieux. Regarder des films ou des revues pornographiques se révèle catastrophique pour la vie amoureuse et sexuelle du</w:t>
      </w:r>
      <w:r>
        <w:rPr>
          <w:spacing w:val="2"/>
          <w:w w:val="105"/>
          <w:sz w:val="19"/>
        </w:rPr>
        <w:t xml:space="preserve"> </w:t>
      </w:r>
      <w:r>
        <w:rPr>
          <w:w w:val="105"/>
          <w:sz w:val="19"/>
        </w:rPr>
        <w:t>couple.</w:t>
      </w:r>
    </w:p>
    <w:p w:rsidR="00365860" w:rsidRDefault="00B04FA1" w:rsidP="00197E13">
      <w:pPr>
        <w:pStyle w:val="Paragraphedeliste"/>
        <w:numPr>
          <w:ilvl w:val="1"/>
          <w:numId w:val="29"/>
        </w:numPr>
        <w:tabs>
          <w:tab w:val="left" w:pos="1740"/>
          <w:tab w:val="left" w:pos="1741"/>
        </w:tabs>
        <w:ind w:hanging="361"/>
        <w:rPr>
          <w:rFonts w:ascii="Symbol" w:hAnsi="Symbol"/>
          <w:b/>
          <w:color w:val="548DD4"/>
          <w:sz w:val="19"/>
        </w:rPr>
      </w:pPr>
      <w:proofErr w:type="gramStart"/>
      <w:r>
        <w:rPr>
          <w:b/>
          <w:color w:val="548DD4"/>
          <w:sz w:val="19"/>
        </w:rPr>
        <w:t>P</w:t>
      </w:r>
      <w:r>
        <w:rPr>
          <w:b/>
          <w:color w:val="548DD4"/>
          <w:sz w:val="16"/>
        </w:rPr>
        <w:t>ISTES</w:t>
      </w:r>
      <w:proofErr w:type="gramEnd"/>
      <w:r>
        <w:rPr>
          <w:b/>
          <w:color w:val="548DD4"/>
          <w:sz w:val="19"/>
        </w:rPr>
        <w:t>:</w:t>
      </w:r>
    </w:p>
    <w:p w:rsidR="00365860" w:rsidRDefault="00B04FA1" w:rsidP="00197E13">
      <w:pPr>
        <w:pStyle w:val="Paragraphedeliste"/>
        <w:numPr>
          <w:ilvl w:val="2"/>
          <w:numId w:val="29"/>
        </w:numPr>
        <w:tabs>
          <w:tab w:val="left" w:pos="2165"/>
          <w:tab w:val="left" w:pos="2166"/>
        </w:tabs>
        <w:spacing w:before="11" w:line="247" w:lineRule="auto"/>
        <w:ind w:right="228"/>
        <w:rPr>
          <w:sz w:val="19"/>
        </w:rPr>
      </w:pPr>
      <w:r>
        <w:rPr>
          <w:w w:val="105"/>
          <w:sz w:val="19"/>
        </w:rPr>
        <w:t>En parler beaucoup ensemble, d'autant plus qu'il y a des difficultés et des amertumes. La sexualité et la vie amoureuse forment un tout à ne pas dissocier.</w:t>
      </w:r>
    </w:p>
    <w:p w:rsidR="00365860" w:rsidRDefault="00B04FA1" w:rsidP="00197E13">
      <w:pPr>
        <w:pStyle w:val="Paragraphedeliste"/>
        <w:numPr>
          <w:ilvl w:val="2"/>
          <w:numId w:val="29"/>
        </w:numPr>
        <w:tabs>
          <w:tab w:val="left" w:pos="2165"/>
          <w:tab w:val="left" w:pos="2166"/>
        </w:tabs>
        <w:spacing w:before="7" w:line="244" w:lineRule="auto"/>
        <w:ind w:right="70"/>
        <w:rPr>
          <w:sz w:val="19"/>
        </w:rPr>
      </w:pPr>
      <w:r>
        <w:rPr>
          <w:w w:val="105"/>
          <w:sz w:val="19"/>
        </w:rPr>
        <w:t>L'homme et la femme n'ont pas le même rythme dans l'éveil du désir ; en tenir compte</w:t>
      </w:r>
      <w:r>
        <w:rPr>
          <w:spacing w:val="1"/>
          <w:w w:val="105"/>
          <w:sz w:val="19"/>
        </w:rPr>
        <w:t xml:space="preserve"> </w:t>
      </w:r>
      <w:r>
        <w:rPr>
          <w:w w:val="105"/>
          <w:sz w:val="19"/>
        </w:rPr>
        <w:t>concrètement.</w:t>
      </w:r>
    </w:p>
    <w:p w:rsidR="00365860" w:rsidRDefault="00B04FA1" w:rsidP="00197E13">
      <w:pPr>
        <w:pStyle w:val="Paragraphedeliste"/>
        <w:numPr>
          <w:ilvl w:val="2"/>
          <w:numId w:val="29"/>
        </w:numPr>
        <w:tabs>
          <w:tab w:val="left" w:pos="2165"/>
          <w:tab w:val="left" w:pos="2166"/>
        </w:tabs>
        <w:spacing w:before="10" w:line="235" w:lineRule="auto"/>
        <w:rPr>
          <w:sz w:val="19"/>
        </w:rPr>
      </w:pPr>
      <w:r>
        <w:rPr>
          <w:w w:val="105"/>
          <w:sz w:val="19"/>
        </w:rPr>
        <w:t>Prendre du temps avant pour se retrouver, parler, s'apprécier, se</w:t>
      </w:r>
      <w:r>
        <w:rPr>
          <w:spacing w:val="-8"/>
          <w:w w:val="105"/>
          <w:sz w:val="19"/>
        </w:rPr>
        <w:t xml:space="preserve"> </w:t>
      </w:r>
      <w:r>
        <w:rPr>
          <w:w w:val="105"/>
          <w:sz w:val="19"/>
        </w:rPr>
        <w:t>détendre.</w:t>
      </w:r>
    </w:p>
    <w:p w:rsidR="00365860" w:rsidRDefault="00B04FA1" w:rsidP="00197E13">
      <w:pPr>
        <w:pStyle w:val="Paragraphedeliste"/>
        <w:numPr>
          <w:ilvl w:val="2"/>
          <w:numId w:val="29"/>
        </w:numPr>
        <w:tabs>
          <w:tab w:val="left" w:pos="2165"/>
          <w:tab w:val="left" w:pos="2166"/>
        </w:tabs>
        <w:spacing w:before="13" w:line="247" w:lineRule="auto"/>
        <w:ind w:right="90"/>
        <w:rPr>
          <w:sz w:val="19"/>
        </w:rPr>
      </w:pPr>
      <w:r>
        <w:rPr>
          <w:w w:val="105"/>
          <w:sz w:val="19"/>
        </w:rPr>
        <w:t>Ne pas reléguer les questions de régulation des naissances (parfois de contraception) à la seule épouse mais en prendre la responsabilité à</w:t>
      </w:r>
      <w:r>
        <w:rPr>
          <w:spacing w:val="-1"/>
          <w:w w:val="105"/>
          <w:sz w:val="19"/>
        </w:rPr>
        <w:t xml:space="preserve"> </w:t>
      </w:r>
      <w:r>
        <w:rPr>
          <w:w w:val="105"/>
          <w:sz w:val="19"/>
        </w:rPr>
        <w:t>deux.</w:t>
      </w:r>
    </w:p>
    <w:p w:rsidR="00365860" w:rsidRDefault="00365860">
      <w:pPr>
        <w:pStyle w:val="Corpsdetexte"/>
        <w:spacing w:before="5"/>
        <w:rPr>
          <w:sz w:val="21"/>
        </w:rPr>
      </w:pPr>
    </w:p>
    <w:p w:rsidR="00365860" w:rsidRDefault="00B04FA1">
      <w:pPr>
        <w:spacing w:before="1"/>
        <w:ind w:left="1314"/>
        <w:rPr>
          <w:rFonts w:ascii="Calibri"/>
          <w:b/>
          <w:sz w:val="19"/>
        </w:rPr>
      </w:pPr>
      <w:r>
        <w:rPr>
          <w:rFonts w:ascii="Calibri"/>
          <w:b/>
          <w:color w:val="E36C0A"/>
          <w:sz w:val="19"/>
        </w:rPr>
        <w:t>Travail et vie de famille</w:t>
      </w:r>
    </w:p>
    <w:p w:rsidR="00365860" w:rsidRDefault="00B04FA1">
      <w:pPr>
        <w:spacing w:before="26" w:line="252" w:lineRule="auto"/>
        <w:ind w:left="1314" w:right="165"/>
        <w:rPr>
          <w:b/>
          <w:sz w:val="19"/>
        </w:rPr>
      </w:pPr>
      <w:r>
        <w:rPr>
          <w:b/>
          <w:w w:val="105"/>
          <w:sz w:val="19"/>
        </w:rPr>
        <w:t xml:space="preserve">Concilier travail et vie de couple/famille n'est pas toujours évident…Pression exercée par l'entreprise, difficultés professionnelles, garde des enfants, </w:t>
      </w:r>
      <w:proofErr w:type="spellStart"/>
      <w:r>
        <w:rPr>
          <w:b/>
          <w:w w:val="105"/>
          <w:sz w:val="19"/>
        </w:rPr>
        <w:t>etc</w:t>
      </w:r>
      <w:proofErr w:type="spellEnd"/>
      <w:r>
        <w:rPr>
          <w:b/>
          <w:w w:val="105"/>
          <w:sz w:val="19"/>
        </w:rPr>
        <w:t>… Autant de sujets qui peuvent</w:t>
      </w:r>
    </w:p>
    <w:p w:rsidR="005D6C57" w:rsidRDefault="005D6C57">
      <w:pPr>
        <w:spacing w:line="252" w:lineRule="auto"/>
        <w:ind w:left="682" w:right="1628"/>
        <w:rPr>
          <w:b/>
          <w:w w:val="105"/>
          <w:sz w:val="19"/>
        </w:rPr>
      </w:pPr>
    </w:p>
    <w:p w:rsidR="00365860" w:rsidRDefault="00B04FA1">
      <w:pPr>
        <w:spacing w:line="252" w:lineRule="auto"/>
        <w:ind w:left="682" w:right="1628"/>
        <w:rPr>
          <w:b/>
          <w:sz w:val="19"/>
        </w:rPr>
      </w:pPr>
      <w:r>
        <w:rPr>
          <w:b/>
          <w:w w:val="105"/>
          <w:sz w:val="19"/>
        </w:rPr>
        <w:t xml:space="preserve">Se marier ou vivre en couple </w:t>
      </w:r>
      <w:r w:rsidR="005D6C57">
        <w:rPr>
          <w:b/>
          <w:w w:val="105"/>
          <w:sz w:val="19"/>
        </w:rPr>
        <w:t>b</w:t>
      </w:r>
      <w:r>
        <w:rPr>
          <w:b/>
          <w:w w:val="105"/>
          <w:sz w:val="19"/>
        </w:rPr>
        <w:t>ouscule bien souvent nos amitiés. Le couple est invité à reconstruire son propre réseau d'amis.</w:t>
      </w:r>
    </w:p>
    <w:p w:rsidR="00365860" w:rsidRDefault="00B04FA1">
      <w:pPr>
        <w:spacing w:before="2" w:line="247" w:lineRule="auto"/>
        <w:ind w:left="682" w:right="1185"/>
        <w:rPr>
          <w:b/>
          <w:sz w:val="19"/>
        </w:rPr>
      </w:pPr>
      <w:r>
        <w:rPr>
          <w:b/>
          <w:w w:val="105"/>
          <w:sz w:val="19"/>
        </w:rPr>
        <w:lastRenderedPageBreak/>
        <w:t>Cependant notre conjoint doit demeurer l'élu(e) de notre cœur.</w:t>
      </w:r>
    </w:p>
    <w:p w:rsidR="00365860" w:rsidRDefault="00B04FA1" w:rsidP="00197E13">
      <w:pPr>
        <w:pStyle w:val="Paragraphedeliste"/>
        <w:numPr>
          <w:ilvl w:val="0"/>
          <w:numId w:val="28"/>
        </w:numPr>
        <w:tabs>
          <w:tab w:val="left" w:pos="1108"/>
          <w:tab w:val="left" w:pos="1109"/>
        </w:tabs>
        <w:spacing w:before="6"/>
        <w:ind w:hanging="361"/>
        <w:rPr>
          <w:b/>
          <w:sz w:val="19"/>
        </w:rPr>
      </w:pPr>
      <w:r>
        <w:rPr>
          <w:b/>
          <w:color w:val="548DD4"/>
          <w:sz w:val="19"/>
        </w:rPr>
        <w:t>A</w:t>
      </w:r>
      <w:r>
        <w:rPr>
          <w:b/>
          <w:color w:val="548DD4"/>
          <w:spacing w:val="-6"/>
          <w:sz w:val="19"/>
        </w:rPr>
        <w:t xml:space="preserve"> </w:t>
      </w:r>
      <w:r>
        <w:rPr>
          <w:b/>
          <w:color w:val="548DD4"/>
          <w:sz w:val="16"/>
        </w:rPr>
        <w:t>EVITER</w:t>
      </w:r>
      <w:r>
        <w:rPr>
          <w:b/>
          <w:color w:val="548DD4"/>
          <w:sz w:val="19"/>
        </w:rPr>
        <w:t>:</w:t>
      </w:r>
    </w:p>
    <w:p w:rsidR="00365860" w:rsidRDefault="00B04FA1" w:rsidP="00197E13">
      <w:pPr>
        <w:pStyle w:val="Paragraphedeliste"/>
        <w:numPr>
          <w:ilvl w:val="1"/>
          <w:numId w:val="28"/>
        </w:numPr>
        <w:tabs>
          <w:tab w:val="left" w:pos="1533"/>
          <w:tab w:val="left" w:pos="1534"/>
        </w:tabs>
        <w:spacing w:before="11" w:line="244" w:lineRule="auto"/>
        <w:ind w:right="1321"/>
        <w:rPr>
          <w:sz w:val="19"/>
        </w:rPr>
      </w:pPr>
      <w:r>
        <w:rPr>
          <w:w w:val="105"/>
          <w:sz w:val="19"/>
        </w:rPr>
        <w:t>Continuer à vivre les relations extérieures de la même façon que nous les vivions célibataire.</w:t>
      </w:r>
    </w:p>
    <w:p w:rsidR="00365860" w:rsidRDefault="00B04FA1" w:rsidP="00197E13">
      <w:pPr>
        <w:pStyle w:val="Paragraphedeliste"/>
        <w:numPr>
          <w:ilvl w:val="1"/>
          <w:numId w:val="28"/>
        </w:numPr>
        <w:tabs>
          <w:tab w:val="left" w:pos="1533"/>
          <w:tab w:val="left" w:pos="1534"/>
        </w:tabs>
        <w:spacing w:before="7" w:line="233" w:lineRule="exact"/>
        <w:ind w:hanging="361"/>
        <w:rPr>
          <w:sz w:val="19"/>
        </w:rPr>
      </w:pPr>
      <w:r>
        <w:rPr>
          <w:w w:val="105"/>
          <w:sz w:val="19"/>
        </w:rPr>
        <w:t>Couper systématiquement toute relation.</w:t>
      </w:r>
    </w:p>
    <w:p w:rsidR="00365860" w:rsidRDefault="00B04FA1" w:rsidP="00197E13">
      <w:pPr>
        <w:pStyle w:val="Paragraphedeliste"/>
        <w:numPr>
          <w:ilvl w:val="0"/>
          <w:numId w:val="28"/>
        </w:numPr>
        <w:tabs>
          <w:tab w:val="left" w:pos="1108"/>
          <w:tab w:val="left" w:pos="1109"/>
        </w:tabs>
        <w:spacing w:line="231" w:lineRule="exact"/>
        <w:ind w:hanging="361"/>
        <w:rPr>
          <w:b/>
          <w:sz w:val="19"/>
        </w:rPr>
      </w:pPr>
      <w:proofErr w:type="gramStart"/>
      <w:r>
        <w:rPr>
          <w:b/>
          <w:color w:val="548DD4"/>
          <w:sz w:val="19"/>
        </w:rPr>
        <w:t>P</w:t>
      </w:r>
      <w:r>
        <w:rPr>
          <w:b/>
          <w:color w:val="548DD4"/>
          <w:sz w:val="16"/>
        </w:rPr>
        <w:t>ISTES</w:t>
      </w:r>
      <w:proofErr w:type="gramEnd"/>
      <w:r>
        <w:rPr>
          <w:b/>
          <w:color w:val="548DD4"/>
          <w:sz w:val="19"/>
        </w:rPr>
        <w:t>:</w:t>
      </w:r>
    </w:p>
    <w:p w:rsidR="00365860" w:rsidRDefault="00B04FA1" w:rsidP="00197E13">
      <w:pPr>
        <w:pStyle w:val="Paragraphedeliste"/>
        <w:numPr>
          <w:ilvl w:val="1"/>
          <w:numId w:val="28"/>
        </w:numPr>
        <w:tabs>
          <w:tab w:val="left" w:pos="1533"/>
          <w:tab w:val="left" w:pos="1534"/>
        </w:tabs>
        <w:spacing w:before="15" w:line="235" w:lineRule="auto"/>
        <w:ind w:right="1183"/>
        <w:rPr>
          <w:sz w:val="19"/>
        </w:rPr>
      </w:pPr>
      <w:r>
        <w:rPr>
          <w:w w:val="105"/>
          <w:sz w:val="19"/>
        </w:rPr>
        <w:t>Parler ensemble de nos amis et avoir des amis communs.</w:t>
      </w:r>
    </w:p>
    <w:p w:rsidR="00365860" w:rsidRDefault="00B04FA1" w:rsidP="00197E13">
      <w:pPr>
        <w:pStyle w:val="Paragraphedeliste"/>
        <w:numPr>
          <w:ilvl w:val="1"/>
          <w:numId w:val="28"/>
        </w:numPr>
        <w:tabs>
          <w:tab w:val="left" w:pos="1533"/>
          <w:tab w:val="left" w:pos="1534"/>
        </w:tabs>
        <w:spacing w:before="13"/>
        <w:ind w:hanging="361"/>
        <w:rPr>
          <w:sz w:val="19"/>
        </w:rPr>
      </w:pPr>
      <w:r>
        <w:rPr>
          <w:w w:val="105"/>
          <w:sz w:val="19"/>
        </w:rPr>
        <w:t>Eviter les relations</w:t>
      </w:r>
      <w:r>
        <w:rPr>
          <w:spacing w:val="1"/>
          <w:w w:val="105"/>
          <w:sz w:val="19"/>
        </w:rPr>
        <w:t xml:space="preserve"> </w:t>
      </w:r>
      <w:r>
        <w:rPr>
          <w:w w:val="105"/>
          <w:sz w:val="19"/>
        </w:rPr>
        <w:t>ambigües</w:t>
      </w:r>
    </w:p>
    <w:p w:rsidR="00365860" w:rsidRDefault="00017BBA">
      <w:pPr>
        <w:pStyle w:val="Corpsdetexte"/>
        <w:spacing w:before="5"/>
        <w:rPr>
          <w:sz w:val="15"/>
        </w:rPr>
      </w:pPr>
      <w:r w:rsidRPr="00017BBA">
        <w:pict>
          <v:rect id="_x0000_s1095" style="position:absolute;margin-left:314.65pt;margin-top:10.85pt;width:211.7pt;height:.5pt;z-index:-15714816;mso-wrap-distance-left:0;mso-wrap-distance-right:0;mso-position-horizontal-relative:page" fillcolor="black" stroked="f">
            <w10:wrap type="topAndBottom" anchorx="page"/>
          </v:rect>
        </w:pict>
      </w:r>
    </w:p>
    <w:p w:rsidR="00365860" w:rsidRDefault="00B04FA1">
      <w:pPr>
        <w:spacing w:before="11"/>
        <w:ind w:left="682"/>
        <w:rPr>
          <w:rFonts w:ascii="Calibri"/>
          <w:b/>
          <w:sz w:val="19"/>
        </w:rPr>
      </w:pPr>
      <w:r>
        <w:rPr>
          <w:rFonts w:ascii="Calibri"/>
          <w:b/>
          <w:color w:val="E36C0A"/>
          <w:sz w:val="19"/>
        </w:rPr>
        <w:t>Education des enfants</w:t>
      </w:r>
    </w:p>
    <w:p w:rsidR="00365860" w:rsidRDefault="00B04FA1">
      <w:pPr>
        <w:spacing w:before="30" w:line="249" w:lineRule="auto"/>
        <w:ind w:left="682" w:right="1262"/>
        <w:rPr>
          <w:b/>
          <w:sz w:val="19"/>
        </w:rPr>
      </w:pPr>
      <w:r>
        <w:rPr>
          <w:b/>
          <w:w w:val="105"/>
          <w:sz w:val="19"/>
        </w:rPr>
        <w:t>L'éducation est une des tâches les plus essentielles de la vie de couple. Avec des visions parfois assez différentes…</w:t>
      </w:r>
    </w:p>
    <w:p w:rsidR="00365860" w:rsidRDefault="00B04FA1" w:rsidP="00197E13">
      <w:pPr>
        <w:pStyle w:val="Paragraphedeliste"/>
        <w:numPr>
          <w:ilvl w:val="0"/>
          <w:numId w:val="28"/>
        </w:numPr>
        <w:tabs>
          <w:tab w:val="left" w:pos="1108"/>
          <w:tab w:val="left" w:pos="1109"/>
        </w:tabs>
        <w:spacing w:before="6"/>
        <w:ind w:hanging="361"/>
        <w:rPr>
          <w:b/>
          <w:sz w:val="16"/>
        </w:rPr>
      </w:pPr>
      <w:r>
        <w:rPr>
          <w:b/>
          <w:color w:val="548DD4"/>
          <w:sz w:val="19"/>
        </w:rPr>
        <w:t>A</w:t>
      </w:r>
      <w:r>
        <w:rPr>
          <w:b/>
          <w:color w:val="548DD4"/>
          <w:spacing w:val="-5"/>
          <w:sz w:val="19"/>
        </w:rPr>
        <w:t xml:space="preserve"> </w:t>
      </w:r>
      <w:r>
        <w:rPr>
          <w:b/>
          <w:color w:val="548DD4"/>
          <w:sz w:val="16"/>
        </w:rPr>
        <w:t>EVITER</w:t>
      </w:r>
    </w:p>
    <w:p w:rsidR="00365860" w:rsidRDefault="00B04FA1" w:rsidP="00197E13">
      <w:pPr>
        <w:pStyle w:val="Paragraphedeliste"/>
        <w:numPr>
          <w:ilvl w:val="1"/>
          <w:numId w:val="28"/>
        </w:numPr>
        <w:tabs>
          <w:tab w:val="left" w:pos="1533"/>
          <w:tab w:val="left" w:pos="1534"/>
        </w:tabs>
        <w:spacing w:before="14" w:line="235" w:lineRule="auto"/>
        <w:ind w:right="1124"/>
        <w:rPr>
          <w:sz w:val="19"/>
        </w:rPr>
      </w:pPr>
      <w:r>
        <w:rPr>
          <w:w w:val="105"/>
          <w:sz w:val="19"/>
        </w:rPr>
        <w:t>Que l'éducation ne soit le rôle exclusif de l'un des deux</w:t>
      </w:r>
      <w:r>
        <w:rPr>
          <w:spacing w:val="2"/>
          <w:w w:val="105"/>
          <w:sz w:val="19"/>
        </w:rPr>
        <w:t xml:space="preserve"> </w:t>
      </w:r>
      <w:r>
        <w:rPr>
          <w:w w:val="105"/>
          <w:sz w:val="19"/>
        </w:rPr>
        <w:t>conjoints.</w:t>
      </w:r>
    </w:p>
    <w:p w:rsidR="00365860" w:rsidRDefault="00B04FA1" w:rsidP="00197E13">
      <w:pPr>
        <w:pStyle w:val="Paragraphedeliste"/>
        <w:numPr>
          <w:ilvl w:val="1"/>
          <w:numId w:val="28"/>
        </w:numPr>
        <w:tabs>
          <w:tab w:val="left" w:pos="1533"/>
          <w:tab w:val="left" w:pos="1534"/>
        </w:tabs>
        <w:spacing w:before="17" w:line="235" w:lineRule="auto"/>
        <w:ind w:right="1117"/>
        <w:rPr>
          <w:sz w:val="19"/>
        </w:rPr>
      </w:pPr>
      <w:r>
        <w:rPr>
          <w:w w:val="105"/>
          <w:sz w:val="19"/>
        </w:rPr>
        <w:t>Laisser les enfants pousser tout seul, sans accompagnement parental…</w:t>
      </w:r>
    </w:p>
    <w:p w:rsidR="00365860" w:rsidRDefault="00B04FA1" w:rsidP="00197E13">
      <w:pPr>
        <w:pStyle w:val="Paragraphedeliste"/>
        <w:numPr>
          <w:ilvl w:val="0"/>
          <w:numId w:val="28"/>
        </w:numPr>
        <w:tabs>
          <w:tab w:val="left" w:pos="1108"/>
          <w:tab w:val="left" w:pos="1109"/>
        </w:tabs>
        <w:spacing w:before="14"/>
        <w:ind w:hanging="361"/>
        <w:rPr>
          <w:b/>
          <w:sz w:val="16"/>
        </w:rPr>
      </w:pPr>
      <w:r>
        <w:rPr>
          <w:b/>
          <w:color w:val="548DD4"/>
          <w:sz w:val="19"/>
        </w:rPr>
        <w:t>P</w:t>
      </w:r>
      <w:r>
        <w:rPr>
          <w:b/>
          <w:color w:val="548DD4"/>
          <w:sz w:val="16"/>
        </w:rPr>
        <w:t>ISTES</w:t>
      </w:r>
    </w:p>
    <w:p w:rsidR="00365860" w:rsidRDefault="00B04FA1" w:rsidP="00197E13">
      <w:pPr>
        <w:pStyle w:val="Paragraphedeliste"/>
        <w:numPr>
          <w:ilvl w:val="1"/>
          <w:numId w:val="28"/>
        </w:numPr>
        <w:tabs>
          <w:tab w:val="left" w:pos="1533"/>
          <w:tab w:val="left" w:pos="1534"/>
        </w:tabs>
        <w:spacing w:before="11" w:line="247" w:lineRule="auto"/>
        <w:ind w:right="1263"/>
        <w:rPr>
          <w:sz w:val="19"/>
        </w:rPr>
      </w:pPr>
      <w:r>
        <w:rPr>
          <w:w w:val="105"/>
          <w:sz w:val="19"/>
        </w:rPr>
        <w:t>Chaque enfant est unique et a besoin de deux parents pour s'épanouir. Avoir un contact personnel avec chacun des enfants.</w:t>
      </w:r>
    </w:p>
    <w:p w:rsidR="00365860" w:rsidRDefault="00B04FA1" w:rsidP="00197E13">
      <w:pPr>
        <w:pStyle w:val="Paragraphedeliste"/>
        <w:numPr>
          <w:ilvl w:val="1"/>
          <w:numId w:val="28"/>
        </w:numPr>
        <w:tabs>
          <w:tab w:val="left" w:pos="1533"/>
          <w:tab w:val="left" w:pos="1534"/>
        </w:tabs>
        <w:spacing w:before="4" w:line="235" w:lineRule="auto"/>
        <w:ind w:right="1328"/>
        <w:rPr>
          <w:sz w:val="19"/>
        </w:rPr>
      </w:pPr>
      <w:r>
        <w:rPr>
          <w:w w:val="105"/>
          <w:sz w:val="19"/>
        </w:rPr>
        <w:t>L'éducation est appelée à être un sujet permanent de dialogue entre</w:t>
      </w:r>
      <w:r>
        <w:rPr>
          <w:spacing w:val="-13"/>
          <w:w w:val="105"/>
          <w:sz w:val="19"/>
        </w:rPr>
        <w:t xml:space="preserve"> </w:t>
      </w:r>
      <w:r>
        <w:rPr>
          <w:w w:val="105"/>
          <w:sz w:val="19"/>
        </w:rPr>
        <w:t>conjoints.</w:t>
      </w:r>
    </w:p>
    <w:p w:rsidR="00365860" w:rsidRDefault="00B04FA1" w:rsidP="00197E13">
      <w:pPr>
        <w:pStyle w:val="Paragraphedeliste"/>
        <w:numPr>
          <w:ilvl w:val="1"/>
          <w:numId w:val="28"/>
        </w:numPr>
        <w:tabs>
          <w:tab w:val="left" w:pos="1533"/>
          <w:tab w:val="left" w:pos="1534"/>
        </w:tabs>
        <w:spacing w:before="17" w:line="235" w:lineRule="auto"/>
        <w:ind w:right="1318"/>
        <w:rPr>
          <w:sz w:val="19"/>
        </w:rPr>
      </w:pPr>
      <w:r>
        <w:rPr>
          <w:w w:val="105"/>
          <w:sz w:val="19"/>
        </w:rPr>
        <w:t>Prendre des décisions ensemble : orientations, suivi du travail</w:t>
      </w:r>
      <w:r>
        <w:rPr>
          <w:spacing w:val="-12"/>
          <w:w w:val="105"/>
          <w:sz w:val="19"/>
        </w:rPr>
        <w:t xml:space="preserve"> </w:t>
      </w:r>
      <w:r>
        <w:rPr>
          <w:w w:val="105"/>
          <w:sz w:val="19"/>
        </w:rPr>
        <w:t>scolaire…</w:t>
      </w:r>
    </w:p>
    <w:p w:rsidR="00365860" w:rsidRDefault="00B04FA1">
      <w:pPr>
        <w:spacing w:before="25"/>
        <w:ind w:left="682"/>
        <w:rPr>
          <w:rFonts w:ascii="Calibri"/>
          <w:b/>
          <w:sz w:val="19"/>
        </w:rPr>
      </w:pPr>
      <w:r>
        <w:rPr>
          <w:rFonts w:ascii="Calibri"/>
          <w:b/>
          <w:color w:val="E36C0A"/>
          <w:w w:val="105"/>
          <w:sz w:val="19"/>
        </w:rPr>
        <w:t>Relations avec les familles</w:t>
      </w:r>
    </w:p>
    <w:p w:rsidR="00365860" w:rsidRDefault="00B04FA1" w:rsidP="00197E13">
      <w:pPr>
        <w:pStyle w:val="Paragraphedeliste"/>
        <w:numPr>
          <w:ilvl w:val="0"/>
          <w:numId w:val="28"/>
        </w:numPr>
        <w:tabs>
          <w:tab w:val="left" w:pos="1108"/>
          <w:tab w:val="left" w:pos="1109"/>
        </w:tabs>
        <w:spacing w:before="31"/>
        <w:ind w:hanging="361"/>
        <w:rPr>
          <w:b/>
          <w:sz w:val="16"/>
        </w:rPr>
      </w:pPr>
      <w:r>
        <w:rPr>
          <w:b/>
          <w:color w:val="548DD4"/>
          <w:sz w:val="19"/>
        </w:rPr>
        <w:t>A</w:t>
      </w:r>
      <w:r>
        <w:rPr>
          <w:b/>
          <w:color w:val="548DD4"/>
          <w:spacing w:val="-5"/>
          <w:sz w:val="19"/>
        </w:rPr>
        <w:t xml:space="preserve"> </w:t>
      </w:r>
      <w:r>
        <w:rPr>
          <w:b/>
          <w:color w:val="548DD4"/>
          <w:sz w:val="16"/>
        </w:rPr>
        <w:t>EVITER</w:t>
      </w:r>
    </w:p>
    <w:p w:rsidR="00365860" w:rsidRDefault="00B04FA1" w:rsidP="00197E13">
      <w:pPr>
        <w:pStyle w:val="Paragraphedeliste"/>
        <w:numPr>
          <w:ilvl w:val="1"/>
          <w:numId w:val="28"/>
        </w:numPr>
        <w:tabs>
          <w:tab w:val="left" w:pos="1533"/>
          <w:tab w:val="left" w:pos="1534"/>
        </w:tabs>
        <w:spacing w:before="11" w:line="232" w:lineRule="exact"/>
        <w:ind w:hanging="361"/>
        <w:rPr>
          <w:sz w:val="19"/>
        </w:rPr>
      </w:pPr>
      <w:r>
        <w:rPr>
          <w:w w:val="105"/>
          <w:sz w:val="19"/>
        </w:rPr>
        <w:t>Ne pas avoir "coupé le</w:t>
      </w:r>
      <w:r>
        <w:rPr>
          <w:spacing w:val="1"/>
          <w:w w:val="105"/>
          <w:sz w:val="19"/>
        </w:rPr>
        <w:t xml:space="preserve"> </w:t>
      </w:r>
      <w:r>
        <w:rPr>
          <w:w w:val="105"/>
          <w:sz w:val="19"/>
        </w:rPr>
        <w:t>cordon".</w:t>
      </w:r>
    </w:p>
    <w:p w:rsidR="00365860" w:rsidRDefault="00B04FA1" w:rsidP="00197E13">
      <w:pPr>
        <w:pStyle w:val="Paragraphedeliste"/>
        <w:numPr>
          <w:ilvl w:val="1"/>
          <w:numId w:val="28"/>
        </w:numPr>
        <w:tabs>
          <w:tab w:val="left" w:pos="1533"/>
          <w:tab w:val="left" w:pos="1534"/>
        </w:tabs>
        <w:spacing w:before="1" w:line="235" w:lineRule="auto"/>
        <w:ind w:right="1455"/>
        <w:rPr>
          <w:sz w:val="19"/>
        </w:rPr>
      </w:pPr>
      <w:r>
        <w:rPr>
          <w:w w:val="105"/>
          <w:sz w:val="19"/>
        </w:rPr>
        <w:t>Chercher absolument à reproduire un modèle</w:t>
      </w:r>
      <w:r>
        <w:rPr>
          <w:spacing w:val="1"/>
          <w:w w:val="105"/>
          <w:sz w:val="19"/>
        </w:rPr>
        <w:t xml:space="preserve"> </w:t>
      </w:r>
      <w:r>
        <w:rPr>
          <w:w w:val="105"/>
          <w:sz w:val="19"/>
        </w:rPr>
        <w:t>parental.</w:t>
      </w:r>
    </w:p>
    <w:p w:rsidR="00365860" w:rsidRDefault="00B04FA1" w:rsidP="00197E13">
      <w:pPr>
        <w:pStyle w:val="Paragraphedeliste"/>
        <w:numPr>
          <w:ilvl w:val="0"/>
          <w:numId w:val="28"/>
        </w:numPr>
        <w:tabs>
          <w:tab w:val="left" w:pos="1108"/>
          <w:tab w:val="left" w:pos="1109"/>
        </w:tabs>
        <w:spacing w:before="15"/>
        <w:ind w:hanging="361"/>
        <w:rPr>
          <w:b/>
          <w:sz w:val="16"/>
        </w:rPr>
      </w:pPr>
      <w:r>
        <w:rPr>
          <w:b/>
          <w:color w:val="548DD4"/>
          <w:sz w:val="19"/>
        </w:rPr>
        <w:t>P</w:t>
      </w:r>
      <w:r>
        <w:rPr>
          <w:b/>
          <w:color w:val="548DD4"/>
          <w:sz w:val="16"/>
        </w:rPr>
        <w:t>ISTES</w:t>
      </w:r>
    </w:p>
    <w:p w:rsidR="00365860" w:rsidRDefault="00B04FA1" w:rsidP="00197E13">
      <w:pPr>
        <w:pStyle w:val="Paragraphedeliste"/>
        <w:numPr>
          <w:ilvl w:val="1"/>
          <w:numId w:val="28"/>
        </w:numPr>
        <w:tabs>
          <w:tab w:val="left" w:pos="1533"/>
          <w:tab w:val="left" w:pos="1534"/>
        </w:tabs>
        <w:spacing w:before="11" w:line="230" w:lineRule="exact"/>
        <w:ind w:hanging="361"/>
        <w:rPr>
          <w:sz w:val="19"/>
        </w:rPr>
      </w:pPr>
      <w:r>
        <w:rPr>
          <w:w w:val="105"/>
          <w:sz w:val="19"/>
        </w:rPr>
        <w:t>Décider ensemble des visites familiales</w:t>
      </w:r>
    </w:p>
    <w:p w:rsidR="00365860" w:rsidRDefault="00B04FA1" w:rsidP="00197E13">
      <w:pPr>
        <w:pStyle w:val="Paragraphedeliste"/>
        <w:numPr>
          <w:ilvl w:val="1"/>
          <w:numId w:val="28"/>
        </w:numPr>
        <w:tabs>
          <w:tab w:val="left" w:pos="1533"/>
          <w:tab w:val="left" w:pos="1534"/>
        </w:tabs>
        <w:spacing w:line="244" w:lineRule="auto"/>
        <w:ind w:right="1185"/>
        <w:rPr>
          <w:sz w:val="19"/>
        </w:rPr>
      </w:pPr>
      <w:r>
        <w:rPr>
          <w:w w:val="105"/>
          <w:sz w:val="19"/>
        </w:rPr>
        <w:t>Apprendre de plus en plus à accepter ses parents et ses beaux-parents tels qu'ils sont.</w:t>
      </w:r>
    </w:p>
    <w:p w:rsidR="00365860" w:rsidRDefault="00365860">
      <w:pPr>
        <w:spacing w:line="244" w:lineRule="auto"/>
        <w:rPr>
          <w:sz w:val="19"/>
        </w:rPr>
        <w:sectPr w:rsidR="00365860">
          <w:type w:val="continuous"/>
          <w:pgSz w:w="11910" w:h="16840"/>
          <w:pgMar w:top="760" w:right="300" w:bottom="880" w:left="120" w:header="720" w:footer="720" w:gutter="0"/>
          <w:cols w:num="2" w:space="720" w:equalWidth="0">
            <w:col w:w="5479" w:space="40"/>
            <w:col w:w="5971"/>
          </w:cols>
        </w:sectPr>
      </w:pPr>
    </w:p>
    <w:p w:rsidR="00365860" w:rsidRDefault="00B04FA1" w:rsidP="00197E13">
      <w:pPr>
        <w:pStyle w:val="Paragraphedeliste"/>
        <w:numPr>
          <w:ilvl w:val="2"/>
          <w:numId w:val="28"/>
        </w:numPr>
        <w:tabs>
          <w:tab w:val="left" w:pos="2165"/>
          <w:tab w:val="left" w:pos="2166"/>
        </w:tabs>
        <w:spacing w:before="76" w:line="232" w:lineRule="exact"/>
        <w:rPr>
          <w:sz w:val="19"/>
        </w:rPr>
      </w:pPr>
      <w:r>
        <w:rPr>
          <w:w w:val="105"/>
          <w:sz w:val="19"/>
        </w:rPr>
        <w:lastRenderedPageBreak/>
        <w:t>S'efforcer d'être aimable en</w:t>
      </w:r>
      <w:r>
        <w:rPr>
          <w:spacing w:val="-1"/>
          <w:w w:val="105"/>
          <w:sz w:val="19"/>
        </w:rPr>
        <w:t xml:space="preserve"> </w:t>
      </w:r>
      <w:r>
        <w:rPr>
          <w:w w:val="105"/>
          <w:sz w:val="19"/>
        </w:rPr>
        <w:t>famille.</w:t>
      </w:r>
    </w:p>
    <w:p w:rsidR="00365860" w:rsidRDefault="00B04FA1" w:rsidP="00197E13">
      <w:pPr>
        <w:pStyle w:val="Paragraphedeliste"/>
        <w:numPr>
          <w:ilvl w:val="2"/>
          <w:numId w:val="28"/>
        </w:numPr>
        <w:tabs>
          <w:tab w:val="left" w:pos="2165"/>
          <w:tab w:val="left" w:pos="2166"/>
        </w:tabs>
        <w:spacing w:line="244" w:lineRule="auto"/>
        <w:ind w:right="231"/>
        <w:rPr>
          <w:sz w:val="19"/>
        </w:rPr>
      </w:pPr>
      <w:r>
        <w:rPr>
          <w:w w:val="105"/>
          <w:sz w:val="19"/>
        </w:rPr>
        <w:t>Ne pas faire un plat des problèmes familiaux et…mettre de l'eau dans son vin.</w:t>
      </w:r>
    </w:p>
    <w:p w:rsidR="00365860" w:rsidRDefault="00365860">
      <w:pPr>
        <w:pStyle w:val="Corpsdetexte"/>
        <w:spacing w:before="3"/>
      </w:pPr>
    </w:p>
    <w:p w:rsidR="00365860" w:rsidRDefault="00017BBA">
      <w:pPr>
        <w:ind w:left="1314"/>
        <w:rPr>
          <w:rFonts w:ascii="Calibri"/>
          <w:b/>
          <w:sz w:val="19"/>
        </w:rPr>
      </w:pPr>
      <w:r w:rsidRPr="00017BBA">
        <w:pict>
          <v:rect id="_x0000_s1094" style="position:absolute;left:0;text-align:left;margin-left:70.3pt;margin-top:-2.5pt;width:211.7pt;height:.5pt;z-index:15744512;mso-position-horizontal-relative:page" fillcolor="black" stroked="f">
            <w10:wrap anchorx="page"/>
          </v:rect>
        </w:pict>
      </w:r>
      <w:r w:rsidR="00B04FA1">
        <w:rPr>
          <w:rFonts w:ascii="Calibri"/>
          <w:b/>
          <w:color w:val="E36C0A"/>
          <w:w w:val="105"/>
          <w:sz w:val="19"/>
        </w:rPr>
        <w:t>Loisirs</w:t>
      </w:r>
    </w:p>
    <w:p w:rsidR="00365860" w:rsidRDefault="00B04FA1">
      <w:pPr>
        <w:spacing w:before="26" w:line="252" w:lineRule="auto"/>
        <w:ind w:left="1315" w:right="304"/>
        <w:rPr>
          <w:b/>
          <w:sz w:val="19"/>
        </w:rPr>
      </w:pPr>
      <w:r>
        <w:rPr>
          <w:b/>
          <w:w w:val="105"/>
          <w:sz w:val="19"/>
        </w:rPr>
        <w:t>Ils occupent une place importante dans notre vie.</w:t>
      </w:r>
    </w:p>
    <w:p w:rsidR="00365860" w:rsidRDefault="00B04FA1">
      <w:pPr>
        <w:spacing w:before="2" w:line="252" w:lineRule="auto"/>
        <w:ind w:left="1315" w:right="-12"/>
        <w:rPr>
          <w:b/>
          <w:sz w:val="19"/>
        </w:rPr>
      </w:pPr>
      <w:r>
        <w:rPr>
          <w:b/>
          <w:w w:val="105"/>
          <w:sz w:val="19"/>
        </w:rPr>
        <w:t>Autant qu'ils soient des moments de rencontre et de détente qui favorisent la croissance dans l'amour!</w:t>
      </w:r>
    </w:p>
    <w:p w:rsidR="00365860" w:rsidRDefault="00B04FA1" w:rsidP="00197E13">
      <w:pPr>
        <w:pStyle w:val="Paragraphedeliste"/>
        <w:numPr>
          <w:ilvl w:val="0"/>
          <w:numId w:val="27"/>
        </w:numPr>
        <w:tabs>
          <w:tab w:val="left" w:pos="1740"/>
          <w:tab w:val="left" w:pos="1741"/>
        </w:tabs>
        <w:spacing w:before="4"/>
        <w:ind w:hanging="361"/>
        <w:rPr>
          <w:b/>
          <w:sz w:val="16"/>
        </w:rPr>
      </w:pPr>
      <w:r>
        <w:rPr>
          <w:b/>
          <w:color w:val="548DD4"/>
          <w:sz w:val="19"/>
        </w:rPr>
        <w:t>A</w:t>
      </w:r>
      <w:r>
        <w:rPr>
          <w:b/>
          <w:color w:val="548DD4"/>
          <w:spacing w:val="-5"/>
          <w:sz w:val="19"/>
        </w:rPr>
        <w:t xml:space="preserve"> </w:t>
      </w:r>
      <w:r>
        <w:rPr>
          <w:b/>
          <w:color w:val="548DD4"/>
          <w:sz w:val="16"/>
        </w:rPr>
        <w:t>EVITER</w:t>
      </w:r>
    </w:p>
    <w:p w:rsidR="00365860" w:rsidRDefault="00B04FA1" w:rsidP="00197E13">
      <w:pPr>
        <w:pStyle w:val="Paragraphedeliste"/>
        <w:numPr>
          <w:ilvl w:val="1"/>
          <w:numId w:val="27"/>
        </w:numPr>
        <w:tabs>
          <w:tab w:val="left" w:pos="2165"/>
          <w:tab w:val="left" w:pos="2167"/>
        </w:tabs>
        <w:spacing w:before="6" w:line="232" w:lineRule="exact"/>
        <w:ind w:hanging="361"/>
        <w:rPr>
          <w:sz w:val="19"/>
        </w:rPr>
      </w:pPr>
      <w:r>
        <w:rPr>
          <w:w w:val="105"/>
          <w:sz w:val="19"/>
        </w:rPr>
        <w:t>Imposer à l'autre ses</w:t>
      </w:r>
      <w:r>
        <w:rPr>
          <w:spacing w:val="2"/>
          <w:w w:val="105"/>
          <w:sz w:val="19"/>
        </w:rPr>
        <w:t xml:space="preserve"> </w:t>
      </w:r>
      <w:r>
        <w:rPr>
          <w:w w:val="105"/>
          <w:sz w:val="19"/>
        </w:rPr>
        <w:t>volontés.</w:t>
      </w:r>
    </w:p>
    <w:p w:rsidR="00365860" w:rsidRDefault="00B04FA1" w:rsidP="00197E13">
      <w:pPr>
        <w:pStyle w:val="Paragraphedeliste"/>
        <w:numPr>
          <w:ilvl w:val="1"/>
          <w:numId w:val="27"/>
        </w:numPr>
        <w:tabs>
          <w:tab w:val="left" w:pos="2165"/>
          <w:tab w:val="left" w:pos="2167"/>
        </w:tabs>
        <w:spacing w:line="230" w:lineRule="exact"/>
        <w:ind w:hanging="361"/>
        <w:rPr>
          <w:sz w:val="19"/>
        </w:rPr>
      </w:pPr>
      <w:r>
        <w:rPr>
          <w:w w:val="105"/>
          <w:sz w:val="19"/>
        </w:rPr>
        <w:t>Ne pas connaître ses aspirations.</w:t>
      </w:r>
    </w:p>
    <w:p w:rsidR="00365860" w:rsidRDefault="00B04FA1" w:rsidP="00197E13">
      <w:pPr>
        <w:pStyle w:val="Paragraphedeliste"/>
        <w:numPr>
          <w:ilvl w:val="1"/>
          <w:numId w:val="27"/>
        </w:numPr>
        <w:tabs>
          <w:tab w:val="left" w:pos="2165"/>
          <w:tab w:val="left" w:pos="2167"/>
        </w:tabs>
        <w:spacing w:line="231" w:lineRule="exact"/>
        <w:ind w:hanging="361"/>
        <w:rPr>
          <w:sz w:val="19"/>
        </w:rPr>
      </w:pPr>
      <w:r>
        <w:rPr>
          <w:w w:val="105"/>
          <w:sz w:val="19"/>
        </w:rPr>
        <w:t>En faire un refuge ou un</w:t>
      </w:r>
      <w:r>
        <w:rPr>
          <w:spacing w:val="-1"/>
          <w:w w:val="105"/>
          <w:sz w:val="19"/>
        </w:rPr>
        <w:t xml:space="preserve"> </w:t>
      </w:r>
      <w:r>
        <w:rPr>
          <w:w w:val="105"/>
          <w:sz w:val="19"/>
        </w:rPr>
        <w:t>défouloir.</w:t>
      </w:r>
    </w:p>
    <w:p w:rsidR="00365860" w:rsidRDefault="00B04FA1" w:rsidP="00197E13">
      <w:pPr>
        <w:pStyle w:val="Paragraphedeliste"/>
        <w:numPr>
          <w:ilvl w:val="0"/>
          <w:numId w:val="27"/>
        </w:numPr>
        <w:tabs>
          <w:tab w:val="left" w:pos="1740"/>
          <w:tab w:val="left" w:pos="1741"/>
        </w:tabs>
        <w:spacing w:line="231" w:lineRule="exact"/>
        <w:ind w:hanging="361"/>
        <w:rPr>
          <w:b/>
          <w:sz w:val="16"/>
        </w:rPr>
      </w:pPr>
      <w:r>
        <w:rPr>
          <w:b/>
          <w:color w:val="548DD4"/>
          <w:sz w:val="19"/>
        </w:rPr>
        <w:t>P</w:t>
      </w:r>
      <w:r>
        <w:rPr>
          <w:b/>
          <w:color w:val="548DD4"/>
          <w:sz w:val="16"/>
        </w:rPr>
        <w:t>ISTES</w:t>
      </w:r>
    </w:p>
    <w:p w:rsidR="00365860" w:rsidRDefault="00B04FA1" w:rsidP="00197E13">
      <w:pPr>
        <w:pStyle w:val="Paragraphedeliste"/>
        <w:numPr>
          <w:ilvl w:val="1"/>
          <w:numId w:val="27"/>
        </w:numPr>
        <w:tabs>
          <w:tab w:val="left" w:pos="2165"/>
          <w:tab w:val="left" w:pos="2166"/>
        </w:tabs>
        <w:spacing w:before="15" w:line="235" w:lineRule="auto"/>
        <w:ind w:left="2165" w:right="8"/>
        <w:rPr>
          <w:sz w:val="19"/>
        </w:rPr>
      </w:pPr>
      <w:r>
        <w:rPr>
          <w:w w:val="105"/>
          <w:sz w:val="19"/>
        </w:rPr>
        <w:t>Avoir des loisirs personnels en couple ou en</w:t>
      </w:r>
      <w:r>
        <w:rPr>
          <w:spacing w:val="1"/>
          <w:w w:val="105"/>
          <w:sz w:val="19"/>
        </w:rPr>
        <w:t xml:space="preserve"> </w:t>
      </w:r>
      <w:r>
        <w:rPr>
          <w:w w:val="105"/>
          <w:sz w:val="19"/>
        </w:rPr>
        <w:t>famille.</w:t>
      </w:r>
    </w:p>
    <w:p w:rsidR="00365860" w:rsidRDefault="00B04FA1">
      <w:pPr>
        <w:pStyle w:val="Corpsdetexte"/>
        <w:spacing w:before="7"/>
        <w:rPr>
          <w:sz w:val="27"/>
        </w:rPr>
      </w:pPr>
      <w:r>
        <w:br w:type="column"/>
      </w:r>
    </w:p>
    <w:p w:rsidR="00365860" w:rsidRDefault="00B04FA1">
      <w:pPr>
        <w:ind w:left="688"/>
        <w:rPr>
          <w:rFonts w:ascii="Calibri" w:hAnsi="Calibri"/>
          <w:b/>
          <w:sz w:val="19"/>
        </w:rPr>
      </w:pPr>
      <w:r>
        <w:rPr>
          <w:rFonts w:ascii="Calibri" w:hAnsi="Calibri"/>
          <w:b/>
          <w:color w:val="E36C0A"/>
          <w:sz w:val="19"/>
        </w:rPr>
        <w:t>Tâches ménagères:</w:t>
      </w:r>
    </w:p>
    <w:p w:rsidR="00365860" w:rsidRDefault="00B04FA1" w:rsidP="00197E13">
      <w:pPr>
        <w:pStyle w:val="Paragraphedeliste"/>
        <w:numPr>
          <w:ilvl w:val="0"/>
          <w:numId w:val="28"/>
        </w:numPr>
        <w:tabs>
          <w:tab w:val="left" w:pos="1113"/>
          <w:tab w:val="left" w:pos="1114"/>
        </w:tabs>
        <w:spacing w:before="31"/>
        <w:ind w:left="1113" w:hanging="361"/>
        <w:rPr>
          <w:b/>
          <w:sz w:val="19"/>
        </w:rPr>
      </w:pPr>
      <w:r>
        <w:rPr>
          <w:b/>
          <w:color w:val="548DD4"/>
          <w:sz w:val="19"/>
        </w:rPr>
        <w:t>A</w:t>
      </w:r>
      <w:r>
        <w:rPr>
          <w:b/>
          <w:color w:val="548DD4"/>
          <w:spacing w:val="-5"/>
          <w:sz w:val="19"/>
        </w:rPr>
        <w:t xml:space="preserve"> </w:t>
      </w:r>
      <w:r>
        <w:rPr>
          <w:b/>
          <w:color w:val="548DD4"/>
          <w:sz w:val="16"/>
        </w:rPr>
        <w:t>EVITER</w:t>
      </w:r>
      <w:r>
        <w:rPr>
          <w:b/>
          <w:color w:val="548DD4"/>
          <w:sz w:val="19"/>
        </w:rPr>
        <w:t>:</w:t>
      </w:r>
    </w:p>
    <w:p w:rsidR="00365860" w:rsidRDefault="00B04FA1" w:rsidP="00197E13">
      <w:pPr>
        <w:pStyle w:val="Paragraphedeliste"/>
        <w:numPr>
          <w:ilvl w:val="1"/>
          <w:numId w:val="28"/>
        </w:numPr>
        <w:tabs>
          <w:tab w:val="left" w:pos="1539"/>
          <w:tab w:val="left" w:pos="1540"/>
        </w:tabs>
        <w:spacing w:before="11" w:line="244" w:lineRule="auto"/>
        <w:ind w:left="1539" w:right="1451"/>
        <w:rPr>
          <w:sz w:val="19"/>
        </w:rPr>
      </w:pPr>
      <w:r>
        <w:rPr>
          <w:w w:val="105"/>
          <w:sz w:val="19"/>
        </w:rPr>
        <w:t>Enfermer l'autre dans des tâches particulières de manière définitive, et dont il n'y a plus lieu de</w:t>
      </w:r>
      <w:r>
        <w:rPr>
          <w:spacing w:val="-3"/>
          <w:w w:val="105"/>
          <w:sz w:val="19"/>
        </w:rPr>
        <w:t xml:space="preserve"> </w:t>
      </w:r>
      <w:r>
        <w:rPr>
          <w:w w:val="105"/>
          <w:sz w:val="19"/>
        </w:rPr>
        <w:t>discuter.</w:t>
      </w:r>
    </w:p>
    <w:p w:rsidR="00365860" w:rsidRDefault="00B04FA1" w:rsidP="00197E13">
      <w:pPr>
        <w:pStyle w:val="Paragraphedeliste"/>
        <w:numPr>
          <w:ilvl w:val="1"/>
          <w:numId w:val="28"/>
        </w:numPr>
        <w:tabs>
          <w:tab w:val="left" w:pos="1539"/>
          <w:tab w:val="left" w:pos="1540"/>
        </w:tabs>
        <w:spacing w:before="10" w:line="235" w:lineRule="auto"/>
        <w:ind w:left="1539" w:right="1532"/>
        <w:rPr>
          <w:sz w:val="19"/>
        </w:rPr>
      </w:pPr>
      <w:r>
        <w:rPr>
          <w:w w:val="105"/>
          <w:sz w:val="19"/>
        </w:rPr>
        <w:t>Ne rien dire quand on a l'impression "qu'on fait tout"…</w:t>
      </w:r>
    </w:p>
    <w:p w:rsidR="00365860" w:rsidRDefault="00B04FA1" w:rsidP="00197E13">
      <w:pPr>
        <w:pStyle w:val="Paragraphedeliste"/>
        <w:numPr>
          <w:ilvl w:val="1"/>
          <w:numId w:val="28"/>
        </w:numPr>
        <w:tabs>
          <w:tab w:val="left" w:pos="1539"/>
          <w:tab w:val="left" w:pos="1540"/>
        </w:tabs>
        <w:spacing w:before="14" w:line="230" w:lineRule="exact"/>
        <w:ind w:left="1539" w:hanging="361"/>
        <w:rPr>
          <w:sz w:val="19"/>
        </w:rPr>
      </w:pPr>
      <w:r>
        <w:rPr>
          <w:w w:val="105"/>
          <w:sz w:val="19"/>
        </w:rPr>
        <w:t>Accumuler les rancœurs.</w:t>
      </w:r>
    </w:p>
    <w:p w:rsidR="00365860" w:rsidRDefault="00B04FA1" w:rsidP="00197E13">
      <w:pPr>
        <w:pStyle w:val="Paragraphedeliste"/>
        <w:numPr>
          <w:ilvl w:val="0"/>
          <w:numId w:val="28"/>
        </w:numPr>
        <w:tabs>
          <w:tab w:val="left" w:pos="1113"/>
          <w:tab w:val="left" w:pos="1115"/>
        </w:tabs>
        <w:spacing w:line="229" w:lineRule="exact"/>
        <w:ind w:left="1114" w:hanging="361"/>
        <w:rPr>
          <w:b/>
          <w:sz w:val="16"/>
        </w:rPr>
      </w:pPr>
      <w:r>
        <w:rPr>
          <w:b/>
          <w:color w:val="548DD4"/>
          <w:sz w:val="19"/>
        </w:rPr>
        <w:t>P</w:t>
      </w:r>
      <w:r>
        <w:rPr>
          <w:b/>
          <w:color w:val="548DD4"/>
          <w:sz w:val="16"/>
        </w:rPr>
        <w:t>ISTES</w:t>
      </w:r>
    </w:p>
    <w:p w:rsidR="00365860" w:rsidRDefault="00B04FA1" w:rsidP="00197E13">
      <w:pPr>
        <w:pStyle w:val="Paragraphedeliste"/>
        <w:numPr>
          <w:ilvl w:val="1"/>
          <w:numId w:val="28"/>
        </w:numPr>
        <w:tabs>
          <w:tab w:val="left" w:pos="1539"/>
          <w:tab w:val="left" w:pos="1540"/>
        </w:tabs>
        <w:spacing w:before="11" w:line="249" w:lineRule="auto"/>
        <w:ind w:left="1539" w:right="1112"/>
        <w:rPr>
          <w:sz w:val="19"/>
        </w:rPr>
      </w:pPr>
      <w:r>
        <w:rPr>
          <w:w w:val="105"/>
          <w:sz w:val="19"/>
        </w:rPr>
        <w:t>Aussi surprenant que cela puisse paraître, les tâches ménagères sont un lieu privilégié pour exprimer concrètement votre amour, vous servir mutuellement et vous entraider.</w:t>
      </w:r>
    </w:p>
    <w:p w:rsidR="00365860" w:rsidRDefault="00B04FA1" w:rsidP="00197E13">
      <w:pPr>
        <w:pStyle w:val="Paragraphedeliste"/>
        <w:numPr>
          <w:ilvl w:val="1"/>
          <w:numId w:val="28"/>
        </w:numPr>
        <w:tabs>
          <w:tab w:val="left" w:pos="1539"/>
          <w:tab w:val="left" w:pos="1540"/>
        </w:tabs>
        <w:spacing w:line="244" w:lineRule="auto"/>
        <w:ind w:left="1539" w:right="1340"/>
        <w:rPr>
          <w:sz w:val="19"/>
        </w:rPr>
      </w:pPr>
      <w:r>
        <w:rPr>
          <w:w w:val="105"/>
          <w:sz w:val="19"/>
        </w:rPr>
        <w:t>Echanger simplement et régulièrement sur la répartition de ces tâches quotidiennes.</w:t>
      </w:r>
    </w:p>
    <w:p w:rsidR="00365860" w:rsidRDefault="00365860">
      <w:pPr>
        <w:spacing w:line="244" w:lineRule="auto"/>
        <w:rPr>
          <w:sz w:val="19"/>
        </w:rPr>
        <w:sectPr w:rsidR="00365860">
          <w:pgSz w:w="11910" w:h="16840"/>
          <w:pgMar w:top="780" w:right="300" w:bottom="940" w:left="120" w:header="0" w:footer="684" w:gutter="0"/>
          <w:cols w:num="2" w:space="720" w:equalWidth="0">
            <w:col w:w="5474" w:space="40"/>
            <w:col w:w="5976"/>
          </w:cols>
        </w:sectPr>
      </w:pPr>
    </w:p>
    <w:p w:rsidR="00365860" w:rsidRDefault="00B04FA1" w:rsidP="00197E13">
      <w:pPr>
        <w:pStyle w:val="Paragraphedeliste"/>
        <w:numPr>
          <w:ilvl w:val="2"/>
          <w:numId w:val="28"/>
        </w:numPr>
        <w:tabs>
          <w:tab w:val="left" w:pos="2165"/>
          <w:tab w:val="left" w:pos="2166"/>
          <w:tab w:val="left" w:pos="6172"/>
          <w:tab w:val="left" w:pos="10406"/>
        </w:tabs>
        <w:spacing w:before="13" w:line="231" w:lineRule="exact"/>
        <w:ind w:hanging="361"/>
        <w:rPr>
          <w:sz w:val="19"/>
        </w:rPr>
      </w:pPr>
      <w:r>
        <w:rPr>
          <w:w w:val="105"/>
          <w:sz w:val="19"/>
        </w:rPr>
        <w:lastRenderedPageBreak/>
        <w:t>En parler ensemble au moins en début</w:t>
      </w:r>
      <w:r>
        <w:rPr>
          <w:spacing w:val="-12"/>
          <w:w w:val="105"/>
          <w:sz w:val="19"/>
        </w:rPr>
        <w:t xml:space="preserve"> </w:t>
      </w:r>
      <w:r>
        <w:rPr>
          <w:w w:val="105"/>
          <w:sz w:val="19"/>
        </w:rPr>
        <w:t>de</w:t>
      </w:r>
      <w:r>
        <w:rPr>
          <w:sz w:val="19"/>
        </w:rPr>
        <w:tab/>
      </w:r>
      <w:r>
        <w:rPr>
          <w:w w:val="103"/>
          <w:sz w:val="19"/>
          <w:u w:val="single"/>
        </w:rPr>
        <w:t xml:space="preserve"> </w:t>
      </w:r>
      <w:r>
        <w:rPr>
          <w:sz w:val="19"/>
          <w:u w:val="single"/>
        </w:rPr>
        <w:tab/>
      </w:r>
    </w:p>
    <w:p w:rsidR="00365860" w:rsidRDefault="00365860">
      <w:pPr>
        <w:spacing w:line="231" w:lineRule="exact"/>
        <w:rPr>
          <w:sz w:val="19"/>
        </w:rPr>
        <w:sectPr w:rsidR="00365860">
          <w:type w:val="continuous"/>
          <w:pgSz w:w="11910" w:h="16840"/>
          <w:pgMar w:top="760" w:right="300" w:bottom="880" w:left="120" w:header="720" w:footer="720" w:gutter="0"/>
          <w:cols w:space="720"/>
        </w:sectPr>
      </w:pPr>
    </w:p>
    <w:p w:rsidR="00365860" w:rsidRDefault="00B04FA1">
      <w:pPr>
        <w:spacing w:line="252" w:lineRule="auto"/>
        <w:ind w:left="2165" w:right="309"/>
        <w:rPr>
          <w:sz w:val="19"/>
        </w:rPr>
      </w:pPr>
      <w:proofErr w:type="gramStart"/>
      <w:r>
        <w:rPr>
          <w:w w:val="105"/>
          <w:sz w:val="19"/>
        </w:rPr>
        <w:lastRenderedPageBreak/>
        <w:t>chaque</w:t>
      </w:r>
      <w:proofErr w:type="gramEnd"/>
      <w:r>
        <w:rPr>
          <w:w w:val="105"/>
          <w:sz w:val="19"/>
        </w:rPr>
        <w:t xml:space="preserve"> année scolaire et préparer au minimum les vacances.</w:t>
      </w:r>
    </w:p>
    <w:p w:rsidR="00365860" w:rsidRDefault="00B04FA1" w:rsidP="00197E13">
      <w:pPr>
        <w:pStyle w:val="Paragraphedeliste"/>
        <w:numPr>
          <w:ilvl w:val="2"/>
          <w:numId w:val="28"/>
        </w:numPr>
        <w:tabs>
          <w:tab w:val="left" w:pos="2165"/>
          <w:tab w:val="left" w:pos="2166"/>
        </w:tabs>
        <w:spacing w:before="2" w:line="244" w:lineRule="auto"/>
        <w:rPr>
          <w:sz w:val="19"/>
        </w:rPr>
      </w:pPr>
      <w:r>
        <w:rPr>
          <w:w w:val="105"/>
          <w:sz w:val="19"/>
        </w:rPr>
        <w:t>Prévoir un budget. Les "folies" doivent être calculées ; à défaut elles risquent de devenir un boulet à</w:t>
      </w:r>
      <w:r>
        <w:rPr>
          <w:spacing w:val="1"/>
          <w:w w:val="105"/>
          <w:sz w:val="19"/>
        </w:rPr>
        <w:t xml:space="preserve"> </w:t>
      </w:r>
      <w:r>
        <w:rPr>
          <w:w w:val="105"/>
          <w:sz w:val="19"/>
        </w:rPr>
        <w:t>trainer.</w:t>
      </w:r>
    </w:p>
    <w:p w:rsidR="00365860" w:rsidRDefault="00B04FA1">
      <w:pPr>
        <w:spacing w:before="16"/>
        <w:ind w:left="771"/>
        <w:rPr>
          <w:rFonts w:ascii="Calibri" w:hAnsi="Calibri"/>
          <w:b/>
          <w:sz w:val="19"/>
        </w:rPr>
      </w:pPr>
      <w:r>
        <w:br w:type="column"/>
      </w:r>
      <w:r>
        <w:rPr>
          <w:rFonts w:ascii="Calibri" w:hAnsi="Calibri"/>
          <w:b/>
          <w:color w:val="E36C0A"/>
          <w:w w:val="105"/>
          <w:sz w:val="19"/>
        </w:rPr>
        <w:lastRenderedPageBreak/>
        <w:t>Réseaux sociaux, internet, télévision</w:t>
      </w:r>
    </w:p>
    <w:p w:rsidR="00365860" w:rsidRDefault="00B04FA1" w:rsidP="00197E13">
      <w:pPr>
        <w:pStyle w:val="Paragraphedeliste"/>
        <w:numPr>
          <w:ilvl w:val="0"/>
          <w:numId w:val="26"/>
        </w:numPr>
        <w:tabs>
          <w:tab w:val="left" w:pos="1197"/>
          <w:tab w:val="left" w:pos="1198"/>
        </w:tabs>
        <w:spacing w:before="26"/>
        <w:ind w:hanging="361"/>
        <w:rPr>
          <w:b/>
          <w:sz w:val="16"/>
        </w:rPr>
      </w:pPr>
      <w:r>
        <w:rPr>
          <w:b/>
          <w:color w:val="548DD4"/>
          <w:sz w:val="19"/>
        </w:rPr>
        <w:t>A</w:t>
      </w:r>
      <w:r>
        <w:rPr>
          <w:b/>
          <w:color w:val="548DD4"/>
          <w:spacing w:val="-6"/>
          <w:sz w:val="19"/>
        </w:rPr>
        <w:t xml:space="preserve"> </w:t>
      </w:r>
      <w:r>
        <w:rPr>
          <w:b/>
          <w:color w:val="548DD4"/>
          <w:sz w:val="16"/>
        </w:rPr>
        <w:t>EVITER</w:t>
      </w:r>
    </w:p>
    <w:p w:rsidR="00365860" w:rsidRDefault="00B04FA1" w:rsidP="00197E13">
      <w:pPr>
        <w:pStyle w:val="Paragraphedeliste"/>
        <w:numPr>
          <w:ilvl w:val="1"/>
          <w:numId w:val="26"/>
        </w:numPr>
        <w:tabs>
          <w:tab w:val="left" w:pos="1623"/>
        </w:tabs>
        <w:spacing w:before="15" w:line="235" w:lineRule="auto"/>
        <w:ind w:right="1201"/>
        <w:jc w:val="both"/>
        <w:rPr>
          <w:sz w:val="19"/>
        </w:rPr>
      </w:pPr>
      <w:r>
        <w:rPr>
          <w:w w:val="105"/>
          <w:sz w:val="19"/>
        </w:rPr>
        <w:t>Regarder la télé, se connecter, comme si l'autre n'était pas</w:t>
      </w:r>
      <w:r>
        <w:rPr>
          <w:spacing w:val="1"/>
          <w:w w:val="105"/>
          <w:sz w:val="19"/>
        </w:rPr>
        <w:t xml:space="preserve"> </w:t>
      </w:r>
      <w:r>
        <w:rPr>
          <w:w w:val="105"/>
          <w:sz w:val="19"/>
        </w:rPr>
        <w:t>là…</w:t>
      </w:r>
    </w:p>
    <w:p w:rsidR="00365860" w:rsidRDefault="00B04FA1" w:rsidP="00197E13">
      <w:pPr>
        <w:pStyle w:val="Paragraphedeliste"/>
        <w:numPr>
          <w:ilvl w:val="1"/>
          <w:numId w:val="26"/>
        </w:numPr>
        <w:tabs>
          <w:tab w:val="left" w:pos="1623"/>
        </w:tabs>
        <w:spacing w:before="13" w:line="242" w:lineRule="auto"/>
        <w:ind w:right="1461"/>
        <w:jc w:val="both"/>
        <w:rPr>
          <w:sz w:val="19"/>
        </w:rPr>
      </w:pPr>
      <w:r>
        <w:rPr>
          <w:w w:val="105"/>
          <w:sz w:val="19"/>
        </w:rPr>
        <w:t xml:space="preserve">Laisser les médias quels qu'ils soient </w:t>
      </w:r>
      <w:proofErr w:type="gramStart"/>
      <w:r>
        <w:rPr>
          <w:w w:val="105"/>
          <w:sz w:val="19"/>
        </w:rPr>
        <w:t>organiser</w:t>
      </w:r>
      <w:proofErr w:type="gramEnd"/>
      <w:r>
        <w:rPr>
          <w:w w:val="105"/>
          <w:sz w:val="19"/>
        </w:rPr>
        <w:t xml:space="preserve"> soirées et week-end à votre place.</w:t>
      </w:r>
    </w:p>
    <w:p w:rsidR="00365860" w:rsidRDefault="00B04FA1" w:rsidP="00197E13">
      <w:pPr>
        <w:pStyle w:val="Paragraphedeliste"/>
        <w:numPr>
          <w:ilvl w:val="0"/>
          <w:numId w:val="26"/>
        </w:numPr>
        <w:tabs>
          <w:tab w:val="left" w:pos="1196"/>
          <w:tab w:val="left" w:pos="1197"/>
        </w:tabs>
        <w:spacing w:before="10"/>
        <w:rPr>
          <w:b/>
          <w:sz w:val="16"/>
        </w:rPr>
      </w:pPr>
      <w:r>
        <w:rPr>
          <w:b/>
          <w:color w:val="548DD4"/>
          <w:sz w:val="19"/>
        </w:rPr>
        <w:t>P</w:t>
      </w:r>
      <w:r>
        <w:rPr>
          <w:b/>
          <w:color w:val="548DD4"/>
          <w:sz w:val="16"/>
        </w:rPr>
        <w:t>ISTES</w:t>
      </w:r>
    </w:p>
    <w:p w:rsidR="00365860" w:rsidRDefault="00B04FA1" w:rsidP="00197E13">
      <w:pPr>
        <w:pStyle w:val="Paragraphedeliste"/>
        <w:numPr>
          <w:ilvl w:val="1"/>
          <w:numId w:val="26"/>
        </w:numPr>
        <w:tabs>
          <w:tab w:val="left" w:pos="1622"/>
          <w:tab w:val="left" w:pos="1623"/>
        </w:tabs>
        <w:spacing w:before="14" w:line="235" w:lineRule="auto"/>
        <w:ind w:right="1133"/>
        <w:rPr>
          <w:sz w:val="19"/>
        </w:rPr>
      </w:pPr>
      <w:r>
        <w:rPr>
          <w:w w:val="105"/>
          <w:sz w:val="19"/>
        </w:rPr>
        <w:t>Planifier, choisir les émissions à regarder ensemble.</w:t>
      </w:r>
    </w:p>
    <w:p w:rsidR="00365860" w:rsidRDefault="00B04FA1" w:rsidP="00197E13">
      <w:pPr>
        <w:pStyle w:val="Paragraphedeliste"/>
        <w:numPr>
          <w:ilvl w:val="1"/>
          <w:numId w:val="26"/>
        </w:numPr>
        <w:tabs>
          <w:tab w:val="left" w:pos="1622"/>
          <w:tab w:val="left" w:pos="1623"/>
        </w:tabs>
        <w:spacing w:before="13" w:line="247" w:lineRule="auto"/>
        <w:ind w:right="1186"/>
        <w:rPr>
          <w:sz w:val="19"/>
        </w:rPr>
      </w:pPr>
      <w:r>
        <w:rPr>
          <w:w w:val="105"/>
          <w:sz w:val="19"/>
        </w:rPr>
        <w:t xml:space="preserve">S'accorder quelques moments de détente avec </w:t>
      </w:r>
      <w:proofErr w:type="gramStart"/>
      <w:r>
        <w:rPr>
          <w:w w:val="105"/>
          <w:sz w:val="19"/>
        </w:rPr>
        <w:t>ses réseaux sociaux préféré</w:t>
      </w:r>
      <w:proofErr w:type="gramEnd"/>
      <w:r>
        <w:rPr>
          <w:w w:val="105"/>
          <w:sz w:val="19"/>
        </w:rPr>
        <w:t>… sans jamais les laisser prendre le pas sur l'intimité et l'amour du</w:t>
      </w:r>
      <w:r>
        <w:rPr>
          <w:spacing w:val="1"/>
          <w:w w:val="105"/>
          <w:sz w:val="19"/>
        </w:rPr>
        <w:t xml:space="preserve"> </w:t>
      </w:r>
      <w:r>
        <w:rPr>
          <w:w w:val="105"/>
          <w:sz w:val="19"/>
        </w:rPr>
        <w:t>couple.</w:t>
      </w:r>
    </w:p>
    <w:p w:rsidR="00365860" w:rsidRDefault="00B04FA1" w:rsidP="00197E13">
      <w:pPr>
        <w:pStyle w:val="Paragraphedeliste"/>
        <w:numPr>
          <w:ilvl w:val="1"/>
          <w:numId w:val="26"/>
        </w:numPr>
        <w:tabs>
          <w:tab w:val="left" w:pos="1621"/>
          <w:tab w:val="left" w:pos="1622"/>
        </w:tabs>
        <w:spacing w:before="6" w:line="242" w:lineRule="auto"/>
        <w:ind w:left="1621" w:right="1232"/>
        <w:rPr>
          <w:sz w:val="19"/>
        </w:rPr>
      </w:pPr>
      <w:r>
        <w:rPr>
          <w:w w:val="105"/>
          <w:sz w:val="19"/>
        </w:rPr>
        <w:t xml:space="preserve">Communiquer sur les sujets de tension : temps passé devant </w:t>
      </w:r>
      <w:proofErr w:type="spellStart"/>
      <w:r>
        <w:rPr>
          <w:w w:val="105"/>
          <w:sz w:val="19"/>
        </w:rPr>
        <w:t>Facebook</w:t>
      </w:r>
      <w:proofErr w:type="spellEnd"/>
      <w:r>
        <w:rPr>
          <w:w w:val="105"/>
          <w:sz w:val="19"/>
        </w:rPr>
        <w:t xml:space="preserve"> ou à envoyer des </w:t>
      </w:r>
      <w:proofErr w:type="spellStart"/>
      <w:r>
        <w:rPr>
          <w:w w:val="105"/>
          <w:sz w:val="19"/>
        </w:rPr>
        <w:t>sms</w:t>
      </w:r>
      <w:proofErr w:type="spellEnd"/>
      <w:r>
        <w:rPr>
          <w:w w:val="105"/>
          <w:sz w:val="19"/>
        </w:rPr>
        <w:t xml:space="preserve"> ; zapping ;</w:t>
      </w:r>
      <w:r>
        <w:rPr>
          <w:spacing w:val="-2"/>
          <w:w w:val="105"/>
          <w:sz w:val="19"/>
        </w:rPr>
        <w:t xml:space="preserve"> </w:t>
      </w:r>
      <w:r>
        <w:rPr>
          <w:w w:val="105"/>
          <w:sz w:val="19"/>
        </w:rPr>
        <w:t>etc.…</w:t>
      </w:r>
    </w:p>
    <w:p w:rsidR="00365860" w:rsidRDefault="00365860">
      <w:pPr>
        <w:spacing w:line="242" w:lineRule="auto"/>
        <w:rPr>
          <w:sz w:val="19"/>
        </w:rPr>
        <w:sectPr w:rsidR="00365860">
          <w:type w:val="continuous"/>
          <w:pgSz w:w="11910" w:h="16840"/>
          <w:pgMar w:top="760" w:right="300" w:bottom="880" w:left="120" w:header="720" w:footer="720" w:gutter="0"/>
          <w:cols w:num="2" w:space="720" w:equalWidth="0">
            <w:col w:w="5391" w:space="40"/>
            <w:col w:w="6059"/>
          </w:cols>
        </w:sect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spacing w:before="10"/>
        <w:rPr>
          <w:sz w:val="10"/>
        </w:rPr>
      </w:pPr>
    </w:p>
    <w:p w:rsidR="00365860" w:rsidRDefault="00365860">
      <w:pPr>
        <w:pStyle w:val="Corpsdetexte"/>
        <w:ind w:left="2903"/>
        <w:rPr>
          <w:sz w:val="20"/>
        </w:rPr>
      </w:pPr>
    </w:p>
    <w:p w:rsidR="00365860" w:rsidRDefault="00365860">
      <w:pPr>
        <w:rPr>
          <w:sz w:val="20"/>
        </w:rPr>
        <w:sectPr w:rsidR="00365860">
          <w:type w:val="continuous"/>
          <w:pgSz w:w="11910" w:h="16840"/>
          <w:pgMar w:top="760" w:right="300" w:bottom="880" w:left="120" w:header="720" w:footer="720" w:gutter="0"/>
          <w:cols w:space="720"/>
        </w:sectPr>
      </w:pPr>
    </w:p>
    <w:p w:rsidR="00365860" w:rsidRDefault="00B04FA1">
      <w:pPr>
        <w:spacing w:before="81"/>
        <w:ind w:left="1576" w:right="1369"/>
        <w:jc w:val="center"/>
        <w:rPr>
          <w:b/>
          <w:sz w:val="28"/>
        </w:rPr>
      </w:pPr>
      <w:r>
        <w:rPr>
          <w:b/>
          <w:color w:val="1F497D"/>
          <w:sz w:val="28"/>
        </w:rPr>
        <w:lastRenderedPageBreak/>
        <w:t>L</w:t>
      </w:r>
      <w:r>
        <w:rPr>
          <w:b/>
          <w:color w:val="1F497D"/>
          <w:sz w:val="21"/>
        </w:rPr>
        <w:t>E  COUPLE  A  L</w:t>
      </w:r>
      <w:r>
        <w:rPr>
          <w:b/>
          <w:color w:val="1F497D"/>
          <w:sz w:val="28"/>
        </w:rPr>
        <w:t>'</w:t>
      </w:r>
      <w:r>
        <w:rPr>
          <w:b/>
          <w:color w:val="1F497D"/>
          <w:sz w:val="21"/>
        </w:rPr>
        <w:t>EPREUVE  DE</w:t>
      </w:r>
      <w:r>
        <w:rPr>
          <w:b/>
          <w:color w:val="1F497D"/>
          <w:spacing w:val="-14"/>
          <w:sz w:val="21"/>
        </w:rPr>
        <w:t xml:space="preserve"> </w:t>
      </w:r>
      <w:r>
        <w:rPr>
          <w:b/>
          <w:color w:val="1F497D"/>
          <w:sz w:val="21"/>
        </w:rPr>
        <w:t>L</w:t>
      </w:r>
      <w:r>
        <w:rPr>
          <w:b/>
          <w:color w:val="1F497D"/>
          <w:sz w:val="28"/>
        </w:rPr>
        <w:t>'</w:t>
      </w:r>
      <w:r>
        <w:rPr>
          <w:b/>
          <w:color w:val="1F497D"/>
          <w:sz w:val="21"/>
        </w:rPr>
        <w:t>INFIDELITE</w:t>
      </w:r>
      <w:r>
        <w:rPr>
          <w:b/>
          <w:color w:val="1F497D"/>
          <w:position w:val="13"/>
          <w:sz w:val="17"/>
        </w:rPr>
        <w:t>10</w:t>
      </w:r>
      <w:r>
        <w:rPr>
          <w:b/>
          <w:color w:val="1F497D"/>
          <w:sz w:val="28"/>
        </w:rPr>
        <w:t>:</w:t>
      </w:r>
    </w:p>
    <w:p w:rsidR="00365860" w:rsidRDefault="00B04FA1">
      <w:pPr>
        <w:pStyle w:val="Heading5"/>
        <w:spacing w:before="9" w:line="290" w:lineRule="auto"/>
        <w:ind w:left="1315" w:right="1101"/>
        <w:rPr>
          <w:rFonts w:ascii="Calibri" w:hAnsi="Calibri"/>
        </w:rPr>
      </w:pPr>
      <w:r>
        <w:rPr>
          <w:rFonts w:ascii="Calibri" w:hAnsi="Calibri"/>
          <w:smallCaps/>
          <w:color w:val="008000"/>
          <w:w w:val="107"/>
        </w:rPr>
        <w:t>Malgré</w:t>
      </w:r>
      <w:r>
        <w:rPr>
          <w:rFonts w:ascii="Calibri" w:hAnsi="Calibri"/>
          <w:color w:val="008000"/>
        </w:rPr>
        <w:t xml:space="preserve">   </w:t>
      </w:r>
      <w:r>
        <w:rPr>
          <w:rFonts w:ascii="Calibri" w:hAnsi="Calibri"/>
          <w:color w:val="008000"/>
          <w:spacing w:val="-18"/>
        </w:rPr>
        <w:t xml:space="preserve"> </w:t>
      </w:r>
      <w:r>
        <w:rPr>
          <w:rFonts w:ascii="Calibri" w:hAnsi="Calibri"/>
          <w:color w:val="008000"/>
          <w:w w:val="116"/>
        </w:rPr>
        <w:t>le</w:t>
      </w:r>
      <w:r>
        <w:rPr>
          <w:rFonts w:ascii="Calibri" w:hAnsi="Calibri"/>
          <w:color w:val="008000"/>
        </w:rPr>
        <w:t xml:space="preserve">   </w:t>
      </w:r>
      <w:r>
        <w:rPr>
          <w:rFonts w:ascii="Calibri" w:hAnsi="Calibri"/>
          <w:color w:val="008000"/>
          <w:spacing w:val="-18"/>
        </w:rPr>
        <w:t xml:space="preserve"> </w:t>
      </w:r>
      <w:r>
        <w:rPr>
          <w:rFonts w:ascii="Calibri" w:hAnsi="Calibri"/>
          <w:color w:val="008000"/>
          <w:w w:val="110"/>
        </w:rPr>
        <w:t>choc</w:t>
      </w:r>
      <w:r>
        <w:rPr>
          <w:rFonts w:ascii="Calibri" w:hAnsi="Calibri"/>
          <w:color w:val="008000"/>
        </w:rPr>
        <w:t xml:space="preserve">   </w:t>
      </w:r>
      <w:r>
        <w:rPr>
          <w:rFonts w:ascii="Calibri" w:hAnsi="Calibri"/>
          <w:color w:val="008000"/>
          <w:spacing w:val="-18"/>
        </w:rPr>
        <w:t xml:space="preserve"> </w:t>
      </w:r>
      <w:r>
        <w:rPr>
          <w:rFonts w:ascii="Calibri" w:hAnsi="Calibri"/>
          <w:color w:val="008000"/>
          <w:w w:val="110"/>
        </w:rPr>
        <w:t>de</w:t>
      </w:r>
      <w:r>
        <w:rPr>
          <w:rFonts w:ascii="Calibri" w:hAnsi="Calibri"/>
          <w:color w:val="008000"/>
        </w:rPr>
        <w:t xml:space="preserve">   </w:t>
      </w:r>
      <w:r>
        <w:rPr>
          <w:rFonts w:ascii="Calibri" w:hAnsi="Calibri"/>
          <w:color w:val="008000"/>
          <w:spacing w:val="-18"/>
        </w:rPr>
        <w:t xml:space="preserve"> </w:t>
      </w:r>
      <w:r>
        <w:rPr>
          <w:rFonts w:ascii="Calibri" w:hAnsi="Calibri"/>
          <w:smallCaps/>
          <w:color w:val="008000"/>
          <w:w w:val="107"/>
        </w:rPr>
        <w:t>la</w:t>
      </w:r>
      <w:r>
        <w:rPr>
          <w:rFonts w:ascii="Calibri" w:hAnsi="Calibri"/>
          <w:color w:val="008000"/>
        </w:rPr>
        <w:t xml:space="preserve">   </w:t>
      </w:r>
      <w:r>
        <w:rPr>
          <w:rFonts w:ascii="Calibri" w:hAnsi="Calibri"/>
          <w:color w:val="008000"/>
          <w:spacing w:val="-18"/>
        </w:rPr>
        <w:t xml:space="preserve"> </w:t>
      </w:r>
      <w:r>
        <w:rPr>
          <w:rFonts w:ascii="Calibri" w:hAnsi="Calibri"/>
          <w:color w:val="008000"/>
          <w:w w:val="111"/>
        </w:rPr>
        <w:t>découverte,</w:t>
      </w:r>
      <w:r>
        <w:rPr>
          <w:rFonts w:ascii="Calibri" w:hAnsi="Calibri"/>
          <w:color w:val="008000"/>
        </w:rPr>
        <w:t xml:space="preserve">   </w:t>
      </w:r>
      <w:r>
        <w:rPr>
          <w:rFonts w:ascii="Calibri" w:hAnsi="Calibri"/>
          <w:color w:val="008000"/>
          <w:spacing w:val="-18"/>
        </w:rPr>
        <w:t xml:space="preserve"> </w:t>
      </w:r>
      <w:r>
        <w:rPr>
          <w:rFonts w:ascii="Calibri" w:hAnsi="Calibri"/>
          <w:smallCaps/>
          <w:color w:val="008000"/>
          <w:w w:val="107"/>
        </w:rPr>
        <w:t>la</w:t>
      </w:r>
      <w:r>
        <w:rPr>
          <w:rFonts w:ascii="Calibri" w:hAnsi="Calibri"/>
          <w:color w:val="008000"/>
        </w:rPr>
        <w:t xml:space="preserve">   </w:t>
      </w:r>
      <w:r>
        <w:rPr>
          <w:rFonts w:ascii="Calibri" w:hAnsi="Calibri"/>
          <w:color w:val="008000"/>
          <w:spacing w:val="-18"/>
        </w:rPr>
        <w:t xml:space="preserve"> </w:t>
      </w:r>
      <w:r>
        <w:rPr>
          <w:rFonts w:ascii="Calibri" w:hAnsi="Calibri"/>
          <w:smallCaps/>
          <w:color w:val="008000"/>
          <w:w w:val="114"/>
        </w:rPr>
        <w:t>colère</w:t>
      </w:r>
      <w:r>
        <w:rPr>
          <w:rFonts w:ascii="Calibri" w:hAnsi="Calibri"/>
          <w:color w:val="008000"/>
        </w:rPr>
        <w:t xml:space="preserve">   </w:t>
      </w:r>
      <w:r>
        <w:rPr>
          <w:rFonts w:ascii="Calibri" w:hAnsi="Calibri"/>
          <w:color w:val="008000"/>
          <w:spacing w:val="-18"/>
        </w:rPr>
        <w:t xml:space="preserve"> </w:t>
      </w:r>
      <w:r>
        <w:rPr>
          <w:rFonts w:ascii="Calibri" w:hAnsi="Calibri"/>
          <w:color w:val="008000"/>
          <w:spacing w:val="-1"/>
          <w:w w:val="120"/>
        </w:rPr>
        <w:t>e</w:t>
      </w:r>
      <w:r>
        <w:rPr>
          <w:rFonts w:ascii="Calibri" w:hAnsi="Calibri"/>
          <w:color w:val="008000"/>
          <w:w w:val="120"/>
        </w:rPr>
        <w:t>t</w:t>
      </w:r>
      <w:r>
        <w:rPr>
          <w:rFonts w:ascii="Calibri" w:hAnsi="Calibri"/>
          <w:color w:val="008000"/>
        </w:rPr>
        <w:t xml:space="preserve">   </w:t>
      </w:r>
      <w:r>
        <w:rPr>
          <w:rFonts w:ascii="Calibri" w:hAnsi="Calibri"/>
          <w:color w:val="008000"/>
          <w:spacing w:val="-18"/>
        </w:rPr>
        <w:t xml:space="preserve"> </w:t>
      </w:r>
      <w:r>
        <w:rPr>
          <w:rFonts w:ascii="Calibri" w:hAnsi="Calibri"/>
          <w:smallCaps/>
          <w:color w:val="008000"/>
          <w:w w:val="107"/>
        </w:rPr>
        <w:t>la</w:t>
      </w:r>
      <w:r>
        <w:rPr>
          <w:rFonts w:ascii="Calibri" w:hAnsi="Calibri"/>
          <w:color w:val="008000"/>
        </w:rPr>
        <w:t xml:space="preserve">   </w:t>
      </w:r>
      <w:r>
        <w:rPr>
          <w:rFonts w:ascii="Calibri" w:hAnsi="Calibri"/>
          <w:color w:val="008000"/>
          <w:spacing w:val="-18"/>
        </w:rPr>
        <w:t xml:space="preserve"> </w:t>
      </w:r>
      <w:r>
        <w:rPr>
          <w:rFonts w:ascii="Calibri" w:hAnsi="Calibri"/>
          <w:smallCaps/>
          <w:color w:val="008000"/>
          <w:w w:val="118"/>
        </w:rPr>
        <w:t>culpabilité,</w:t>
      </w:r>
      <w:r>
        <w:rPr>
          <w:rFonts w:ascii="Calibri" w:hAnsi="Calibri"/>
          <w:color w:val="008000"/>
        </w:rPr>
        <w:t xml:space="preserve">   </w:t>
      </w:r>
      <w:r>
        <w:rPr>
          <w:rFonts w:ascii="Calibri" w:hAnsi="Calibri"/>
          <w:color w:val="008000"/>
          <w:spacing w:val="-21"/>
        </w:rPr>
        <w:t xml:space="preserve"> </w:t>
      </w:r>
      <w:r>
        <w:rPr>
          <w:rFonts w:ascii="Calibri" w:hAnsi="Calibri"/>
          <w:smallCaps/>
          <w:color w:val="008000"/>
          <w:w w:val="116"/>
        </w:rPr>
        <w:t>certains</w:t>
      </w:r>
      <w:r>
        <w:rPr>
          <w:rFonts w:ascii="Calibri" w:hAnsi="Calibri"/>
          <w:color w:val="008000"/>
          <w:w w:val="116"/>
        </w:rPr>
        <w:t xml:space="preserve"> </w:t>
      </w:r>
      <w:r>
        <w:rPr>
          <w:rFonts w:ascii="Calibri" w:hAnsi="Calibri"/>
          <w:smallCaps/>
          <w:color w:val="008000"/>
          <w:spacing w:val="-1"/>
          <w:w w:val="114"/>
        </w:rPr>
        <w:t>parviennen</w:t>
      </w:r>
      <w:r>
        <w:rPr>
          <w:rFonts w:ascii="Calibri" w:hAnsi="Calibri"/>
          <w:smallCaps/>
          <w:color w:val="008000"/>
          <w:w w:val="114"/>
        </w:rPr>
        <w:t>t</w:t>
      </w:r>
      <w:r>
        <w:rPr>
          <w:rFonts w:ascii="Calibri" w:hAnsi="Calibri"/>
          <w:color w:val="008000"/>
        </w:rPr>
        <w:t xml:space="preserve"> </w:t>
      </w:r>
      <w:r>
        <w:rPr>
          <w:rFonts w:ascii="Calibri" w:hAnsi="Calibri"/>
          <w:color w:val="008000"/>
          <w:spacing w:val="-10"/>
        </w:rPr>
        <w:t xml:space="preserve"> </w:t>
      </w:r>
      <w:r>
        <w:rPr>
          <w:rFonts w:ascii="Calibri" w:hAnsi="Calibri"/>
          <w:smallCaps/>
          <w:color w:val="008000"/>
          <w:w w:val="115"/>
        </w:rPr>
        <w:t>à</w:t>
      </w:r>
      <w:r>
        <w:rPr>
          <w:rFonts w:ascii="Calibri" w:hAnsi="Calibri"/>
          <w:color w:val="008000"/>
        </w:rPr>
        <w:t xml:space="preserve"> </w:t>
      </w:r>
      <w:r>
        <w:rPr>
          <w:rFonts w:ascii="Calibri" w:hAnsi="Calibri"/>
          <w:color w:val="008000"/>
          <w:spacing w:val="-10"/>
        </w:rPr>
        <w:t xml:space="preserve"> </w:t>
      </w:r>
      <w:r>
        <w:rPr>
          <w:rFonts w:ascii="Calibri" w:hAnsi="Calibri"/>
          <w:color w:val="008000"/>
          <w:spacing w:val="-1"/>
          <w:w w:val="113"/>
        </w:rPr>
        <w:t>protége</w:t>
      </w:r>
      <w:r>
        <w:rPr>
          <w:rFonts w:ascii="Calibri" w:hAnsi="Calibri"/>
          <w:color w:val="008000"/>
          <w:w w:val="113"/>
        </w:rPr>
        <w:t>r</w:t>
      </w:r>
      <w:r>
        <w:rPr>
          <w:rFonts w:ascii="Calibri" w:hAnsi="Calibri"/>
          <w:color w:val="008000"/>
        </w:rPr>
        <w:t xml:space="preserve"> </w:t>
      </w:r>
      <w:r>
        <w:rPr>
          <w:rFonts w:ascii="Calibri" w:hAnsi="Calibri"/>
          <w:color w:val="008000"/>
          <w:spacing w:val="-10"/>
        </w:rPr>
        <w:t xml:space="preserve"> </w:t>
      </w:r>
      <w:r>
        <w:rPr>
          <w:rFonts w:ascii="Calibri" w:hAnsi="Calibri"/>
          <w:color w:val="008000"/>
          <w:spacing w:val="-1"/>
          <w:w w:val="120"/>
        </w:rPr>
        <w:t>e</w:t>
      </w:r>
      <w:r>
        <w:rPr>
          <w:rFonts w:ascii="Calibri" w:hAnsi="Calibri"/>
          <w:color w:val="008000"/>
          <w:w w:val="120"/>
        </w:rPr>
        <w:t>t</w:t>
      </w:r>
      <w:r>
        <w:rPr>
          <w:rFonts w:ascii="Calibri" w:hAnsi="Calibri"/>
          <w:color w:val="008000"/>
        </w:rPr>
        <w:t xml:space="preserve"> </w:t>
      </w:r>
      <w:r>
        <w:rPr>
          <w:rFonts w:ascii="Calibri" w:hAnsi="Calibri"/>
          <w:color w:val="008000"/>
          <w:spacing w:val="-10"/>
        </w:rPr>
        <w:t xml:space="preserve"> </w:t>
      </w:r>
      <w:r>
        <w:rPr>
          <w:rFonts w:ascii="Calibri" w:hAnsi="Calibri"/>
          <w:color w:val="008000"/>
          <w:spacing w:val="-1"/>
          <w:w w:val="99"/>
        </w:rPr>
        <w:t>mêm</w:t>
      </w:r>
      <w:r>
        <w:rPr>
          <w:rFonts w:ascii="Calibri" w:hAnsi="Calibri"/>
          <w:color w:val="008000"/>
          <w:w w:val="99"/>
        </w:rPr>
        <w:t>e</w:t>
      </w:r>
      <w:r>
        <w:rPr>
          <w:rFonts w:ascii="Calibri" w:hAnsi="Calibri"/>
          <w:color w:val="008000"/>
        </w:rPr>
        <w:t xml:space="preserve"> </w:t>
      </w:r>
      <w:r>
        <w:rPr>
          <w:rFonts w:ascii="Calibri" w:hAnsi="Calibri"/>
          <w:color w:val="008000"/>
          <w:spacing w:val="-17"/>
        </w:rPr>
        <w:t xml:space="preserve"> </w:t>
      </w:r>
      <w:r>
        <w:rPr>
          <w:rFonts w:ascii="Calibri" w:hAnsi="Calibri"/>
          <w:color w:val="008000"/>
          <w:w w:val="114"/>
          <w:u w:val="single" w:color="008000"/>
        </w:rPr>
        <w:t>renforce</w:t>
      </w:r>
      <w:r>
        <w:rPr>
          <w:rFonts w:ascii="Calibri" w:hAnsi="Calibri"/>
          <w:color w:val="008000"/>
          <w:w w:val="129"/>
          <w:u w:val="single" w:color="008000"/>
        </w:rPr>
        <w:t>r</w:t>
      </w:r>
      <w:r>
        <w:rPr>
          <w:rFonts w:ascii="Calibri" w:hAnsi="Calibri"/>
          <w:color w:val="008000"/>
          <w:u w:val="single" w:color="008000"/>
        </w:rPr>
        <w:t xml:space="preserve"> </w:t>
      </w:r>
      <w:r>
        <w:rPr>
          <w:rFonts w:ascii="Calibri" w:hAnsi="Calibri"/>
          <w:color w:val="008000"/>
          <w:spacing w:val="-9"/>
          <w:u w:val="single" w:color="008000"/>
        </w:rPr>
        <w:t xml:space="preserve"> </w:t>
      </w:r>
      <w:r>
        <w:rPr>
          <w:rFonts w:ascii="Calibri" w:hAnsi="Calibri"/>
          <w:color w:val="008000"/>
          <w:w w:val="110"/>
          <w:u w:val="single" w:color="008000"/>
        </w:rPr>
        <w:t>leu</w:t>
      </w:r>
      <w:r>
        <w:rPr>
          <w:rFonts w:ascii="Calibri" w:hAnsi="Calibri"/>
          <w:color w:val="008000"/>
          <w:w w:val="129"/>
          <w:u w:val="single" w:color="008000"/>
        </w:rPr>
        <w:t>r</w:t>
      </w:r>
      <w:r>
        <w:rPr>
          <w:rFonts w:ascii="Calibri" w:hAnsi="Calibri"/>
          <w:color w:val="008000"/>
          <w:u w:val="single" w:color="008000"/>
        </w:rPr>
        <w:t xml:space="preserve"> </w:t>
      </w:r>
      <w:r>
        <w:rPr>
          <w:rFonts w:ascii="Calibri" w:hAnsi="Calibri"/>
          <w:color w:val="008000"/>
          <w:spacing w:val="-9"/>
          <w:u w:val="single" w:color="008000"/>
        </w:rPr>
        <w:t xml:space="preserve"> </w:t>
      </w:r>
      <w:r>
        <w:rPr>
          <w:rFonts w:ascii="Calibri" w:hAnsi="Calibri"/>
          <w:color w:val="008000"/>
          <w:w w:val="114"/>
          <w:u w:val="single" w:color="008000"/>
        </w:rPr>
        <w:t>lie</w:t>
      </w:r>
      <w:r>
        <w:rPr>
          <w:rFonts w:ascii="Calibri" w:hAnsi="Calibri"/>
          <w:color w:val="008000"/>
          <w:w w:val="99"/>
          <w:u w:val="single" w:color="008000"/>
        </w:rPr>
        <w:t>n</w:t>
      </w:r>
      <w:r>
        <w:rPr>
          <w:rFonts w:ascii="Calibri" w:hAnsi="Calibri"/>
          <w:color w:val="008000"/>
          <w:u w:val="single" w:color="008000"/>
        </w:rPr>
        <w:t xml:space="preserve"> </w:t>
      </w:r>
      <w:r>
        <w:rPr>
          <w:rFonts w:ascii="Calibri" w:hAnsi="Calibri"/>
          <w:color w:val="008000"/>
          <w:spacing w:val="-9"/>
          <w:u w:val="single" w:color="008000"/>
        </w:rPr>
        <w:t xml:space="preserve"> </w:t>
      </w:r>
      <w:r>
        <w:rPr>
          <w:rFonts w:ascii="Calibri" w:hAnsi="Calibri"/>
          <w:smallCaps/>
          <w:color w:val="008000"/>
          <w:w w:val="112"/>
          <w:u w:val="single" w:color="008000"/>
        </w:rPr>
        <w:t>amoureux.</w:t>
      </w:r>
    </w:p>
    <w:p w:rsidR="00365860" w:rsidRDefault="00B04FA1">
      <w:pPr>
        <w:pStyle w:val="Corpsdetexte"/>
        <w:spacing w:line="253" w:lineRule="exact"/>
        <w:ind w:left="2024"/>
        <w:jc w:val="both"/>
      </w:pPr>
      <w:r>
        <w:t>Les statistiques montrent que l’infidélité est loin d’être le premier motif de séparation :</w:t>
      </w:r>
    </w:p>
    <w:p w:rsidR="00365860" w:rsidRDefault="00B04FA1">
      <w:pPr>
        <w:pStyle w:val="Corpsdetexte"/>
        <w:spacing w:before="45" w:line="276" w:lineRule="auto"/>
        <w:ind w:left="1315" w:right="1102"/>
        <w:jc w:val="both"/>
      </w:pPr>
      <w:proofErr w:type="gramStart"/>
      <w:r>
        <w:t>elle</w:t>
      </w:r>
      <w:proofErr w:type="gramEnd"/>
      <w:r>
        <w:t xml:space="preserve"> n’apparaît qu’au septième rang des sources de conflit entre les partenaires, loin derrière les problèmes de communication ou les conflits de valeurs ! Cependant, un sondage Sofres de 2010 révélait que, pour 77% des personnes interrogées, la fidélité conditionne la réussite </w:t>
      </w:r>
      <w:r>
        <w:rPr>
          <w:spacing w:val="-8"/>
        </w:rPr>
        <w:t xml:space="preserve">de </w:t>
      </w:r>
      <w:r>
        <w:t xml:space="preserve">leur couple. L'amour des époux est un désir d'union, ils veulent ne faire plus qu'un </w:t>
      </w:r>
      <w:r>
        <w:rPr>
          <w:spacing w:val="-3"/>
        </w:rPr>
        <w:t xml:space="preserve">pour </w:t>
      </w:r>
      <w:r>
        <w:t>toujours !</w:t>
      </w:r>
    </w:p>
    <w:p w:rsidR="00365860" w:rsidRDefault="00B04FA1">
      <w:pPr>
        <w:pStyle w:val="Corpsdetexte"/>
        <w:spacing w:before="7" w:line="276" w:lineRule="auto"/>
        <w:ind w:left="1315" w:right="1102" w:firstLine="708"/>
        <w:jc w:val="both"/>
      </w:pPr>
      <w:r>
        <w:t>L’infidélité reste un important motif de séparation. Mais pour ceux qui acceptent de la considérer comme un révélateur du mal-être de leur union, qui sont prêts à relever leurs manches et à faire baisser leur niveau d’orgueil pour s’en sortir, la tromperie, si préjudiciable à l’entente des partenaires, peut être dépassée et le bonheur du couple retrouvé.</w:t>
      </w:r>
    </w:p>
    <w:p w:rsidR="00365860" w:rsidRDefault="00B04FA1">
      <w:pPr>
        <w:pStyle w:val="Heading5"/>
        <w:spacing w:before="22"/>
        <w:ind w:left="1315"/>
        <w:rPr>
          <w:rFonts w:ascii="Calibri" w:hAnsi="Calibri"/>
        </w:rPr>
      </w:pPr>
      <w:r>
        <w:rPr>
          <w:rFonts w:ascii="Calibri" w:hAnsi="Calibri"/>
          <w:color w:val="008000"/>
          <w:spacing w:val="-1"/>
          <w:w w:val="104"/>
        </w:rPr>
        <w:t>Donne</w:t>
      </w:r>
      <w:r>
        <w:rPr>
          <w:rFonts w:ascii="Calibri" w:hAnsi="Calibri"/>
          <w:color w:val="008000"/>
          <w:w w:val="104"/>
        </w:rPr>
        <w:t>r</w:t>
      </w:r>
      <w:r>
        <w:rPr>
          <w:rFonts w:ascii="Calibri" w:hAnsi="Calibri"/>
          <w:color w:val="008000"/>
        </w:rPr>
        <w:t xml:space="preserve"> </w:t>
      </w:r>
      <w:r>
        <w:rPr>
          <w:rFonts w:ascii="Calibri" w:hAnsi="Calibri"/>
          <w:color w:val="008000"/>
          <w:spacing w:val="-10"/>
        </w:rPr>
        <w:t xml:space="preserve"> </w:t>
      </w:r>
      <w:r>
        <w:rPr>
          <w:rFonts w:ascii="Calibri" w:hAnsi="Calibri"/>
          <w:color w:val="008000"/>
          <w:w w:val="116"/>
        </w:rPr>
        <w:t>le</w:t>
      </w:r>
      <w:r>
        <w:rPr>
          <w:rFonts w:ascii="Calibri" w:hAnsi="Calibri"/>
          <w:color w:val="008000"/>
        </w:rPr>
        <w:t xml:space="preserve"> </w:t>
      </w:r>
      <w:r>
        <w:rPr>
          <w:rFonts w:ascii="Calibri" w:hAnsi="Calibri"/>
          <w:color w:val="008000"/>
          <w:spacing w:val="-9"/>
        </w:rPr>
        <w:t xml:space="preserve"> </w:t>
      </w:r>
      <w:r>
        <w:rPr>
          <w:rFonts w:ascii="Calibri" w:hAnsi="Calibri"/>
          <w:color w:val="008000"/>
          <w:w w:val="107"/>
        </w:rPr>
        <w:t>temps</w:t>
      </w:r>
      <w:r>
        <w:rPr>
          <w:rFonts w:ascii="Calibri" w:hAnsi="Calibri"/>
          <w:color w:val="008000"/>
        </w:rPr>
        <w:t xml:space="preserve"> </w:t>
      </w:r>
      <w:r>
        <w:rPr>
          <w:rFonts w:ascii="Calibri" w:hAnsi="Calibri"/>
          <w:color w:val="008000"/>
          <w:spacing w:val="-9"/>
        </w:rPr>
        <w:t xml:space="preserve"> </w:t>
      </w:r>
      <w:r>
        <w:rPr>
          <w:rFonts w:ascii="Calibri" w:hAnsi="Calibri"/>
          <w:smallCaps/>
          <w:color w:val="008000"/>
          <w:w w:val="115"/>
        </w:rPr>
        <w:t>à</w:t>
      </w:r>
      <w:r>
        <w:rPr>
          <w:rFonts w:ascii="Calibri" w:hAnsi="Calibri"/>
          <w:color w:val="008000"/>
        </w:rPr>
        <w:t xml:space="preserve"> </w:t>
      </w:r>
      <w:r>
        <w:rPr>
          <w:rFonts w:ascii="Calibri" w:hAnsi="Calibri"/>
          <w:color w:val="008000"/>
          <w:spacing w:val="-10"/>
        </w:rPr>
        <w:t xml:space="preserve"> </w:t>
      </w:r>
      <w:r>
        <w:rPr>
          <w:rFonts w:ascii="Calibri" w:hAnsi="Calibri"/>
          <w:color w:val="008000"/>
          <w:w w:val="110"/>
        </w:rPr>
        <w:t>notre</w:t>
      </w:r>
      <w:r>
        <w:rPr>
          <w:rFonts w:ascii="Calibri" w:hAnsi="Calibri"/>
          <w:color w:val="008000"/>
        </w:rPr>
        <w:t xml:space="preserve"> </w:t>
      </w:r>
      <w:r>
        <w:rPr>
          <w:rFonts w:ascii="Calibri" w:hAnsi="Calibri"/>
          <w:color w:val="008000"/>
          <w:spacing w:val="-9"/>
        </w:rPr>
        <w:t xml:space="preserve"> </w:t>
      </w:r>
      <w:r>
        <w:rPr>
          <w:rFonts w:ascii="Calibri" w:hAnsi="Calibri"/>
          <w:smallCaps/>
          <w:color w:val="008000"/>
          <w:w w:val="105"/>
        </w:rPr>
        <w:t>amour</w:t>
      </w:r>
      <w:r>
        <w:rPr>
          <w:rFonts w:ascii="Calibri" w:hAnsi="Calibri"/>
          <w:color w:val="008000"/>
        </w:rPr>
        <w:t xml:space="preserve"> </w:t>
      </w:r>
      <w:r>
        <w:rPr>
          <w:rFonts w:ascii="Calibri" w:hAnsi="Calibri"/>
          <w:color w:val="008000"/>
          <w:spacing w:val="-10"/>
        </w:rPr>
        <w:t xml:space="preserve"> </w:t>
      </w:r>
      <w:r>
        <w:rPr>
          <w:rFonts w:ascii="Calibri" w:hAnsi="Calibri"/>
          <w:color w:val="008000"/>
          <w:w w:val="110"/>
        </w:rPr>
        <w:t>de</w:t>
      </w:r>
      <w:r>
        <w:rPr>
          <w:rFonts w:ascii="Calibri" w:hAnsi="Calibri"/>
          <w:color w:val="008000"/>
        </w:rPr>
        <w:t xml:space="preserve"> </w:t>
      </w:r>
      <w:r>
        <w:rPr>
          <w:rFonts w:ascii="Calibri" w:hAnsi="Calibri"/>
          <w:color w:val="008000"/>
          <w:spacing w:val="-10"/>
        </w:rPr>
        <w:t xml:space="preserve"> </w:t>
      </w:r>
      <w:r>
        <w:rPr>
          <w:rFonts w:ascii="Calibri" w:hAnsi="Calibri"/>
          <w:color w:val="008000"/>
          <w:spacing w:val="-1"/>
          <w:w w:val="114"/>
        </w:rPr>
        <w:t>guérir</w:t>
      </w:r>
    </w:p>
    <w:p w:rsidR="00365860" w:rsidRDefault="00B04FA1">
      <w:pPr>
        <w:pStyle w:val="Corpsdetexte"/>
        <w:spacing w:before="43" w:line="276" w:lineRule="auto"/>
        <w:ind w:left="1315" w:right="1100" w:firstLine="708"/>
        <w:jc w:val="both"/>
      </w:pPr>
      <w:r>
        <w:t>Le facteur « temps » est alors le premier enjeu à prendre en compte. Se relever du traumatisme, traverser les sentiments de colère, de rancœur et d’abandon chez le trompé, ou l’inconfort de la culpabilité et de la honte chez le trompeur sont des processus émotionnels  qui demandent beaucoup de temps et retardent l’établissement d’une nouvelle confiance. Il ne faut pas prendre de décisions hâtives guidées par l'émotion.</w:t>
      </w:r>
    </w:p>
    <w:p w:rsidR="00365860" w:rsidRDefault="00B04FA1">
      <w:pPr>
        <w:pStyle w:val="Heading5"/>
        <w:spacing w:before="26"/>
        <w:ind w:left="1315"/>
        <w:rPr>
          <w:rFonts w:ascii="Calibri"/>
        </w:rPr>
      </w:pPr>
      <w:r>
        <w:rPr>
          <w:rFonts w:ascii="Calibri"/>
          <w:color w:val="008000"/>
          <w:w w:val="105"/>
        </w:rPr>
        <w:t>Comment se relever ensemble ?</w:t>
      </w:r>
    </w:p>
    <w:p w:rsidR="00365860" w:rsidRDefault="00B04FA1">
      <w:pPr>
        <w:pStyle w:val="Corpsdetexte"/>
        <w:spacing w:before="38" w:line="276" w:lineRule="auto"/>
        <w:ind w:left="1315" w:right="1100" w:firstLine="708"/>
        <w:jc w:val="both"/>
      </w:pPr>
      <w:r>
        <w:t>Quels sont les éléments qui laissent penser que les partenaires en souffrance se relèveront d’une telle difficulté dans leur couple ? : L’amour tendre et l’amitié ! C’est cela qui fait tenir un couple, bien plus que le droit de jouissance revendiqué partout. La capacité à se parler en profondeur et à oser mettre à plat leur histoire commune, l’évolution de leur lien. Lorsque les partenaires acceptent de revisiter leur engagement, une grande partie du chemin est faite. Réfléchir, mettre à plat, se faire des aveux, redéfinir son engagement… Une démarche bien difficile quand on est ravagé par de grands sursauts émotionnels. C’est pour cela qu'il ne faut jamais prendre de décision importante dans l'émotion du moment. La confiance ne peut se construire que sur des bases renouvelées. Les partenaires doivent reconsidérer ce qui va mal et aussi ce qui va bien entre eux. Après de longs moments d'épreuves vécues à deux, de nombreux couples peuvent affirmer qu'ils ont pleinement retrouvé le goût de s’aimer.</w:t>
      </w:r>
    </w:p>
    <w:p w:rsidR="00365860" w:rsidRDefault="00B04FA1">
      <w:pPr>
        <w:pStyle w:val="Heading5"/>
        <w:spacing w:before="36"/>
        <w:ind w:left="1315"/>
        <w:rPr>
          <w:rFonts w:ascii="Calibri"/>
        </w:rPr>
      </w:pPr>
      <w:r>
        <w:rPr>
          <w:rFonts w:ascii="Calibri"/>
          <w:color w:val="008000"/>
          <w:w w:val="113"/>
        </w:rPr>
        <w:t>Peut</w:t>
      </w:r>
      <w:r>
        <w:rPr>
          <w:rFonts w:ascii="Calibri"/>
          <w:color w:val="008000"/>
          <w:spacing w:val="-1"/>
          <w:w w:val="169"/>
        </w:rPr>
        <w:t>-</w:t>
      </w:r>
      <w:r>
        <w:rPr>
          <w:rFonts w:ascii="Calibri"/>
          <w:color w:val="008000"/>
          <w:spacing w:val="-1"/>
          <w:w w:val="97"/>
        </w:rPr>
        <w:t>o</w:t>
      </w:r>
      <w:r>
        <w:rPr>
          <w:rFonts w:ascii="Calibri"/>
          <w:color w:val="008000"/>
          <w:w w:val="97"/>
        </w:rPr>
        <w:t>n</w:t>
      </w:r>
      <w:r>
        <w:rPr>
          <w:rFonts w:ascii="Calibri"/>
          <w:color w:val="008000"/>
        </w:rPr>
        <w:t xml:space="preserve"> </w:t>
      </w:r>
      <w:r>
        <w:rPr>
          <w:rFonts w:ascii="Calibri"/>
          <w:color w:val="008000"/>
          <w:spacing w:val="-10"/>
        </w:rPr>
        <w:t xml:space="preserve"> </w:t>
      </w:r>
      <w:r>
        <w:rPr>
          <w:rFonts w:ascii="Calibri"/>
          <w:color w:val="008000"/>
          <w:w w:val="117"/>
        </w:rPr>
        <w:t>y</w:t>
      </w:r>
      <w:r>
        <w:rPr>
          <w:rFonts w:ascii="Calibri"/>
          <w:color w:val="008000"/>
        </w:rPr>
        <w:t xml:space="preserve"> </w:t>
      </w:r>
      <w:r>
        <w:rPr>
          <w:rFonts w:ascii="Calibri"/>
          <w:color w:val="008000"/>
          <w:spacing w:val="-10"/>
        </w:rPr>
        <w:t xml:space="preserve"> </w:t>
      </w:r>
      <w:r>
        <w:rPr>
          <w:rFonts w:ascii="Calibri"/>
          <w:smallCaps/>
          <w:color w:val="008000"/>
          <w:spacing w:val="-1"/>
          <w:w w:val="113"/>
        </w:rPr>
        <w:t>parveni</w:t>
      </w:r>
      <w:r>
        <w:rPr>
          <w:rFonts w:ascii="Calibri"/>
          <w:smallCaps/>
          <w:color w:val="008000"/>
          <w:w w:val="113"/>
        </w:rPr>
        <w:t>r</w:t>
      </w:r>
      <w:r>
        <w:rPr>
          <w:rFonts w:ascii="Calibri"/>
          <w:color w:val="008000"/>
        </w:rPr>
        <w:t xml:space="preserve"> </w:t>
      </w:r>
      <w:r>
        <w:rPr>
          <w:rFonts w:ascii="Calibri"/>
          <w:color w:val="008000"/>
          <w:spacing w:val="-10"/>
        </w:rPr>
        <w:t xml:space="preserve"> </w:t>
      </w:r>
      <w:r>
        <w:rPr>
          <w:rFonts w:ascii="Calibri"/>
          <w:smallCaps/>
          <w:color w:val="008000"/>
          <w:spacing w:val="-1"/>
          <w:w w:val="112"/>
        </w:rPr>
        <w:t>san</w:t>
      </w:r>
      <w:r>
        <w:rPr>
          <w:rFonts w:ascii="Calibri"/>
          <w:smallCaps/>
          <w:color w:val="008000"/>
          <w:w w:val="112"/>
        </w:rPr>
        <w:t>s</w:t>
      </w:r>
      <w:r>
        <w:rPr>
          <w:rFonts w:ascii="Calibri"/>
          <w:color w:val="008000"/>
        </w:rPr>
        <w:t xml:space="preserve"> </w:t>
      </w:r>
      <w:r>
        <w:rPr>
          <w:rFonts w:ascii="Calibri"/>
          <w:color w:val="008000"/>
          <w:spacing w:val="-10"/>
        </w:rPr>
        <w:t xml:space="preserve"> </w:t>
      </w:r>
      <w:proofErr w:type="gramStart"/>
      <w:r>
        <w:rPr>
          <w:rFonts w:ascii="Calibri"/>
          <w:smallCaps/>
          <w:color w:val="008000"/>
          <w:w w:val="124"/>
        </w:rPr>
        <w:t>aide</w:t>
      </w:r>
      <w:r>
        <w:rPr>
          <w:rFonts w:ascii="Calibri"/>
          <w:color w:val="008000"/>
        </w:rPr>
        <w:t xml:space="preserve"> </w:t>
      </w:r>
      <w:r>
        <w:rPr>
          <w:rFonts w:ascii="Calibri"/>
          <w:color w:val="008000"/>
          <w:spacing w:val="-10"/>
        </w:rPr>
        <w:t xml:space="preserve"> </w:t>
      </w:r>
      <w:r>
        <w:rPr>
          <w:rFonts w:ascii="Calibri"/>
          <w:color w:val="008000"/>
          <w:w w:val="106"/>
        </w:rPr>
        <w:t>?</w:t>
      </w:r>
      <w:proofErr w:type="gramEnd"/>
    </w:p>
    <w:p w:rsidR="00365860" w:rsidRDefault="00B04FA1">
      <w:pPr>
        <w:pStyle w:val="Corpsdetexte"/>
        <w:spacing w:before="38" w:line="276" w:lineRule="auto"/>
        <w:ind w:left="1314" w:right="1102" w:firstLine="708"/>
        <w:jc w:val="both"/>
      </w:pPr>
      <w:r>
        <w:t>Le risque est grand de s'enfermer dans sa douleur jusqu'à ce qu'elle détruise le couple. Le recours à un conseiller conjugal extérieur peut se révéler décisif et il s'avère que les accompagnements de couple constituent de sérieux soutiens. Le sacrement de la réconciliation</w:t>
      </w:r>
      <w:r>
        <w:rPr>
          <w:vertAlign w:val="superscript"/>
        </w:rPr>
        <w:t>11</w:t>
      </w:r>
      <w:r>
        <w:t xml:space="preserve"> est aussi le lieu d'une vraie guérison intérieure de mes fautes ou de mes manques de pardon qui me culpabilisent et m'empêchent d'aimer à nouveau. Dieu, source de l'amour et du pardon, peut me venir en aide dans mon sacrement de mariage.</w:t>
      </w: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017BBA">
      <w:pPr>
        <w:pStyle w:val="Corpsdetexte"/>
        <w:spacing w:before="1"/>
        <w:rPr>
          <w:sz w:val="23"/>
        </w:rPr>
      </w:pPr>
      <w:r w:rsidRPr="00017BBA">
        <w:pict>
          <v:rect id="_x0000_s1093" style="position:absolute;margin-left:71.75pt;margin-top:15.25pt;width:2in;height:.5pt;z-index:-15712256;mso-wrap-distance-left:0;mso-wrap-distance-right:0;mso-position-horizontal-relative:page" fillcolor="black" stroked="f">
            <w10:wrap type="topAndBottom" anchorx="page"/>
          </v:rect>
        </w:pict>
      </w:r>
    </w:p>
    <w:p w:rsidR="00365860" w:rsidRDefault="00B04FA1">
      <w:pPr>
        <w:spacing w:before="90" w:line="254" w:lineRule="auto"/>
        <w:ind w:left="1314" w:right="1158"/>
        <w:rPr>
          <w:sz w:val="17"/>
        </w:rPr>
      </w:pPr>
      <w:r>
        <w:rPr>
          <w:w w:val="105"/>
          <w:sz w:val="17"/>
          <w:vertAlign w:val="superscript"/>
        </w:rPr>
        <w:t>10</w:t>
      </w:r>
      <w:r>
        <w:rPr>
          <w:w w:val="105"/>
          <w:sz w:val="17"/>
        </w:rPr>
        <w:t>Inspiré largement d'un article du figaro madame du 06 mars 2012 à propos de l'expérience professionnelle de Marie hellène S</w:t>
      </w:r>
      <w:r>
        <w:rPr>
          <w:w w:val="105"/>
          <w:sz w:val="14"/>
        </w:rPr>
        <w:t>IMARD</w:t>
      </w:r>
      <w:r>
        <w:rPr>
          <w:w w:val="105"/>
          <w:sz w:val="17"/>
        </w:rPr>
        <w:t>, Jean-Paul S</w:t>
      </w:r>
      <w:r>
        <w:rPr>
          <w:w w:val="105"/>
          <w:sz w:val="14"/>
        </w:rPr>
        <w:t>AUZEDE</w:t>
      </w:r>
      <w:r>
        <w:rPr>
          <w:w w:val="105"/>
          <w:sz w:val="17"/>
        </w:rPr>
        <w:t>, Anne S</w:t>
      </w:r>
      <w:r>
        <w:rPr>
          <w:w w:val="105"/>
          <w:sz w:val="14"/>
        </w:rPr>
        <w:t xml:space="preserve">AUZEDE </w:t>
      </w:r>
      <w:r>
        <w:rPr>
          <w:w w:val="105"/>
          <w:sz w:val="17"/>
        </w:rPr>
        <w:t>Lagarde et Alain D</w:t>
      </w:r>
      <w:r>
        <w:rPr>
          <w:w w:val="105"/>
          <w:sz w:val="14"/>
        </w:rPr>
        <w:t>ELOURME</w:t>
      </w:r>
      <w:r>
        <w:rPr>
          <w:w w:val="105"/>
          <w:sz w:val="17"/>
        </w:rPr>
        <w:t>, psychothérapeutes.</w:t>
      </w:r>
    </w:p>
    <w:p w:rsidR="00365860" w:rsidRDefault="00B04FA1">
      <w:pPr>
        <w:spacing w:line="194" w:lineRule="exact"/>
        <w:ind w:left="1315"/>
        <w:rPr>
          <w:sz w:val="17"/>
        </w:rPr>
      </w:pPr>
      <w:r>
        <w:rPr>
          <w:w w:val="105"/>
          <w:sz w:val="17"/>
          <w:vertAlign w:val="superscript"/>
        </w:rPr>
        <w:t>11</w:t>
      </w:r>
      <w:r>
        <w:rPr>
          <w:w w:val="105"/>
          <w:sz w:val="17"/>
        </w:rPr>
        <w:t xml:space="preserve"> La confession auprès d'un prêtre.</w:t>
      </w:r>
    </w:p>
    <w:p w:rsidR="00365860" w:rsidRDefault="00365860">
      <w:pPr>
        <w:spacing w:line="194" w:lineRule="exact"/>
        <w:rPr>
          <w:sz w:val="17"/>
        </w:rPr>
        <w:sectPr w:rsidR="00365860">
          <w:pgSz w:w="11910" w:h="16840"/>
          <w:pgMar w:top="740" w:right="300" w:bottom="880" w:left="120" w:header="0" w:footer="684" w:gutter="0"/>
          <w:cols w:space="720"/>
        </w:sectPr>
      </w:pPr>
    </w:p>
    <w:p w:rsidR="00365860" w:rsidRDefault="00B04FA1">
      <w:pPr>
        <w:spacing w:before="79"/>
        <w:ind w:left="1576" w:right="1369"/>
        <w:jc w:val="center"/>
        <w:rPr>
          <w:sz w:val="31"/>
        </w:rPr>
      </w:pPr>
      <w:r>
        <w:rPr>
          <w:color w:val="4F81BD"/>
          <w:sz w:val="31"/>
        </w:rPr>
        <w:lastRenderedPageBreak/>
        <w:t>C</w:t>
      </w:r>
      <w:r>
        <w:rPr>
          <w:color w:val="4F81BD"/>
          <w:sz w:val="26"/>
        </w:rPr>
        <w:t xml:space="preserve">OMMUNIQUER </w:t>
      </w:r>
      <w:r>
        <w:rPr>
          <w:color w:val="4F81BD"/>
          <w:sz w:val="31"/>
        </w:rPr>
        <w:t>pour mieux s'aimer</w:t>
      </w: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spacing w:before="7"/>
        <w:rPr>
          <w:sz w:val="16"/>
        </w:rPr>
      </w:pPr>
    </w:p>
    <w:p w:rsidR="00365860" w:rsidRDefault="00017BBA">
      <w:pPr>
        <w:spacing w:before="106"/>
        <w:ind w:left="1315"/>
        <w:rPr>
          <w:rFonts w:ascii="Calibri"/>
          <w:sz w:val="28"/>
        </w:rPr>
      </w:pPr>
      <w:r w:rsidRPr="00017BBA">
        <w:pict>
          <v:group id="_x0000_s1089" style="position:absolute;left:0;text-align:left;margin-left:50.65pt;margin-top:-71.85pt;width:492.5pt;height:78.25pt;z-index:15746560;mso-position-horizontal-relative:page" coordorigin="1013,-1437" coordsize="9850,1565">
            <v:shape id="_x0000_s1092" type="#_x0000_t75" style="position:absolute;left:1012;top:-1437;width:9850;height:1565">
              <v:imagedata r:id="rId24" o:title=""/>
            </v:shape>
            <v:shape id="_x0000_s1091" style="position:absolute;left:1082;top:-1406;width:9706;height:1421" coordorigin="1082,-1406" coordsize="9706,1421" path="m1663,-1406r-73,5l1520,-1388r-67,21l1390,-1338r-59,36l1277,-1260r-48,49l1186,-1157r-36,59l1121,-1035r-21,67l1087,-898r-5,73l1082,-571r5,74l1100,-427r21,67l1150,-296r36,59l1229,-182r48,49l1331,-90r59,36l1453,-25r67,22l1590,10r73,5l10207,15r73,-5l10350,-3r67,-22l10480,-54r59,-36l10593,-133r49,-49l10684,-237r36,-59l10749,-360r21,-67l10783,-497r5,-74l10788,-825r-5,-73l10770,-968r-21,-67l10720,-1098r-36,-59l10642,-1211r-49,-49l10539,-1302r-59,-36l10417,-1367r-67,-21l10280,-1401r-73,-5l1663,-1406xe" filled="f" strokecolor="#4a7ebb" strokeweight=".24pt">
              <v:path arrowok="t"/>
            </v:shape>
            <v:shape id="_x0000_s1090" type="#_x0000_t202" style="position:absolute;left:1012;top:-1437;width:9850;height:1565" filled="f" stroked="f">
              <v:textbox inset="0,0,0,0">
                <w:txbxContent>
                  <w:p w:rsidR="00476838" w:rsidRDefault="00476838">
                    <w:pPr>
                      <w:spacing w:before="4"/>
                      <w:rPr>
                        <w:sz w:val="21"/>
                      </w:rPr>
                    </w:pPr>
                  </w:p>
                  <w:p w:rsidR="00476838" w:rsidRDefault="00476838">
                    <w:pPr>
                      <w:spacing w:line="252" w:lineRule="auto"/>
                      <w:ind w:left="422" w:right="360"/>
                      <w:jc w:val="both"/>
                      <w:rPr>
                        <w:rFonts w:ascii="Verdana" w:hAnsi="Verdana"/>
                        <w:sz w:val="19"/>
                      </w:rPr>
                    </w:pPr>
                    <w:r>
                      <w:rPr>
                        <w:rFonts w:ascii="Verdana" w:hAnsi="Verdana"/>
                        <w:w w:val="105"/>
                        <w:sz w:val="19"/>
                      </w:rPr>
                      <w:t>"Quand on ne se parle plus, il n'y a plus rien à se dire". Ce qui tue les couples, ce ne sont ni les querelles, ni les difficultés, ni les manques d'argent, ni même la fidélité. C'est le manque de communion. Quand le silence s'installe, chargé de non-dits et d'incompréhensions.</w:t>
                    </w:r>
                  </w:p>
                </w:txbxContent>
              </v:textbox>
            </v:shape>
            <w10:wrap anchorx="page"/>
          </v:group>
        </w:pict>
      </w:r>
      <w:r w:rsidR="00B04FA1">
        <w:rPr>
          <w:rFonts w:ascii="Calibri"/>
          <w:smallCaps/>
          <w:color w:val="008000"/>
          <w:w w:val="118"/>
          <w:sz w:val="28"/>
        </w:rPr>
        <w:t>La</w:t>
      </w:r>
      <w:r w:rsidR="00B04FA1">
        <w:rPr>
          <w:rFonts w:ascii="Calibri"/>
          <w:color w:val="008000"/>
          <w:sz w:val="28"/>
        </w:rPr>
        <w:t xml:space="preserve"> </w:t>
      </w:r>
      <w:r w:rsidR="00B04FA1">
        <w:rPr>
          <w:rFonts w:ascii="Calibri"/>
          <w:color w:val="008000"/>
          <w:spacing w:val="-20"/>
          <w:sz w:val="28"/>
        </w:rPr>
        <w:t xml:space="preserve"> </w:t>
      </w:r>
      <w:r w:rsidR="00B04FA1">
        <w:rPr>
          <w:rFonts w:ascii="Calibri"/>
          <w:smallCaps/>
          <w:color w:val="008000"/>
          <w:w w:val="114"/>
          <w:sz w:val="28"/>
        </w:rPr>
        <w:t>c</w:t>
      </w:r>
      <w:r w:rsidR="00B04FA1">
        <w:rPr>
          <w:rFonts w:ascii="Calibri"/>
          <w:color w:val="008000"/>
          <w:w w:val="91"/>
          <w:sz w:val="28"/>
        </w:rPr>
        <w:t>o</w:t>
      </w:r>
      <w:r w:rsidR="00B04FA1">
        <w:rPr>
          <w:rFonts w:ascii="Calibri"/>
          <w:color w:val="008000"/>
          <w:spacing w:val="1"/>
          <w:w w:val="91"/>
          <w:sz w:val="28"/>
        </w:rPr>
        <w:t>mm</w:t>
      </w:r>
      <w:r w:rsidR="00B04FA1">
        <w:rPr>
          <w:rFonts w:ascii="Calibri"/>
          <w:color w:val="008000"/>
          <w:sz w:val="28"/>
        </w:rPr>
        <w:t>uni</w:t>
      </w:r>
      <w:r w:rsidR="00B04FA1">
        <w:rPr>
          <w:rFonts w:ascii="Calibri"/>
          <w:color w:val="008000"/>
          <w:w w:val="115"/>
          <w:sz w:val="28"/>
        </w:rPr>
        <w:t>c</w:t>
      </w:r>
      <w:r w:rsidR="00B04FA1">
        <w:rPr>
          <w:rFonts w:ascii="Calibri"/>
          <w:smallCaps/>
          <w:color w:val="008000"/>
          <w:w w:val="117"/>
          <w:sz w:val="28"/>
        </w:rPr>
        <w:t>ati</w:t>
      </w:r>
      <w:r w:rsidR="00B04FA1">
        <w:rPr>
          <w:rFonts w:ascii="Calibri"/>
          <w:color w:val="008000"/>
          <w:w w:val="94"/>
          <w:sz w:val="28"/>
        </w:rPr>
        <w:t>on</w:t>
      </w:r>
      <w:r w:rsidR="00B04FA1">
        <w:rPr>
          <w:rFonts w:ascii="Calibri"/>
          <w:color w:val="008000"/>
          <w:sz w:val="28"/>
        </w:rPr>
        <w:t xml:space="preserve"> </w:t>
      </w:r>
      <w:r w:rsidR="00B04FA1">
        <w:rPr>
          <w:rFonts w:ascii="Calibri"/>
          <w:color w:val="008000"/>
          <w:spacing w:val="-19"/>
          <w:sz w:val="28"/>
        </w:rPr>
        <w:t xml:space="preserve"> </w:t>
      </w:r>
      <w:r w:rsidR="00B04FA1">
        <w:rPr>
          <w:rFonts w:ascii="Calibri"/>
          <w:color w:val="008000"/>
          <w:w w:val="107"/>
          <w:sz w:val="28"/>
        </w:rPr>
        <w:t>es</w:t>
      </w:r>
      <w:r w:rsidR="00B04FA1">
        <w:rPr>
          <w:rFonts w:ascii="Calibri"/>
          <w:color w:val="008000"/>
          <w:w w:val="135"/>
          <w:sz w:val="28"/>
        </w:rPr>
        <w:t>t</w:t>
      </w:r>
      <w:r w:rsidR="00B04FA1">
        <w:rPr>
          <w:rFonts w:ascii="Calibri"/>
          <w:color w:val="008000"/>
          <w:sz w:val="28"/>
        </w:rPr>
        <w:t xml:space="preserve"> </w:t>
      </w:r>
      <w:r w:rsidR="00B04FA1">
        <w:rPr>
          <w:rFonts w:ascii="Calibri"/>
          <w:color w:val="008000"/>
          <w:spacing w:val="-19"/>
          <w:sz w:val="28"/>
        </w:rPr>
        <w:t xml:space="preserve"> </w:t>
      </w:r>
      <w:r w:rsidR="00B04FA1">
        <w:rPr>
          <w:rFonts w:ascii="Calibri"/>
          <w:color w:val="008000"/>
          <w:w w:val="98"/>
          <w:sz w:val="28"/>
        </w:rPr>
        <w:t>un</w:t>
      </w:r>
      <w:r w:rsidR="00B04FA1">
        <w:rPr>
          <w:rFonts w:ascii="Calibri"/>
          <w:color w:val="008000"/>
          <w:sz w:val="28"/>
        </w:rPr>
        <w:t xml:space="preserve"> </w:t>
      </w:r>
      <w:r w:rsidR="00B04FA1">
        <w:rPr>
          <w:rFonts w:ascii="Calibri"/>
          <w:color w:val="008000"/>
          <w:spacing w:val="-19"/>
          <w:sz w:val="28"/>
        </w:rPr>
        <w:t xml:space="preserve"> </w:t>
      </w:r>
      <w:r w:rsidR="00B04FA1">
        <w:rPr>
          <w:rFonts w:ascii="Calibri"/>
          <w:color w:val="008000"/>
          <w:w w:val="103"/>
          <w:sz w:val="28"/>
        </w:rPr>
        <w:t>des</w:t>
      </w:r>
      <w:r w:rsidR="00B04FA1">
        <w:rPr>
          <w:rFonts w:ascii="Calibri"/>
          <w:color w:val="008000"/>
          <w:sz w:val="28"/>
        </w:rPr>
        <w:t xml:space="preserve"> </w:t>
      </w:r>
      <w:r w:rsidR="00B04FA1">
        <w:rPr>
          <w:rFonts w:ascii="Calibri"/>
          <w:color w:val="008000"/>
          <w:spacing w:val="-19"/>
          <w:sz w:val="28"/>
        </w:rPr>
        <w:t xml:space="preserve"> </w:t>
      </w:r>
      <w:r w:rsidR="00B04FA1">
        <w:rPr>
          <w:rFonts w:ascii="Calibri"/>
          <w:color w:val="008000"/>
          <w:w w:val="102"/>
          <w:sz w:val="28"/>
        </w:rPr>
        <w:t>pi</w:t>
      </w:r>
      <w:r w:rsidR="00B04FA1">
        <w:rPr>
          <w:rFonts w:ascii="Calibri"/>
          <w:color w:val="008000"/>
          <w:w w:val="130"/>
          <w:sz w:val="28"/>
        </w:rPr>
        <w:t>l</w:t>
      </w:r>
      <w:r w:rsidR="00B04FA1">
        <w:rPr>
          <w:rFonts w:ascii="Calibri"/>
          <w:color w:val="008000"/>
          <w:w w:val="108"/>
          <w:sz w:val="28"/>
        </w:rPr>
        <w:t>i</w:t>
      </w:r>
      <w:r w:rsidR="00B04FA1">
        <w:rPr>
          <w:rFonts w:ascii="Calibri"/>
          <w:color w:val="008000"/>
          <w:w w:val="113"/>
          <w:sz w:val="28"/>
        </w:rPr>
        <w:t>er</w:t>
      </w:r>
      <w:r w:rsidR="00B04FA1">
        <w:rPr>
          <w:rFonts w:ascii="Calibri"/>
          <w:color w:val="008000"/>
          <w:w w:val="109"/>
          <w:sz w:val="28"/>
        </w:rPr>
        <w:t>s</w:t>
      </w:r>
      <w:r w:rsidR="00B04FA1">
        <w:rPr>
          <w:rFonts w:ascii="Calibri"/>
          <w:color w:val="008000"/>
          <w:sz w:val="28"/>
        </w:rPr>
        <w:t xml:space="preserve"> </w:t>
      </w:r>
      <w:r w:rsidR="00B04FA1">
        <w:rPr>
          <w:rFonts w:ascii="Calibri"/>
          <w:color w:val="008000"/>
          <w:spacing w:val="-20"/>
          <w:sz w:val="28"/>
        </w:rPr>
        <w:t xml:space="preserve"> </w:t>
      </w:r>
      <w:r w:rsidR="00B04FA1">
        <w:rPr>
          <w:rFonts w:ascii="Calibri"/>
          <w:color w:val="008000"/>
          <w:spacing w:val="1"/>
          <w:w w:val="101"/>
          <w:sz w:val="28"/>
        </w:rPr>
        <w:t>d</w:t>
      </w:r>
      <w:r w:rsidR="00B04FA1">
        <w:rPr>
          <w:rFonts w:ascii="Calibri"/>
          <w:color w:val="008000"/>
          <w:w w:val="101"/>
          <w:sz w:val="28"/>
        </w:rPr>
        <w:t>e</w:t>
      </w:r>
      <w:r w:rsidR="00B04FA1">
        <w:rPr>
          <w:rFonts w:ascii="Calibri"/>
          <w:color w:val="008000"/>
          <w:sz w:val="28"/>
        </w:rPr>
        <w:t xml:space="preserve"> </w:t>
      </w:r>
      <w:r w:rsidR="00B04FA1">
        <w:rPr>
          <w:rFonts w:ascii="Calibri"/>
          <w:color w:val="008000"/>
          <w:spacing w:val="-19"/>
          <w:sz w:val="28"/>
        </w:rPr>
        <w:t xml:space="preserve"> </w:t>
      </w:r>
      <w:r w:rsidR="00B04FA1">
        <w:rPr>
          <w:rFonts w:ascii="Calibri"/>
          <w:color w:val="008000"/>
          <w:w w:val="130"/>
          <w:sz w:val="28"/>
        </w:rPr>
        <w:t>l</w:t>
      </w:r>
      <w:r w:rsidR="00B04FA1">
        <w:rPr>
          <w:rFonts w:ascii="Calibri"/>
          <w:smallCaps/>
          <w:color w:val="008000"/>
          <w:w w:val="115"/>
          <w:sz w:val="28"/>
        </w:rPr>
        <w:t>a</w:t>
      </w:r>
      <w:r w:rsidR="00B04FA1">
        <w:rPr>
          <w:rFonts w:ascii="Calibri"/>
          <w:color w:val="008000"/>
          <w:sz w:val="28"/>
        </w:rPr>
        <w:t xml:space="preserve"> </w:t>
      </w:r>
      <w:r w:rsidR="00B04FA1">
        <w:rPr>
          <w:rFonts w:ascii="Calibri"/>
          <w:color w:val="008000"/>
          <w:spacing w:val="-19"/>
          <w:sz w:val="28"/>
        </w:rPr>
        <w:t xml:space="preserve"> </w:t>
      </w:r>
      <w:r w:rsidR="00B04FA1">
        <w:rPr>
          <w:rFonts w:ascii="Calibri"/>
          <w:smallCaps/>
          <w:color w:val="008000"/>
          <w:w w:val="108"/>
          <w:sz w:val="28"/>
        </w:rPr>
        <w:t>vi</w:t>
      </w:r>
      <w:r w:rsidR="00B04FA1">
        <w:rPr>
          <w:rFonts w:ascii="Calibri"/>
          <w:color w:val="008000"/>
          <w:w w:val="105"/>
          <w:sz w:val="28"/>
        </w:rPr>
        <w:t>e</w:t>
      </w:r>
      <w:r w:rsidR="00B04FA1">
        <w:rPr>
          <w:rFonts w:ascii="Calibri"/>
          <w:color w:val="008000"/>
          <w:sz w:val="28"/>
        </w:rPr>
        <w:t xml:space="preserve"> </w:t>
      </w:r>
      <w:r w:rsidR="00B04FA1">
        <w:rPr>
          <w:rFonts w:ascii="Calibri"/>
          <w:color w:val="008000"/>
          <w:spacing w:val="-19"/>
          <w:sz w:val="28"/>
        </w:rPr>
        <w:t xml:space="preserve"> </w:t>
      </w:r>
      <w:r w:rsidR="00B04FA1">
        <w:rPr>
          <w:rFonts w:ascii="Calibri"/>
          <w:color w:val="008000"/>
          <w:spacing w:val="1"/>
          <w:w w:val="98"/>
          <w:sz w:val="28"/>
        </w:rPr>
        <w:t>d</w:t>
      </w:r>
      <w:r w:rsidR="00B04FA1">
        <w:rPr>
          <w:rFonts w:ascii="Calibri"/>
          <w:color w:val="008000"/>
          <w:w w:val="98"/>
          <w:sz w:val="28"/>
        </w:rPr>
        <w:t>u</w:t>
      </w:r>
      <w:r w:rsidR="00B04FA1">
        <w:rPr>
          <w:rFonts w:ascii="Calibri"/>
          <w:color w:val="008000"/>
          <w:sz w:val="28"/>
        </w:rPr>
        <w:t xml:space="preserve"> </w:t>
      </w:r>
      <w:r w:rsidR="00B04FA1">
        <w:rPr>
          <w:rFonts w:ascii="Calibri"/>
          <w:color w:val="008000"/>
          <w:spacing w:val="-19"/>
          <w:sz w:val="28"/>
        </w:rPr>
        <w:t xml:space="preserve"> </w:t>
      </w:r>
      <w:r w:rsidR="00B04FA1">
        <w:rPr>
          <w:rFonts w:ascii="Calibri"/>
          <w:color w:val="008000"/>
          <w:w w:val="115"/>
          <w:sz w:val="28"/>
        </w:rPr>
        <w:t>c</w:t>
      </w:r>
      <w:r w:rsidR="00B04FA1">
        <w:rPr>
          <w:rFonts w:ascii="Calibri"/>
          <w:color w:val="008000"/>
          <w:w w:val="101"/>
          <w:sz w:val="28"/>
        </w:rPr>
        <w:t>oupl</w:t>
      </w:r>
      <w:r w:rsidR="00B04FA1">
        <w:rPr>
          <w:rFonts w:ascii="Calibri"/>
          <w:color w:val="008000"/>
          <w:w w:val="105"/>
          <w:sz w:val="28"/>
        </w:rPr>
        <w:t>e</w:t>
      </w:r>
    </w:p>
    <w:p w:rsidR="00365860" w:rsidRDefault="00B04FA1">
      <w:pPr>
        <w:pStyle w:val="Corpsdetexte"/>
        <w:spacing w:before="11" w:line="237" w:lineRule="auto"/>
        <w:ind w:left="1315" w:right="1923"/>
      </w:pPr>
      <w:r>
        <w:t xml:space="preserve">C'est aussi par lui que se réalise l'unité du mariage. Communications non verbales qui </w:t>
      </w:r>
      <w:proofErr w:type="gramStart"/>
      <w:r>
        <w:t>s'exprime</w:t>
      </w:r>
      <w:proofErr w:type="gramEnd"/>
      <w:r>
        <w:t xml:space="preserve"> par le corps : regards, attitudes, sexualité… et communication verbale</w:t>
      </w:r>
    </w:p>
    <w:p w:rsidR="00365860" w:rsidRDefault="00365860">
      <w:pPr>
        <w:pStyle w:val="Corpsdetexte"/>
        <w:spacing w:before="10"/>
      </w:pPr>
    </w:p>
    <w:p w:rsidR="00365860" w:rsidRDefault="00B04FA1">
      <w:pPr>
        <w:pStyle w:val="Corpsdetexte"/>
        <w:ind w:left="1315"/>
        <w:rPr>
          <w:rFonts w:ascii="Calibri"/>
        </w:rPr>
      </w:pPr>
      <w:r>
        <w:rPr>
          <w:rFonts w:ascii="Calibri"/>
          <w:color w:val="008000"/>
          <w:spacing w:val="-1"/>
          <w:w w:val="112"/>
        </w:rPr>
        <w:t>Le</w:t>
      </w:r>
      <w:r>
        <w:rPr>
          <w:rFonts w:ascii="Calibri"/>
          <w:color w:val="008000"/>
          <w:w w:val="112"/>
        </w:rPr>
        <w:t>s</w:t>
      </w:r>
      <w:r>
        <w:rPr>
          <w:rFonts w:ascii="Calibri"/>
          <w:color w:val="008000"/>
        </w:rPr>
        <w:t xml:space="preserve"> </w:t>
      </w:r>
      <w:r>
        <w:rPr>
          <w:rFonts w:ascii="Calibri"/>
          <w:color w:val="008000"/>
          <w:spacing w:val="-17"/>
        </w:rPr>
        <w:t xml:space="preserve"> </w:t>
      </w:r>
      <w:r>
        <w:rPr>
          <w:rFonts w:ascii="Calibri"/>
          <w:color w:val="008000"/>
          <w:w w:val="103"/>
        </w:rPr>
        <w:t>conditions</w:t>
      </w:r>
      <w:r>
        <w:rPr>
          <w:rFonts w:ascii="Calibri"/>
          <w:color w:val="008000"/>
        </w:rPr>
        <w:t xml:space="preserve"> </w:t>
      </w:r>
      <w:r>
        <w:rPr>
          <w:rFonts w:ascii="Calibri"/>
          <w:color w:val="008000"/>
          <w:spacing w:val="-17"/>
        </w:rPr>
        <w:t xml:space="preserve"> </w:t>
      </w:r>
      <w:r>
        <w:rPr>
          <w:rFonts w:ascii="Calibri"/>
          <w:color w:val="008000"/>
          <w:w w:val="97"/>
        </w:rPr>
        <w:t>d'un</w:t>
      </w:r>
      <w:r>
        <w:rPr>
          <w:rFonts w:ascii="Calibri"/>
          <w:color w:val="008000"/>
        </w:rPr>
        <w:t xml:space="preserve"> </w:t>
      </w:r>
      <w:r>
        <w:rPr>
          <w:rFonts w:ascii="Calibri"/>
          <w:color w:val="008000"/>
          <w:spacing w:val="-17"/>
        </w:rPr>
        <w:t xml:space="preserve"> </w:t>
      </w:r>
      <w:r>
        <w:rPr>
          <w:rFonts w:ascii="Calibri"/>
          <w:smallCaps/>
          <w:color w:val="008000"/>
          <w:spacing w:val="-1"/>
          <w:w w:val="108"/>
        </w:rPr>
        <w:t>vra</w:t>
      </w:r>
      <w:r>
        <w:rPr>
          <w:rFonts w:ascii="Calibri"/>
          <w:smallCaps/>
          <w:color w:val="008000"/>
          <w:w w:val="108"/>
        </w:rPr>
        <w:t>i</w:t>
      </w:r>
      <w:r>
        <w:rPr>
          <w:rFonts w:ascii="Calibri"/>
          <w:color w:val="008000"/>
        </w:rPr>
        <w:t xml:space="preserve"> </w:t>
      </w:r>
      <w:r>
        <w:rPr>
          <w:rFonts w:ascii="Calibri"/>
          <w:color w:val="008000"/>
          <w:spacing w:val="-17"/>
        </w:rPr>
        <w:t xml:space="preserve"> </w:t>
      </w:r>
      <w:proofErr w:type="gramStart"/>
      <w:r>
        <w:rPr>
          <w:rFonts w:ascii="Calibri"/>
          <w:smallCaps/>
          <w:color w:val="008000"/>
          <w:w w:val="103"/>
        </w:rPr>
        <w:t>dialo</w:t>
      </w:r>
      <w:r>
        <w:rPr>
          <w:rFonts w:ascii="Calibri"/>
          <w:color w:val="008000"/>
          <w:spacing w:val="-1"/>
          <w:w w:val="105"/>
        </w:rPr>
        <w:t>gu</w:t>
      </w:r>
      <w:r>
        <w:rPr>
          <w:rFonts w:ascii="Calibri"/>
          <w:color w:val="008000"/>
          <w:w w:val="105"/>
        </w:rPr>
        <w:t>e</w:t>
      </w:r>
      <w:r>
        <w:rPr>
          <w:rFonts w:ascii="Calibri"/>
          <w:color w:val="008000"/>
        </w:rPr>
        <w:t xml:space="preserve"> </w:t>
      </w:r>
      <w:r>
        <w:rPr>
          <w:rFonts w:ascii="Calibri"/>
          <w:color w:val="008000"/>
          <w:spacing w:val="-17"/>
        </w:rPr>
        <w:t xml:space="preserve"> </w:t>
      </w:r>
      <w:r>
        <w:rPr>
          <w:rFonts w:ascii="Calibri"/>
          <w:color w:val="008000"/>
          <w:w w:val="106"/>
        </w:rPr>
        <w:t>:</w:t>
      </w:r>
      <w:proofErr w:type="gramEnd"/>
    </w:p>
    <w:p w:rsidR="00365860" w:rsidRDefault="00B04FA1" w:rsidP="00197E13">
      <w:pPr>
        <w:pStyle w:val="Paragraphedeliste"/>
        <w:numPr>
          <w:ilvl w:val="2"/>
          <w:numId w:val="26"/>
        </w:numPr>
        <w:tabs>
          <w:tab w:val="left" w:pos="1740"/>
          <w:tab w:val="left" w:pos="1742"/>
        </w:tabs>
        <w:spacing w:before="9" w:line="237" w:lineRule="auto"/>
        <w:ind w:right="1245"/>
        <w:rPr>
          <w:sz w:val="24"/>
        </w:rPr>
      </w:pPr>
      <w:r>
        <w:rPr>
          <w:b/>
          <w:sz w:val="24"/>
        </w:rPr>
        <w:t xml:space="preserve">Se rendre disponible : </w:t>
      </w:r>
      <w:r>
        <w:rPr>
          <w:sz w:val="24"/>
        </w:rPr>
        <w:t>J'arrête mes activités, je quitte mon écran d'ordinateur, j'éteins la télé, je range mon téléphone,</w:t>
      </w:r>
      <w:r>
        <w:rPr>
          <w:spacing w:val="-3"/>
          <w:sz w:val="24"/>
        </w:rPr>
        <w:t xml:space="preserve"> </w:t>
      </w:r>
      <w:r>
        <w:rPr>
          <w:sz w:val="24"/>
        </w:rPr>
        <w:t>etc.…</w:t>
      </w:r>
    </w:p>
    <w:p w:rsidR="00365860" w:rsidRDefault="00365860">
      <w:pPr>
        <w:pStyle w:val="Corpsdetexte"/>
        <w:spacing w:before="2"/>
      </w:pPr>
    </w:p>
    <w:p w:rsidR="00365860" w:rsidRDefault="00017BBA" w:rsidP="00197E13">
      <w:pPr>
        <w:pStyle w:val="Paragraphedeliste"/>
        <w:numPr>
          <w:ilvl w:val="2"/>
          <w:numId w:val="26"/>
        </w:numPr>
        <w:tabs>
          <w:tab w:val="left" w:pos="1740"/>
          <w:tab w:val="left" w:pos="1742"/>
        </w:tabs>
        <w:ind w:right="1160"/>
        <w:rPr>
          <w:sz w:val="24"/>
        </w:rPr>
      </w:pPr>
      <w:r w:rsidRPr="00017BBA">
        <w:pict>
          <v:shape id="_x0000_s1088" type="#_x0000_t202" style="position:absolute;left:0;text-align:left;margin-left:359.75pt;margin-top:53.35pt;width:198pt;height:233.8pt;z-index:-16695296;mso-position-horizontal-relative:page" filled="f" strokecolor="#1f497d" strokeweight=".48pt">
            <v:textbox inset="0,0,0,0">
              <w:txbxContent>
                <w:p w:rsidR="00476838" w:rsidRDefault="00476838">
                  <w:pPr>
                    <w:spacing w:before="149"/>
                    <w:ind w:left="144"/>
                    <w:rPr>
                      <w:b/>
                      <w:sz w:val="19"/>
                    </w:rPr>
                  </w:pPr>
                  <w:r>
                    <w:rPr>
                      <w:b/>
                      <w:color w:val="1F497D"/>
                      <w:w w:val="105"/>
                      <w:sz w:val="19"/>
                    </w:rPr>
                    <w:t>Les conditions d'une bonne écoute:</w:t>
                  </w:r>
                </w:p>
                <w:p w:rsidR="00476838" w:rsidRDefault="00476838" w:rsidP="00197E13">
                  <w:pPr>
                    <w:numPr>
                      <w:ilvl w:val="0"/>
                      <w:numId w:val="25"/>
                    </w:numPr>
                    <w:tabs>
                      <w:tab w:val="left" w:pos="569"/>
                      <w:tab w:val="left" w:pos="570"/>
                    </w:tabs>
                    <w:spacing w:before="12" w:line="252" w:lineRule="auto"/>
                    <w:ind w:right="163"/>
                    <w:rPr>
                      <w:sz w:val="19"/>
                    </w:rPr>
                  </w:pPr>
                  <w:r>
                    <w:rPr>
                      <w:color w:val="1F497D"/>
                      <w:w w:val="105"/>
                      <w:sz w:val="19"/>
                    </w:rPr>
                    <w:t>Accorder toute mon attention en cessant mon</w:t>
                  </w:r>
                  <w:r>
                    <w:rPr>
                      <w:color w:val="1F497D"/>
                      <w:spacing w:val="1"/>
                      <w:w w:val="105"/>
                      <w:sz w:val="19"/>
                    </w:rPr>
                    <w:t xml:space="preserve"> </w:t>
                  </w:r>
                  <w:r>
                    <w:rPr>
                      <w:color w:val="1F497D"/>
                      <w:w w:val="105"/>
                      <w:sz w:val="19"/>
                    </w:rPr>
                    <w:t>activité.</w:t>
                  </w:r>
                </w:p>
                <w:p w:rsidR="00476838" w:rsidRDefault="00476838" w:rsidP="00197E13">
                  <w:pPr>
                    <w:numPr>
                      <w:ilvl w:val="0"/>
                      <w:numId w:val="25"/>
                    </w:numPr>
                    <w:tabs>
                      <w:tab w:val="left" w:pos="569"/>
                      <w:tab w:val="left" w:pos="570"/>
                    </w:tabs>
                    <w:spacing w:before="2"/>
                    <w:ind w:hanging="361"/>
                    <w:rPr>
                      <w:sz w:val="19"/>
                    </w:rPr>
                  </w:pPr>
                  <w:r>
                    <w:rPr>
                      <w:color w:val="1F497D"/>
                      <w:w w:val="105"/>
                      <w:sz w:val="19"/>
                    </w:rPr>
                    <w:t>Créer un climat de</w:t>
                  </w:r>
                  <w:r>
                    <w:rPr>
                      <w:color w:val="1F497D"/>
                      <w:spacing w:val="-1"/>
                      <w:w w:val="105"/>
                      <w:sz w:val="19"/>
                    </w:rPr>
                    <w:t xml:space="preserve"> </w:t>
                  </w:r>
                  <w:r>
                    <w:rPr>
                      <w:color w:val="1F497D"/>
                      <w:w w:val="105"/>
                      <w:sz w:val="19"/>
                    </w:rPr>
                    <w:t>bienveillance</w:t>
                  </w:r>
                </w:p>
                <w:p w:rsidR="00476838" w:rsidRDefault="00476838" w:rsidP="00197E13">
                  <w:pPr>
                    <w:numPr>
                      <w:ilvl w:val="0"/>
                      <w:numId w:val="25"/>
                    </w:numPr>
                    <w:tabs>
                      <w:tab w:val="left" w:pos="569"/>
                      <w:tab w:val="left" w:pos="570"/>
                    </w:tabs>
                    <w:spacing w:before="12" w:line="252" w:lineRule="auto"/>
                    <w:ind w:right="515"/>
                    <w:rPr>
                      <w:sz w:val="19"/>
                    </w:rPr>
                  </w:pPr>
                  <w:r>
                    <w:rPr>
                      <w:color w:val="1F497D"/>
                      <w:w w:val="105"/>
                      <w:sz w:val="19"/>
                    </w:rPr>
                    <w:t>Repérer nos préjugés pour favoriser l'accueil de l'autre dans son</w:t>
                  </w:r>
                  <w:r>
                    <w:rPr>
                      <w:color w:val="1F497D"/>
                      <w:spacing w:val="-6"/>
                      <w:w w:val="105"/>
                      <w:sz w:val="19"/>
                    </w:rPr>
                    <w:t xml:space="preserve"> </w:t>
                  </w:r>
                  <w:r>
                    <w:rPr>
                      <w:color w:val="1F497D"/>
                      <w:w w:val="105"/>
                      <w:sz w:val="19"/>
                    </w:rPr>
                    <w:t>unicité</w:t>
                  </w:r>
                </w:p>
                <w:p w:rsidR="00476838" w:rsidRDefault="00476838">
                  <w:pPr>
                    <w:spacing w:before="1"/>
                    <w:ind w:left="209"/>
                    <w:rPr>
                      <w:b/>
                      <w:sz w:val="19"/>
                    </w:rPr>
                  </w:pPr>
                  <w:r>
                    <w:rPr>
                      <w:b/>
                      <w:color w:val="1F497D"/>
                      <w:w w:val="105"/>
                      <w:sz w:val="19"/>
                    </w:rPr>
                    <w:t>Quelques obstacles à la communication:</w:t>
                  </w:r>
                </w:p>
                <w:p w:rsidR="00476838" w:rsidRDefault="00476838" w:rsidP="00197E13">
                  <w:pPr>
                    <w:numPr>
                      <w:ilvl w:val="0"/>
                      <w:numId w:val="25"/>
                    </w:numPr>
                    <w:tabs>
                      <w:tab w:val="left" w:pos="569"/>
                      <w:tab w:val="left" w:pos="570"/>
                    </w:tabs>
                    <w:spacing w:before="12" w:line="252" w:lineRule="auto"/>
                    <w:ind w:right="519"/>
                    <w:rPr>
                      <w:sz w:val="19"/>
                    </w:rPr>
                  </w:pPr>
                  <w:r>
                    <w:rPr>
                      <w:color w:val="1F497D"/>
                      <w:w w:val="105"/>
                      <w:sz w:val="19"/>
                    </w:rPr>
                    <w:t>Porter trop vite un jugement (même positif)</w:t>
                  </w:r>
                </w:p>
                <w:p w:rsidR="00476838" w:rsidRDefault="00476838" w:rsidP="00197E13">
                  <w:pPr>
                    <w:numPr>
                      <w:ilvl w:val="0"/>
                      <w:numId w:val="25"/>
                    </w:numPr>
                    <w:tabs>
                      <w:tab w:val="left" w:pos="569"/>
                      <w:tab w:val="left" w:pos="570"/>
                    </w:tabs>
                    <w:spacing w:line="252" w:lineRule="auto"/>
                    <w:ind w:right="240"/>
                    <w:rPr>
                      <w:i/>
                      <w:sz w:val="19"/>
                    </w:rPr>
                  </w:pPr>
                  <w:r>
                    <w:rPr>
                      <w:color w:val="1F497D"/>
                      <w:w w:val="105"/>
                      <w:sz w:val="19"/>
                    </w:rPr>
                    <w:t>Rassurer en empêchant l'autre d'exprimer ce qu'il ressent "</w:t>
                  </w:r>
                  <w:r>
                    <w:rPr>
                      <w:i/>
                      <w:color w:val="1F497D"/>
                      <w:w w:val="105"/>
                      <w:sz w:val="19"/>
                    </w:rPr>
                    <w:t>ce n'est pas grave, cela</w:t>
                  </w:r>
                  <w:r>
                    <w:rPr>
                      <w:i/>
                      <w:color w:val="1F497D"/>
                      <w:spacing w:val="1"/>
                      <w:w w:val="105"/>
                      <w:sz w:val="19"/>
                    </w:rPr>
                    <w:t xml:space="preserve"> </w:t>
                  </w:r>
                  <w:r>
                    <w:rPr>
                      <w:i/>
                      <w:color w:val="1F497D"/>
                      <w:w w:val="105"/>
                      <w:sz w:val="19"/>
                    </w:rPr>
                    <w:t>s'arrangera…"</w:t>
                  </w:r>
                </w:p>
                <w:p w:rsidR="00476838" w:rsidRDefault="00476838" w:rsidP="00197E13">
                  <w:pPr>
                    <w:numPr>
                      <w:ilvl w:val="0"/>
                      <w:numId w:val="25"/>
                    </w:numPr>
                    <w:tabs>
                      <w:tab w:val="left" w:pos="569"/>
                      <w:tab w:val="left" w:pos="570"/>
                    </w:tabs>
                    <w:spacing w:line="252" w:lineRule="auto"/>
                    <w:ind w:right="177"/>
                    <w:rPr>
                      <w:i/>
                      <w:sz w:val="19"/>
                    </w:rPr>
                  </w:pPr>
                  <w:r>
                    <w:rPr>
                      <w:color w:val="1F497D"/>
                      <w:w w:val="105"/>
                      <w:sz w:val="19"/>
                    </w:rPr>
                    <w:t>Trouver la solution au problème évoqué à sa place "</w:t>
                  </w:r>
                  <w:r>
                    <w:rPr>
                      <w:i/>
                      <w:color w:val="1F497D"/>
                      <w:w w:val="105"/>
                      <w:sz w:val="19"/>
                    </w:rPr>
                    <w:t>si j'étais à ta place, voilà ce que je ferais…"</w:t>
                  </w:r>
                </w:p>
                <w:p w:rsidR="00476838" w:rsidRDefault="00476838" w:rsidP="00197E13">
                  <w:pPr>
                    <w:numPr>
                      <w:ilvl w:val="0"/>
                      <w:numId w:val="25"/>
                    </w:numPr>
                    <w:tabs>
                      <w:tab w:val="left" w:pos="569"/>
                      <w:tab w:val="left" w:pos="570"/>
                    </w:tabs>
                    <w:spacing w:before="2" w:line="254" w:lineRule="auto"/>
                    <w:ind w:right="171"/>
                    <w:rPr>
                      <w:sz w:val="19"/>
                    </w:rPr>
                  </w:pPr>
                  <w:r>
                    <w:rPr>
                      <w:color w:val="1F497D"/>
                      <w:w w:val="105"/>
                      <w:sz w:val="19"/>
                    </w:rPr>
                    <w:t>Donner une explication ou une interprétation à ce qui est dit "</w:t>
                  </w:r>
                  <w:r>
                    <w:rPr>
                      <w:i/>
                      <w:color w:val="1F497D"/>
                      <w:w w:val="105"/>
                      <w:sz w:val="19"/>
                    </w:rPr>
                    <w:t>tu ressens cela parce</w:t>
                  </w:r>
                  <w:r>
                    <w:rPr>
                      <w:i/>
                      <w:color w:val="1F497D"/>
                      <w:spacing w:val="1"/>
                      <w:w w:val="105"/>
                      <w:sz w:val="19"/>
                    </w:rPr>
                    <w:t xml:space="preserve"> </w:t>
                  </w:r>
                  <w:r>
                    <w:rPr>
                      <w:i/>
                      <w:color w:val="1F497D"/>
                      <w:w w:val="105"/>
                      <w:sz w:val="19"/>
                    </w:rPr>
                    <w:t>que…</w:t>
                  </w:r>
                  <w:r>
                    <w:rPr>
                      <w:color w:val="1F497D"/>
                      <w:w w:val="105"/>
                      <w:sz w:val="19"/>
                    </w:rPr>
                    <w:t>"</w:t>
                  </w:r>
                </w:p>
              </w:txbxContent>
            </v:textbox>
            <w10:wrap anchorx="page"/>
          </v:shape>
        </w:pict>
      </w:r>
      <w:r w:rsidR="00B04FA1">
        <w:rPr>
          <w:b/>
          <w:sz w:val="24"/>
        </w:rPr>
        <w:t xml:space="preserve">Décider de parler : </w:t>
      </w:r>
      <w:r w:rsidR="00B04FA1">
        <w:rPr>
          <w:sz w:val="24"/>
        </w:rPr>
        <w:t xml:space="preserve">On aimerait tellement que l'autre devine nos pensées : </w:t>
      </w:r>
      <w:proofErr w:type="gramStart"/>
      <w:r w:rsidR="00B04FA1">
        <w:rPr>
          <w:i/>
          <w:sz w:val="24"/>
        </w:rPr>
        <w:t>si il</w:t>
      </w:r>
      <w:proofErr w:type="gramEnd"/>
      <w:r w:rsidR="00B04FA1">
        <w:rPr>
          <w:i/>
          <w:sz w:val="24"/>
        </w:rPr>
        <w:t xml:space="preserve"> (elle) m'aimait, il saurait</w:t>
      </w:r>
      <w:r w:rsidR="00B04FA1">
        <w:rPr>
          <w:sz w:val="24"/>
        </w:rPr>
        <w:t>. Mais l'autre ne devine pas, ne comprend pas, parce qu'il est différent, qu'il n'a pas la même sensibilité ni les mêmes besoins. Si on ne le dit pas, l'autre ne comprend pas et ne sait</w:t>
      </w:r>
      <w:r w:rsidR="00B04FA1">
        <w:rPr>
          <w:spacing w:val="-2"/>
          <w:sz w:val="24"/>
        </w:rPr>
        <w:t xml:space="preserve"> </w:t>
      </w:r>
      <w:r w:rsidR="00B04FA1">
        <w:rPr>
          <w:sz w:val="24"/>
        </w:rPr>
        <w:t>pas.</w:t>
      </w:r>
    </w:p>
    <w:p w:rsidR="00365860" w:rsidRDefault="00365860">
      <w:pPr>
        <w:pStyle w:val="Corpsdetexte"/>
        <w:spacing w:before="10"/>
        <w:rPr>
          <w:sz w:val="23"/>
        </w:rPr>
      </w:pPr>
    </w:p>
    <w:p w:rsidR="00365860" w:rsidRDefault="00B04FA1" w:rsidP="00197E13">
      <w:pPr>
        <w:pStyle w:val="Paragraphedeliste"/>
        <w:numPr>
          <w:ilvl w:val="2"/>
          <w:numId w:val="26"/>
        </w:numPr>
        <w:tabs>
          <w:tab w:val="left" w:pos="1740"/>
          <w:tab w:val="left" w:pos="1742"/>
        </w:tabs>
        <w:spacing w:before="1"/>
        <w:ind w:right="4656"/>
        <w:rPr>
          <w:sz w:val="24"/>
        </w:rPr>
      </w:pPr>
      <w:r>
        <w:rPr>
          <w:b/>
          <w:sz w:val="24"/>
        </w:rPr>
        <w:t xml:space="preserve">Choisir le bon moment pour parler. </w:t>
      </w:r>
      <w:r>
        <w:rPr>
          <w:sz w:val="24"/>
        </w:rPr>
        <w:t>S'assurer que l'autre est disponible, qu'il est en état d'écouter. Pour cela, savoir attendre et guetter les moments propices. Savoir patienter après une dispute que la colère soit tombée, que l'autre ait terminé un travail qui lui tient à cœur… "</w:t>
      </w:r>
      <w:r>
        <w:rPr>
          <w:i/>
          <w:sz w:val="24"/>
        </w:rPr>
        <w:t>Une parole dite au bon moment est aussi précieuse que des objets décorés d'argent.</w:t>
      </w:r>
      <w:r>
        <w:rPr>
          <w:sz w:val="24"/>
        </w:rPr>
        <w:t>"</w:t>
      </w:r>
      <w:r>
        <w:rPr>
          <w:sz w:val="24"/>
          <w:vertAlign w:val="superscript"/>
        </w:rPr>
        <w:t>12</w:t>
      </w:r>
    </w:p>
    <w:p w:rsidR="00365860" w:rsidRDefault="00365860">
      <w:pPr>
        <w:pStyle w:val="Corpsdetexte"/>
        <w:spacing w:before="1"/>
      </w:pPr>
    </w:p>
    <w:p w:rsidR="00365860" w:rsidRDefault="00B04FA1" w:rsidP="00197E13">
      <w:pPr>
        <w:pStyle w:val="Paragraphedeliste"/>
        <w:numPr>
          <w:ilvl w:val="2"/>
          <w:numId w:val="26"/>
        </w:numPr>
        <w:tabs>
          <w:tab w:val="left" w:pos="1740"/>
          <w:tab w:val="left" w:pos="1741"/>
        </w:tabs>
        <w:ind w:left="1740" w:right="4614"/>
        <w:rPr>
          <w:sz w:val="24"/>
        </w:rPr>
      </w:pPr>
      <w:r>
        <w:rPr>
          <w:b/>
          <w:sz w:val="24"/>
        </w:rPr>
        <w:t xml:space="preserve">Prendre conscience des peurs qui nous habitent </w:t>
      </w:r>
      <w:r>
        <w:rPr>
          <w:sz w:val="24"/>
        </w:rPr>
        <w:t>et qui sont de véritables freins à la communication : j'ai peur qu'il (elle) ne comprenne pas, de ses réactions, de son jugement. Qu'il (elle) rigole, aille le raconter à sa mère (son père). Avoir repéré ses peurs permet de les dire à l'autre pour qu'il puisse les prendre en compte et y faire attention.</w:t>
      </w:r>
    </w:p>
    <w:p w:rsidR="00365860" w:rsidRDefault="00365860">
      <w:pPr>
        <w:pStyle w:val="Corpsdetexte"/>
        <w:spacing w:before="8"/>
        <w:rPr>
          <w:sz w:val="23"/>
        </w:rPr>
      </w:pPr>
    </w:p>
    <w:p w:rsidR="00365860" w:rsidRDefault="00B04FA1" w:rsidP="00197E13">
      <w:pPr>
        <w:pStyle w:val="Paragraphedeliste"/>
        <w:numPr>
          <w:ilvl w:val="2"/>
          <w:numId w:val="26"/>
        </w:numPr>
        <w:tabs>
          <w:tab w:val="left" w:pos="1740"/>
          <w:tab w:val="left" w:pos="1741"/>
        </w:tabs>
        <w:ind w:left="1740" w:right="1265"/>
        <w:rPr>
          <w:sz w:val="24"/>
        </w:rPr>
      </w:pPr>
      <w:r>
        <w:rPr>
          <w:b/>
          <w:sz w:val="24"/>
        </w:rPr>
        <w:t xml:space="preserve">Parler en utilisant le "je" </w:t>
      </w:r>
      <w:r>
        <w:rPr>
          <w:sz w:val="24"/>
        </w:rPr>
        <w:t>et en évitant le fameux "tu" qui tue. "tu ne fais jamais attention à moi, tu ne m'écoutes jamais, tu es toujours distrait (e)", autant d'accusations qui enferment l'autre dans des attitudes sans issue : jamais et toujours et qui stérilisent le dialogue. En règle générale, les accusations et reproches tuent le dialogue.</w:t>
      </w:r>
    </w:p>
    <w:p w:rsidR="00365860" w:rsidRDefault="00365860">
      <w:pPr>
        <w:pStyle w:val="Corpsdetexte"/>
        <w:spacing w:before="6"/>
      </w:pPr>
    </w:p>
    <w:p w:rsidR="00365860" w:rsidRDefault="00B04FA1" w:rsidP="00197E13">
      <w:pPr>
        <w:pStyle w:val="Paragraphedeliste"/>
        <w:numPr>
          <w:ilvl w:val="2"/>
          <w:numId w:val="26"/>
        </w:numPr>
        <w:tabs>
          <w:tab w:val="left" w:pos="1740"/>
          <w:tab w:val="left" w:pos="1741"/>
        </w:tabs>
        <w:spacing w:line="237" w:lineRule="auto"/>
        <w:ind w:left="1740" w:right="1514"/>
        <w:rPr>
          <w:sz w:val="24"/>
        </w:rPr>
      </w:pPr>
      <w:r>
        <w:rPr>
          <w:b/>
          <w:sz w:val="24"/>
        </w:rPr>
        <w:t>Se sentir en confiance</w:t>
      </w:r>
      <w:r>
        <w:rPr>
          <w:sz w:val="24"/>
        </w:rPr>
        <w:t>. Exprimer le fond de sa pensée ou de son cœur, c'est se rendre vulnérable.</w:t>
      </w:r>
    </w:p>
    <w:p w:rsidR="00365860" w:rsidRDefault="00B04FA1">
      <w:pPr>
        <w:spacing w:line="242" w:lineRule="auto"/>
        <w:ind w:left="1740" w:right="1458"/>
        <w:rPr>
          <w:sz w:val="24"/>
        </w:rPr>
      </w:pPr>
      <w:r>
        <w:rPr>
          <w:i/>
          <w:sz w:val="24"/>
        </w:rPr>
        <w:t>"Mes frères bien aimés, vous devez savoir ceci : chacun doit être rapide pour écouter, mais lent pour parler, lent pour se mettre en colère."</w:t>
      </w:r>
      <w:r>
        <w:rPr>
          <w:sz w:val="24"/>
          <w:vertAlign w:val="superscript"/>
        </w:rPr>
        <w:t>13</w:t>
      </w: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017BBA">
      <w:pPr>
        <w:pStyle w:val="Corpsdetexte"/>
        <w:spacing w:before="10"/>
        <w:rPr>
          <w:sz w:val="26"/>
        </w:rPr>
      </w:pPr>
      <w:r w:rsidRPr="00017BBA">
        <w:pict>
          <v:rect id="_x0000_s1087" style="position:absolute;margin-left:71.75pt;margin-top:17.45pt;width:2in;height:.5pt;z-index:-15711744;mso-wrap-distance-left:0;mso-wrap-distance-right:0;mso-position-horizontal-relative:page" fillcolor="black" stroked="f">
            <w10:wrap type="topAndBottom" anchorx="page"/>
          </v:rect>
        </w:pict>
      </w:r>
    </w:p>
    <w:p w:rsidR="00365860" w:rsidRDefault="00B04FA1">
      <w:pPr>
        <w:spacing w:before="90"/>
        <w:ind w:left="1315"/>
        <w:rPr>
          <w:sz w:val="17"/>
        </w:rPr>
      </w:pPr>
      <w:r>
        <w:rPr>
          <w:w w:val="105"/>
          <w:sz w:val="17"/>
          <w:vertAlign w:val="superscript"/>
        </w:rPr>
        <w:t>12</w:t>
      </w:r>
      <w:r>
        <w:rPr>
          <w:w w:val="105"/>
          <w:sz w:val="17"/>
        </w:rPr>
        <w:t xml:space="preserve"> Sainte Bible, livre des proverbes 25,11</w:t>
      </w:r>
    </w:p>
    <w:p w:rsidR="00365860" w:rsidRDefault="00B04FA1">
      <w:pPr>
        <w:spacing w:before="11"/>
        <w:ind w:left="1315"/>
        <w:rPr>
          <w:sz w:val="17"/>
        </w:rPr>
      </w:pPr>
      <w:r>
        <w:rPr>
          <w:w w:val="105"/>
          <w:sz w:val="17"/>
          <w:vertAlign w:val="superscript"/>
        </w:rPr>
        <w:t>13</w:t>
      </w:r>
      <w:r>
        <w:rPr>
          <w:w w:val="105"/>
          <w:sz w:val="17"/>
        </w:rPr>
        <w:t xml:space="preserve"> Sainte Bible, épitre de saint Jacques 1,19</w:t>
      </w:r>
    </w:p>
    <w:p w:rsidR="00365860" w:rsidRDefault="00365860">
      <w:pPr>
        <w:rPr>
          <w:sz w:val="17"/>
        </w:rPr>
        <w:sectPr w:rsidR="00365860">
          <w:pgSz w:w="11910" w:h="16840"/>
          <w:pgMar w:top="780" w:right="300" w:bottom="880" w:left="120" w:header="0" w:footer="684" w:gutter="0"/>
          <w:cols w:space="720"/>
        </w:sectPr>
      </w:pPr>
    </w:p>
    <w:p w:rsidR="00365860" w:rsidRDefault="00B04FA1">
      <w:pPr>
        <w:spacing w:before="86"/>
        <w:ind w:left="1576" w:right="1368"/>
        <w:jc w:val="center"/>
        <w:rPr>
          <w:rFonts w:ascii="Arial" w:hAnsi="Arial"/>
          <w:sz w:val="24"/>
        </w:rPr>
      </w:pPr>
      <w:r>
        <w:rPr>
          <w:rFonts w:ascii="Arial" w:hAnsi="Arial"/>
          <w:color w:val="008000"/>
          <w:w w:val="80"/>
          <w:sz w:val="28"/>
        </w:rPr>
        <w:lastRenderedPageBreak/>
        <w:t xml:space="preserve">Regards croisés </w:t>
      </w:r>
      <w:r>
        <w:rPr>
          <w:rFonts w:ascii="Arial" w:hAnsi="Arial"/>
          <w:color w:val="008000"/>
          <w:w w:val="80"/>
          <w:sz w:val="24"/>
        </w:rPr>
        <w:t>(une petite pause sourire)</w:t>
      </w:r>
    </w:p>
    <w:p w:rsidR="00365860" w:rsidRDefault="00365860">
      <w:pPr>
        <w:pStyle w:val="Corpsdetexte"/>
        <w:rPr>
          <w:rFonts w:ascii="Arial"/>
          <w:sz w:val="20"/>
        </w:rPr>
      </w:pPr>
    </w:p>
    <w:p w:rsidR="00365860" w:rsidRDefault="00B04FA1">
      <w:pPr>
        <w:pStyle w:val="Corpsdetexte"/>
        <w:rPr>
          <w:rFonts w:ascii="Arial"/>
          <w:sz w:val="14"/>
        </w:rPr>
      </w:pPr>
      <w:r>
        <w:rPr>
          <w:noProof/>
          <w:lang w:eastAsia="fr-FR"/>
        </w:rPr>
        <w:drawing>
          <wp:anchor distT="0" distB="0" distL="0" distR="0" simplePos="0" relativeHeight="37" behindDoc="0" locked="0" layoutInCell="1" allowOverlap="1">
            <wp:simplePos x="0" y="0"/>
            <wp:positionH relativeFrom="page">
              <wp:posOffset>1069733</wp:posOffset>
            </wp:positionH>
            <wp:positionV relativeFrom="paragraph">
              <wp:posOffset>127550</wp:posOffset>
            </wp:positionV>
            <wp:extent cx="5383720" cy="7974996"/>
            <wp:effectExtent l="0" t="0" r="0" b="0"/>
            <wp:wrapTopAndBottom/>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25" cstate="print"/>
                    <a:stretch>
                      <a:fillRect/>
                    </a:stretch>
                  </pic:blipFill>
                  <pic:spPr>
                    <a:xfrm>
                      <a:off x="0" y="0"/>
                      <a:ext cx="5383720" cy="7974996"/>
                    </a:xfrm>
                    <a:prstGeom prst="rect">
                      <a:avLst/>
                    </a:prstGeom>
                  </pic:spPr>
                </pic:pic>
              </a:graphicData>
            </a:graphic>
          </wp:anchor>
        </w:drawing>
      </w:r>
    </w:p>
    <w:p w:rsidR="00365860" w:rsidRDefault="00365860">
      <w:pPr>
        <w:rPr>
          <w:rFonts w:ascii="Arial"/>
          <w:sz w:val="14"/>
        </w:rPr>
        <w:sectPr w:rsidR="00365860">
          <w:pgSz w:w="11910" w:h="16840"/>
          <w:pgMar w:top="780" w:right="300" w:bottom="940" w:left="120" w:header="0" w:footer="684" w:gutter="0"/>
          <w:cols w:space="720"/>
        </w:sectPr>
      </w:pPr>
    </w:p>
    <w:p w:rsidR="00365860" w:rsidRDefault="00B04FA1">
      <w:pPr>
        <w:ind w:left="1576" w:right="1368"/>
        <w:jc w:val="center"/>
        <w:rPr>
          <w:b/>
          <w:sz w:val="18"/>
        </w:rPr>
      </w:pPr>
      <w:r>
        <w:rPr>
          <w:b/>
          <w:color w:val="1F497D"/>
          <w:w w:val="105"/>
          <w:sz w:val="24"/>
        </w:rPr>
        <w:lastRenderedPageBreak/>
        <w:t>L</w:t>
      </w:r>
      <w:r>
        <w:rPr>
          <w:b/>
          <w:color w:val="1F497D"/>
          <w:w w:val="105"/>
          <w:sz w:val="18"/>
        </w:rPr>
        <w:t>ES SACREMENTS</w:t>
      </w:r>
    </w:p>
    <w:p w:rsidR="00365860" w:rsidRDefault="00365860">
      <w:pPr>
        <w:pStyle w:val="Corpsdetexte"/>
        <w:spacing w:before="9"/>
        <w:rPr>
          <w:b/>
        </w:rPr>
      </w:pPr>
    </w:p>
    <w:p w:rsidR="00365860" w:rsidRDefault="00B04FA1">
      <w:pPr>
        <w:spacing w:line="252" w:lineRule="auto"/>
        <w:ind w:left="1315" w:right="1104"/>
        <w:jc w:val="both"/>
        <w:rPr>
          <w:i/>
          <w:sz w:val="21"/>
        </w:rPr>
      </w:pPr>
      <w:r>
        <w:rPr>
          <w:i/>
          <w:w w:val="105"/>
          <w:sz w:val="21"/>
        </w:rPr>
        <w:t>"Je propose pour évoquer le sacrement de faire un lien entre le Sacrement et le Serment. Ce lien avec le serment évoque la parole sérieuse qui engage les partenaires. Il s'agit dans le sacrement d'évoquer une relation interpersonnelle : Dieu vient faire alliance avec l'Homme. Cet engagement réciproque se fait à travers des signes ; et des signes qui ont un poids particulier de telle sorte qu'on les nomme des "</w:t>
      </w:r>
      <w:r>
        <w:rPr>
          <w:b/>
          <w:i/>
          <w:w w:val="105"/>
          <w:sz w:val="21"/>
        </w:rPr>
        <w:t>signes sacrés</w:t>
      </w:r>
      <w:r>
        <w:rPr>
          <w:i/>
          <w:w w:val="105"/>
          <w:sz w:val="21"/>
        </w:rPr>
        <w:t>". Par ses signes, Dieu s'engage totalement. Ce sont des rencontres au sommet, les plus hauts et les plus belles, les plus engageantes !"</w:t>
      </w:r>
    </w:p>
    <w:p w:rsidR="00365860" w:rsidRDefault="00365860">
      <w:pPr>
        <w:pStyle w:val="Corpsdetexte"/>
        <w:spacing w:before="11"/>
        <w:rPr>
          <w:i/>
          <w:sz w:val="23"/>
        </w:rPr>
      </w:pPr>
    </w:p>
    <w:p w:rsidR="00365860" w:rsidRDefault="00B04FA1">
      <w:pPr>
        <w:pStyle w:val="Paragraphedeliste"/>
        <w:numPr>
          <w:ilvl w:val="0"/>
          <w:numId w:val="24"/>
        </w:numPr>
        <w:tabs>
          <w:tab w:val="left" w:pos="1567"/>
        </w:tabs>
        <w:rPr>
          <w:rFonts w:ascii="Calibri" w:hAnsi="Calibri"/>
          <w:sz w:val="24"/>
        </w:rPr>
      </w:pPr>
      <w:r>
        <w:rPr>
          <w:rFonts w:ascii="Calibri" w:hAnsi="Calibri"/>
          <w:color w:val="008000"/>
          <w:w w:val="110"/>
          <w:sz w:val="24"/>
        </w:rPr>
        <w:t>Que</w:t>
      </w:r>
      <w:r>
        <w:rPr>
          <w:rFonts w:ascii="Calibri" w:hAnsi="Calibri"/>
          <w:color w:val="008000"/>
          <w:spacing w:val="29"/>
          <w:w w:val="110"/>
          <w:sz w:val="24"/>
        </w:rPr>
        <w:t xml:space="preserve"> </w:t>
      </w:r>
      <w:r>
        <w:rPr>
          <w:rFonts w:ascii="Calibri" w:hAnsi="Calibri"/>
          <w:color w:val="008000"/>
          <w:w w:val="110"/>
          <w:sz w:val="24"/>
        </w:rPr>
        <w:t>signifie</w:t>
      </w:r>
      <w:r>
        <w:rPr>
          <w:rFonts w:ascii="Calibri" w:hAnsi="Calibri"/>
          <w:color w:val="008000"/>
          <w:spacing w:val="30"/>
          <w:w w:val="110"/>
          <w:sz w:val="24"/>
        </w:rPr>
        <w:t xml:space="preserve"> </w:t>
      </w:r>
      <w:r>
        <w:rPr>
          <w:rFonts w:ascii="Calibri" w:hAnsi="Calibri"/>
          <w:color w:val="008000"/>
          <w:w w:val="110"/>
          <w:sz w:val="24"/>
        </w:rPr>
        <w:t>pour</w:t>
      </w:r>
      <w:r>
        <w:rPr>
          <w:rFonts w:ascii="Calibri" w:hAnsi="Calibri"/>
          <w:color w:val="008000"/>
          <w:spacing w:val="30"/>
          <w:w w:val="110"/>
          <w:sz w:val="24"/>
        </w:rPr>
        <w:t xml:space="preserve"> </w:t>
      </w:r>
      <w:r>
        <w:rPr>
          <w:rFonts w:ascii="Calibri" w:hAnsi="Calibri"/>
          <w:color w:val="008000"/>
          <w:w w:val="110"/>
          <w:sz w:val="24"/>
        </w:rPr>
        <w:t>nous</w:t>
      </w:r>
      <w:r>
        <w:rPr>
          <w:rFonts w:ascii="Calibri" w:hAnsi="Calibri"/>
          <w:color w:val="008000"/>
          <w:spacing w:val="29"/>
          <w:w w:val="110"/>
          <w:sz w:val="24"/>
        </w:rPr>
        <w:t xml:space="preserve"> </w:t>
      </w:r>
      <w:r>
        <w:rPr>
          <w:rFonts w:ascii="Calibri" w:hAnsi="Calibri"/>
          <w:color w:val="008000"/>
          <w:w w:val="110"/>
          <w:sz w:val="24"/>
        </w:rPr>
        <w:t>l'expression</w:t>
      </w:r>
      <w:r>
        <w:rPr>
          <w:rFonts w:ascii="Calibri" w:hAnsi="Calibri"/>
          <w:color w:val="008000"/>
          <w:spacing w:val="29"/>
          <w:w w:val="110"/>
          <w:sz w:val="24"/>
        </w:rPr>
        <w:t xml:space="preserve"> </w:t>
      </w:r>
      <w:r>
        <w:rPr>
          <w:rFonts w:ascii="Calibri" w:hAnsi="Calibri"/>
          <w:color w:val="008000"/>
          <w:w w:val="110"/>
          <w:sz w:val="24"/>
        </w:rPr>
        <w:t>"</w:t>
      </w:r>
      <w:r>
        <w:rPr>
          <w:rFonts w:ascii="Calibri" w:hAnsi="Calibri"/>
          <w:b/>
          <w:color w:val="008000"/>
          <w:w w:val="110"/>
          <w:sz w:val="24"/>
        </w:rPr>
        <w:t>signes</w:t>
      </w:r>
      <w:r>
        <w:rPr>
          <w:rFonts w:ascii="Calibri" w:hAnsi="Calibri"/>
          <w:b/>
          <w:color w:val="008000"/>
          <w:spacing w:val="37"/>
          <w:w w:val="110"/>
          <w:sz w:val="24"/>
        </w:rPr>
        <w:t xml:space="preserve"> </w:t>
      </w:r>
      <w:r>
        <w:rPr>
          <w:rFonts w:ascii="Calibri" w:hAnsi="Calibri"/>
          <w:b/>
          <w:smallCaps/>
          <w:color w:val="008000"/>
          <w:w w:val="110"/>
          <w:sz w:val="24"/>
        </w:rPr>
        <w:t>sacrés</w:t>
      </w:r>
      <w:r>
        <w:rPr>
          <w:rFonts w:ascii="Calibri" w:hAnsi="Calibri"/>
          <w:color w:val="008000"/>
          <w:w w:val="110"/>
          <w:sz w:val="24"/>
        </w:rPr>
        <w:t>”</w:t>
      </w:r>
      <w:r>
        <w:rPr>
          <w:rFonts w:ascii="Calibri" w:hAnsi="Calibri"/>
          <w:color w:val="008000"/>
          <w:spacing w:val="29"/>
          <w:w w:val="110"/>
          <w:sz w:val="24"/>
        </w:rPr>
        <w:t xml:space="preserve"> </w:t>
      </w:r>
      <w:r>
        <w:rPr>
          <w:rFonts w:ascii="Calibri" w:hAnsi="Calibri"/>
          <w:color w:val="008000"/>
          <w:w w:val="110"/>
          <w:sz w:val="24"/>
        </w:rPr>
        <w:t>?</w:t>
      </w:r>
    </w:p>
    <w:p w:rsidR="00365860" w:rsidRDefault="00B04FA1">
      <w:pPr>
        <w:pStyle w:val="Paragraphedeliste"/>
        <w:numPr>
          <w:ilvl w:val="0"/>
          <w:numId w:val="24"/>
        </w:numPr>
        <w:tabs>
          <w:tab w:val="left" w:pos="1658"/>
        </w:tabs>
        <w:spacing w:before="14" w:line="247" w:lineRule="auto"/>
        <w:ind w:left="1315" w:right="1105" w:hanging="1"/>
        <w:rPr>
          <w:rFonts w:ascii="Calibri" w:hAnsi="Calibri"/>
          <w:sz w:val="24"/>
        </w:rPr>
      </w:pPr>
      <w:r>
        <w:rPr>
          <w:rFonts w:ascii="Calibri" w:hAnsi="Calibri"/>
          <w:smallCaps/>
          <w:color w:val="008000"/>
          <w:w w:val="110"/>
          <w:sz w:val="24"/>
        </w:rPr>
        <w:t>Savo</w:t>
      </w:r>
      <w:r>
        <w:rPr>
          <w:rFonts w:ascii="Calibri" w:hAnsi="Calibri"/>
          <w:color w:val="008000"/>
          <w:w w:val="110"/>
          <w:sz w:val="24"/>
        </w:rPr>
        <w:t>ns-nous quelles sont les "</w:t>
      </w:r>
      <w:r>
        <w:rPr>
          <w:rFonts w:ascii="Calibri" w:hAnsi="Calibri"/>
          <w:b/>
          <w:color w:val="008000"/>
          <w:w w:val="110"/>
          <w:sz w:val="24"/>
        </w:rPr>
        <w:t xml:space="preserve">signes </w:t>
      </w:r>
      <w:r>
        <w:rPr>
          <w:rFonts w:ascii="Calibri" w:hAnsi="Calibri"/>
          <w:b/>
          <w:smallCaps/>
          <w:color w:val="008000"/>
          <w:w w:val="110"/>
          <w:sz w:val="24"/>
        </w:rPr>
        <w:t>sacrés"</w:t>
      </w:r>
      <w:r>
        <w:rPr>
          <w:rFonts w:ascii="Calibri" w:hAnsi="Calibri"/>
          <w:b/>
          <w:color w:val="008000"/>
          <w:w w:val="110"/>
          <w:sz w:val="24"/>
        </w:rPr>
        <w:t xml:space="preserve"> </w:t>
      </w:r>
      <w:r>
        <w:rPr>
          <w:rFonts w:ascii="Calibri" w:hAnsi="Calibri"/>
          <w:smallCaps/>
          <w:color w:val="008000"/>
          <w:w w:val="110"/>
          <w:sz w:val="24"/>
        </w:rPr>
        <w:t>par</w:t>
      </w:r>
      <w:r>
        <w:rPr>
          <w:rFonts w:ascii="Calibri" w:hAnsi="Calibri"/>
          <w:color w:val="008000"/>
          <w:w w:val="110"/>
          <w:sz w:val="24"/>
        </w:rPr>
        <w:t xml:space="preserve"> lesquels  Dieu  </w:t>
      </w:r>
      <w:r>
        <w:rPr>
          <w:rFonts w:ascii="Calibri" w:hAnsi="Calibri"/>
          <w:smallCaps/>
          <w:color w:val="008000"/>
          <w:w w:val="110"/>
          <w:sz w:val="24"/>
        </w:rPr>
        <w:t>va</w:t>
      </w:r>
      <w:r>
        <w:rPr>
          <w:rFonts w:ascii="Calibri" w:hAnsi="Calibri"/>
          <w:color w:val="008000"/>
          <w:w w:val="110"/>
          <w:sz w:val="24"/>
        </w:rPr>
        <w:t xml:space="preserve">  </w:t>
      </w:r>
      <w:r>
        <w:rPr>
          <w:rFonts w:ascii="Calibri" w:hAnsi="Calibri"/>
          <w:smallCaps/>
          <w:color w:val="008000"/>
          <w:w w:val="110"/>
          <w:sz w:val="24"/>
        </w:rPr>
        <w:t>s'engager</w:t>
      </w:r>
      <w:r>
        <w:rPr>
          <w:rFonts w:ascii="Calibri" w:hAnsi="Calibri"/>
          <w:color w:val="008000"/>
          <w:w w:val="110"/>
          <w:sz w:val="24"/>
        </w:rPr>
        <w:t xml:space="preserve"> </w:t>
      </w:r>
      <w:r>
        <w:rPr>
          <w:rFonts w:ascii="Calibri" w:hAnsi="Calibri"/>
          <w:smallCaps/>
          <w:color w:val="008000"/>
          <w:w w:val="110"/>
          <w:sz w:val="24"/>
        </w:rPr>
        <w:t xml:space="preserve"> avec</w:t>
      </w:r>
      <w:r>
        <w:rPr>
          <w:rFonts w:ascii="Calibri" w:hAnsi="Calibri"/>
          <w:color w:val="008000"/>
          <w:spacing w:val="30"/>
          <w:w w:val="110"/>
          <w:sz w:val="24"/>
        </w:rPr>
        <w:t xml:space="preserve"> </w:t>
      </w:r>
      <w:r>
        <w:rPr>
          <w:rFonts w:ascii="Calibri" w:hAnsi="Calibri"/>
          <w:color w:val="008000"/>
          <w:w w:val="110"/>
          <w:sz w:val="24"/>
        </w:rPr>
        <w:t>nous</w:t>
      </w:r>
      <w:r>
        <w:rPr>
          <w:rFonts w:ascii="Calibri" w:hAnsi="Calibri"/>
          <w:color w:val="008000"/>
          <w:spacing w:val="30"/>
          <w:w w:val="110"/>
          <w:sz w:val="24"/>
        </w:rPr>
        <w:t xml:space="preserve"> </w:t>
      </w:r>
      <w:r>
        <w:rPr>
          <w:rFonts w:ascii="Calibri" w:hAnsi="Calibri"/>
          <w:smallCaps/>
          <w:color w:val="008000"/>
          <w:w w:val="110"/>
          <w:sz w:val="24"/>
        </w:rPr>
        <w:t>au</w:t>
      </w:r>
      <w:r>
        <w:rPr>
          <w:rFonts w:ascii="Calibri" w:hAnsi="Calibri"/>
          <w:color w:val="008000"/>
          <w:spacing w:val="31"/>
          <w:w w:val="110"/>
          <w:sz w:val="24"/>
        </w:rPr>
        <w:t xml:space="preserve"> </w:t>
      </w:r>
      <w:r>
        <w:rPr>
          <w:rFonts w:ascii="Calibri" w:hAnsi="Calibri"/>
          <w:color w:val="008000"/>
          <w:w w:val="110"/>
          <w:sz w:val="24"/>
        </w:rPr>
        <w:t>cours</w:t>
      </w:r>
      <w:r>
        <w:rPr>
          <w:rFonts w:ascii="Calibri" w:hAnsi="Calibri"/>
          <w:color w:val="008000"/>
          <w:spacing w:val="31"/>
          <w:w w:val="110"/>
          <w:sz w:val="24"/>
        </w:rPr>
        <w:t xml:space="preserve"> </w:t>
      </w:r>
      <w:r>
        <w:rPr>
          <w:rFonts w:ascii="Calibri" w:hAnsi="Calibri"/>
          <w:color w:val="008000"/>
          <w:w w:val="110"/>
          <w:sz w:val="24"/>
        </w:rPr>
        <w:t>de</w:t>
      </w:r>
      <w:r>
        <w:rPr>
          <w:rFonts w:ascii="Calibri" w:hAnsi="Calibri"/>
          <w:color w:val="008000"/>
          <w:spacing w:val="30"/>
          <w:w w:val="110"/>
          <w:sz w:val="24"/>
        </w:rPr>
        <w:t xml:space="preserve"> </w:t>
      </w:r>
      <w:r>
        <w:rPr>
          <w:rFonts w:ascii="Calibri" w:hAnsi="Calibri"/>
          <w:color w:val="008000"/>
          <w:w w:val="110"/>
          <w:sz w:val="24"/>
        </w:rPr>
        <w:t>l</w:t>
      </w:r>
      <w:r>
        <w:rPr>
          <w:rFonts w:ascii="Calibri" w:hAnsi="Calibri"/>
          <w:smallCaps/>
          <w:color w:val="008000"/>
          <w:w w:val="110"/>
          <w:sz w:val="24"/>
        </w:rPr>
        <w:t>a</w:t>
      </w:r>
      <w:r>
        <w:rPr>
          <w:rFonts w:ascii="Calibri" w:hAnsi="Calibri"/>
          <w:color w:val="008000"/>
          <w:spacing w:val="31"/>
          <w:w w:val="110"/>
          <w:sz w:val="24"/>
        </w:rPr>
        <w:t xml:space="preserve"> </w:t>
      </w:r>
      <w:r>
        <w:rPr>
          <w:rFonts w:ascii="Calibri" w:hAnsi="Calibri"/>
          <w:smallCaps/>
          <w:color w:val="008000"/>
          <w:w w:val="110"/>
          <w:sz w:val="24"/>
        </w:rPr>
        <w:t>célébration</w:t>
      </w:r>
      <w:r>
        <w:rPr>
          <w:rFonts w:ascii="Calibri" w:hAnsi="Calibri"/>
          <w:color w:val="008000"/>
          <w:spacing w:val="31"/>
          <w:w w:val="110"/>
          <w:sz w:val="24"/>
        </w:rPr>
        <w:t xml:space="preserve"> </w:t>
      </w:r>
      <w:r>
        <w:rPr>
          <w:rFonts w:ascii="Calibri" w:hAnsi="Calibri"/>
          <w:color w:val="008000"/>
          <w:w w:val="110"/>
          <w:sz w:val="24"/>
        </w:rPr>
        <w:t>de</w:t>
      </w:r>
      <w:r>
        <w:rPr>
          <w:rFonts w:ascii="Calibri" w:hAnsi="Calibri"/>
          <w:color w:val="008000"/>
          <w:spacing w:val="31"/>
          <w:w w:val="110"/>
          <w:sz w:val="24"/>
        </w:rPr>
        <w:t xml:space="preserve"> </w:t>
      </w:r>
      <w:r>
        <w:rPr>
          <w:rFonts w:ascii="Calibri" w:hAnsi="Calibri"/>
          <w:color w:val="008000"/>
          <w:w w:val="110"/>
          <w:sz w:val="24"/>
        </w:rPr>
        <w:t>notre</w:t>
      </w:r>
      <w:r>
        <w:rPr>
          <w:rFonts w:ascii="Calibri" w:hAnsi="Calibri"/>
          <w:smallCaps/>
          <w:color w:val="008000"/>
          <w:spacing w:val="29"/>
          <w:w w:val="110"/>
          <w:sz w:val="24"/>
        </w:rPr>
        <w:t xml:space="preserve"> </w:t>
      </w:r>
      <w:r>
        <w:rPr>
          <w:rFonts w:ascii="Calibri" w:hAnsi="Calibri"/>
          <w:smallCaps/>
          <w:color w:val="008000"/>
          <w:w w:val="110"/>
          <w:sz w:val="24"/>
        </w:rPr>
        <w:t>mariage</w:t>
      </w:r>
      <w:r>
        <w:rPr>
          <w:rFonts w:ascii="Calibri" w:hAnsi="Calibri"/>
          <w:color w:val="008000"/>
          <w:spacing w:val="31"/>
          <w:w w:val="110"/>
          <w:sz w:val="24"/>
        </w:rPr>
        <w:t xml:space="preserve"> </w:t>
      </w:r>
      <w:r>
        <w:rPr>
          <w:rFonts w:ascii="Calibri" w:hAnsi="Calibri"/>
          <w:color w:val="008000"/>
          <w:w w:val="110"/>
          <w:sz w:val="24"/>
        </w:rPr>
        <w:t>?</w:t>
      </w:r>
    </w:p>
    <w:p w:rsidR="00365860" w:rsidRDefault="00365860">
      <w:pPr>
        <w:pStyle w:val="Corpsdetexte"/>
        <w:spacing w:before="2"/>
        <w:rPr>
          <w:rFonts w:ascii="Calibri"/>
          <w:sz w:val="23"/>
        </w:rPr>
      </w:pPr>
    </w:p>
    <w:p w:rsidR="00365860" w:rsidRDefault="00B04FA1">
      <w:pPr>
        <w:spacing w:before="1" w:line="252" w:lineRule="auto"/>
        <w:ind w:left="1315" w:right="1102"/>
        <w:jc w:val="both"/>
        <w:rPr>
          <w:i/>
          <w:sz w:val="21"/>
        </w:rPr>
      </w:pPr>
      <w:r>
        <w:rPr>
          <w:i/>
          <w:w w:val="105"/>
          <w:sz w:val="21"/>
        </w:rPr>
        <w:t>"L'ensemble de ces rencontres vont apporter à l'Homme "</w:t>
      </w:r>
      <w:r>
        <w:rPr>
          <w:b/>
          <w:i/>
          <w:w w:val="105"/>
          <w:sz w:val="21"/>
        </w:rPr>
        <w:t>la grâce</w:t>
      </w:r>
      <w:r>
        <w:rPr>
          <w:i/>
          <w:w w:val="105"/>
          <w:sz w:val="21"/>
        </w:rPr>
        <w:t>". Que signifie ce terme ? Je voudrais vous en parler d'une manière concrète et simple : quand on dit d'une femme, et pas de la</w:t>
      </w:r>
      <w:r>
        <w:rPr>
          <w:i/>
          <w:spacing w:val="55"/>
          <w:w w:val="105"/>
          <w:sz w:val="21"/>
        </w:rPr>
        <w:t xml:space="preserve"> </w:t>
      </w:r>
      <w:r>
        <w:rPr>
          <w:i/>
          <w:w w:val="105"/>
          <w:sz w:val="21"/>
        </w:rPr>
        <w:t>moindre femme (la Vierge Marie), qu'elle est "pleine de grâce", cela veut tout dire. Il s'agit alors d'évoquer la beauté chargée d'amour, de tendresse et de simplicité en même temps. Cette grâce, c'est la beauté propre à Dieu qui vient se donner totalement à l'Homme, pour faire de l'Homme un être</w:t>
      </w:r>
      <w:r>
        <w:rPr>
          <w:i/>
          <w:spacing w:val="55"/>
          <w:w w:val="105"/>
          <w:sz w:val="21"/>
        </w:rPr>
        <w:t xml:space="preserve"> </w:t>
      </w:r>
      <w:r>
        <w:rPr>
          <w:i/>
          <w:w w:val="105"/>
          <w:sz w:val="21"/>
        </w:rPr>
        <w:t>magnifique. Pour cela, Dieu veut tout donner. Il ne donne pas un bout de Dieu cela n'aurait pas de sens dans l'amour divin. Dieu donne tout ; il donne cette plénitude qu'il Est en lui-même."</w:t>
      </w:r>
    </w:p>
    <w:p w:rsidR="00365860" w:rsidRDefault="00365860">
      <w:pPr>
        <w:pStyle w:val="Corpsdetexte"/>
        <w:spacing w:before="6"/>
        <w:rPr>
          <w:i/>
          <w:sz w:val="23"/>
        </w:rPr>
      </w:pPr>
    </w:p>
    <w:p w:rsidR="00365860" w:rsidRDefault="00B04FA1">
      <w:pPr>
        <w:pStyle w:val="Paragraphedeliste"/>
        <w:numPr>
          <w:ilvl w:val="0"/>
          <w:numId w:val="23"/>
        </w:numPr>
        <w:tabs>
          <w:tab w:val="left" w:pos="1567"/>
        </w:tabs>
        <w:rPr>
          <w:rFonts w:ascii="Calibri" w:hAnsi="Calibri"/>
          <w:sz w:val="24"/>
        </w:rPr>
      </w:pPr>
      <w:r>
        <w:rPr>
          <w:rFonts w:ascii="Calibri" w:hAnsi="Calibri"/>
          <w:color w:val="008000"/>
          <w:w w:val="110"/>
          <w:sz w:val="24"/>
        </w:rPr>
        <w:t>L'homme</w:t>
      </w:r>
      <w:r>
        <w:rPr>
          <w:rFonts w:ascii="Calibri" w:hAnsi="Calibri"/>
          <w:color w:val="008000"/>
          <w:spacing w:val="28"/>
          <w:w w:val="110"/>
          <w:sz w:val="24"/>
        </w:rPr>
        <w:t xml:space="preserve"> </w:t>
      </w:r>
      <w:r>
        <w:rPr>
          <w:rFonts w:ascii="Calibri" w:hAnsi="Calibri"/>
          <w:color w:val="008000"/>
          <w:w w:val="110"/>
          <w:sz w:val="24"/>
        </w:rPr>
        <w:t>et</w:t>
      </w:r>
      <w:r>
        <w:rPr>
          <w:rFonts w:ascii="Calibri" w:hAnsi="Calibri"/>
          <w:color w:val="008000"/>
          <w:spacing w:val="29"/>
          <w:w w:val="110"/>
          <w:sz w:val="24"/>
        </w:rPr>
        <w:t xml:space="preserve"> </w:t>
      </w:r>
      <w:r>
        <w:rPr>
          <w:rFonts w:ascii="Calibri" w:hAnsi="Calibri"/>
          <w:color w:val="008000"/>
          <w:w w:val="110"/>
          <w:sz w:val="24"/>
        </w:rPr>
        <w:t>l</w:t>
      </w:r>
      <w:r>
        <w:rPr>
          <w:rFonts w:ascii="Calibri" w:hAnsi="Calibri"/>
          <w:smallCaps/>
          <w:color w:val="008000"/>
          <w:w w:val="110"/>
          <w:sz w:val="24"/>
        </w:rPr>
        <w:t>a</w:t>
      </w:r>
      <w:r>
        <w:rPr>
          <w:rFonts w:ascii="Calibri" w:hAnsi="Calibri"/>
          <w:color w:val="008000"/>
          <w:spacing w:val="28"/>
          <w:w w:val="110"/>
          <w:sz w:val="24"/>
        </w:rPr>
        <w:t xml:space="preserve"> </w:t>
      </w:r>
      <w:r>
        <w:rPr>
          <w:rFonts w:ascii="Calibri" w:hAnsi="Calibri"/>
          <w:color w:val="008000"/>
          <w:w w:val="110"/>
          <w:sz w:val="24"/>
        </w:rPr>
        <w:t>femme</w:t>
      </w:r>
      <w:r>
        <w:rPr>
          <w:rFonts w:ascii="Calibri" w:hAnsi="Calibri"/>
          <w:color w:val="008000"/>
          <w:spacing w:val="29"/>
          <w:w w:val="110"/>
          <w:sz w:val="24"/>
        </w:rPr>
        <w:t xml:space="preserve"> </w:t>
      </w:r>
      <w:r>
        <w:rPr>
          <w:rFonts w:ascii="Calibri" w:hAnsi="Calibri"/>
          <w:color w:val="008000"/>
          <w:w w:val="110"/>
          <w:sz w:val="24"/>
        </w:rPr>
        <w:t>sont-ils</w:t>
      </w:r>
      <w:r>
        <w:rPr>
          <w:rFonts w:ascii="Calibri" w:hAnsi="Calibri"/>
          <w:color w:val="008000"/>
          <w:spacing w:val="28"/>
          <w:w w:val="110"/>
          <w:sz w:val="24"/>
        </w:rPr>
        <w:t xml:space="preserve"> </w:t>
      </w:r>
      <w:r>
        <w:rPr>
          <w:rFonts w:ascii="Calibri" w:hAnsi="Calibri"/>
          <w:color w:val="008000"/>
          <w:w w:val="110"/>
          <w:sz w:val="24"/>
        </w:rPr>
        <w:t>toujours</w:t>
      </w:r>
      <w:r>
        <w:rPr>
          <w:rFonts w:ascii="Calibri" w:hAnsi="Calibri"/>
          <w:color w:val="008000"/>
          <w:spacing w:val="28"/>
          <w:w w:val="110"/>
          <w:sz w:val="24"/>
        </w:rPr>
        <w:t xml:space="preserve"> </w:t>
      </w:r>
      <w:r>
        <w:rPr>
          <w:rFonts w:ascii="Calibri" w:hAnsi="Calibri"/>
          <w:smallCaps/>
          <w:color w:val="008000"/>
          <w:w w:val="110"/>
          <w:sz w:val="24"/>
        </w:rPr>
        <w:t>habités</w:t>
      </w:r>
      <w:r>
        <w:rPr>
          <w:rFonts w:ascii="Calibri" w:hAnsi="Calibri"/>
          <w:color w:val="008000"/>
          <w:spacing w:val="28"/>
          <w:w w:val="110"/>
          <w:sz w:val="24"/>
        </w:rPr>
        <w:t xml:space="preserve"> </w:t>
      </w:r>
      <w:r>
        <w:rPr>
          <w:rFonts w:ascii="Calibri" w:hAnsi="Calibri"/>
          <w:color w:val="008000"/>
          <w:w w:val="110"/>
          <w:sz w:val="24"/>
        </w:rPr>
        <w:t>de</w:t>
      </w:r>
      <w:r>
        <w:rPr>
          <w:rFonts w:ascii="Calibri" w:hAnsi="Calibri"/>
          <w:color w:val="008000"/>
          <w:spacing w:val="29"/>
          <w:w w:val="110"/>
          <w:sz w:val="24"/>
        </w:rPr>
        <w:t xml:space="preserve"> </w:t>
      </w:r>
      <w:r>
        <w:rPr>
          <w:rFonts w:ascii="Calibri" w:hAnsi="Calibri"/>
          <w:color w:val="008000"/>
          <w:w w:val="110"/>
          <w:sz w:val="24"/>
        </w:rPr>
        <w:t>cette</w:t>
      </w:r>
      <w:r>
        <w:rPr>
          <w:rFonts w:ascii="Calibri" w:hAnsi="Calibri"/>
          <w:color w:val="008000"/>
          <w:spacing w:val="28"/>
          <w:w w:val="110"/>
          <w:sz w:val="24"/>
        </w:rPr>
        <w:t xml:space="preserve"> </w:t>
      </w:r>
      <w:r>
        <w:rPr>
          <w:rFonts w:ascii="Calibri" w:hAnsi="Calibri"/>
          <w:smallCaps/>
          <w:color w:val="008000"/>
          <w:w w:val="110"/>
          <w:sz w:val="24"/>
        </w:rPr>
        <w:t>grâce</w:t>
      </w:r>
      <w:r>
        <w:rPr>
          <w:rFonts w:ascii="Calibri" w:hAnsi="Calibri"/>
          <w:color w:val="008000"/>
          <w:spacing w:val="29"/>
          <w:w w:val="110"/>
          <w:sz w:val="24"/>
        </w:rPr>
        <w:t xml:space="preserve"> </w:t>
      </w:r>
      <w:r>
        <w:rPr>
          <w:rFonts w:ascii="Calibri" w:hAnsi="Calibri"/>
          <w:color w:val="008000"/>
          <w:w w:val="110"/>
          <w:sz w:val="24"/>
        </w:rPr>
        <w:t>évoquée</w:t>
      </w:r>
      <w:r>
        <w:rPr>
          <w:rFonts w:ascii="Calibri" w:hAnsi="Calibri"/>
          <w:color w:val="008000"/>
          <w:spacing w:val="28"/>
          <w:w w:val="110"/>
          <w:sz w:val="24"/>
        </w:rPr>
        <w:t xml:space="preserve"> </w:t>
      </w:r>
      <w:r>
        <w:rPr>
          <w:rFonts w:ascii="Calibri" w:hAnsi="Calibri"/>
          <w:color w:val="008000"/>
          <w:w w:val="110"/>
          <w:sz w:val="24"/>
        </w:rPr>
        <w:t>ici</w:t>
      </w:r>
      <w:r>
        <w:rPr>
          <w:rFonts w:ascii="Calibri" w:hAnsi="Calibri"/>
          <w:color w:val="008000"/>
          <w:spacing w:val="29"/>
          <w:w w:val="110"/>
          <w:sz w:val="24"/>
        </w:rPr>
        <w:t xml:space="preserve"> </w:t>
      </w:r>
      <w:r>
        <w:rPr>
          <w:rFonts w:ascii="Calibri" w:hAnsi="Calibri"/>
          <w:color w:val="008000"/>
          <w:w w:val="110"/>
          <w:sz w:val="24"/>
        </w:rPr>
        <w:t>?</w:t>
      </w:r>
    </w:p>
    <w:p w:rsidR="00365860" w:rsidRDefault="00B04FA1">
      <w:pPr>
        <w:pStyle w:val="Paragraphedeliste"/>
        <w:numPr>
          <w:ilvl w:val="0"/>
          <w:numId w:val="23"/>
        </w:numPr>
        <w:tabs>
          <w:tab w:val="left" w:pos="1627"/>
        </w:tabs>
        <w:spacing w:before="14" w:line="252" w:lineRule="auto"/>
        <w:ind w:left="1315" w:right="1106" w:firstLine="0"/>
        <w:rPr>
          <w:rFonts w:ascii="Calibri" w:hAnsi="Calibri"/>
          <w:sz w:val="24"/>
        </w:rPr>
      </w:pPr>
      <w:r>
        <w:rPr>
          <w:rFonts w:ascii="Calibri" w:hAnsi="Calibri"/>
          <w:color w:val="008000"/>
          <w:w w:val="105"/>
          <w:sz w:val="24"/>
        </w:rPr>
        <w:t>Quels furent les signes les plus cl</w:t>
      </w:r>
      <w:r>
        <w:rPr>
          <w:rFonts w:ascii="Calibri" w:hAnsi="Calibri"/>
          <w:smallCaps/>
          <w:color w:val="008000"/>
          <w:w w:val="105"/>
          <w:sz w:val="24"/>
        </w:rPr>
        <w:t>airs</w:t>
      </w:r>
      <w:r>
        <w:rPr>
          <w:rFonts w:ascii="Calibri" w:hAnsi="Calibri"/>
          <w:color w:val="008000"/>
          <w:w w:val="105"/>
          <w:sz w:val="24"/>
        </w:rPr>
        <w:t xml:space="preserve"> du don </w:t>
      </w:r>
      <w:r>
        <w:rPr>
          <w:rFonts w:ascii="Calibri" w:hAnsi="Calibri"/>
          <w:smallCaps/>
          <w:color w:val="008000"/>
          <w:w w:val="105"/>
          <w:sz w:val="24"/>
        </w:rPr>
        <w:t>total</w:t>
      </w:r>
      <w:r>
        <w:rPr>
          <w:rFonts w:ascii="Calibri" w:hAnsi="Calibri"/>
          <w:color w:val="008000"/>
          <w:w w:val="105"/>
          <w:sz w:val="24"/>
        </w:rPr>
        <w:t xml:space="preserve"> de Dieu </w:t>
      </w:r>
      <w:r>
        <w:rPr>
          <w:rFonts w:ascii="Calibri" w:hAnsi="Calibri"/>
          <w:smallCaps/>
          <w:color w:val="008000"/>
          <w:w w:val="105"/>
          <w:sz w:val="24"/>
        </w:rPr>
        <w:t>à</w:t>
      </w:r>
      <w:r>
        <w:rPr>
          <w:rFonts w:ascii="Calibri" w:hAnsi="Calibri"/>
          <w:color w:val="008000"/>
          <w:w w:val="105"/>
          <w:sz w:val="24"/>
        </w:rPr>
        <w:t xml:space="preserve"> l'homme pour les chrétiens</w:t>
      </w:r>
      <w:r>
        <w:rPr>
          <w:rFonts w:ascii="Calibri" w:hAnsi="Calibri"/>
          <w:color w:val="008000"/>
          <w:spacing w:val="38"/>
          <w:w w:val="105"/>
          <w:sz w:val="24"/>
        </w:rPr>
        <w:t xml:space="preserve"> </w:t>
      </w:r>
      <w:r>
        <w:rPr>
          <w:rFonts w:ascii="Calibri" w:hAnsi="Calibri"/>
          <w:color w:val="008000"/>
          <w:w w:val="105"/>
          <w:sz w:val="24"/>
        </w:rPr>
        <w:t>?</w:t>
      </w:r>
      <w:r>
        <w:rPr>
          <w:rFonts w:ascii="Calibri" w:hAnsi="Calibri"/>
          <w:color w:val="008000"/>
          <w:spacing w:val="39"/>
          <w:w w:val="105"/>
          <w:sz w:val="24"/>
        </w:rPr>
        <w:t xml:space="preserve"> </w:t>
      </w:r>
      <w:r>
        <w:rPr>
          <w:rFonts w:ascii="Calibri" w:hAnsi="Calibri"/>
          <w:color w:val="008000"/>
          <w:w w:val="105"/>
          <w:sz w:val="24"/>
        </w:rPr>
        <w:t>Quel</w:t>
      </w:r>
      <w:r>
        <w:rPr>
          <w:rFonts w:ascii="Calibri" w:hAnsi="Calibri"/>
          <w:color w:val="008000"/>
          <w:spacing w:val="39"/>
          <w:w w:val="105"/>
          <w:sz w:val="24"/>
        </w:rPr>
        <w:t xml:space="preserve"> </w:t>
      </w:r>
      <w:r>
        <w:rPr>
          <w:rFonts w:ascii="Calibri" w:hAnsi="Calibri"/>
          <w:color w:val="008000"/>
          <w:w w:val="105"/>
          <w:sz w:val="24"/>
        </w:rPr>
        <w:t>peut</w:t>
      </w:r>
      <w:r>
        <w:rPr>
          <w:rFonts w:ascii="Calibri" w:hAnsi="Calibri"/>
          <w:color w:val="008000"/>
          <w:spacing w:val="39"/>
          <w:w w:val="105"/>
          <w:sz w:val="24"/>
        </w:rPr>
        <w:t xml:space="preserve"> </w:t>
      </w:r>
      <w:r>
        <w:rPr>
          <w:rFonts w:ascii="Calibri" w:hAnsi="Calibri"/>
          <w:color w:val="008000"/>
          <w:w w:val="105"/>
          <w:sz w:val="24"/>
        </w:rPr>
        <w:t>en</w:t>
      </w:r>
      <w:r>
        <w:rPr>
          <w:rFonts w:ascii="Calibri" w:hAnsi="Calibri"/>
          <w:color w:val="008000"/>
          <w:spacing w:val="39"/>
          <w:w w:val="105"/>
          <w:sz w:val="24"/>
        </w:rPr>
        <w:t xml:space="preserve"> </w:t>
      </w:r>
      <w:r>
        <w:rPr>
          <w:rFonts w:ascii="Calibri" w:hAnsi="Calibri"/>
          <w:color w:val="008000"/>
          <w:w w:val="105"/>
          <w:sz w:val="24"/>
        </w:rPr>
        <w:t>être</w:t>
      </w:r>
      <w:r>
        <w:rPr>
          <w:rFonts w:ascii="Calibri" w:hAnsi="Calibri"/>
          <w:color w:val="008000"/>
          <w:spacing w:val="39"/>
          <w:w w:val="105"/>
          <w:sz w:val="24"/>
        </w:rPr>
        <w:t xml:space="preserve"> </w:t>
      </w:r>
      <w:r>
        <w:rPr>
          <w:rFonts w:ascii="Calibri" w:hAnsi="Calibri"/>
          <w:color w:val="008000"/>
          <w:w w:val="105"/>
          <w:sz w:val="24"/>
        </w:rPr>
        <w:t>le</w:t>
      </w:r>
      <w:r>
        <w:rPr>
          <w:rFonts w:ascii="Calibri" w:hAnsi="Calibri"/>
          <w:color w:val="008000"/>
          <w:spacing w:val="39"/>
          <w:w w:val="105"/>
          <w:sz w:val="24"/>
        </w:rPr>
        <w:t xml:space="preserve"> </w:t>
      </w:r>
      <w:r>
        <w:rPr>
          <w:rFonts w:ascii="Calibri" w:hAnsi="Calibri"/>
          <w:color w:val="008000"/>
          <w:w w:val="105"/>
          <w:sz w:val="24"/>
        </w:rPr>
        <w:t>lien</w:t>
      </w:r>
      <w:r>
        <w:rPr>
          <w:rFonts w:ascii="Calibri" w:hAnsi="Calibri"/>
          <w:color w:val="008000"/>
          <w:spacing w:val="39"/>
          <w:w w:val="105"/>
          <w:sz w:val="24"/>
        </w:rPr>
        <w:t xml:space="preserve"> </w:t>
      </w:r>
      <w:r>
        <w:rPr>
          <w:rFonts w:ascii="Calibri" w:hAnsi="Calibri"/>
          <w:smallCaps/>
          <w:color w:val="008000"/>
          <w:w w:val="105"/>
          <w:sz w:val="24"/>
        </w:rPr>
        <w:t>avec</w:t>
      </w:r>
      <w:r>
        <w:rPr>
          <w:rFonts w:ascii="Calibri" w:hAnsi="Calibri"/>
          <w:color w:val="008000"/>
          <w:spacing w:val="39"/>
          <w:w w:val="105"/>
          <w:sz w:val="24"/>
        </w:rPr>
        <w:t xml:space="preserve"> </w:t>
      </w:r>
      <w:r>
        <w:rPr>
          <w:rFonts w:ascii="Calibri" w:hAnsi="Calibri"/>
          <w:color w:val="008000"/>
          <w:w w:val="105"/>
          <w:sz w:val="24"/>
        </w:rPr>
        <w:t>nous</w:t>
      </w:r>
      <w:r>
        <w:rPr>
          <w:rFonts w:ascii="Calibri" w:hAnsi="Calibri"/>
          <w:color w:val="008000"/>
          <w:spacing w:val="38"/>
          <w:w w:val="105"/>
          <w:sz w:val="24"/>
        </w:rPr>
        <w:t xml:space="preserve"> </w:t>
      </w:r>
      <w:r>
        <w:rPr>
          <w:rFonts w:ascii="Calibri" w:hAnsi="Calibri"/>
          <w:smallCaps/>
          <w:color w:val="008000"/>
          <w:w w:val="105"/>
          <w:sz w:val="24"/>
        </w:rPr>
        <w:t>aujourd’hui</w:t>
      </w:r>
      <w:r>
        <w:rPr>
          <w:rFonts w:ascii="Calibri" w:hAnsi="Calibri"/>
          <w:color w:val="008000"/>
          <w:spacing w:val="39"/>
          <w:w w:val="105"/>
          <w:sz w:val="24"/>
        </w:rPr>
        <w:t xml:space="preserve"> </w:t>
      </w:r>
      <w:r>
        <w:rPr>
          <w:rFonts w:ascii="Calibri" w:hAnsi="Calibri"/>
          <w:color w:val="008000"/>
          <w:w w:val="105"/>
          <w:sz w:val="24"/>
        </w:rPr>
        <w:t>?</w:t>
      </w:r>
    </w:p>
    <w:p w:rsidR="00365860" w:rsidRDefault="00B04FA1">
      <w:pPr>
        <w:spacing w:before="248" w:line="252" w:lineRule="auto"/>
        <w:ind w:left="1315" w:right="1104"/>
        <w:jc w:val="both"/>
        <w:rPr>
          <w:i/>
          <w:sz w:val="21"/>
        </w:rPr>
      </w:pPr>
      <w:r>
        <w:rPr>
          <w:i/>
          <w:w w:val="105"/>
          <w:sz w:val="21"/>
        </w:rPr>
        <w:t>"A travers chaque sacrement il y a plus particulièrement une facette du mystère de Dieu car on ne</w:t>
      </w:r>
      <w:r>
        <w:rPr>
          <w:i/>
          <w:spacing w:val="55"/>
          <w:w w:val="105"/>
          <w:sz w:val="21"/>
        </w:rPr>
        <w:t xml:space="preserve"> </w:t>
      </w:r>
      <w:r>
        <w:rPr>
          <w:i/>
          <w:w w:val="105"/>
          <w:sz w:val="21"/>
        </w:rPr>
        <w:t>peut pas l'enfermer. C'est la raison pour laquelle il y a 7 sacrements, puisque le chiffre 7 est un signe parfait qui signifie la plénitude (souvenons-nous des 7 jours de la</w:t>
      </w:r>
      <w:r>
        <w:rPr>
          <w:i/>
          <w:spacing w:val="1"/>
          <w:w w:val="105"/>
          <w:sz w:val="21"/>
        </w:rPr>
        <w:t xml:space="preserve"> </w:t>
      </w:r>
      <w:r>
        <w:rPr>
          <w:i/>
          <w:w w:val="105"/>
          <w:sz w:val="21"/>
        </w:rPr>
        <w:t>création)."</w:t>
      </w:r>
    </w:p>
    <w:p w:rsidR="00365860" w:rsidRDefault="00365860">
      <w:pPr>
        <w:pStyle w:val="Corpsdetexte"/>
        <w:rPr>
          <w:i/>
          <w:sz w:val="22"/>
        </w:rPr>
      </w:pPr>
    </w:p>
    <w:p w:rsidR="00365860" w:rsidRDefault="00B04FA1">
      <w:pPr>
        <w:pStyle w:val="Paragraphedeliste"/>
        <w:numPr>
          <w:ilvl w:val="0"/>
          <w:numId w:val="22"/>
        </w:numPr>
        <w:tabs>
          <w:tab w:val="left" w:pos="1567"/>
        </w:tabs>
        <w:rPr>
          <w:rFonts w:ascii="Calibri" w:hAnsi="Calibri"/>
          <w:sz w:val="24"/>
        </w:rPr>
      </w:pPr>
      <w:r>
        <w:rPr>
          <w:rFonts w:ascii="Calibri" w:hAnsi="Calibri"/>
          <w:color w:val="008000"/>
          <w:w w:val="105"/>
          <w:sz w:val="24"/>
        </w:rPr>
        <w:t>Pouvons-nous</w:t>
      </w:r>
      <w:r>
        <w:rPr>
          <w:rFonts w:ascii="Calibri" w:hAnsi="Calibri"/>
          <w:color w:val="008000"/>
          <w:spacing w:val="34"/>
          <w:w w:val="105"/>
          <w:sz w:val="24"/>
        </w:rPr>
        <w:t xml:space="preserve"> </w:t>
      </w:r>
      <w:r>
        <w:rPr>
          <w:rFonts w:ascii="Calibri" w:hAnsi="Calibri"/>
          <w:color w:val="008000"/>
          <w:w w:val="105"/>
          <w:sz w:val="24"/>
        </w:rPr>
        <w:t>nommer</w:t>
      </w:r>
      <w:r>
        <w:rPr>
          <w:rFonts w:ascii="Calibri" w:hAnsi="Calibri"/>
          <w:color w:val="008000"/>
          <w:spacing w:val="34"/>
          <w:w w:val="105"/>
          <w:sz w:val="24"/>
        </w:rPr>
        <w:t xml:space="preserve"> </w:t>
      </w:r>
      <w:r>
        <w:rPr>
          <w:rFonts w:ascii="Calibri" w:hAnsi="Calibri"/>
          <w:color w:val="008000"/>
          <w:w w:val="105"/>
          <w:sz w:val="24"/>
        </w:rPr>
        <w:t>ensemble</w:t>
      </w:r>
      <w:r>
        <w:rPr>
          <w:rFonts w:ascii="Calibri" w:hAnsi="Calibri"/>
          <w:color w:val="008000"/>
          <w:spacing w:val="35"/>
          <w:w w:val="105"/>
          <w:sz w:val="24"/>
        </w:rPr>
        <w:t xml:space="preserve"> </w:t>
      </w:r>
      <w:r>
        <w:rPr>
          <w:rFonts w:ascii="Calibri" w:hAnsi="Calibri"/>
          <w:color w:val="008000"/>
          <w:w w:val="105"/>
          <w:sz w:val="24"/>
        </w:rPr>
        <w:t>les</w:t>
      </w:r>
      <w:r>
        <w:rPr>
          <w:rFonts w:ascii="Calibri" w:hAnsi="Calibri"/>
          <w:color w:val="008000"/>
          <w:spacing w:val="35"/>
          <w:w w:val="105"/>
          <w:sz w:val="24"/>
        </w:rPr>
        <w:t xml:space="preserve"> </w:t>
      </w:r>
      <w:r>
        <w:rPr>
          <w:rFonts w:ascii="Calibri" w:hAnsi="Calibri"/>
          <w:color w:val="008000"/>
          <w:w w:val="105"/>
          <w:sz w:val="24"/>
        </w:rPr>
        <w:t>7</w:t>
      </w:r>
      <w:r>
        <w:rPr>
          <w:rFonts w:ascii="Calibri" w:hAnsi="Calibri"/>
          <w:color w:val="008000"/>
          <w:spacing w:val="35"/>
          <w:w w:val="105"/>
          <w:sz w:val="24"/>
        </w:rPr>
        <w:t xml:space="preserve"> </w:t>
      </w:r>
      <w:r>
        <w:rPr>
          <w:rFonts w:ascii="Calibri" w:hAnsi="Calibri"/>
          <w:smallCaps/>
          <w:color w:val="008000"/>
          <w:w w:val="105"/>
          <w:sz w:val="24"/>
        </w:rPr>
        <w:t>sacrements</w:t>
      </w:r>
      <w:r>
        <w:rPr>
          <w:rFonts w:ascii="Calibri" w:hAnsi="Calibri"/>
          <w:color w:val="008000"/>
          <w:spacing w:val="35"/>
          <w:w w:val="105"/>
          <w:sz w:val="24"/>
        </w:rPr>
        <w:t xml:space="preserve"> </w:t>
      </w:r>
      <w:r>
        <w:rPr>
          <w:rFonts w:ascii="Calibri" w:hAnsi="Calibri"/>
          <w:color w:val="008000"/>
          <w:w w:val="105"/>
          <w:sz w:val="24"/>
        </w:rPr>
        <w:t>évoqués</w:t>
      </w:r>
      <w:r>
        <w:rPr>
          <w:rFonts w:ascii="Calibri" w:hAnsi="Calibri"/>
          <w:color w:val="008000"/>
          <w:spacing w:val="35"/>
          <w:w w:val="105"/>
          <w:sz w:val="24"/>
        </w:rPr>
        <w:t xml:space="preserve"> </w:t>
      </w:r>
      <w:r>
        <w:rPr>
          <w:rFonts w:ascii="Calibri" w:hAnsi="Calibri"/>
          <w:color w:val="008000"/>
          <w:w w:val="105"/>
          <w:sz w:val="24"/>
        </w:rPr>
        <w:t>ici</w:t>
      </w:r>
      <w:r>
        <w:rPr>
          <w:rFonts w:ascii="Calibri" w:hAnsi="Calibri"/>
          <w:color w:val="008000"/>
          <w:spacing w:val="35"/>
          <w:w w:val="105"/>
          <w:sz w:val="24"/>
        </w:rPr>
        <w:t xml:space="preserve"> </w:t>
      </w:r>
      <w:r>
        <w:rPr>
          <w:rFonts w:ascii="Calibri" w:hAnsi="Calibri"/>
          <w:color w:val="008000"/>
          <w:w w:val="105"/>
          <w:sz w:val="24"/>
        </w:rPr>
        <w:t>?</w:t>
      </w:r>
    </w:p>
    <w:p w:rsidR="00365860" w:rsidRDefault="00B04FA1">
      <w:pPr>
        <w:pStyle w:val="Paragraphedeliste"/>
        <w:numPr>
          <w:ilvl w:val="0"/>
          <w:numId w:val="22"/>
        </w:numPr>
        <w:tabs>
          <w:tab w:val="left" w:pos="1615"/>
        </w:tabs>
        <w:spacing w:before="15"/>
        <w:ind w:left="1614" w:hanging="300"/>
        <w:rPr>
          <w:rFonts w:ascii="Calibri"/>
          <w:sz w:val="24"/>
        </w:rPr>
      </w:pPr>
      <w:r>
        <w:rPr>
          <w:rFonts w:ascii="Calibri"/>
          <w:color w:val="008000"/>
          <w:w w:val="105"/>
          <w:sz w:val="24"/>
        </w:rPr>
        <w:t>Quels</w:t>
      </w:r>
      <w:r>
        <w:rPr>
          <w:rFonts w:ascii="Calibri"/>
          <w:color w:val="008000"/>
          <w:spacing w:val="35"/>
          <w:w w:val="105"/>
          <w:sz w:val="24"/>
        </w:rPr>
        <w:t xml:space="preserve"> </w:t>
      </w:r>
      <w:r>
        <w:rPr>
          <w:rFonts w:ascii="Calibri"/>
          <w:color w:val="008000"/>
          <w:w w:val="105"/>
          <w:sz w:val="24"/>
        </w:rPr>
        <w:t>en</w:t>
      </w:r>
      <w:r>
        <w:rPr>
          <w:rFonts w:ascii="Calibri"/>
          <w:color w:val="008000"/>
          <w:spacing w:val="35"/>
          <w:w w:val="105"/>
          <w:sz w:val="24"/>
        </w:rPr>
        <w:t xml:space="preserve"> </w:t>
      </w:r>
      <w:r>
        <w:rPr>
          <w:rFonts w:ascii="Calibri"/>
          <w:color w:val="008000"/>
          <w:w w:val="105"/>
          <w:sz w:val="24"/>
        </w:rPr>
        <w:t>sont</w:t>
      </w:r>
      <w:r>
        <w:rPr>
          <w:rFonts w:ascii="Calibri"/>
          <w:color w:val="008000"/>
          <w:spacing w:val="35"/>
          <w:w w:val="105"/>
          <w:sz w:val="24"/>
        </w:rPr>
        <w:t xml:space="preserve"> </w:t>
      </w:r>
      <w:r>
        <w:rPr>
          <w:rFonts w:ascii="Calibri"/>
          <w:color w:val="008000"/>
          <w:w w:val="105"/>
          <w:sz w:val="24"/>
        </w:rPr>
        <w:t>les</w:t>
      </w:r>
      <w:r>
        <w:rPr>
          <w:rFonts w:ascii="Calibri"/>
          <w:color w:val="008000"/>
          <w:spacing w:val="35"/>
          <w:w w:val="105"/>
          <w:sz w:val="24"/>
        </w:rPr>
        <w:t xml:space="preserve"> </w:t>
      </w:r>
      <w:r>
        <w:rPr>
          <w:rFonts w:ascii="Calibri"/>
          <w:color w:val="008000"/>
          <w:w w:val="105"/>
          <w:sz w:val="24"/>
        </w:rPr>
        <w:t>signes</w:t>
      </w:r>
      <w:r>
        <w:rPr>
          <w:rFonts w:ascii="Calibri"/>
          <w:color w:val="008000"/>
          <w:spacing w:val="35"/>
          <w:w w:val="105"/>
          <w:sz w:val="24"/>
        </w:rPr>
        <w:t xml:space="preserve"> </w:t>
      </w:r>
      <w:r>
        <w:rPr>
          <w:rFonts w:ascii="Calibri"/>
          <w:color w:val="008000"/>
          <w:w w:val="105"/>
          <w:sz w:val="24"/>
        </w:rPr>
        <w:t>?</w:t>
      </w:r>
    </w:p>
    <w:p w:rsidR="00365860" w:rsidRDefault="00B04FA1">
      <w:pPr>
        <w:pStyle w:val="Paragraphedeliste"/>
        <w:numPr>
          <w:ilvl w:val="0"/>
          <w:numId w:val="22"/>
        </w:numPr>
        <w:tabs>
          <w:tab w:val="left" w:pos="1615"/>
        </w:tabs>
        <w:spacing w:before="14"/>
        <w:ind w:left="1614" w:hanging="300"/>
        <w:rPr>
          <w:rFonts w:ascii="Calibri" w:hAnsi="Calibri"/>
          <w:sz w:val="24"/>
        </w:rPr>
      </w:pPr>
      <w:proofErr w:type="gramStart"/>
      <w:r>
        <w:rPr>
          <w:rFonts w:ascii="Calibri" w:hAnsi="Calibri"/>
          <w:color w:val="008000"/>
          <w:w w:val="110"/>
          <w:sz w:val="24"/>
        </w:rPr>
        <w:t>Quels</w:t>
      </w:r>
      <w:r>
        <w:rPr>
          <w:rFonts w:ascii="Calibri" w:hAnsi="Calibri"/>
          <w:color w:val="008000"/>
          <w:spacing w:val="27"/>
          <w:w w:val="110"/>
          <w:sz w:val="24"/>
        </w:rPr>
        <w:t xml:space="preserve"> </w:t>
      </w:r>
      <w:r>
        <w:rPr>
          <w:rFonts w:ascii="Calibri" w:hAnsi="Calibri"/>
          <w:color w:val="008000"/>
          <w:w w:val="110"/>
          <w:sz w:val="24"/>
        </w:rPr>
        <w:t>dons</w:t>
      </w:r>
      <w:r>
        <w:rPr>
          <w:rFonts w:ascii="Calibri" w:hAnsi="Calibri"/>
          <w:color w:val="008000"/>
          <w:spacing w:val="27"/>
          <w:w w:val="110"/>
          <w:sz w:val="24"/>
        </w:rPr>
        <w:t xml:space="preserve"> </w:t>
      </w:r>
      <w:r>
        <w:rPr>
          <w:rFonts w:ascii="Calibri" w:hAnsi="Calibri"/>
          <w:color w:val="008000"/>
          <w:w w:val="110"/>
          <w:sz w:val="24"/>
        </w:rPr>
        <w:t>spécifique</w:t>
      </w:r>
      <w:proofErr w:type="gramEnd"/>
      <w:r>
        <w:rPr>
          <w:rFonts w:ascii="Calibri" w:hAnsi="Calibri"/>
          <w:color w:val="008000"/>
          <w:spacing w:val="27"/>
          <w:w w:val="110"/>
          <w:sz w:val="24"/>
        </w:rPr>
        <w:t xml:space="preserve"> </w:t>
      </w:r>
      <w:r>
        <w:rPr>
          <w:rFonts w:ascii="Calibri" w:hAnsi="Calibri"/>
          <w:color w:val="008000"/>
          <w:w w:val="110"/>
          <w:sz w:val="24"/>
        </w:rPr>
        <w:t>de</w:t>
      </w:r>
      <w:r>
        <w:rPr>
          <w:rFonts w:ascii="Calibri" w:hAnsi="Calibri"/>
          <w:color w:val="008000"/>
          <w:spacing w:val="27"/>
          <w:w w:val="110"/>
          <w:sz w:val="24"/>
        </w:rPr>
        <w:t xml:space="preserve"> </w:t>
      </w:r>
      <w:r>
        <w:rPr>
          <w:rFonts w:ascii="Calibri" w:hAnsi="Calibri"/>
          <w:color w:val="008000"/>
          <w:w w:val="110"/>
          <w:sz w:val="24"/>
        </w:rPr>
        <w:t>l</w:t>
      </w:r>
      <w:r>
        <w:rPr>
          <w:rFonts w:ascii="Calibri" w:hAnsi="Calibri"/>
          <w:smallCaps/>
          <w:color w:val="008000"/>
          <w:w w:val="110"/>
          <w:sz w:val="24"/>
        </w:rPr>
        <w:t>'amour</w:t>
      </w:r>
      <w:r>
        <w:rPr>
          <w:rFonts w:ascii="Calibri" w:hAnsi="Calibri"/>
          <w:color w:val="008000"/>
          <w:spacing w:val="28"/>
          <w:w w:val="110"/>
          <w:sz w:val="24"/>
        </w:rPr>
        <w:t xml:space="preserve"> </w:t>
      </w:r>
      <w:r>
        <w:rPr>
          <w:rFonts w:ascii="Calibri" w:hAnsi="Calibri"/>
          <w:color w:val="008000"/>
          <w:w w:val="110"/>
          <w:sz w:val="24"/>
        </w:rPr>
        <w:t>de</w:t>
      </w:r>
      <w:r>
        <w:rPr>
          <w:rFonts w:ascii="Calibri" w:hAnsi="Calibri"/>
          <w:color w:val="008000"/>
          <w:spacing w:val="27"/>
          <w:w w:val="110"/>
          <w:sz w:val="24"/>
        </w:rPr>
        <w:t xml:space="preserve"> </w:t>
      </w:r>
      <w:r>
        <w:rPr>
          <w:rFonts w:ascii="Calibri" w:hAnsi="Calibri"/>
          <w:color w:val="008000"/>
          <w:w w:val="110"/>
          <w:sz w:val="24"/>
        </w:rPr>
        <w:t>Dieu</w:t>
      </w:r>
      <w:r>
        <w:rPr>
          <w:rFonts w:ascii="Calibri" w:hAnsi="Calibri"/>
          <w:color w:val="008000"/>
          <w:spacing w:val="26"/>
          <w:w w:val="110"/>
          <w:sz w:val="24"/>
        </w:rPr>
        <w:t xml:space="preserve"> </w:t>
      </w:r>
      <w:r>
        <w:rPr>
          <w:rFonts w:ascii="Calibri" w:hAnsi="Calibri"/>
          <w:color w:val="008000"/>
          <w:w w:val="110"/>
          <w:sz w:val="24"/>
        </w:rPr>
        <w:t>peuvent-ils</w:t>
      </w:r>
      <w:r>
        <w:rPr>
          <w:rFonts w:ascii="Calibri" w:hAnsi="Calibri"/>
          <w:color w:val="008000"/>
          <w:spacing w:val="28"/>
          <w:w w:val="110"/>
          <w:sz w:val="24"/>
        </w:rPr>
        <w:t xml:space="preserve"> </w:t>
      </w:r>
      <w:r>
        <w:rPr>
          <w:rFonts w:ascii="Calibri" w:hAnsi="Calibri"/>
          <w:color w:val="008000"/>
          <w:w w:val="110"/>
          <w:sz w:val="24"/>
        </w:rPr>
        <w:t>signifier</w:t>
      </w:r>
      <w:r>
        <w:rPr>
          <w:rFonts w:ascii="Calibri" w:hAnsi="Calibri"/>
          <w:color w:val="008000"/>
          <w:spacing w:val="28"/>
          <w:w w:val="110"/>
          <w:sz w:val="24"/>
        </w:rPr>
        <w:t xml:space="preserve"> </w:t>
      </w:r>
      <w:r>
        <w:rPr>
          <w:rFonts w:ascii="Calibri" w:hAnsi="Calibri"/>
          <w:color w:val="008000"/>
          <w:w w:val="110"/>
          <w:sz w:val="24"/>
        </w:rPr>
        <w:t>?</w:t>
      </w: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365860">
      <w:pPr>
        <w:pStyle w:val="Corpsdetexte"/>
        <w:rPr>
          <w:rFonts w:ascii="Calibri"/>
          <w:sz w:val="20"/>
        </w:rPr>
      </w:pPr>
    </w:p>
    <w:p w:rsidR="00365860" w:rsidRDefault="00017BBA">
      <w:pPr>
        <w:pStyle w:val="Corpsdetexte"/>
        <w:spacing w:before="5"/>
        <w:rPr>
          <w:rFonts w:ascii="Calibri"/>
          <w:sz w:val="17"/>
        </w:rPr>
      </w:pPr>
      <w:r w:rsidRPr="00017BBA">
        <w:pict>
          <v:rect id="_x0000_s1086" style="position:absolute;margin-left:71.75pt;margin-top:12.6pt;width:2in;height:.5pt;z-index:-15708672;mso-wrap-distance-left:0;mso-wrap-distance-right:0;mso-position-horizontal-relative:page" fillcolor="black" stroked="f">
            <w10:wrap type="topAndBottom" anchorx="page"/>
          </v:rect>
        </w:pict>
      </w:r>
    </w:p>
    <w:p w:rsidR="00365860" w:rsidRDefault="00B04FA1">
      <w:pPr>
        <w:spacing w:before="90" w:line="254" w:lineRule="auto"/>
        <w:ind w:left="1314" w:right="1231"/>
        <w:rPr>
          <w:sz w:val="17"/>
        </w:rPr>
      </w:pPr>
      <w:r>
        <w:rPr>
          <w:w w:val="105"/>
          <w:sz w:val="17"/>
          <w:vertAlign w:val="superscript"/>
        </w:rPr>
        <w:t>14</w:t>
      </w:r>
      <w:r>
        <w:rPr>
          <w:w w:val="105"/>
          <w:sz w:val="17"/>
        </w:rPr>
        <w:t xml:space="preserve"> T. R. P. Q</w:t>
      </w:r>
      <w:r>
        <w:rPr>
          <w:w w:val="105"/>
          <w:sz w:val="14"/>
        </w:rPr>
        <w:t xml:space="preserve">UENARDEL </w:t>
      </w:r>
      <w:r>
        <w:rPr>
          <w:w w:val="105"/>
          <w:sz w:val="17"/>
        </w:rPr>
        <w:t xml:space="preserve">O. </w:t>
      </w:r>
      <w:proofErr w:type="spellStart"/>
      <w:r>
        <w:rPr>
          <w:w w:val="105"/>
          <w:sz w:val="17"/>
        </w:rPr>
        <w:t>cist</w:t>
      </w:r>
      <w:proofErr w:type="spellEnd"/>
      <w:r>
        <w:rPr>
          <w:w w:val="105"/>
          <w:sz w:val="17"/>
        </w:rPr>
        <w:t xml:space="preserve">. </w:t>
      </w:r>
      <w:r>
        <w:rPr>
          <w:i/>
          <w:w w:val="105"/>
          <w:sz w:val="17"/>
        </w:rPr>
        <w:t>DVD, Les sacrements, des témoins en parlent, Bonus : les sacrements</w:t>
      </w:r>
      <w:r>
        <w:rPr>
          <w:w w:val="105"/>
          <w:sz w:val="17"/>
        </w:rPr>
        <w:t>, éditions voir et dire, France 2, le Jour du Seigneur, septembre 2005. Jusqu'à 6,55° minute de la séquence.</w:t>
      </w:r>
    </w:p>
    <w:p w:rsidR="00365860" w:rsidRDefault="00365860">
      <w:pPr>
        <w:spacing w:line="254" w:lineRule="auto"/>
        <w:rPr>
          <w:sz w:val="17"/>
        </w:rPr>
        <w:sectPr w:rsidR="00365860">
          <w:pgSz w:w="11910" w:h="16840"/>
          <w:pgMar w:top="780" w:right="300" w:bottom="880" w:left="120" w:header="0" w:footer="684" w:gutter="0"/>
          <w:cols w:space="720"/>
        </w:sectPr>
      </w:pPr>
    </w:p>
    <w:p w:rsidR="00365860" w:rsidRDefault="00B04FA1">
      <w:pPr>
        <w:spacing w:before="85" w:line="249" w:lineRule="auto"/>
        <w:ind w:left="1315" w:right="1103" w:firstLine="708"/>
        <w:jc w:val="both"/>
        <w:rPr>
          <w:i/>
          <w:sz w:val="24"/>
        </w:rPr>
      </w:pPr>
      <w:r>
        <w:rPr>
          <w:rFonts w:ascii="Arial" w:hAnsi="Arial"/>
          <w:color w:val="008000"/>
          <w:sz w:val="24"/>
        </w:rPr>
        <w:lastRenderedPageBreak/>
        <w:t>"</w:t>
      </w:r>
      <w:r>
        <w:rPr>
          <w:i/>
          <w:sz w:val="24"/>
        </w:rPr>
        <w:t>On peut être amené à vivre de manière très différente les sacrements. Telle personne va pouvoir recevoir un coup de cœur très fort lors d'une célébration d'un sacrement. D'une manière tout aussi juste et vraie, le sacrement vient nous rejoindre dans la simple quotidienneté des jours ordinaires, mais pas dans la banalité ! Certes, je peux aller à une</w:t>
      </w:r>
    </w:p>
    <w:p w:rsidR="00365860" w:rsidRDefault="00B04FA1">
      <w:pPr>
        <w:ind w:left="1314" w:right="1102"/>
        <w:jc w:val="both"/>
        <w:rPr>
          <w:i/>
          <w:sz w:val="24"/>
        </w:rPr>
      </w:pPr>
      <w:proofErr w:type="gramStart"/>
      <w:r>
        <w:rPr>
          <w:i/>
          <w:sz w:val="24"/>
        </w:rPr>
        <w:t>messe</w:t>
      </w:r>
      <w:proofErr w:type="gramEnd"/>
      <w:r>
        <w:rPr>
          <w:i/>
          <w:sz w:val="24"/>
        </w:rPr>
        <w:t xml:space="preserve"> qui ne sera peut-être pas très bien chantée ; mais avec quel cœur y vais-je, moi à la messe ? J'y vais parce que le cœur de Dieu y vient à cette messe, c'est un cœur à cœur avec Dieu. Il y a parfois des moments très forts, par exemple dans des conversions qui vont marquer toute une vie. Mais ces choses qui sortent de l'ordinaire vont attester de leur qualité dans la manière dont on va vivre les choses ordinaires. La Foi se nourrit ! Au quotidien, l'amour se nourrit des petites choses, des délicatesses, des petits signes de la vie quotidienne. La foi se nourrit de ces grandes rencontres et dans ces rencontres il y a certainement les signes sacrés : les sacrements ! Le Dieu de ma foi m'assure qu'il a avec chacun une manière de le rencontrer absolument unique. Elle fait partie des secrets de cette relation entre vous et lui. Dieu a un projet merveilleux pour chacun de nous. Le but et de découvrir ce projet. Les sacrements devraient être le lieu où Dieu va nous offrir à vivre des choses importantes."</w:t>
      </w:r>
    </w:p>
    <w:p w:rsidR="00365860" w:rsidRDefault="00365860">
      <w:pPr>
        <w:pStyle w:val="Corpsdetexte"/>
        <w:rPr>
          <w:i/>
          <w:sz w:val="26"/>
        </w:rPr>
      </w:pPr>
    </w:p>
    <w:p w:rsidR="00365860" w:rsidRDefault="00B04FA1">
      <w:pPr>
        <w:pStyle w:val="Paragraphedeliste"/>
        <w:numPr>
          <w:ilvl w:val="0"/>
          <w:numId w:val="21"/>
        </w:numPr>
        <w:tabs>
          <w:tab w:val="left" w:pos="1588"/>
        </w:tabs>
        <w:spacing w:before="208"/>
        <w:rPr>
          <w:rFonts w:ascii="Calibri"/>
          <w:sz w:val="24"/>
        </w:rPr>
      </w:pPr>
      <w:r>
        <w:rPr>
          <w:rFonts w:ascii="Calibri"/>
          <w:color w:val="008000"/>
          <w:w w:val="110"/>
          <w:sz w:val="24"/>
        </w:rPr>
        <w:t>Ais-je</w:t>
      </w:r>
      <w:r>
        <w:rPr>
          <w:rFonts w:ascii="Calibri"/>
          <w:color w:val="008000"/>
          <w:spacing w:val="33"/>
          <w:w w:val="110"/>
          <w:sz w:val="24"/>
        </w:rPr>
        <w:t xml:space="preserve"> </w:t>
      </w:r>
      <w:r>
        <w:rPr>
          <w:rFonts w:ascii="Calibri"/>
          <w:color w:val="008000"/>
          <w:w w:val="110"/>
          <w:sz w:val="24"/>
        </w:rPr>
        <w:t>conscience</w:t>
      </w:r>
      <w:r>
        <w:rPr>
          <w:rFonts w:ascii="Calibri"/>
          <w:color w:val="008000"/>
          <w:spacing w:val="33"/>
          <w:w w:val="110"/>
          <w:sz w:val="24"/>
        </w:rPr>
        <w:t xml:space="preserve"> </w:t>
      </w:r>
      <w:r>
        <w:rPr>
          <w:rFonts w:ascii="Calibri"/>
          <w:color w:val="008000"/>
          <w:w w:val="110"/>
          <w:sz w:val="24"/>
        </w:rPr>
        <w:t>que</w:t>
      </w:r>
      <w:r>
        <w:rPr>
          <w:rFonts w:ascii="Calibri"/>
          <w:color w:val="008000"/>
          <w:spacing w:val="33"/>
          <w:w w:val="110"/>
          <w:sz w:val="24"/>
        </w:rPr>
        <w:t xml:space="preserve"> </w:t>
      </w:r>
      <w:r>
        <w:rPr>
          <w:rFonts w:ascii="Calibri"/>
          <w:color w:val="008000"/>
          <w:w w:val="110"/>
          <w:sz w:val="24"/>
        </w:rPr>
        <w:t>le</w:t>
      </w:r>
      <w:r>
        <w:rPr>
          <w:rFonts w:ascii="Calibri"/>
          <w:color w:val="008000"/>
          <w:spacing w:val="33"/>
          <w:w w:val="110"/>
          <w:sz w:val="24"/>
        </w:rPr>
        <w:t xml:space="preserve"> </w:t>
      </w:r>
      <w:r>
        <w:rPr>
          <w:rFonts w:ascii="Calibri"/>
          <w:smallCaps/>
          <w:color w:val="008000"/>
          <w:w w:val="110"/>
          <w:sz w:val="24"/>
        </w:rPr>
        <w:t>sacrement</w:t>
      </w:r>
      <w:r>
        <w:rPr>
          <w:rFonts w:ascii="Calibri"/>
          <w:color w:val="008000"/>
          <w:spacing w:val="33"/>
          <w:w w:val="110"/>
          <w:sz w:val="24"/>
        </w:rPr>
        <w:t xml:space="preserve"> </w:t>
      </w:r>
      <w:r>
        <w:rPr>
          <w:rFonts w:ascii="Calibri"/>
          <w:color w:val="008000"/>
          <w:w w:val="110"/>
          <w:sz w:val="24"/>
        </w:rPr>
        <w:t>de</w:t>
      </w:r>
      <w:r>
        <w:rPr>
          <w:rFonts w:ascii="Calibri"/>
          <w:smallCaps/>
          <w:color w:val="008000"/>
          <w:spacing w:val="33"/>
          <w:w w:val="110"/>
          <w:sz w:val="24"/>
        </w:rPr>
        <w:t xml:space="preserve"> </w:t>
      </w:r>
      <w:r>
        <w:rPr>
          <w:rFonts w:ascii="Calibri"/>
          <w:smallCaps/>
          <w:color w:val="008000"/>
          <w:w w:val="110"/>
          <w:sz w:val="24"/>
        </w:rPr>
        <w:t>mariage</w:t>
      </w:r>
      <w:r>
        <w:rPr>
          <w:rFonts w:ascii="Calibri"/>
          <w:color w:val="008000"/>
          <w:spacing w:val="33"/>
          <w:w w:val="110"/>
          <w:sz w:val="24"/>
        </w:rPr>
        <w:t xml:space="preserve"> </w:t>
      </w:r>
      <w:r>
        <w:rPr>
          <w:rFonts w:ascii="Calibri"/>
          <w:smallCaps/>
          <w:color w:val="008000"/>
          <w:w w:val="110"/>
          <w:sz w:val="24"/>
        </w:rPr>
        <w:t>m'engage</w:t>
      </w:r>
      <w:r>
        <w:rPr>
          <w:rFonts w:ascii="Calibri"/>
          <w:color w:val="008000"/>
          <w:spacing w:val="34"/>
          <w:w w:val="110"/>
          <w:sz w:val="24"/>
        </w:rPr>
        <w:t xml:space="preserve"> </w:t>
      </w:r>
      <w:r>
        <w:rPr>
          <w:rFonts w:ascii="Calibri"/>
          <w:smallCaps/>
          <w:color w:val="008000"/>
          <w:w w:val="110"/>
          <w:sz w:val="24"/>
        </w:rPr>
        <w:t>aussi</w:t>
      </w:r>
      <w:r>
        <w:rPr>
          <w:rFonts w:ascii="Calibri"/>
          <w:color w:val="008000"/>
          <w:spacing w:val="33"/>
          <w:w w:val="110"/>
          <w:sz w:val="24"/>
        </w:rPr>
        <w:t xml:space="preserve"> </w:t>
      </w:r>
      <w:r>
        <w:rPr>
          <w:rFonts w:ascii="Calibri"/>
          <w:smallCaps/>
          <w:color w:val="008000"/>
          <w:w w:val="110"/>
          <w:sz w:val="24"/>
        </w:rPr>
        <w:t>avec</w:t>
      </w:r>
      <w:r>
        <w:rPr>
          <w:rFonts w:ascii="Calibri"/>
          <w:color w:val="008000"/>
          <w:spacing w:val="33"/>
          <w:w w:val="110"/>
          <w:sz w:val="24"/>
        </w:rPr>
        <w:t xml:space="preserve"> </w:t>
      </w:r>
      <w:r>
        <w:rPr>
          <w:rFonts w:ascii="Calibri"/>
          <w:color w:val="008000"/>
          <w:w w:val="110"/>
          <w:sz w:val="24"/>
        </w:rPr>
        <w:t>Dieu</w:t>
      </w:r>
      <w:r>
        <w:rPr>
          <w:rFonts w:ascii="Calibri"/>
          <w:color w:val="008000"/>
          <w:spacing w:val="32"/>
          <w:w w:val="110"/>
          <w:sz w:val="24"/>
        </w:rPr>
        <w:t xml:space="preserve"> </w:t>
      </w:r>
      <w:r>
        <w:rPr>
          <w:rFonts w:ascii="Calibri"/>
          <w:color w:val="008000"/>
          <w:w w:val="110"/>
          <w:sz w:val="24"/>
        </w:rPr>
        <w:t>?</w:t>
      </w:r>
    </w:p>
    <w:p w:rsidR="00365860" w:rsidRDefault="00B04FA1">
      <w:pPr>
        <w:pStyle w:val="Paragraphedeliste"/>
        <w:numPr>
          <w:ilvl w:val="0"/>
          <w:numId w:val="21"/>
        </w:numPr>
        <w:tabs>
          <w:tab w:val="left" w:pos="1654"/>
        </w:tabs>
        <w:spacing w:before="14" w:line="252" w:lineRule="auto"/>
        <w:ind w:left="1315" w:right="1103" w:firstLine="0"/>
        <w:rPr>
          <w:rFonts w:ascii="Calibri" w:hAnsi="Calibri"/>
          <w:sz w:val="24"/>
        </w:rPr>
      </w:pPr>
      <w:r>
        <w:rPr>
          <w:rFonts w:ascii="Calibri" w:hAnsi="Calibri"/>
          <w:color w:val="008000"/>
          <w:w w:val="110"/>
          <w:sz w:val="24"/>
        </w:rPr>
        <w:t xml:space="preserve">Avons-nous </w:t>
      </w:r>
      <w:r>
        <w:rPr>
          <w:rFonts w:ascii="Calibri" w:hAnsi="Calibri"/>
          <w:smallCaps/>
          <w:color w:val="008000"/>
          <w:w w:val="110"/>
          <w:sz w:val="24"/>
        </w:rPr>
        <w:t>déjà</w:t>
      </w:r>
      <w:r>
        <w:rPr>
          <w:rFonts w:ascii="Calibri" w:hAnsi="Calibri"/>
          <w:color w:val="008000"/>
          <w:w w:val="110"/>
          <w:sz w:val="24"/>
        </w:rPr>
        <w:t xml:space="preserve"> discuté ensemble de notre rel</w:t>
      </w:r>
      <w:r>
        <w:rPr>
          <w:rFonts w:ascii="Calibri" w:hAnsi="Calibri"/>
          <w:smallCaps/>
          <w:color w:val="008000"/>
          <w:w w:val="110"/>
          <w:sz w:val="24"/>
        </w:rPr>
        <w:t>ation</w:t>
      </w:r>
      <w:r>
        <w:rPr>
          <w:rFonts w:ascii="Calibri" w:hAnsi="Calibri"/>
          <w:color w:val="008000"/>
          <w:w w:val="110"/>
          <w:sz w:val="24"/>
        </w:rPr>
        <w:t xml:space="preserve"> personnelle </w:t>
      </w:r>
      <w:r>
        <w:rPr>
          <w:rFonts w:ascii="Calibri" w:hAnsi="Calibri"/>
          <w:smallCaps/>
          <w:color w:val="008000"/>
          <w:w w:val="110"/>
          <w:sz w:val="24"/>
        </w:rPr>
        <w:t>à</w:t>
      </w:r>
      <w:r>
        <w:rPr>
          <w:rFonts w:ascii="Calibri" w:hAnsi="Calibri"/>
          <w:color w:val="008000"/>
          <w:w w:val="110"/>
          <w:sz w:val="24"/>
        </w:rPr>
        <w:t xml:space="preserve"> Dieu ? </w:t>
      </w:r>
      <w:r>
        <w:rPr>
          <w:rFonts w:ascii="Calibri" w:hAnsi="Calibri"/>
          <w:smallCaps/>
          <w:color w:val="008000"/>
          <w:w w:val="110"/>
          <w:sz w:val="24"/>
        </w:rPr>
        <w:t>Dans</w:t>
      </w:r>
      <w:r>
        <w:rPr>
          <w:rFonts w:ascii="Calibri" w:hAnsi="Calibri"/>
          <w:color w:val="008000"/>
          <w:w w:val="110"/>
          <w:sz w:val="24"/>
        </w:rPr>
        <w:t xml:space="preserve">   le</w:t>
      </w:r>
      <w:r>
        <w:rPr>
          <w:rFonts w:ascii="Calibri" w:hAnsi="Calibri"/>
          <w:color w:val="008000"/>
          <w:spacing w:val="28"/>
          <w:w w:val="110"/>
          <w:sz w:val="24"/>
        </w:rPr>
        <w:t xml:space="preserve"> </w:t>
      </w:r>
      <w:r>
        <w:rPr>
          <w:rFonts w:ascii="Calibri" w:hAnsi="Calibri"/>
          <w:color w:val="008000"/>
          <w:w w:val="110"/>
          <w:sz w:val="24"/>
        </w:rPr>
        <w:t>couple</w:t>
      </w:r>
      <w:r>
        <w:rPr>
          <w:rFonts w:ascii="Calibri" w:hAnsi="Calibri"/>
          <w:color w:val="008000"/>
          <w:spacing w:val="29"/>
          <w:w w:val="110"/>
          <w:sz w:val="24"/>
        </w:rPr>
        <w:t xml:space="preserve"> </w:t>
      </w:r>
      <w:r>
        <w:rPr>
          <w:rFonts w:ascii="Calibri" w:hAnsi="Calibri"/>
          <w:color w:val="008000"/>
          <w:w w:val="110"/>
          <w:sz w:val="24"/>
        </w:rPr>
        <w:t>que</w:t>
      </w:r>
      <w:r>
        <w:rPr>
          <w:rFonts w:ascii="Calibri" w:hAnsi="Calibri"/>
          <w:color w:val="008000"/>
          <w:spacing w:val="29"/>
          <w:w w:val="110"/>
          <w:sz w:val="24"/>
        </w:rPr>
        <w:t xml:space="preserve"> </w:t>
      </w:r>
      <w:r>
        <w:rPr>
          <w:rFonts w:ascii="Calibri" w:hAnsi="Calibri"/>
          <w:color w:val="008000"/>
          <w:w w:val="110"/>
          <w:sz w:val="24"/>
        </w:rPr>
        <w:t>nous</w:t>
      </w:r>
      <w:r>
        <w:rPr>
          <w:rFonts w:ascii="Calibri" w:hAnsi="Calibri"/>
          <w:color w:val="008000"/>
          <w:spacing w:val="29"/>
          <w:w w:val="110"/>
          <w:sz w:val="24"/>
        </w:rPr>
        <w:t xml:space="preserve"> </w:t>
      </w:r>
      <w:r>
        <w:rPr>
          <w:rFonts w:ascii="Calibri" w:hAnsi="Calibri"/>
          <w:color w:val="008000"/>
          <w:w w:val="110"/>
          <w:sz w:val="24"/>
        </w:rPr>
        <w:t>formons,</w:t>
      </w:r>
      <w:r>
        <w:rPr>
          <w:rFonts w:ascii="Calibri" w:hAnsi="Calibri"/>
          <w:color w:val="008000"/>
          <w:spacing w:val="29"/>
          <w:w w:val="110"/>
          <w:sz w:val="24"/>
        </w:rPr>
        <w:t xml:space="preserve"> </w:t>
      </w:r>
      <w:r>
        <w:rPr>
          <w:rFonts w:ascii="Calibri" w:hAnsi="Calibri"/>
          <w:color w:val="008000"/>
          <w:w w:val="110"/>
          <w:sz w:val="24"/>
        </w:rPr>
        <w:t>est-ce</w:t>
      </w:r>
      <w:r>
        <w:rPr>
          <w:rFonts w:ascii="Calibri" w:hAnsi="Calibri"/>
          <w:color w:val="008000"/>
          <w:spacing w:val="29"/>
          <w:w w:val="110"/>
          <w:sz w:val="24"/>
        </w:rPr>
        <w:t xml:space="preserve"> </w:t>
      </w:r>
      <w:r>
        <w:rPr>
          <w:rFonts w:ascii="Calibri" w:hAnsi="Calibri"/>
          <w:color w:val="008000"/>
          <w:w w:val="110"/>
          <w:sz w:val="24"/>
        </w:rPr>
        <w:t>que</w:t>
      </w:r>
      <w:r>
        <w:rPr>
          <w:rFonts w:ascii="Calibri" w:hAnsi="Calibri"/>
          <w:color w:val="008000"/>
          <w:spacing w:val="29"/>
          <w:w w:val="110"/>
          <w:sz w:val="24"/>
        </w:rPr>
        <w:t xml:space="preserve"> </w:t>
      </w:r>
      <w:r>
        <w:rPr>
          <w:rFonts w:ascii="Calibri" w:hAnsi="Calibri"/>
          <w:color w:val="008000"/>
          <w:w w:val="110"/>
          <w:sz w:val="24"/>
        </w:rPr>
        <w:t>je</w:t>
      </w:r>
      <w:r>
        <w:rPr>
          <w:rFonts w:ascii="Calibri" w:hAnsi="Calibri"/>
          <w:color w:val="008000"/>
          <w:spacing w:val="29"/>
          <w:w w:val="110"/>
          <w:sz w:val="24"/>
        </w:rPr>
        <w:t xml:space="preserve"> </w:t>
      </w:r>
      <w:r>
        <w:rPr>
          <w:rFonts w:ascii="Calibri" w:hAnsi="Calibri"/>
          <w:color w:val="008000"/>
          <w:w w:val="110"/>
          <w:sz w:val="24"/>
        </w:rPr>
        <w:t>me</w:t>
      </w:r>
      <w:r>
        <w:rPr>
          <w:rFonts w:ascii="Calibri" w:hAnsi="Calibri"/>
          <w:color w:val="008000"/>
          <w:spacing w:val="29"/>
          <w:w w:val="110"/>
          <w:sz w:val="24"/>
        </w:rPr>
        <w:t xml:space="preserve"> </w:t>
      </w:r>
      <w:r>
        <w:rPr>
          <w:rFonts w:ascii="Calibri" w:hAnsi="Calibri"/>
          <w:color w:val="008000"/>
          <w:w w:val="110"/>
          <w:sz w:val="24"/>
        </w:rPr>
        <w:t>sens</w:t>
      </w:r>
      <w:r>
        <w:rPr>
          <w:rFonts w:ascii="Calibri" w:hAnsi="Calibri"/>
          <w:color w:val="008000"/>
          <w:spacing w:val="29"/>
          <w:w w:val="110"/>
          <w:sz w:val="24"/>
        </w:rPr>
        <w:t xml:space="preserve"> </w:t>
      </w:r>
      <w:r>
        <w:rPr>
          <w:rFonts w:ascii="Calibri" w:hAnsi="Calibri"/>
          <w:color w:val="008000"/>
          <w:w w:val="110"/>
          <w:sz w:val="24"/>
        </w:rPr>
        <w:t>libre</w:t>
      </w:r>
      <w:r>
        <w:rPr>
          <w:rFonts w:ascii="Calibri" w:hAnsi="Calibri"/>
          <w:color w:val="008000"/>
          <w:spacing w:val="29"/>
          <w:w w:val="110"/>
          <w:sz w:val="24"/>
        </w:rPr>
        <w:t xml:space="preserve"> </w:t>
      </w:r>
      <w:r>
        <w:rPr>
          <w:rFonts w:ascii="Calibri" w:hAnsi="Calibri"/>
          <w:smallCaps/>
          <w:color w:val="008000"/>
          <w:w w:val="110"/>
          <w:sz w:val="24"/>
        </w:rPr>
        <w:t>dans</w:t>
      </w:r>
      <w:r>
        <w:rPr>
          <w:rFonts w:ascii="Calibri" w:hAnsi="Calibri"/>
          <w:color w:val="008000"/>
          <w:spacing w:val="29"/>
          <w:w w:val="110"/>
          <w:sz w:val="24"/>
        </w:rPr>
        <w:t xml:space="preserve"> </w:t>
      </w:r>
      <w:r>
        <w:rPr>
          <w:rFonts w:ascii="Calibri" w:hAnsi="Calibri"/>
          <w:color w:val="008000"/>
          <w:w w:val="110"/>
          <w:sz w:val="24"/>
        </w:rPr>
        <w:t>l’exercice</w:t>
      </w:r>
      <w:r>
        <w:rPr>
          <w:rFonts w:ascii="Calibri" w:hAnsi="Calibri"/>
          <w:color w:val="008000"/>
          <w:spacing w:val="28"/>
          <w:w w:val="110"/>
          <w:sz w:val="24"/>
        </w:rPr>
        <w:t xml:space="preserve"> </w:t>
      </w:r>
      <w:r>
        <w:rPr>
          <w:rFonts w:ascii="Calibri" w:hAnsi="Calibri"/>
          <w:color w:val="008000"/>
          <w:w w:val="110"/>
          <w:sz w:val="24"/>
        </w:rPr>
        <w:t>de</w:t>
      </w:r>
      <w:r>
        <w:rPr>
          <w:rFonts w:ascii="Calibri" w:hAnsi="Calibri"/>
          <w:color w:val="008000"/>
          <w:spacing w:val="29"/>
          <w:w w:val="110"/>
          <w:sz w:val="24"/>
        </w:rPr>
        <w:t xml:space="preserve"> </w:t>
      </w:r>
      <w:r>
        <w:rPr>
          <w:rFonts w:ascii="Calibri" w:hAnsi="Calibri"/>
          <w:smallCaps/>
          <w:color w:val="008000"/>
          <w:w w:val="110"/>
          <w:sz w:val="24"/>
        </w:rPr>
        <w:t>ma</w:t>
      </w:r>
      <w:r>
        <w:rPr>
          <w:rFonts w:ascii="Calibri" w:hAnsi="Calibri"/>
          <w:color w:val="008000"/>
          <w:spacing w:val="29"/>
          <w:w w:val="110"/>
          <w:sz w:val="24"/>
        </w:rPr>
        <w:t xml:space="preserve"> </w:t>
      </w:r>
      <w:r>
        <w:rPr>
          <w:rFonts w:ascii="Calibri" w:hAnsi="Calibri"/>
          <w:color w:val="008000"/>
          <w:w w:val="110"/>
          <w:sz w:val="24"/>
        </w:rPr>
        <w:t>foi</w:t>
      </w:r>
    </w:p>
    <w:p w:rsidR="00365860" w:rsidRDefault="00B04FA1">
      <w:pPr>
        <w:pStyle w:val="Corpsdetexte"/>
        <w:spacing w:line="287" w:lineRule="exact"/>
        <w:ind w:left="1315"/>
        <w:rPr>
          <w:rFonts w:ascii="Calibri"/>
        </w:rPr>
      </w:pPr>
      <w:r>
        <w:rPr>
          <w:rFonts w:ascii="Calibri"/>
          <w:color w:val="008000"/>
          <w:w w:val="97"/>
        </w:rPr>
        <w:t>?</w:t>
      </w:r>
    </w:p>
    <w:p w:rsidR="00365860" w:rsidRDefault="00B04FA1">
      <w:pPr>
        <w:pStyle w:val="Paragraphedeliste"/>
        <w:numPr>
          <w:ilvl w:val="0"/>
          <w:numId w:val="21"/>
        </w:numPr>
        <w:tabs>
          <w:tab w:val="left" w:pos="1636"/>
        </w:tabs>
        <w:spacing w:before="14" w:line="252" w:lineRule="auto"/>
        <w:ind w:left="1315" w:right="1117" w:firstLine="0"/>
        <w:rPr>
          <w:rFonts w:ascii="Calibri" w:hAnsi="Calibri"/>
          <w:sz w:val="24"/>
        </w:rPr>
      </w:pPr>
      <w:r>
        <w:rPr>
          <w:rFonts w:ascii="Calibri" w:hAnsi="Calibri"/>
          <w:color w:val="008000"/>
          <w:w w:val="105"/>
          <w:sz w:val="24"/>
        </w:rPr>
        <w:t xml:space="preserve">Nous ne sommes </w:t>
      </w:r>
      <w:r>
        <w:rPr>
          <w:rFonts w:ascii="Calibri" w:hAnsi="Calibri"/>
          <w:smallCaps/>
          <w:color w:val="008000"/>
          <w:w w:val="105"/>
          <w:sz w:val="24"/>
        </w:rPr>
        <w:t>pas</w:t>
      </w:r>
      <w:r>
        <w:rPr>
          <w:rFonts w:ascii="Calibri" w:hAnsi="Calibri"/>
          <w:color w:val="008000"/>
          <w:w w:val="105"/>
          <w:sz w:val="24"/>
        </w:rPr>
        <w:t xml:space="preserve"> </w:t>
      </w:r>
      <w:r>
        <w:rPr>
          <w:rFonts w:ascii="Calibri" w:hAnsi="Calibri"/>
          <w:smallCaps/>
          <w:color w:val="008000"/>
          <w:w w:val="105"/>
          <w:sz w:val="24"/>
        </w:rPr>
        <w:t>au</w:t>
      </w:r>
      <w:r>
        <w:rPr>
          <w:rFonts w:ascii="Calibri" w:hAnsi="Calibri"/>
          <w:color w:val="008000"/>
          <w:w w:val="105"/>
          <w:sz w:val="24"/>
        </w:rPr>
        <w:t xml:space="preserve"> même  </w:t>
      </w:r>
      <w:r>
        <w:rPr>
          <w:rFonts w:ascii="Calibri" w:hAnsi="Calibri"/>
          <w:smallCaps/>
          <w:color w:val="008000"/>
          <w:w w:val="105"/>
          <w:sz w:val="24"/>
        </w:rPr>
        <w:t>stade</w:t>
      </w:r>
      <w:r>
        <w:rPr>
          <w:rFonts w:ascii="Calibri" w:hAnsi="Calibri"/>
          <w:color w:val="008000"/>
          <w:w w:val="105"/>
          <w:sz w:val="24"/>
        </w:rPr>
        <w:t xml:space="preserve">  de  notre  rel</w:t>
      </w:r>
      <w:r>
        <w:rPr>
          <w:rFonts w:ascii="Calibri" w:hAnsi="Calibri"/>
          <w:smallCaps/>
          <w:color w:val="008000"/>
          <w:w w:val="105"/>
          <w:sz w:val="24"/>
        </w:rPr>
        <w:t>ation</w:t>
      </w:r>
      <w:r>
        <w:rPr>
          <w:rFonts w:ascii="Calibri" w:hAnsi="Calibri"/>
          <w:color w:val="008000"/>
          <w:w w:val="105"/>
          <w:sz w:val="24"/>
        </w:rPr>
        <w:t xml:space="preserve">  </w:t>
      </w:r>
      <w:r>
        <w:rPr>
          <w:rFonts w:ascii="Calibri" w:hAnsi="Calibri"/>
          <w:smallCaps/>
          <w:color w:val="008000"/>
          <w:w w:val="105"/>
          <w:sz w:val="24"/>
        </w:rPr>
        <w:t>à</w:t>
      </w:r>
      <w:r>
        <w:rPr>
          <w:rFonts w:ascii="Calibri" w:hAnsi="Calibri"/>
          <w:color w:val="008000"/>
          <w:w w:val="105"/>
          <w:sz w:val="24"/>
        </w:rPr>
        <w:t xml:space="preserve">  Dieu  :  est-ce  que  je prie pour que </w:t>
      </w:r>
      <w:r>
        <w:rPr>
          <w:rFonts w:ascii="Calibri" w:hAnsi="Calibri"/>
          <w:smallCaps/>
          <w:color w:val="008000"/>
          <w:w w:val="105"/>
          <w:sz w:val="24"/>
        </w:rPr>
        <w:t>ma</w:t>
      </w:r>
      <w:r>
        <w:rPr>
          <w:rFonts w:ascii="Calibri" w:hAnsi="Calibri"/>
          <w:color w:val="008000"/>
          <w:w w:val="105"/>
          <w:sz w:val="24"/>
        </w:rPr>
        <w:t xml:space="preserve"> </w:t>
      </w:r>
      <w:r>
        <w:rPr>
          <w:rFonts w:ascii="Calibri" w:hAnsi="Calibri"/>
          <w:smallCaps/>
          <w:color w:val="008000"/>
          <w:w w:val="105"/>
          <w:sz w:val="24"/>
        </w:rPr>
        <w:t>fiancée,</w:t>
      </w:r>
      <w:r>
        <w:rPr>
          <w:rFonts w:ascii="Calibri" w:hAnsi="Calibri"/>
          <w:color w:val="008000"/>
          <w:w w:val="105"/>
          <w:sz w:val="24"/>
        </w:rPr>
        <w:t xml:space="preserve"> mon </w:t>
      </w:r>
      <w:r>
        <w:rPr>
          <w:rFonts w:ascii="Calibri" w:hAnsi="Calibri"/>
          <w:smallCaps/>
          <w:color w:val="008000"/>
          <w:w w:val="105"/>
          <w:sz w:val="24"/>
        </w:rPr>
        <w:t>fiancé</w:t>
      </w:r>
      <w:r>
        <w:rPr>
          <w:rFonts w:ascii="Calibri" w:hAnsi="Calibri"/>
          <w:color w:val="008000"/>
          <w:w w:val="105"/>
          <w:sz w:val="24"/>
        </w:rPr>
        <w:t xml:space="preserve"> </w:t>
      </w:r>
      <w:r>
        <w:rPr>
          <w:rFonts w:ascii="Calibri" w:hAnsi="Calibri"/>
          <w:smallCaps/>
          <w:color w:val="008000"/>
          <w:w w:val="105"/>
          <w:sz w:val="24"/>
        </w:rPr>
        <w:t>grandisse</w:t>
      </w:r>
      <w:r>
        <w:rPr>
          <w:rFonts w:ascii="Calibri" w:hAnsi="Calibri"/>
          <w:color w:val="008000"/>
          <w:w w:val="105"/>
          <w:sz w:val="24"/>
        </w:rPr>
        <w:t xml:space="preserve"> </w:t>
      </w:r>
      <w:r>
        <w:rPr>
          <w:rFonts w:ascii="Calibri" w:hAnsi="Calibri"/>
          <w:smallCaps/>
          <w:color w:val="008000"/>
          <w:w w:val="105"/>
          <w:sz w:val="24"/>
        </w:rPr>
        <w:t>dans</w:t>
      </w:r>
      <w:r>
        <w:rPr>
          <w:rFonts w:ascii="Calibri" w:hAnsi="Calibri"/>
          <w:color w:val="008000"/>
          <w:w w:val="105"/>
          <w:sz w:val="24"/>
        </w:rPr>
        <w:t xml:space="preserve"> l</w:t>
      </w:r>
      <w:r>
        <w:rPr>
          <w:rFonts w:ascii="Calibri" w:hAnsi="Calibri"/>
          <w:smallCaps/>
          <w:color w:val="008000"/>
          <w:w w:val="105"/>
          <w:sz w:val="24"/>
        </w:rPr>
        <w:t>a</w:t>
      </w:r>
      <w:r>
        <w:rPr>
          <w:rFonts w:ascii="Calibri" w:hAnsi="Calibri"/>
          <w:color w:val="008000"/>
          <w:w w:val="105"/>
          <w:sz w:val="24"/>
        </w:rPr>
        <w:t xml:space="preserve"> foi ? En quoi puis-je l</w:t>
      </w:r>
      <w:r>
        <w:rPr>
          <w:rFonts w:ascii="Calibri" w:hAnsi="Calibri"/>
          <w:smallCaps/>
          <w:color w:val="008000"/>
          <w:w w:val="105"/>
          <w:sz w:val="24"/>
        </w:rPr>
        <w:t>’aider</w:t>
      </w:r>
      <w:r>
        <w:rPr>
          <w:rFonts w:ascii="Calibri" w:hAnsi="Calibri"/>
          <w:color w:val="008000"/>
          <w:w w:val="105"/>
          <w:sz w:val="24"/>
        </w:rPr>
        <w:t xml:space="preserve">           </w:t>
      </w:r>
      <w:r>
        <w:rPr>
          <w:rFonts w:ascii="Calibri" w:hAnsi="Calibri"/>
          <w:smallCaps/>
          <w:color w:val="008000"/>
          <w:spacing w:val="56"/>
          <w:w w:val="105"/>
          <w:sz w:val="24"/>
        </w:rPr>
        <w:t xml:space="preserve"> </w:t>
      </w:r>
      <w:r>
        <w:rPr>
          <w:rFonts w:ascii="Calibri" w:hAnsi="Calibri"/>
          <w:smallCaps/>
          <w:color w:val="008000"/>
          <w:w w:val="105"/>
          <w:sz w:val="24"/>
        </w:rPr>
        <w:t>à</w:t>
      </w:r>
      <w:r>
        <w:rPr>
          <w:rFonts w:ascii="Calibri" w:hAnsi="Calibri"/>
          <w:color w:val="008000"/>
          <w:spacing w:val="35"/>
          <w:w w:val="105"/>
          <w:sz w:val="24"/>
        </w:rPr>
        <w:t xml:space="preserve"> </w:t>
      </w:r>
      <w:r>
        <w:rPr>
          <w:rFonts w:ascii="Calibri" w:hAnsi="Calibri"/>
          <w:color w:val="008000"/>
          <w:w w:val="105"/>
          <w:sz w:val="24"/>
        </w:rPr>
        <w:t>se</w:t>
      </w:r>
      <w:r>
        <w:rPr>
          <w:rFonts w:ascii="Calibri" w:hAnsi="Calibri"/>
          <w:color w:val="008000"/>
          <w:spacing w:val="35"/>
          <w:w w:val="105"/>
          <w:sz w:val="24"/>
        </w:rPr>
        <w:t xml:space="preserve"> </w:t>
      </w:r>
      <w:r>
        <w:rPr>
          <w:rFonts w:ascii="Calibri" w:hAnsi="Calibri"/>
          <w:smallCaps/>
          <w:color w:val="008000"/>
          <w:w w:val="105"/>
          <w:sz w:val="24"/>
        </w:rPr>
        <w:t>rapprocher</w:t>
      </w:r>
      <w:r>
        <w:rPr>
          <w:rFonts w:ascii="Calibri" w:hAnsi="Calibri"/>
          <w:color w:val="008000"/>
          <w:spacing w:val="36"/>
          <w:w w:val="105"/>
          <w:sz w:val="24"/>
        </w:rPr>
        <w:t xml:space="preserve"> </w:t>
      </w:r>
      <w:r>
        <w:rPr>
          <w:rFonts w:ascii="Calibri" w:hAnsi="Calibri"/>
          <w:color w:val="008000"/>
          <w:w w:val="105"/>
          <w:sz w:val="24"/>
        </w:rPr>
        <w:t>de</w:t>
      </w:r>
      <w:r>
        <w:rPr>
          <w:rFonts w:ascii="Calibri" w:hAnsi="Calibri"/>
          <w:color w:val="008000"/>
          <w:spacing w:val="35"/>
          <w:w w:val="105"/>
          <w:sz w:val="24"/>
        </w:rPr>
        <w:t xml:space="preserve"> </w:t>
      </w:r>
      <w:r>
        <w:rPr>
          <w:rFonts w:ascii="Calibri" w:hAnsi="Calibri"/>
          <w:color w:val="008000"/>
          <w:w w:val="105"/>
          <w:sz w:val="24"/>
        </w:rPr>
        <w:t>Dieu</w:t>
      </w:r>
      <w:r>
        <w:rPr>
          <w:rFonts w:ascii="Calibri" w:hAnsi="Calibri"/>
          <w:color w:val="008000"/>
          <w:spacing w:val="35"/>
          <w:w w:val="105"/>
          <w:sz w:val="24"/>
        </w:rPr>
        <w:t xml:space="preserve"> </w:t>
      </w:r>
      <w:r>
        <w:rPr>
          <w:rFonts w:ascii="Calibri" w:hAnsi="Calibri"/>
          <w:color w:val="008000"/>
          <w:w w:val="105"/>
          <w:sz w:val="24"/>
        </w:rPr>
        <w:t>?</w:t>
      </w:r>
    </w:p>
    <w:p w:rsidR="00365860" w:rsidRDefault="00B04FA1">
      <w:pPr>
        <w:pStyle w:val="Paragraphedeliste"/>
        <w:numPr>
          <w:ilvl w:val="0"/>
          <w:numId w:val="21"/>
        </w:numPr>
        <w:tabs>
          <w:tab w:val="left" w:pos="1683"/>
        </w:tabs>
        <w:spacing w:line="249" w:lineRule="auto"/>
        <w:ind w:left="1315" w:right="1100" w:firstLine="0"/>
        <w:jc w:val="both"/>
        <w:rPr>
          <w:rFonts w:ascii="Calibri" w:hAnsi="Calibri"/>
          <w:sz w:val="24"/>
        </w:rPr>
      </w:pPr>
      <w:r>
        <w:rPr>
          <w:rFonts w:ascii="Calibri" w:hAnsi="Calibri"/>
          <w:color w:val="008000"/>
          <w:w w:val="110"/>
          <w:sz w:val="24"/>
        </w:rPr>
        <w:t xml:space="preserve">Suis-je moteur </w:t>
      </w:r>
      <w:r>
        <w:rPr>
          <w:rFonts w:ascii="Calibri" w:hAnsi="Calibri"/>
          <w:smallCaps/>
          <w:color w:val="008000"/>
          <w:w w:val="110"/>
          <w:sz w:val="24"/>
        </w:rPr>
        <w:t>dans</w:t>
      </w:r>
      <w:r>
        <w:rPr>
          <w:rFonts w:ascii="Calibri" w:hAnsi="Calibri"/>
          <w:color w:val="008000"/>
          <w:w w:val="110"/>
          <w:sz w:val="24"/>
        </w:rPr>
        <w:t xml:space="preserve"> notre couple pour vivre les </w:t>
      </w:r>
      <w:r>
        <w:rPr>
          <w:rFonts w:ascii="Calibri" w:hAnsi="Calibri"/>
          <w:smallCaps/>
          <w:color w:val="008000"/>
          <w:w w:val="110"/>
          <w:sz w:val="24"/>
        </w:rPr>
        <w:t>sacrements</w:t>
      </w:r>
      <w:r>
        <w:rPr>
          <w:rFonts w:ascii="Calibri" w:hAnsi="Calibri"/>
          <w:color w:val="008000"/>
          <w:w w:val="110"/>
          <w:sz w:val="24"/>
        </w:rPr>
        <w:t xml:space="preserve"> : </w:t>
      </w:r>
      <w:r>
        <w:rPr>
          <w:rFonts w:ascii="Calibri" w:hAnsi="Calibri"/>
          <w:smallCaps/>
          <w:color w:val="008000"/>
          <w:w w:val="110"/>
          <w:sz w:val="24"/>
        </w:rPr>
        <w:t>par</w:t>
      </w:r>
      <w:r>
        <w:rPr>
          <w:rFonts w:ascii="Calibri" w:hAnsi="Calibri"/>
          <w:color w:val="008000"/>
          <w:w w:val="110"/>
          <w:sz w:val="24"/>
        </w:rPr>
        <w:t xml:space="preserve"> exemple,  décider de se rendre ensemble </w:t>
      </w:r>
      <w:r>
        <w:rPr>
          <w:rFonts w:ascii="Calibri" w:hAnsi="Calibri"/>
          <w:smallCaps/>
          <w:color w:val="008000"/>
          <w:w w:val="110"/>
          <w:sz w:val="24"/>
        </w:rPr>
        <w:t>à</w:t>
      </w:r>
      <w:r>
        <w:rPr>
          <w:rFonts w:ascii="Calibri" w:hAnsi="Calibri"/>
          <w:color w:val="008000"/>
          <w:w w:val="110"/>
          <w:sz w:val="24"/>
        </w:rPr>
        <w:t xml:space="preserve"> l</w:t>
      </w:r>
      <w:r>
        <w:rPr>
          <w:rFonts w:ascii="Calibri" w:hAnsi="Calibri"/>
          <w:smallCaps/>
          <w:color w:val="008000"/>
          <w:w w:val="110"/>
          <w:sz w:val="24"/>
        </w:rPr>
        <w:t>a</w:t>
      </w:r>
      <w:r>
        <w:rPr>
          <w:rFonts w:ascii="Calibri" w:hAnsi="Calibri"/>
          <w:color w:val="008000"/>
          <w:w w:val="110"/>
          <w:sz w:val="24"/>
        </w:rPr>
        <w:t xml:space="preserve"> messe, inviter l</w:t>
      </w:r>
      <w:r>
        <w:rPr>
          <w:rFonts w:ascii="Calibri" w:hAnsi="Calibri"/>
          <w:smallCaps/>
          <w:color w:val="008000"/>
          <w:w w:val="110"/>
          <w:sz w:val="24"/>
        </w:rPr>
        <w:t>’autre</w:t>
      </w:r>
      <w:r>
        <w:rPr>
          <w:rFonts w:ascii="Calibri" w:hAnsi="Calibri"/>
          <w:color w:val="008000"/>
          <w:w w:val="110"/>
          <w:sz w:val="24"/>
        </w:rPr>
        <w:t xml:space="preserve"> </w:t>
      </w:r>
      <w:r>
        <w:rPr>
          <w:rFonts w:ascii="Calibri" w:hAnsi="Calibri"/>
          <w:smallCaps/>
          <w:color w:val="008000"/>
          <w:w w:val="110"/>
          <w:sz w:val="24"/>
        </w:rPr>
        <w:t>à</w:t>
      </w:r>
      <w:r>
        <w:rPr>
          <w:rFonts w:ascii="Calibri" w:hAnsi="Calibri"/>
          <w:color w:val="008000"/>
          <w:w w:val="110"/>
          <w:sz w:val="24"/>
        </w:rPr>
        <w:t xml:space="preserve"> </w:t>
      </w:r>
      <w:r>
        <w:rPr>
          <w:rFonts w:ascii="Calibri" w:hAnsi="Calibri"/>
          <w:smallCaps/>
          <w:color w:val="008000"/>
          <w:w w:val="110"/>
          <w:sz w:val="24"/>
        </w:rPr>
        <w:t>vivre</w:t>
      </w:r>
      <w:r>
        <w:rPr>
          <w:rFonts w:ascii="Calibri" w:hAnsi="Calibri"/>
          <w:color w:val="008000"/>
          <w:w w:val="110"/>
          <w:sz w:val="24"/>
        </w:rPr>
        <w:t xml:space="preserve"> le </w:t>
      </w:r>
      <w:r>
        <w:rPr>
          <w:rFonts w:ascii="Calibri" w:hAnsi="Calibri"/>
          <w:smallCaps/>
          <w:color w:val="008000"/>
          <w:w w:val="110"/>
          <w:sz w:val="24"/>
        </w:rPr>
        <w:t>sacrement</w:t>
      </w:r>
      <w:r>
        <w:rPr>
          <w:rFonts w:ascii="Calibri" w:hAnsi="Calibri"/>
          <w:color w:val="008000"/>
          <w:w w:val="110"/>
          <w:sz w:val="24"/>
        </w:rPr>
        <w:t xml:space="preserve"> de réconcil</w:t>
      </w:r>
      <w:r>
        <w:rPr>
          <w:rFonts w:ascii="Calibri" w:hAnsi="Calibri"/>
          <w:smallCaps/>
          <w:color w:val="008000"/>
          <w:w w:val="110"/>
          <w:sz w:val="24"/>
        </w:rPr>
        <w:t>iation</w:t>
      </w:r>
      <w:r>
        <w:rPr>
          <w:rFonts w:ascii="Calibri" w:hAnsi="Calibri"/>
          <w:color w:val="008000"/>
          <w:spacing w:val="31"/>
          <w:w w:val="110"/>
          <w:sz w:val="24"/>
        </w:rPr>
        <w:t xml:space="preserve"> </w:t>
      </w:r>
      <w:r>
        <w:rPr>
          <w:rFonts w:ascii="Calibri" w:hAnsi="Calibri"/>
          <w:color w:val="008000"/>
          <w:w w:val="110"/>
          <w:sz w:val="24"/>
        </w:rPr>
        <w:t>?</w:t>
      </w:r>
    </w:p>
    <w:p w:rsidR="00365860" w:rsidRDefault="00B04FA1">
      <w:pPr>
        <w:pStyle w:val="Paragraphedeliste"/>
        <w:numPr>
          <w:ilvl w:val="0"/>
          <w:numId w:val="21"/>
        </w:numPr>
        <w:tabs>
          <w:tab w:val="left" w:pos="1671"/>
        </w:tabs>
        <w:spacing w:before="2" w:line="252" w:lineRule="auto"/>
        <w:ind w:left="1315" w:right="1101" w:firstLine="0"/>
        <w:jc w:val="both"/>
        <w:rPr>
          <w:rFonts w:ascii="Calibri" w:hAnsi="Calibri"/>
          <w:sz w:val="24"/>
        </w:rPr>
      </w:pPr>
      <w:r>
        <w:rPr>
          <w:rFonts w:ascii="Calibri" w:hAnsi="Calibri"/>
          <w:smallCaps/>
          <w:color w:val="008000"/>
          <w:w w:val="110"/>
          <w:sz w:val="24"/>
        </w:rPr>
        <w:t>Par</w:t>
      </w:r>
      <w:r>
        <w:rPr>
          <w:rFonts w:ascii="Calibri" w:hAnsi="Calibri"/>
          <w:color w:val="008000"/>
          <w:w w:val="110"/>
          <w:sz w:val="24"/>
        </w:rPr>
        <w:t xml:space="preserve"> notre</w:t>
      </w:r>
      <w:r>
        <w:rPr>
          <w:rFonts w:ascii="Calibri" w:hAnsi="Calibri"/>
          <w:smallCaps/>
          <w:color w:val="008000"/>
          <w:w w:val="110"/>
          <w:sz w:val="24"/>
        </w:rPr>
        <w:t xml:space="preserve"> mariage,</w:t>
      </w:r>
      <w:r>
        <w:rPr>
          <w:rFonts w:ascii="Calibri" w:hAnsi="Calibri"/>
          <w:color w:val="008000"/>
          <w:w w:val="110"/>
          <w:sz w:val="24"/>
        </w:rPr>
        <w:t xml:space="preserve"> notre </w:t>
      </w:r>
      <w:r>
        <w:rPr>
          <w:rFonts w:ascii="Calibri" w:hAnsi="Calibri"/>
          <w:smallCaps/>
          <w:color w:val="008000"/>
          <w:w w:val="110"/>
          <w:sz w:val="24"/>
        </w:rPr>
        <w:t>al</w:t>
      </w:r>
      <w:r>
        <w:rPr>
          <w:rFonts w:ascii="Calibri" w:hAnsi="Calibri"/>
          <w:color w:val="008000"/>
          <w:w w:val="110"/>
          <w:sz w:val="24"/>
        </w:rPr>
        <w:t>l</w:t>
      </w:r>
      <w:r>
        <w:rPr>
          <w:rFonts w:ascii="Calibri" w:hAnsi="Calibri"/>
          <w:smallCaps/>
          <w:color w:val="008000"/>
          <w:w w:val="110"/>
          <w:sz w:val="24"/>
        </w:rPr>
        <w:t>iance</w:t>
      </w:r>
      <w:r>
        <w:rPr>
          <w:rFonts w:ascii="Calibri" w:hAnsi="Calibri"/>
          <w:color w:val="008000"/>
          <w:w w:val="110"/>
          <w:sz w:val="24"/>
        </w:rPr>
        <w:t xml:space="preserve"> </w:t>
      </w:r>
      <w:r>
        <w:rPr>
          <w:rFonts w:ascii="Calibri" w:hAnsi="Calibri"/>
          <w:smallCaps/>
          <w:color w:val="008000"/>
          <w:w w:val="110"/>
          <w:sz w:val="24"/>
        </w:rPr>
        <w:t>avec</w:t>
      </w:r>
      <w:r>
        <w:rPr>
          <w:rFonts w:ascii="Calibri" w:hAnsi="Calibri"/>
          <w:color w:val="008000"/>
          <w:w w:val="110"/>
          <w:sz w:val="24"/>
        </w:rPr>
        <w:t xml:space="preserve"> Dieu, nous nous </w:t>
      </w:r>
      <w:r>
        <w:rPr>
          <w:rFonts w:ascii="Calibri" w:hAnsi="Calibri"/>
          <w:smallCaps/>
          <w:color w:val="008000"/>
          <w:w w:val="110"/>
          <w:sz w:val="24"/>
        </w:rPr>
        <w:t>engageons</w:t>
      </w:r>
      <w:r>
        <w:rPr>
          <w:rFonts w:ascii="Calibri" w:hAnsi="Calibri"/>
          <w:color w:val="008000"/>
          <w:w w:val="110"/>
          <w:sz w:val="24"/>
        </w:rPr>
        <w:t xml:space="preserve"> </w:t>
      </w:r>
      <w:r>
        <w:rPr>
          <w:rFonts w:ascii="Calibri" w:hAnsi="Calibri"/>
          <w:smallCaps/>
          <w:color w:val="008000"/>
          <w:w w:val="110"/>
          <w:sz w:val="24"/>
        </w:rPr>
        <w:t>à</w:t>
      </w:r>
      <w:r>
        <w:rPr>
          <w:rFonts w:ascii="Calibri" w:hAnsi="Calibri"/>
          <w:color w:val="008000"/>
          <w:w w:val="110"/>
          <w:sz w:val="24"/>
        </w:rPr>
        <w:t xml:space="preserve"> éduquer     nos </w:t>
      </w:r>
      <w:r>
        <w:rPr>
          <w:rFonts w:ascii="Calibri" w:hAnsi="Calibri"/>
          <w:smallCaps/>
          <w:color w:val="008000"/>
          <w:w w:val="110"/>
          <w:sz w:val="24"/>
        </w:rPr>
        <w:t>enfants</w:t>
      </w:r>
      <w:r>
        <w:rPr>
          <w:rFonts w:ascii="Calibri" w:hAnsi="Calibri"/>
          <w:color w:val="008000"/>
          <w:w w:val="110"/>
          <w:sz w:val="24"/>
        </w:rPr>
        <w:t xml:space="preserve"> </w:t>
      </w:r>
      <w:r>
        <w:rPr>
          <w:rFonts w:ascii="Calibri" w:hAnsi="Calibri"/>
          <w:smallCaps/>
          <w:color w:val="008000"/>
          <w:w w:val="110"/>
          <w:sz w:val="24"/>
        </w:rPr>
        <w:t>dans</w:t>
      </w:r>
      <w:r>
        <w:rPr>
          <w:rFonts w:ascii="Calibri" w:hAnsi="Calibri"/>
          <w:color w:val="008000"/>
          <w:w w:val="110"/>
          <w:sz w:val="24"/>
        </w:rPr>
        <w:t xml:space="preserve"> l</w:t>
      </w:r>
      <w:r>
        <w:rPr>
          <w:rFonts w:ascii="Calibri" w:hAnsi="Calibri"/>
          <w:smallCaps/>
          <w:color w:val="008000"/>
          <w:w w:val="110"/>
          <w:sz w:val="24"/>
        </w:rPr>
        <w:t>a</w:t>
      </w:r>
      <w:r>
        <w:rPr>
          <w:rFonts w:ascii="Calibri" w:hAnsi="Calibri"/>
          <w:color w:val="008000"/>
          <w:w w:val="110"/>
          <w:sz w:val="24"/>
        </w:rPr>
        <w:t xml:space="preserve"> foi. Comment se </w:t>
      </w:r>
      <w:r>
        <w:rPr>
          <w:rFonts w:ascii="Calibri" w:hAnsi="Calibri"/>
          <w:smallCaps/>
          <w:color w:val="008000"/>
          <w:w w:val="110"/>
          <w:sz w:val="24"/>
        </w:rPr>
        <w:t>réal</w:t>
      </w:r>
      <w:r>
        <w:rPr>
          <w:rFonts w:ascii="Calibri" w:hAnsi="Calibri"/>
          <w:color w:val="008000"/>
          <w:w w:val="110"/>
          <w:sz w:val="24"/>
        </w:rPr>
        <w:t xml:space="preserve">ise concrètement cet </w:t>
      </w:r>
      <w:r>
        <w:rPr>
          <w:rFonts w:ascii="Calibri" w:hAnsi="Calibri"/>
          <w:smallCaps/>
          <w:color w:val="008000"/>
          <w:w w:val="110"/>
          <w:sz w:val="24"/>
        </w:rPr>
        <w:t>engagement</w:t>
      </w:r>
      <w:r>
        <w:rPr>
          <w:rFonts w:ascii="Calibri" w:hAnsi="Calibri"/>
          <w:color w:val="008000"/>
          <w:w w:val="110"/>
          <w:sz w:val="24"/>
        </w:rPr>
        <w:t xml:space="preserve"> </w:t>
      </w:r>
      <w:r>
        <w:rPr>
          <w:rFonts w:ascii="Calibri" w:hAnsi="Calibri"/>
          <w:smallCaps/>
          <w:color w:val="008000"/>
          <w:w w:val="110"/>
          <w:sz w:val="24"/>
        </w:rPr>
        <w:t>au</w:t>
      </w:r>
      <w:r>
        <w:rPr>
          <w:rFonts w:ascii="Calibri" w:hAnsi="Calibri"/>
          <w:color w:val="008000"/>
          <w:w w:val="110"/>
          <w:sz w:val="24"/>
        </w:rPr>
        <w:t xml:space="preserve"> quotidien</w:t>
      </w:r>
      <w:r>
        <w:rPr>
          <w:rFonts w:ascii="Calibri" w:hAnsi="Calibri"/>
          <w:color w:val="008000"/>
          <w:spacing w:val="30"/>
          <w:w w:val="110"/>
          <w:sz w:val="24"/>
        </w:rPr>
        <w:t xml:space="preserve"> </w:t>
      </w:r>
      <w:r>
        <w:rPr>
          <w:rFonts w:ascii="Calibri" w:hAnsi="Calibri"/>
          <w:color w:val="008000"/>
          <w:w w:val="110"/>
          <w:sz w:val="24"/>
        </w:rPr>
        <w:t>?</w:t>
      </w:r>
    </w:p>
    <w:p w:rsidR="00365860" w:rsidRDefault="00365860">
      <w:pPr>
        <w:pStyle w:val="Corpsdetexte"/>
        <w:rPr>
          <w:rFonts w:ascii="Calibri"/>
          <w:sz w:val="20"/>
        </w:rPr>
      </w:pPr>
    </w:p>
    <w:p w:rsidR="00365860" w:rsidRDefault="00B04FA1">
      <w:pPr>
        <w:pStyle w:val="Corpsdetexte"/>
        <w:spacing w:before="9"/>
        <w:rPr>
          <w:rFonts w:ascii="Calibri"/>
          <w:sz w:val="10"/>
        </w:rPr>
      </w:pPr>
      <w:r>
        <w:rPr>
          <w:noProof/>
          <w:lang w:eastAsia="fr-FR"/>
        </w:rPr>
        <w:drawing>
          <wp:anchor distT="0" distB="0" distL="0" distR="0" simplePos="0" relativeHeight="40" behindDoc="0" locked="0" layoutInCell="1" allowOverlap="1">
            <wp:simplePos x="0" y="0"/>
            <wp:positionH relativeFrom="page">
              <wp:posOffset>1673237</wp:posOffset>
            </wp:positionH>
            <wp:positionV relativeFrom="paragraph">
              <wp:posOffset>108040</wp:posOffset>
            </wp:positionV>
            <wp:extent cx="4214460" cy="3186398"/>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6" cstate="print"/>
                    <a:stretch>
                      <a:fillRect/>
                    </a:stretch>
                  </pic:blipFill>
                  <pic:spPr>
                    <a:xfrm>
                      <a:off x="0" y="0"/>
                      <a:ext cx="4214460" cy="3186398"/>
                    </a:xfrm>
                    <a:prstGeom prst="rect">
                      <a:avLst/>
                    </a:prstGeom>
                  </pic:spPr>
                </pic:pic>
              </a:graphicData>
            </a:graphic>
          </wp:anchor>
        </w:drawing>
      </w:r>
    </w:p>
    <w:p w:rsidR="00365860" w:rsidRDefault="00365860">
      <w:pPr>
        <w:rPr>
          <w:rFonts w:ascii="Calibri"/>
          <w:sz w:val="10"/>
        </w:rPr>
        <w:sectPr w:rsidR="00365860">
          <w:pgSz w:w="11910" w:h="16840"/>
          <w:pgMar w:top="780" w:right="300" w:bottom="940" w:left="120" w:header="0" w:footer="684" w:gutter="0"/>
          <w:cols w:space="720"/>
        </w:sectPr>
      </w:pPr>
    </w:p>
    <w:p w:rsidR="00365860" w:rsidRDefault="00017BBA">
      <w:pPr>
        <w:spacing w:before="70"/>
        <w:ind w:left="1576" w:right="1370"/>
        <w:jc w:val="center"/>
        <w:rPr>
          <w:b/>
          <w:sz w:val="18"/>
        </w:rPr>
      </w:pPr>
      <w:r w:rsidRPr="00017BBA">
        <w:lastRenderedPageBreak/>
        <w:pict>
          <v:shape id="_x0000_s1085" type="#_x0000_t202" style="position:absolute;left:0;text-align:left;margin-left:71.75pt;margin-top:20.55pt;width:24.35pt;height:53.2pt;z-index:-16692224;mso-position-horizontal-relative:page" filled="f" stroked="f">
            <v:textbox inset="0,0,0,0">
              <w:txbxContent>
                <w:p w:rsidR="00476838" w:rsidRDefault="00476838">
                  <w:pPr>
                    <w:spacing w:before="7"/>
                    <w:rPr>
                      <w:rFonts w:ascii="Cambria"/>
                      <w:sz w:val="90"/>
                    </w:rPr>
                  </w:pPr>
                  <w:r>
                    <w:rPr>
                      <w:rFonts w:ascii="Cambria"/>
                      <w:sz w:val="90"/>
                    </w:rPr>
                    <w:t>L</w:t>
                  </w:r>
                </w:p>
              </w:txbxContent>
            </v:textbox>
            <w10:wrap anchorx="page"/>
          </v:shape>
        </w:pict>
      </w:r>
      <w:r w:rsidR="00B04FA1">
        <w:rPr>
          <w:b/>
          <w:color w:val="1F497D"/>
          <w:w w:val="105"/>
          <w:sz w:val="24"/>
        </w:rPr>
        <w:t>L</w:t>
      </w:r>
      <w:r w:rsidR="00B04FA1">
        <w:rPr>
          <w:b/>
          <w:color w:val="1F497D"/>
          <w:w w:val="105"/>
          <w:sz w:val="18"/>
        </w:rPr>
        <w:t>ES NOCES DE CANA</w:t>
      </w:r>
    </w:p>
    <w:p w:rsidR="00365860" w:rsidRDefault="00365860">
      <w:pPr>
        <w:pStyle w:val="Corpsdetexte"/>
        <w:spacing w:before="6"/>
        <w:rPr>
          <w:b/>
        </w:rPr>
      </w:pPr>
    </w:p>
    <w:p w:rsidR="00365860" w:rsidRDefault="00B04FA1">
      <w:pPr>
        <w:pStyle w:val="Corpsdetexte"/>
        <w:ind w:left="1804"/>
        <w:rPr>
          <w:rFonts w:ascii="Cambria" w:hAnsi="Cambria"/>
        </w:rPr>
      </w:pPr>
      <w:proofErr w:type="gramStart"/>
      <w:r>
        <w:rPr>
          <w:rFonts w:ascii="Cambria" w:hAnsi="Cambria"/>
        </w:rPr>
        <w:t>e</w:t>
      </w:r>
      <w:proofErr w:type="gramEnd"/>
      <w:r>
        <w:rPr>
          <w:rFonts w:ascii="Cambria" w:hAnsi="Cambria"/>
        </w:rPr>
        <w:t xml:space="preserve"> troisième jour, il y eut un mariage à Cana en Galilée. La mère de Jésus était là.</w:t>
      </w:r>
    </w:p>
    <w:p w:rsidR="00365860" w:rsidRDefault="00B04FA1">
      <w:pPr>
        <w:pStyle w:val="Corpsdetexte"/>
        <w:spacing w:before="136" w:line="364" w:lineRule="auto"/>
        <w:ind w:left="1314" w:right="1101" w:firstLine="489"/>
        <w:jc w:val="both"/>
        <w:rPr>
          <w:rFonts w:ascii="Cambria" w:hAnsi="Cambria"/>
        </w:rPr>
      </w:pPr>
      <w:r>
        <w:rPr>
          <w:rFonts w:ascii="Cambria" w:hAnsi="Cambria"/>
        </w:rPr>
        <w:t>Jésus aussi avait été invité au repas de noces avec ses disciples. Or, on manqua de vin</w:t>
      </w:r>
      <w:r>
        <w:t> </w:t>
      </w:r>
      <w:r>
        <w:rPr>
          <w:rFonts w:ascii="Cambria" w:hAnsi="Cambria"/>
        </w:rPr>
        <w:t>; l</w:t>
      </w:r>
      <w:r>
        <w:t xml:space="preserve">a mère de Jésus lui dit : « Ils n'ont pas de vin. » Jésus lui répond : « Femme, que me veux-tu ? Mon heure n'est pas encore venue. » Sa mère dit aux serviteurs : « Faites tout ce qu'il vous dira. » Or, il y avait là six cuves de pierre pour les ablutions rituelles des Juifs ; chacune contenait environ cent litres. Jésus dit aux serviteurs : « Remplissez d'eau les cuves. » Et ils les remplirent jusqu'au bord. Il leur dit : « Maintenant, puisez, et portez-en au maître du repas. » Ils lui en portèrent. Le maître du repas goûta l'eau changée en vin. Il ne savait pas d'où venait ce vin, mais les serviteurs le savaient, eux qui avaient puisé l'eau. Alors le maître du repas interpelle le marié et lui dit : « Tout le monde sert le bon vin en premier, et, lorsque les gens ont bien bu, on apporte le moins bon. Mais toi, tu as gardé le bon vin jusqu'à maintenant. » Tel fut le commencement des signes que Jésus accomplit. </w:t>
      </w:r>
      <w:r>
        <w:rPr>
          <w:rFonts w:ascii="Cambria" w:hAnsi="Cambria"/>
        </w:rPr>
        <w:t>C'était à Cana en Galilée. Il manifesta sa gloire, et ses disciples crurent en</w:t>
      </w:r>
      <w:r>
        <w:rPr>
          <w:rFonts w:ascii="Cambria" w:hAnsi="Cambria"/>
          <w:spacing w:val="-7"/>
        </w:rPr>
        <w:t xml:space="preserve"> </w:t>
      </w:r>
      <w:r>
        <w:rPr>
          <w:rFonts w:ascii="Cambria" w:hAnsi="Cambria"/>
        </w:rPr>
        <w:t>lui.</w:t>
      </w:r>
    </w:p>
    <w:p w:rsidR="00365860" w:rsidRDefault="00B04FA1">
      <w:pPr>
        <w:pStyle w:val="Corpsdetexte"/>
        <w:spacing w:before="10"/>
        <w:rPr>
          <w:rFonts w:ascii="Cambria"/>
          <w:sz w:val="22"/>
        </w:rPr>
      </w:pPr>
      <w:r>
        <w:rPr>
          <w:noProof/>
          <w:lang w:eastAsia="fr-FR"/>
        </w:rPr>
        <w:drawing>
          <wp:anchor distT="0" distB="0" distL="0" distR="0" simplePos="0" relativeHeight="41" behindDoc="0" locked="0" layoutInCell="1" allowOverlap="1">
            <wp:simplePos x="0" y="0"/>
            <wp:positionH relativeFrom="page">
              <wp:posOffset>2282837</wp:posOffset>
            </wp:positionH>
            <wp:positionV relativeFrom="paragraph">
              <wp:posOffset>195397</wp:posOffset>
            </wp:positionV>
            <wp:extent cx="2939890" cy="4914900"/>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7" cstate="print"/>
                    <a:stretch>
                      <a:fillRect/>
                    </a:stretch>
                  </pic:blipFill>
                  <pic:spPr>
                    <a:xfrm>
                      <a:off x="0" y="0"/>
                      <a:ext cx="2939890" cy="4914900"/>
                    </a:xfrm>
                    <a:prstGeom prst="rect">
                      <a:avLst/>
                    </a:prstGeom>
                  </pic:spPr>
                </pic:pic>
              </a:graphicData>
            </a:graphic>
          </wp:anchor>
        </w:drawing>
      </w:r>
    </w:p>
    <w:p w:rsidR="00365860" w:rsidRDefault="00365860">
      <w:pPr>
        <w:rPr>
          <w:rFonts w:ascii="Cambria"/>
        </w:rPr>
        <w:sectPr w:rsidR="00365860">
          <w:pgSz w:w="11910" w:h="16840"/>
          <w:pgMar w:top="1060" w:right="300" w:bottom="940" w:left="120" w:header="0" w:footer="684" w:gutter="0"/>
          <w:cols w:space="720"/>
        </w:sectPr>
      </w:pPr>
    </w:p>
    <w:p w:rsidR="00365860" w:rsidRDefault="00017BBA">
      <w:pPr>
        <w:pStyle w:val="Heading4"/>
        <w:rPr>
          <w:sz w:val="31"/>
        </w:rPr>
      </w:pPr>
      <w:r w:rsidRPr="00017BBA">
        <w:lastRenderedPageBreak/>
        <w:pict>
          <v:group id="_x0000_s1081" style="position:absolute;left:0;text-align:left;margin-left:18.7pt;margin-top:25.85pt;width:539.55pt;height:590.2pt;z-index:-16691712;mso-position-horizontal-relative:page" coordorigin="374,517" coordsize="10791,11804">
            <v:rect id="_x0000_s1084" style="position:absolute;left:381;top:524;width:10776;height:11789" filled="f" strokecolor="green" strokeweight=".72pt"/>
            <v:rect id="_x0000_s1083" style="position:absolute;left:10449;top:1491;width:10;height:5" fillcolor="#d55600" stroked="f"/>
            <v:shape id="_x0000_s1082" style="position:absolute;left:4444;top:2710;width:6015;height:9164" coordorigin="4445,2711" coordsize="6015,9164" o:spt="100" adj="0,,0" path="m4473,11869r-28,l4445,11874r28,l4473,11869xm4891,3551r-29,l4862,3556r29,l4891,3551xm5073,2711r-28,l5045,2716r28,l5073,2711xm6206,3133r-9,l6197,3138r9,l6206,3133xm6206,2711r-9,l6197,2716r9,l6206,2711xm6489,4093r-28,l6461,4098r28,l6489,4093xm7209,2711r-28,l7181,2716r28,l7209,2711xm7488,3133r-29,l7459,3138r29,l7488,3133xm10459,11447r-14,l10445,11452r14,l10459,11447xm10459,3551r-10,l10449,3556r10,l10459,3551xm10459,3133r-5,l10454,3138r5,l10459,3133xe" fillcolor="#e36c0a" stroked="f">
              <v:stroke joinstyle="round"/>
              <v:formulas/>
              <v:path arrowok="t" o:connecttype="segments"/>
            </v:shape>
            <w10:wrap anchorx="page"/>
          </v:group>
        </w:pict>
      </w:r>
      <w:r w:rsidR="00B04FA1">
        <w:rPr>
          <w:color w:val="1F497D"/>
          <w:sz w:val="31"/>
        </w:rPr>
        <w:t>P</w:t>
      </w:r>
      <w:r w:rsidR="00B04FA1">
        <w:rPr>
          <w:color w:val="1F497D"/>
        </w:rPr>
        <w:t>OUR PREPARER LA CELEBRATION DU MARIAGE</w:t>
      </w:r>
      <w:r w:rsidR="00B04FA1">
        <w:rPr>
          <w:color w:val="1F497D"/>
          <w:sz w:val="31"/>
        </w:rPr>
        <w:t>:</w:t>
      </w:r>
    </w:p>
    <w:p w:rsidR="00365860" w:rsidRDefault="00B04FA1">
      <w:pPr>
        <w:spacing w:before="238"/>
        <w:ind w:left="412"/>
        <w:rPr>
          <w:b/>
          <w:sz w:val="28"/>
        </w:rPr>
      </w:pPr>
      <w:r>
        <w:rPr>
          <w:b/>
          <w:color w:val="1F497D"/>
          <w:w w:val="105"/>
          <w:sz w:val="28"/>
        </w:rPr>
        <w:t>O</w:t>
      </w:r>
      <w:r>
        <w:rPr>
          <w:b/>
          <w:color w:val="1F497D"/>
          <w:w w:val="105"/>
          <w:sz w:val="21"/>
        </w:rPr>
        <w:t>UVERTURE DE LA CELEBRATION</w:t>
      </w:r>
      <w:r>
        <w:rPr>
          <w:b/>
          <w:color w:val="1F497D"/>
          <w:w w:val="105"/>
          <w:sz w:val="28"/>
        </w:rPr>
        <w:t>:</w:t>
      </w:r>
    </w:p>
    <w:p w:rsidR="00365860" w:rsidRDefault="00B04FA1">
      <w:pPr>
        <w:tabs>
          <w:tab w:val="left" w:pos="10300"/>
        </w:tabs>
        <w:spacing w:before="258"/>
        <w:ind w:left="769"/>
        <w:rPr>
          <w:rFonts w:ascii="Calibri" w:hAnsi="Calibri"/>
          <w:sz w:val="21"/>
        </w:rPr>
      </w:pPr>
      <w:r>
        <w:rPr>
          <w:rFonts w:ascii="Calibri" w:hAnsi="Calibri"/>
          <w:color w:val="D55600"/>
          <w:w w:val="135"/>
          <w:sz w:val="21"/>
        </w:rPr>
        <w:t>Musique  ou  cantique  d'entrée  (pp.</w:t>
      </w:r>
      <w:r>
        <w:rPr>
          <w:rFonts w:ascii="Calibri" w:hAnsi="Calibri"/>
          <w:color w:val="D55600"/>
          <w:spacing w:val="19"/>
          <w:w w:val="135"/>
          <w:sz w:val="21"/>
        </w:rPr>
        <w:t xml:space="preserve"> </w:t>
      </w:r>
      <w:r>
        <w:rPr>
          <w:rFonts w:ascii="Calibri" w:hAnsi="Calibri"/>
          <w:color w:val="D55600"/>
          <w:w w:val="135"/>
          <w:sz w:val="21"/>
        </w:rPr>
        <w:t>25-27):</w:t>
      </w:r>
      <w:r>
        <w:rPr>
          <w:rFonts w:ascii="Calibri" w:hAnsi="Calibri"/>
          <w:color w:val="D55600"/>
          <w:w w:val="226"/>
          <w:sz w:val="21"/>
          <w:u w:val="dotted" w:color="D55600"/>
        </w:rPr>
        <w:t xml:space="preserve"> </w:t>
      </w:r>
      <w:r>
        <w:rPr>
          <w:rFonts w:ascii="Calibri" w:hAnsi="Calibri"/>
          <w:color w:val="D55600"/>
          <w:sz w:val="21"/>
          <w:u w:val="dotted" w:color="D55600"/>
        </w:rPr>
        <w:tab/>
      </w:r>
    </w:p>
    <w:p w:rsidR="00365860" w:rsidRDefault="00365860">
      <w:pPr>
        <w:pStyle w:val="Corpsdetexte"/>
        <w:spacing w:before="3"/>
        <w:rPr>
          <w:rFonts w:ascii="Calibri"/>
        </w:rPr>
      </w:pPr>
    </w:p>
    <w:p w:rsidR="00365860" w:rsidRDefault="00B04FA1">
      <w:pPr>
        <w:spacing w:before="87"/>
        <w:ind w:left="412"/>
        <w:rPr>
          <w:b/>
          <w:sz w:val="28"/>
        </w:rPr>
      </w:pPr>
      <w:r>
        <w:rPr>
          <w:b/>
          <w:color w:val="1F497D"/>
          <w:w w:val="105"/>
          <w:sz w:val="28"/>
        </w:rPr>
        <w:t>L</w:t>
      </w:r>
      <w:r>
        <w:rPr>
          <w:b/>
          <w:color w:val="1F497D"/>
          <w:w w:val="105"/>
          <w:sz w:val="21"/>
        </w:rPr>
        <w:t>ITURGIE DES LECTURES</w:t>
      </w:r>
      <w:r>
        <w:rPr>
          <w:b/>
          <w:color w:val="1F497D"/>
          <w:w w:val="105"/>
          <w:sz w:val="28"/>
        </w:rPr>
        <w:t>:</w:t>
      </w:r>
    </w:p>
    <w:p w:rsidR="00365860" w:rsidRDefault="00B04FA1">
      <w:pPr>
        <w:pStyle w:val="Paragraphedeliste"/>
        <w:numPr>
          <w:ilvl w:val="0"/>
          <w:numId w:val="20"/>
        </w:numPr>
        <w:tabs>
          <w:tab w:val="left" w:pos="769"/>
          <w:tab w:val="left" w:pos="770"/>
          <w:tab w:val="left" w:pos="4666"/>
          <w:tab w:val="left" w:pos="6047"/>
          <w:tab w:val="left" w:pos="10314"/>
        </w:tabs>
        <w:spacing w:before="257"/>
        <w:ind w:left="769"/>
        <w:rPr>
          <w:rFonts w:ascii="Calibri" w:hAnsi="Calibri"/>
          <w:sz w:val="21"/>
        </w:rPr>
      </w:pPr>
      <w:r>
        <w:rPr>
          <w:rFonts w:ascii="Calibri" w:hAnsi="Calibri"/>
          <w:color w:val="E36C0A"/>
          <w:w w:val="145"/>
          <w:sz w:val="21"/>
        </w:rPr>
        <w:t>Première  lecture</w:t>
      </w:r>
      <w:r>
        <w:rPr>
          <w:rFonts w:ascii="Calibri" w:hAnsi="Calibri"/>
          <w:color w:val="E36C0A"/>
          <w:spacing w:val="43"/>
          <w:w w:val="145"/>
          <w:sz w:val="21"/>
        </w:rPr>
        <w:t xml:space="preserve"> </w:t>
      </w:r>
      <w:r>
        <w:rPr>
          <w:rFonts w:ascii="Calibri" w:hAnsi="Calibri"/>
          <w:color w:val="E36C0A"/>
          <w:w w:val="145"/>
          <w:sz w:val="21"/>
        </w:rPr>
        <w:t>(pp.</w:t>
      </w:r>
      <w:r>
        <w:rPr>
          <w:rFonts w:ascii="Calibri" w:hAnsi="Calibri"/>
          <w:color w:val="E36C0A"/>
          <w:spacing w:val="54"/>
          <w:w w:val="145"/>
          <w:sz w:val="21"/>
        </w:rPr>
        <w:t xml:space="preserve"> </w:t>
      </w:r>
      <w:r>
        <w:rPr>
          <w:rFonts w:ascii="Calibri" w:hAnsi="Calibri"/>
          <w:color w:val="E36C0A"/>
          <w:w w:val="145"/>
          <w:sz w:val="21"/>
        </w:rPr>
        <w:t>28-34)</w:t>
      </w:r>
      <w:r>
        <w:rPr>
          <w:rFonts w:ascii="Calibri" w:hAnsi="Calibri"/>
          <w:color w:val="E36C0A"/>
          <w:w w:val="145"/>
          <w:sz w:val="21"/>
        </w:rPr>
        <w:tab/>
        <w:t>n°</w:t>
      </w:r>
      <w:r>
        <w:rPr>
          <w:rFonts w:ascii="Calibri" w:hAnsi="Calibri"/>
          <w:color w:val="E36C0A"/>
          <w:w w:val="145"/>
          <w:sz w:val="21"/>
          <w:u w:val="dotted" w:color="E36C0A"/>
        </w:rPr>
        <w:t xml:space="preserve"> </w:t>
      </w:r>
      <w:r>
        <w:rPr>
          <w:rFonts w:ascii="Calibri" w:hAnsi="Calibri"/>
          <w:color w:val="E36C0A"/>
          <w:w w:val="145"/>
          <w:sz w:val="21"/>
          <w:u w:val="dotted" w:color="E36C0A"/>
        </w:rPr>
        <w:tab/>
      </w:r>
      <w:r>
        <w:rPr>
          <w:rFonts w:ascii="Calibri" w:hAnsi="Calibri"/>
          <w:color w:val="E36C0A"/>
          <w:w w:val="145"/>
          <w:sz w:val="21"/>
        </w:rPr>
        <w:t>lue</w:t>
      </w:r>
      <w:r>
        <w:rPr>
          <w:rFonts w:ascii="Calibri" w:hAnsi="Calibri"/>
          <w:color w:val="E36C0A"/>
          <w:spacing w:val="27"/>
          <w:w w:val="145"/>
          <w:sz w:val="21"/>
        </w:rPr>
        <w:t xml:space="preserve"> </w:t>
      </w:r>
      <w:r>
        <w:rPr>
          <w:rFonts w:ascii="Calibri" w:hAnsi="Calibri"/>
          <w:color w:val="E36C0A"/>
          <w:w w:val="145"/>
          <w:sz w:val="21"/>
        </w:rPr>
        <w:t>par:</w:t>
      </w:r>
      <w:r>
        <w:rPr>
          <w:rFonts w:ascii="Calibri" w:hAnsi="Calibri"/>
          <w:color w:val="E36C0A"/>
          <w:spacing w:val="11"/>
          <w:sz w:val="21"/>
        </w:rPr>
        <w:t xml:space="preserve"> </w:t>
      </w:r>
      <w:r>
        <w:rPr>
          <w:rFonts w:ascii="Calibri" w:hAnsi="Calibri"/>
          <w:color w:val="E36C0A"/>
          <w:w w:val="226"/>
          <w:sz w:val="21"/>
          <w:u w:val="dotted" w:color="E36C0A"/>
        </w:rPr>
        <w:t xml:space="preserve"> </w:t>
      </w:r>
      <w:r>
        <w:rPr>
          <w:rFonts w:ascii="Calibri" w:hAnsi="Calibri"/>
          <w:color w:val="E36C0A"/>
          <w:sz w:val="21"/>
          <w:u w:val="dotted" w:color="E36C0A"/>
        </w:rPr>
        <w:tab/>
      </w:r>
    </w:p>
    <w:p w:rsidR="00365860" w:rsidRDefault="00B04FA1">
      <w:pPr>
        <w:pStyle w:val="Paragraphedeliste"/>
        <w:numPr>
          <w:ilvl w:val="0"/>
          <w:numId w:val="20"/>
        </w:numPr>
        <w:tabs>
          <w:tab w:val="left" w:pos="772"/>
          <w:tab w:val="left" w:pos="773"/>
          <w:tab w:val="left" w:pos="4666"/>
          <w:tab w:val="left" w:pos="6047"/>
          <w:tab w:val="left" w:pos="10300"/>
        </w:tabs>
        <w:spacing w:before="166" w:line="391" w:lineRule="auto"/>
        <w:ind w:right="1178" w:hanging="2125"/>
        <w:rPr>
          <w:rFonts w:ascii="Calibri" w:hAnsi="Calibri"/>
          <w:sz w:val="21"/>
        </w:rPr>
      </w:pPr>
      <w:r>
        <w:rPr>
          <w:rFonts w:ascii="Calibri" w:hAnsi="Calibri"/>
          <w:color w:val="E36C0A"/>
          <w:w w:val="145"/>
          <w:sz w:val="21"/>
        </w:rPr>
        <w:t>Psaume biblique</w:t>
      </w:r>
      <w:r>
        <w:rPr>
          <w:rFonts w:ascii="Calibri" w:hAnsi="Calibri"/>
          <w:color w:val="E36C0A"/>
          <w:spacing w:val="24"/>
          <w:w w:val="145"/>
          <w:sz w:val="21"/>
        </w:rPr>
        <w:t xml:space="preserve"> </w:t>
      </w:r>
      <w:r>
        <w:rPr>
          <w:rFonts w:ascii="Calibri" w:hAnsi="Calibri"/>
          <w:color w:val="E36C0A"/>
          <w:w w:val="145"/>
          <w:sz w:val="21"/>
        </w:rPr>
        <w:t>(pp.</w:t>
      </w:r>
      <w:r>
        <w:rPr>
          <w:rFonts w:ascii="Calibri" w:hAnsi="Calibri"/>
          <w:color w:val="E36C0A"/>
          <w:spacing w:val="12"/>
          <w:w w:val="145"/>
          <w:sz w:val="21"/>
        </w:rPr>
        <w:t xml:space="preserve"> </w:t>
      </w:r>
      <w:r>
        <w:rPr>
          <w:rFonts w:ascii="Calibri" w:hAnsi="Calibri"/>
          <w:color w:val="E36C0A"/>
          <w:w w:val="145"/>
          <w:sz w:val="21"/>
        </w:rPr>
        <w:t>35-36)</w:t>
      </w:r>
      <w:r>
        <w:rPr>
          <w:rFonts w:ascii="Calibri" w:hAnsi="Calibri"/>
          <w:color w:val="E36C0A"/>
          <w:w w:val="145"/>
          <w:sz w:val="21"/>
        </w:rPr>
        <w:tab/>
        <w:t>n°</w:t>
      </w:r>
      <w:r>
        <w:rPr>
          <w:rFonts w:ascii="Calibri" w:hAnsi="Calibri"/>
          <w:color w:val="E36C0A"/>
          <w:w w:val="145"/>
          <w:sz w:val="21"/>
          <w:u w:val="dotted" w:color="E36C0A"/>
        </w:rPr>
        <w:t xml:space="preserve"> </w:t>
      </w:r>
      <w:r>
        <w:rPr>
          <w:rFonts w:ascii="Calibri" w:hAnsi="Calibri"/>
          <w:color w:val="E36C0A"/>
          <w:w w:val="145"/>
          <w:sz w:val="21"/>
          <w:u w:val="dotted" w:color="E36C0A"/>
        </w:rPr>
        <w:tab/>
      </w:r>
      <w:r>
        <w:rPr>
          <w:rFonts w:ascii="Calibri" w:hAnsi="Calibri"/>
          <w:color w:val="E36C0A"/>
          <w:w w:val="145"/>
          <w:sz w:val="21"/>
        </w:rPr>
        <w:t xml:space="preserve">refrain </w:t>
      </w:r>
      <w:r>
        <w:rPr>
          <w:rFonts w:ascii="Calibri" w:hAnsi="Calibri"/>
          <w:color w:val="E36C0A"/>
          <w:spacing w:val="15"/>
          <w:w w:val="145"/>
          <w:sz w:val="21"/>
        </w:rPr>
        <w:t xml:space="preserve"> </w:t>
      </w:r>
      <w:r>
        <w:rPr>
          <w:rFonts w:ascii="Calibri" w:hAnsi="Calibri"/>
          <w:color w:val="E36C0A"/>
          <w:w w:val="145"/>
          <w:sz w:val="21"/>
        </w:rPr>
        <w:t>n°</w:t>
      </w:r>
      <w:r>
        <w:rPr>
          <w:rFonts w:ascii="Calibri" w:hAnsi="Calibri"/>
          <w:color w:val="E36C0A"/>
          <w:spacing w:val="13"/>
          <w:sz w:val="21"/>
        </w:rPr>
        <w:t xml:space="preserve"> </w:t>
      </w:r>
      <w:r>
        <w:rPr>
          <w:rFonts w:ascii="Calibri" w:hAnsi="Calibri"/>
          <w:color w:val="E36C0A"/>
          <w:w w:val="226"/>
          <w:sz w:val="21"/>
          <w:u w:val="dotted" w:color="E36C0A"/>
        </w:rPr>
        <w:t xml:space="preserve"> </w:t>
      </w:r>
      <w:r>
        <w:rPr>
          <w:rFonts w:ascii="Calibri" w:hAnsi="Calibri"/>
          <w:color w:val="E36C0A"/>
          <w:sz w:val="21"/>
          <w:u w:val="dotted" w:color="E36C0A"/>
        </w:rPr>
        <w:tab/>
      </w:r>
      <w:r>
        <w:rPr>
          <w:rFonts w:ascii="Calibri" w:hAnsi="Calibri"/>
          <w:color w:val="E36C0A"/>
          <w:sz w:val="21"/>
        </w:rPr>
        <w:t xml:space="preserve"> </w:t>
      </w:r>
      <w:r>
        <w:rPr>
          <w:rFonts w:ascii="Calibri" w:hAnsi="Calibri"/>
          <w:color w:val="E36C0A"/>
          <w:w w:val="145"/>
          <w:sz w:val="21"/>
        </w:rPr>
        <w:t xml:space="preserve">chanté ou lu </w:t>
      </w:r>
      <w:r>
        <w:rPr>
          <w:rFonts w:ascii="Calibri" w:hAnsi="Calibri"/>
          <w:color w:val="E36C0A"/>
          <w:spacing w:val="26"/>
          <w:w w:val="145"/>
          <w:sz w:val="21"/>
        </w:rPr>
        <w:t xml:space="preserve"> </w:t>
      </w:r>
      <w:r>
        <w:rPr>
          <w:rFonts w:ascii="Calibri" w:hAnsi="Calibri"/>
          <w:color w:val="E36C0A"/>
          <w:w w:val="145"/>
          <w:sz w:val="21"/>
        </w:rPr>
        <w:t>par:</w:t>
      </w:r>
      <w:r>
        <w:rPr>
          <w:rFonts w:ascii="Calibri" w:hAnsi="Calibri"/>
          <w:color w:val="E36C0A"/>
          <w:spacing w:val="11"/>
          <w:sz w:val="21"/>
        </w:rPr>
        <w:t xml:space="preserve"> </w:t>
      </w:r>
      <w:r>
        <w:rPr>
          <w:rFonts w:ascii="Calibri" w:hAnsi="Calibri"/>
          <w:color w:val="E36C0A"/>
          <w:w w:val="226"/>
          <w:sz w:val="21"/>
          <w:u w:val="dotted" w:color="E36C0A"/>
        </w:rPr>
        <w:t xml:space="preserve"> </w:t>
      </w:r>
      <w:r>
        <w:rPr>
          <w:rFonts w:ascii="Calibri" w:hAnsi="Calibri"/>
          <w:color w:val="E36C0A"/>
          <w:sz w:val="21"/>
          <w:u w:val="dotted" w:color="E36C0A"/>
        </w:rPr>
        <w:tab/>
      </w:r>
      <w:r>
        <w:rPr>
          <w:rFonts w:ascii="Calibri" w:hAnsi="Calibri"/>
          <w:color w:val="E36C0A"/>
          <w:sz w:val="21"/>
          <w:u w:val="dotted" w:color="E36C0A"/>
        </w:rPr>
        <w:tab/>
      </w:r>
    </w:p>
    <w:p w:rsidR="00365860" w:rsidRDefault="00B04FA1">
      <w:pPr>
        <w:pStyle w:val="Paragraphedeliste"/>
        <w:numPr>
          <w:ilvl w:val="0"/>
          <w:numId w:val="20"/>
        </w:numPr>
        <w:tabs>
          <w:tab w:val="left" w:pos="772"/>
          <w:tab w:val="left" w:pos="773"/>
          <w:tab w:val="left" w:pos="6084"/>
          <w:tab w:val="left" w:pos="8211"/>
        </w:tabs>
        <w:spacing w:before="125"/>
        <w:ind w:left="772"/>
        <w:rPr>
          <w:rFonts w:ascii="Calibri" w:hAnsi="Calibri"/>
          <w:sz w:val="21"/>
        </w:rPr>
      </w:pPr>
      <w:r>
        <w:rPr>
          <w:rFonts w:ascii="Calibri" w:hAnsi="Calibri"/>
          <w:color w:val="E36C0A"/>
          <w:spacing w:val="2"/>
          <w:w w:val="147"/>
          <w:sz w:val="21"/>
        </w:rPr>
        <w:t>P</w:t>
      </w:r>
      <w:r>
        <w:rPr>
          <w:rFonts w:ascii="Calibri" w:hAnsi="Calibri"/>
          <w:color w:val="E36C0A"/>
          <w:spacing w:val="1"/>
          <w:w w:val="147"/>
          <w:sz w:val="21"/>
        </w:rPr>
        <w:t>r</w:t>
      </w:r>
      <w:r>
        <w:rPr>
          <w:rFonts w:ascii="Calibri" w:hAnsi="Calibri"/>
          <w:color w:val="E36C0A"/>
          <w:spacing w:val="2"/>
          <w:w w:val="145"/>
          <w:sz w:val="21"/>
        </w:rPr>
        <w:t>oc</w:t>
      </w:r>
      <w:r>
        <w:rPr>
          <w:rFonts w:ascii="Calibri" w:hAnsi="Calibri"/>
          <w:color w:val="E36C0A"/>
          <w:spacing w:val="1"/>
          <w:w w:val="210"/>
          <w:sz w:val="21"/>
        </w:rPr>
        <w:t>l</w:t>
      </w:r>
      <w:r>
        <w:rPr>
          <w:rFonts w:ascii="Calibri" w:hAnsi="Calibri"/>
          <w:color w:val="E36C0A"/>
          <w:spacing w:val="2"/>
          <w:w w:val="148"/>
          <w:sz w:val="21"/>
        </w:rPr>
        <w:t>a</w:t>
      </w:r>
      <w:r>
        <w:rPr>
          <w:rFonts w:ascii="Calibri" w:hAnsi="Calibri"/>
          <w:color w:val="E36C0A"/>
          <w:spacing w:val="4"/>
          <w:w w:val="130"/>
          <w:sz w:val="21"/>
        </w:rPr>
        <w:t>m</w:t>
      </w:r>
      <w:r>
        <w:rPr>
          <w:rFonts w:ascii="Calibri" w:hAnsi="Calibri"/>
          <w:color w:val="E36C0A"/>
          <w:spacing w:val="2"/>
          <w:w w:val="148"/>
          <w:sz w:val="21"/>
        </w:rPr>
        <w:t>a</w:t>
      </w:r>
      <w:r>
        <w:rPr>
          <w:rFonts w:ascii="Calibri" w:hAnsi="Calibri"/>
          <w:color w:val="E36C0A"/>
          <w:spacing w:val="1"/>
          <w:w w:val="140"/>
          <w:sz w:val="21"/>
        </w:rPr>
        <w:t>t</w:t>
      </w:r>
      <w:r>
        <w:rPr>
          <w:rFonts w:ascii="Calibri" w:hAnsi="Calibri"/>
          <w:color w:val="E36C0A"/>
          <w:spacing w:val="1"/>
          <w:w w:val="176"/>
          <w:sz w:val="21"/>
        </w:rPr>
        <w:t>i</w:t>
      </w:r>
      <w:r>
        <w:rPr>
          <w:rFonts w:ascii="Calibri" w:hAnsi="Calibri"/>
          <w:color w:val="E36C0A"/>
          <w:spacing w:val="2"/>
          <w:w w:val="141"/>
          <w:sz w:val="21"/>
        </w:rPr>
        <w:t>o</w:t>
      </w:r>
      <w:r>
        <w:rPr>
          <w:rFonts w:ascii="Calibri" w:hAnsi="Calibri"/>
          <w:color w:val="E36C0A"/>
          <w:w w:val="141"/>
          <w:sz w:val="21"/>
        </w:rPr>
        <w:t>n</w:t>
      </w:r>
      <w:r>
        <w:rPr>
          <w:rFonts w:ascii="Calibri" w:hAnsi="Calibri"/>
          <w:color w:val="E36C0A"/>
          <w:sz w:val="21"/>
        </w:rPr>
        <w:t xml:space="preserve"> </w:t>
      </w:r>
      <w:r>
        <w:rPr>
          <w:rFonts w:ascii="Calibri" w:hAnsi="Calibri"/>
          <w:color w:val="E36C0A"/>
          <w:spacing w:val="17"/>
          <w:sz w:val="21"/>
        </w:rPr>
        <w:t xml:space="preserve"> </w:t>
      </w:r>
      <w:r>
        <w:rPr>
          <w:rFonts w:ascii="Calibri" w:hAnsi="Calibri"/>
          <w:color w:val="E36C0A"/>
          <w:spacing w:val="3"/>
          <w:w w:val="152"/>
          <w:sz w:val="21"/>
        </w:rPr>
        <w:t>d</w:t>
      </w:r>
      <w:r>
        <w:rPr>
          <w:rFonts w:ascii="Calibri" w:hAnsi="Calibri"/>
          <w:color w:val="E36C0A"/>
          <w:w w:val="128"/>
          <w:sz w:val="21"/>
        </w:rPr>
        <w:t>e</w:t>
      </w:r>
      <w:r>
        <w:rPr>
          <w:rFonts w:ascii="Calibri" w:hAnsi="Calibri"/>
          <w:color w:val="E36C0A"/>
          <w:sz w:val="21"/>
        </w:rPr>
        <w:t xml:space="preserve"> </w:t>
      </w:r>
      <w:r>
        <w:rPr>
          <w:rFonts w:ascii="Calibri" w:hAnsi="Calibri"/>
          <w:color w:val="E36C0A"/>
          <w:spacing w:val="17"/>
          <w:sz w:val="21"/>
        </w:rPr>
        <w:t xml:space="preserve"> </w:t>
      </w:r>
      <w:r>
        <w:rPr>
          <w:rFonts w:ascii="Calibri" w:hAnsi="Calibri"/>
          <w:color w:val="E36C0A"/>
          <w:spacing w:val="1"/>
          <w:w w:val="210"/>
          <w:sz w:val="21"/>
        </w:rPr>
        <w:t>l</w:t>
      </w:r>
      <w:r>
        <w:rPr>
          <w:rFonts w:ascii="Calibri" w:hAnsi="Calibri"/>
          <w:color w:val="E36C0A"/>
          <w:w w:val="97"/>
          <w:sz w:val="21"/>
        </w:rPr>
        <w:t>'</w:t>
      </w:r>
      <w:r>
        <w:rPr>
          <w:rFonts w:ascii="Calibri" w:hAnsi="Calibri"/>
          <w:color w:val="E36C0A"/>
          <w:spacing w:val="2"/>
          <w:w w:val="148"/>
          <w:sz w:val="21"/>
        </w:rPr>
        <w:t>Eva</w:t>
      </w:r>
      <w:r>
        <w:rPr>
          <w:rFonts w:ascii="Calibri" w:hAnsi="Calibri"/>
          <w:color w:val="E36C0A"/>
          <w:spacing w:val="3"/>
          <w:w w:val="146"/>
          <w:sz w:val="21"/>
        </w:rPr>
        <w:t>n</w:t>
      </w:r>
      <w:r>
        <w:rPr>
          <w:rFonts w:ascii="Calibri" w:hAnsi="Calibri"/>
          <w:color w:val="E36C0A"/>
          <w:spacing w:val="2"/>
          <w:w w:val="146"/>
          <w:sz w:val="21"/>
        </w:rPr>
        <w:t>g</w:t>
      </w:r>
      <w:r>
        <w:rPr>
          <w:rFonts w:ascii="Calibri" w:hAnsi="Calibri"/>
          <w:color w:val="E36C0A"/>
          <w:spacing w:val="1"/>
          <w:w w:val="176"/>
          <w:sz w:val="21"/>
        </w:rPr>
        <w:t>i</w:t>
      </w:r>
      <w:r>
        <w:rPr>
          <w:rFonts w:ascii="Calibri" w:hAnsi="Calibri"/>
          <w:color w:val="E36C0A"/>
          <w:spacing w:val="1"/>
          <w:w w:val="210"/>
          <w:sz w:val="21"/>
        </w:rPr>
        <w:t>l</w:t>
      </w:r>
      <w:r>
        <w:rPr>
          <w:rFonts w:ascii="Calibri" w:hAnsi="Calibri"/>
          <w:color w:val="E36C0A"/>
          <w:w w:val="128"/>
          <w:sz w:val="21"/>
        </w:rPr>
        <w:t>e</w:t>
      </w:r>
      <w:r>
        <w:rPr>
          <w:rFonts w:ascii="Calibri" w:hAnsi="Calibri"/>
          <w:color w:val="E36C0A"/>
          <w:sz w:val="21"/>
        </w:rPr>
        <w:t xml:space="preserve"> </w:t>
      </w:r>
      <w:r>
        <w:rPr>
          <w:rFonts w:ascii="Calibri" w:hAnsi="Calibri"/>
          <w:color w:val="E36C0A"/>
          <w:spacing w:val="17"/>
          <w:sz w:val="21"/>
        </w:rPr>
        <w:t xml:space="preserve"> </w:t>
      </w:r>
      <w:r>
        <w:rPr>
          <w:rFonts w:ascii="Calibri" w:hAnsi="Calibri"/>
          <w:color w:val="E36C0A"/>
          <w:spacing w:val="1"/>
          <w:w w:val="148"/>
          <w:sz w:val="21"/>
        </w:rPr>
        <w:t>(</w:t>
      </w:r>
      <w:r>
        <w:rPr>
          <w:rFonts w:ascii="Calibri" w:hAnsi="Calibri"/>
          <w:color w:val="E36C0A"/>
          <w:spacing w:val="2"/>
          <w:w w:val="120"/>
          <w:sz w:val="21"/>
        </w:rPr>
        <w:t>pp</w:t>
      </w:r>
      <w:r>
        <w:rPr>
          <w:rFonts w:ascii="Calibri" w:hAnsi="Calibri"/>
          <w:color w:val="E36C0A"/>
          <w:w w:val="138"/>
          <w:sz w:val="21"/>
        </w:rPr>
        <w:t>.</w:t>
      </w:r>
      <w:r>
        <w:rPr>
          <w:rFonts w:ascii="Calibri" w:hAnsi="Calibri"/>
          <w:color w:val="E36C0A"/>
          <w:sz w:val="21"/>
        </w:rPr>
        <w:t xml:space="preserve"> </w:t>
      </w:r>
      <w:r>
        <w:rPr>
          <w:rFonts w:ascii="Calibri" w:hAnsi="Calibri"/>
          <w:color w:val="E36C0A"/>
          <w:spacing w:val="15"/>
          <w:sz w:val="21"/>
        </w:rPr>
        <w:t xml:space="preserve"> </w:t>
      </w:r>
      <w:r>
        <w:rPr>
          <w:rFonts w:ascii="Calibri" w:hAnsi="Calibri"/>
          <w:color w:val="E36C0A"/>
          <w:spacing w:val="2"/>
          <w:w w:val="139"/>
          <w:sz w:val="21"/>
        </w:rPr>
        <w:t>3</w:t>
      </w:r>
      <w:r>
        <w:rPr>
          <w:rFonts w:ascii="Calibri" w:hAnsi="Calibri"/>
          <w:color w:val="E36C0A"/>
          <w:spacing w:val="1"/>
          <w:w w:val="120"/>
          <w:sz w:val="21"/>
        </w:rPr>
        <w:t>7</w:t>
      </w:r>
      <w:r>
        <w:rPr>
          <w:rFonts w:ascii="Calibri" w:hAnsi="Calibri"/>
          <w:color w:val="E36C0A"/>
          <w:spacing w:val="2"/>
          <w:w w:val="203"/>
          <w:sz w:val="21"/>
        </w:rPr>
        <w:t>-</w:t>
      </w:r>
      <w:r>
        <w:rPr>
          <w:rFonts w:ascii="Calibri" w:hAnsi="Calibri"/>
          <w:color w:val="E36C0A"/>
          <w:spacing w:val="2"/>
          <w:w w:val="130"/>
          <w:sz w:val="21"/>
        </w:rPr>
        <w:t>39</w:t>
      </w:r>
      <w:r>
        <w:rPr>
          <w:rFonts w:ascii="Calibri" w:hAnsi="Calibri"/>
          <w:color w:val="E36C0A"/>
          <w:w w:val="170"/>
          <w:sz w:val="21"/>
        </w:rPr>
        <w:t>)</w:t>
      </w:r>
      <w:r>
        <w:rPr>
          <w:rFonts w:ascii="Calibri" w:hAnsi="Calibri"/>
          <w:color w:val="E36C0A"/>
          <w:sz w:val="21"/>
        </w:rPr>
        <w:tab/>
      </w:r>
      <w:r>
        <w:rPr>
          <w:rFonts w:ascii="Calibri" w:hAnsi="Calibri"/>
          <w:color w:val="E36C0A"/>
          <w:spacing w:val="2"/>
          <w:w w:val="139"/>
          <w:sz w:val="21"/>
        </w:rPr>
        <w:t>n</w:t>
      </w:r>
      <w:r>
        <w:rPr>
          <w:rFonts w:ascii="Calibri" w:hAnsi="Calibri"/>
          <w:color w:val="E36C0A"/>
          <w:w w:val="139"/>
          <w:sz w:val="21"/>
        </w:rPr>
        <w:t>°</w:t>
      </w:r>
      <w:r>
        <w:rPr>
          <w:rFonts w:ascii="Calibri" w:hAnsi="Calibri"/>
          <w:color w:val="E36C0A"/>
          <w:spacing w:val="9"/>
          <w:sz w:val="21"/>
        </w:rPr>
        <w:t xml:space="preserve"> </w:t>
      </w:r>
      <w:r>
        <w:rPr>
          <w:rFonts w:ascii="Calibri" w:hAnsi="Calibri"/>
          <w:color w:val="E36C0A"/>
          <w:w w:val="226"/>
          <w:sz w:val="21"/>
          <w:u w:val="dotted" w:color="E36C0A"/>
        </w:rPr>
        <w:t xml:space="preserve"> </w:t>
      </w:r>
      <w:r>
        <w:rPr>
          <w:rFonts w:ascii="Calibri" w:hAnsi="Calibri"/>
          <w:color w:val="E36C0A"/>
          <w:sz w:val="21"/>
          <w:u w:val="dotted" w:color="E36C0A"/>
        </w:rPr>
        <w:tab/>
      </w:r>
      <w:r>
        <w:rPr>
          <w:rFonts w:ascii="Calibri" w:hAnsi="Calibri"/>
          <w:color w:val="E36C0A"/>
          <w:spacing w:val="1"/>
          <w:w w:val="157"/>
          <w:sz w:val="21"/>
        </w:rPr>
        <w:t>l</w:t>
      </w:r>
      <w:r>
        <w:rPr>
          <w:rFonts w:ascii="Calibri" w:hAnsi="Calibri"/>
          <w:color w:val="E36C0A"/>
          <w:w w:val="157"/>
          <w:sz w:val="21"/>
        </w:rPr>
        <w:t>u</w:t>
      </w:r>
      <w:r>
        <w:rPr>
          <w:rFonts w:ascii="Calibri" w:hAnsi="Calibri"/>
          <w:color w:val="E36C0A"/>
          <w:sz w:val="21"/>
        </w:rPr>
        <w:t xml:space="preserve"> </w:t>
      </w:r>
      <w:r>
        <w:rPr>
          <w:rFonts w:ascii="Calibri" w:hAnsi="Calibri"/>
          <w:color w:val="E36C0A"/>
          <w:spacing w:val="17"/>
          <w:sz w:val="21"/>
        </w:rPr>
        <w:t xml:space="preserve"> </w:t>
      </w:r>
      <w:r>
        <w:rPr>
          <w:rFonts w:ascii="Calibri" w:hAnsi="Calibri"/>
          <w:color w:val="E36C0A"/>
          <w:spacing w:val="2"/>
          <w:w w:val="120"/>
          <w:sz w:val="21"/>
        </w:rPr>
        <w:t>p</w:t>
      </w:r>
      <w:r>
        <w:rPr>
          <w:rFonts w:ascii="Calibri" w:hAnsi="Calibri"/>
          <w:color w:val="E36C0A"/>
          <w:spacing w:val="2"/>
          <w:w w:val="148"/>
          <w:sz w:val="21"/>
        </w:rPr>
        <w:t>a</w:t>
      </w:r>
      <w:r>
        <w:rPr>
          <w:rFonts w:ascii="Calibri" w:hAnsi="Calibri"/>
          <w:color w:val="E36C0A"/>
          <w:w w:val="155"/>
          <w:sz w:val="21"/>
        </w:rPr>
        <w:t>r</w:t>
      </w:r>
      <w:r>
        <w:rPr>
          <w:rFonts w:ascii="Calibri" w:hAnsi="Calibri"/>
          <w:color w:val="E36C0A"/>
          <w:sz w:val="21"/>
        </w:rPr>
        <w:t xml:space="preserve"> </w:t>
      </w:r>
      <w:r>
        <w:rPr>
          <w:rFonts w:ascii="Calibri" w:hAnsi="Calibri"/>
          <w:color w:val="E36C0A"/>
          <w:spacing w:val="16"/>
          <w:sz w:val="21"/>
        </w:rPr>
        <w:t xml:space="preserve"> </w:t>
      </w:r>
      <w:r>
        <w:rPr>
          <w:rFonts w:ascii="Calibri" w:hAnsi="Calibri"/>
          <w:color w:val="E36C0A"/>
          <w:spacing w:val="1"/>
          <w:w w:val="154"/>
          <w:sz w:val="21"/>
        </w:rPr>
        <w:t>l</w:t>
      </w:r>
      <w:r>
        <w:rPr>
          <w:rFonts w:ascii="Calibri" w:hAnsi="Calibri"/>
          <w:color w:val="E36C0A"/>
          <w:w w:val="154"/>
          <w:sz w:val="21"/>
        </w:rPr>
        <w:t>e</w:t>
      </w:r>
      <w:r>
        <w:rPr>
          <w:rFonts w:ascii="Calibri" w:hAnsi="Calibri"/>
          <w:color w:val="E36C0A"/>
          <w:sz w:val="21"/>
        </w:rPr>
        <w:t xml:space="preserve"> </w:t>
      </w:r>
      <w:r>
        <w:rPr>
          <w:rFonts w:ascii="Calibri" w:hAnsi="Calibri"/>
          <w:color w:val="E36C0A"/>
          <w:spacing w:val="16"/>
          <w:sz w:val="21"/>
        </w:rPr>
        <w:t xml:space="preserve"> </w:t>
      </w:r>
      <w:r>
        <w:rPr>
          <w:rFonts w:ascii="Calibri" w:hAnsi="Calibri"/>
          <w:color w:val="E36C0A"/>
          <w:spacing w:val="2"/>
          <w:w w:val="152"/>
          <w:sz w:val="21"/>
        </w:rPr>
        <w:t>c</w:t>
      </w:r>
      <w:r>
        <w:rPr>
          <w:rFonts w:ascii="Calibri" w:hAnsi="Calibri"/>
          <w:color w:val="E36C0A"/>
          <w:spacing w:val="2"/>
          <w:w w:val="137"/>
          <w:sz w:val="21"/>
        </w:rPr>
        <w:t>é</w:t>
      </w:r>
      <w:r>
        <w:rPr>
          <w:rFonts w:ascii="Calibri" w:hAnsi="Calibri"/>
          <w:color w:val="E36C0A"/>
          <w:spacing w:val="1"/>
          <w:w w:val="160"/>
          <w:sz w:val="21"/>
        </w:rPr>
        <w:t>l</w:t>
      </w:r>
      <w:r>
        <w:rPr>
          <w:rFonts w:ascii="Calibri" w:hAnsi="Calibri"/>
          <w:color w:val="E36C0A"/>
          <w:spacing w:val="2"/>
          <w:w w:val="160"/>
          <w:sz w:val="21"/>
        </w:rPr>
        <w:t>é</w:t>
      </w:r>
      <w:r>
        <w:rPr>
          <w:rFonts w:ascii="Calibri" w:hAnsi="Calibri"/>
          <w:color w:val="E36C0A"/>
          <w:spacing w:val="2"/>
          <w:w w:val="113"/>
          <w:sz w:val="21"/>
        </w:rPr>
        <w:t>b</w:t>
      </w:r>
      <w:r>
        <w:rPr>
          <w:rFonts w:ascii="Calibri" w:hAnsi="Calibri"/>
          <w:color w:val="E36C0A"/>
          <w:spacing w:val="2"/>
          <w:w w:val="155"/>
          <w:sz w:val="21"/>
        </w:rPr>
        <w:t>r</w:t>
      </w:r>
      <w:r>
        <w:rPr>
          <w:rFonts w:ascii="Calibri" w:hAnsi="Calibri"/>
          <w:color w:val="E36C0A"/>
          <w:spacing w:val="2"/>
          <w:w w:val="148"/>
          <w:sz w:val="21"/>
        </w:rPr>
        <w:t>a</w:t>
      </w:r>
      <w:r>
        <w:rPr>
          <w:rFonts w:ascii="Calibri" w:hAnsi="Calibri"/>
          <w:color w:val="E36C0A"/>
          <w:spacing w:val="2"/>
          <w:w w:val="143"/>
          <w:sz w:val="21"/>
        </w:rPr>
        <w:t>n</w:t>
      </w:r>
      <w:r>
        <w:rPr>
          <w:rFonts w:ascii="Calibri" w:hAnsi="Calibri"/>
          <w:color w:val="E36C0A"/>
          <w:w w:val="140"/>
          <w:sz w:val="21"/>
        </w:rPr>
        <w:t>t</w:t>
      </w:r>
    </w:p>
    <w:p w:rsidR="00365860" w:rsidRDefault="00B04FA1">
      <w:pPr>
        <w:pStyle w:val="Paragraphedeliste"/>
        <w:numPr>
          <w:ilvl w:val="0"/>
          <w:numId w:val="20"/>
        </w:numPr>
        <w:tabs>
          <w:tab w:val="left" w:pos="772"/>
          <w:tab w:val="left" w:pos="773"/>
        </w:tabs>
        <w:spacing w:before="166"/>
        <w:ind w:left="772"/>
        <w:rPr>
          <w:rFonts w:ascii="Calibri" w:hAnsi="Calibri"/>
          <w:sz w:val="21"/>
        </w:rPr>
      </w:pPr>
      <w:r>
        <w:rPr>
          <w:rFonts w:ascii="Calibri" w:hAnsi="Calibri"/>
          <w:color w:val="E36C0A"/>
          <w:w w:val="145"/>
          <w:sz w:val="21"/>
        </w:rPr>
        <w:t>Je crois en</w:t>
      </w:r>
      <w:r>
        <w:rPr>
          <w:rFonts w:ascii="Calibri" w:hAnsi="Calibri"/>
          <w:color w:val="E36C0A"/>
          <w:spacing w:val="-12"/>
          <w:w w:val="145"/>
          <w:sz w:val="21"/>
        </w:rPr>
        <w:t xml:space="preserve"> </w:t>
      </w:r>
      <w:r>
        <w:rPr>
          <w:rFonts w:ascii="Calibri" w:hAnsi="Calibri"/>
          <w:color w:val="E36C0A"/>
          <w:w w:val="145"/>
          <w:sz w:val="21"/>
        </w:rPr>
        <w:t>Dieu</w:t>
      </w:r>
    </w:p>
    <w:p w:rsidR="00365860" w:rsidRDefault="00B04FA1">
      <w:pPr>
        <w:spacing w:before="148"/>
        <w:ind w:left="412"/>
        <w:rPr>
          <w:b/>
          <w:sz w:val="28"/>
        </w:rPr>
      </w:pPr>
      <w:r>
        <w:rPr>
          <w:b/>
          <w:color w:val="1F497D"/>
          <w:w w:val="105"/>
          <w:sz w:val="28"/>
        </w:rPr>
        <w:t>L</w:t>
      </w:r>
      <w:r>
        <w:rPr>
          <w:b/>
          <w:color w:val="1F497D"/>
          <w:w w:val="105"/>
          <w:sz w:val="21"/>
        </w:rPr>
        <w:t>ITURGIE DU MARIAGE</w:t>
      </w:r>
      <w:r>
        <w:rPr>
          <w:b/>
          <w:color w:val="1F497D"/>
          <w:w w:val="105"/>
          <w:sz w:val="28"/>
        </w:rPr>
        <w:t>:</w:t>
      </w:r>
    </w:p>
    <w:p w:rsidR="00365860" w:rsidRDefault="00B04FA1">
      <w:pPr>
        <w:tabs>
          <w:tab w:val="left" w:pos="838"/>
          <w:tab w:val="left" w:pos="6084"/>
          <w:tab w:val="left" w:pos="10338"/>
        </w:tabs>
        <w:spacing w:before="248"/>
        <w:ind w:left="478"/>
        <w:rPr>
          <w:rFonts w:ascii="Calibri" w:hAnsi="Calibri"/>
          <w:sz w:val="21"/>
        </w:rPr>
      </w:pPr>
      <w:proofErr w:type="gramStart"/>
      <w:r>
        <w:rPr>
          <w:rFonts w:ascii="Courier New" w:hAnsi="Courier New"/>
          <w:color w:val="E36C0A"/>
          <w:w w:val="102"/>
          <w:sz w:val="21"/>
        </w:rPr>
        <w:t>o</w:t>
      </w:r>
      <w:proofErr w:type="gramEnd"/>
      <w:r>
        <w:rPr>
          <w:rFonts w:ascii="Courier New" w:hAnsi="Courier New"/>
          <w:color w:val="E36C0A"/>
          <w:sz w:val="21"/>
        </w:rPr>
        <w:tab/>
      </w:r>
      <w:r>
        <w:rPr>
          <w:rFonts w:ascii="Calibri" w:hAnsi="Calibri"/>
          <w:color w:val="E36C0A"/>
          <w:spacing w:val="2"/>
          <w:w w:val="175"/>
          <w:sz w:val="21"/>
        </w:rPr>
        <w:t>I</w:t>
      </w:r>
      <w:r>
        <w:rPr>
          <w:rFonts w:ascii="Calibri" w:hAnsi="Calibri"/>
          <w:color w:val="E36C0A"/>
          <w:spacing w:val="3"/>
          <w:w w:val="175"/>
          <w:sz w:val="21"/>
        </w:rPr>
        <w:t>n</w:t>
      </w:r>
      <w:r>
        <w:rPr>
          <w:rFonts w:ascii="Calibri" w:hAnsi="Calibri"/>
          <w:color w:val="E36C0A"/>
          <w:spacing w:val="2"/>
          <w:w w:val="141"/>
          <w:sz w:val="21"/>
        </w:rPr>
        <w:t>v</w:t>
      </w:r>
      <w:r>
        <w:rPr>
          <w:rFonts w:ascii="Calibri" w:hAnsi="Calibri"/>
          <w:color w:val="E36C0A"/>
          <w:spacing w:val="2"/>
          <w:w w:val="140"/>
          <w:sz w:val="21"/>
        </w:rPr>
        <w:t>o</w:t>
      </w:r>
      <w:r>
        <w:rPr>
          <w:rFonts w:ascii="Calibri" w:hAnsi="Calibri"/>
          <w:color w:val="E36C0A"/>
          <w:spacing w:val="2"/>
          <w:w w:val="152"/>
          <w:sz w:val="21"/>
        </w:rPr>
        <w:t>c</w:t>
      </w:r>
      <w:r>
        <w:rPr>
          <w:rFonts w:ascii="Calibri" w:hAnsi="Calibri"/>
          <w:color w:val="E36C0A"/>
          <w:spacing w:val="2"/>
          <w:w w:val="148"/>
          <w:sz w:val="21"/>
        </w:rPr>
        <w:t>a</w:t>
      </w:r>
      <w:r>
        <w:rPr>
          <w:rFonts w:ascii="Calibri" w:hAnsi="Calibri"/>
          <w:color w:val="E36C0A"/>
          <w:spacing w:val="1"/>
          <w:w w:val="140"/>
          <w:sz w:val="21"/>
        </w:rPr>
        <w:t>t</w:t>
      </w:r>
      <w:r>
        <w:rPr>
          <w:rFonts w:ascii="Calibri" w:hAnsi="Calibri"/>
          <w:color w:val="E36C0A"/>
          <w:spacing w:val="1"/>
          <w:w w:val="176"/>
          <w:sz w:val="21"/>
        </w:rPr>
        <w:t>i</w:t>
      </w:r>
      <w:r>
        <w:rPr>
          <w:rFonts w:ascii="Calibri" w:hAnsi="Calibri"/>
          <w:color w:val="E36C0A"/>
          <w:spacing w:val="2"/>
          <w:w w:val="140"/>
          <w:sz w:val="21"/>
        </w:rPr>
        <w:t>o</w:t>
      </w:r>
      <w:r>
        <w:rPr>
          <w:rFonts w:ascii="Calibri" w:hAnsi="Calibri"/>
          <w:color w:val="E36C0A"/>
          <w:w w:val="143"/>
          <w:sz w:val="21"/>
        </w:rPr>
        <w:t>n</w:t>
      </w:r>
      <w:r>
        <w:rPr>
          <w:rFonts w:ascii="Calibri" w:hAnsi="Calibri"/>
          <w:color w:val="E36C0A"/>
          <w:sz w:val="21"/>
        </w:rPr>
        <w:t xml:space="preserve"> </w:t>
      </w:r>
      <w:r>
        <w:rPr>
          <w:rFonts w:ascii="Calibri" w:hAnsi="Calibri"/>
          <w:color w:val="E36C0A"/>
          <w:spacing w:val="17"/>
          <w:sz w:val="21"/>
        </w:rPr>
        <w:t xml:space="preserve"> </w:t>
      </w:r>
      <w:r>
        <w:rPr>
          <w:rFonts w:ascii="Calibri" w:hAnsi="Calibri"/>
          <w:color w:val="E36C0A"/>
          <w:spacing w:val="3"/>
          <w:w w:val="152"/>
          <w:sz w:val="21"/>
        </w:rPr>
        <w:t>d</w:t>
      </w:r>
      <w:r>
        <w:rPr>
          <w:rFonts w:ascii="Calibri" w:hAnsi="Calibri"/>
          <w:color w:val="E36C0A"/>
          <w:w w:val="128"/>
          <w:sz w:val="21"/>
        </w:rPr>
        <w:t>e</w:t>
      </w:r>
      <w:r>
        <w:rPr>
          <w:rFonts w:ascii="Calibri" w:hAnsi="Calibri"/>
          <w:color w:val="E36C0A"/>
          <w:sz w:val="21"/>
        </w:rPr>
        <w:t xml:space="preserve"> </w:t>
      </w:r>
      <w:r>
        <w:rPr>
          <w:rFonts w:ascii="Calibri" w:hAnsi="Calibri"/>
          <w:color w:val="E36C0A"/>
          <w:spacing w:val="17"/>
          <w:sz w:val="21"/>
        </w:rPr>
        <w:t xml:space="preserve"> </w:t>
      </w:r>
      <w:r>
        <w:rPr>
          <w:rFonts w:ascii="Calibri" w:hAnsi="Calibri"/>
          <w:color w:val="E36C0A"/>
          <w:spacing w:val="1"/>
          <w:w w:val="210"/>
          <w:sz w:val="21"/>
        </w:rPr>
        <w:t>l</w:t>
      </w:r>
      <w:r>
        <w:rPr>
          <w:rFonts w:ascii="Calibri" w:hAnsi="Calibri"/>
          <w:color w:val="E36C0A"/>
          <w:w w:val="97"/>
          <w:sz w:val="21"/>
        </w:rPr>
        <w:t>'</w:t>
      </w:r>
      <w:r>
        <w:rPr>
          <w:rFonts w:ascii="Calibri" w:hAnsi="Calibri"/>
          <w:color w:val="E36C0A"/>
          <w:spacing w:val="2"/>
          <w:w w:val="155"/>
          <w:sz w:val="21"/>
        </w:rPr>
        <w:t>E</w:t>
      </w:r>
      <w:r>
        <w:rPr>
          <w:rFonts w:ascii="Calibri" w:hAnsi="Calibri"/>
          <w:color w:val="E36C0A"/>
          <w:spacing w:val="2"/>
          <w:w w:val="132"/>
          <w:sz w:val="21"/>
        </w:rPr>
        <w:t>s</w:t>
      </w:r>
      <w:r>
        <w:rPr>
          <w:rFonts w:ascii="Calibri" w:hAnsi="Calibri"/>
          <w:color w:val="E36C0A"/>
          <w:spacing w:val="2"/>
          <w:w w:val="120"/>
          <w:sz w:val="21"/>
        </w:rPr>
        <w:t>p</w:t>
      </w:r>
      <w:r>
        <w:rPr>
          <w:rFonts w:ascii="Calibri" w:hAnsi="Calibri"/>
          <w:color w:val="E36C0A"/>
          <w:spacing w:val="2"/>
          <w:w w:val="155"/>
          <w:sz w:val="21"/>
        </w:rPr>
        <w:t>r</w:t>
      </w:r>
      <w:r>
        <w:rPr>
          <w:rFonts w:ascii="Calibri" w:hAnsi="Calibri"/>
          <w:color w:val="E36C0A"/>
          <w:spacing w:val="1"/>
          <w:w w:val="176"/>
          <w:sz w:val="21"/>
        </w:rPr>
        <w:t>i</w:t>
      </w:r>
      <w:r>
        <w:rPr>
          <w:rFonts w:ascii="Calibri" w:hAnsi="Calibri"/>
          <w:color w:val="E36C0A"/>
          <w:w w:val="140"/>
          <w:sz w:val="21"/>
        </w:rPr>
        <w:t>t</w:t>
      </w:r>
      <w:r>
        <w:rPr>
          <w:rFonts w:ascii="Calibri" w:hAnsi="Calibri"/>
          <w:color w:val="E36C0A"/>
          <w:sz w:val="21"/>
        </w:rPr>
        <w:t xml:space="preserve"> </w:t>
      </w:r>
      <w:r>
        <w:rPr>
          <w:rFonts w:ascii="Calibri" w:hAnsi="Calibri"/>
          <w:color w:val="E36C0A"/>
          <w:spacing w:val="16"/>
          <w:sz w:val="21"/>
        </w:rPr>
        <w:t xml:space="preserve"> </w:t>
      </w:r>
      <w:r>
        <w:rPr>
          <w:rFonts w:ascii="Calibri" w:hAnsi="Calibri"/>
          <w:color w:val="E36C0A"/>
          <w:spacing w:val="2"/>
          <w:w w:val="111"/>
          <w:sz w:val="21"/>
        </w:rPr>
        <w:t>S</w:t>
      </w:r>
      <w:r>
        <w:rPr>
          <w:rFonts w:ascii="Calibri" w:hAnsi="Calibri"/>
          <w:color w:val="E36C0A"/>
          <w:spacing w:val="2"/>
          <w:w w:val="148"/>
          <w:sz w:val="21"/>
        </w:rPr>
        <w:t>a</w:t>
      </w:r>
      <w:r>
        <w:rPr>
          <w:rFonts w:ascii="Calibri" w:hAnsi="Calibri"/>
          <w:color w:val="E36C0A"/>
          <w:spacing w:val="1"/>
          <w:w w:val="176"/>
          <w:sz w:val="21"/>
        </w:rPr>
        <w:t>i</w:t>
      </w:r>
      <w:r>
        <w:rPr>
          <w:rFonts w:ascii="Calibri" w:hAnsi="Calibri"/>
          <w:color w:val="E36C0A"/>
          <w:spacing w:val="3"/>
          <w:w w:val="143"/>
          <w:sz w:val="21"/>
        </w:rPr>
        <w:t>n</w:t>
      </w:r>
      <w:r>
        <w:rPr>
          <w:rFonts w:ascii="Calibri" w:hAnsi="Calibri"/>
          <w:color w:val="E36C0A"/>
          <w:w w:val="140"/>
          <w:sz w:val="21"/>
        </w:rPr>
        <w:t>t</w:t>
      </w:r>
      <w:r>
        <w:rPr>
          <w:rFonts w:ascii="Calibri" w:hAnsi="Calibri"/>
          <w:color w:val="E36C0A"/>
          <w:sz w:val="21"/>
        </w:rPr>
        <w:t xml:space="preserve"> </w:t>
      </w:r>
      <w:r>
        <w:rPr>
          <w:rFonts w:ascii="Calibri" w:hAnsi="Calibri"/>
          <w:color w:val="E36C0A"/>
          <w:spacing w:val="15"/>
          <w:sz w:val="21"/>
        </w:rPr>
        <w:t xml:space="preserve"> </w:t>
      </w:r>
      <w:r>
        <w:rPr>
          <w:rFonts w:ascii="Calibri" w:hAnsi="Calibri"/>
          <w:i/>
          <w:color w:val="E36C0A"/>
          <w:spacing w:val="1"/>
          <w:w w:val="148"/>
        </w:rPr>
        <w:t>(</w:t>
      </w:r>
      <w:r>
        <w:rPr>
          <w:rFonts w:ascii="Calibri" w:hAnsi="Calibri"/>
          <w:i/>
          <w:color w:val="E36C0A"/>
          <w:spacing w:val="3"/>
          <w:w w:val="148"/>
        </w:rPr>
        <w:t>C</w:t>
      </w:r>
      <w:r>
        <w:rPr>
          <w:rFonts w:ascii="Calibri" w:hAnsi="Calibri"/>
          <w:i/>
          <w:color w:val="E36C0A"/>
          <w:spacing w:val="2"/>
          <w:w w:val="170"/>
        </w:rPr>
        <w:t>f</w:t>
      </w:r>
      <w:r>
        <w:rPr>
          <w:rFonts w:ascii="Calibri" w:hAnsi="Calibri"/>
          <w:i/>
          <w:color w:val="E36C0A"/>
          <w:w w:val="131"/>
        </w:rPr>
        <w:t>.</w:t>
      </w:r>
      <w:r>
        <w:rPr>
          <w:rFonts w:ascii="Calibri" w:hAnsi="Calibri"/>
          <w:i/>
          <w:color w:val="E36C0A"/>
        </w:rPr>
        <w:t xml:space="preserve"> </w:t>
      </w:r>
      <w:r>
        <w:rPr>
          <w:rFonts w:ascii="Calibri" w:hAnsi="Calibri"/>
          <w:i/>
          <w:color w:val="E36C0A"/>
          <w:spacing w:val="11"/>
        </w:rPr>
        <w:t xml:space="preserve"> </w:t>
      </w:r>
      <w:r>
        <w:rPr>
          <w:rFonts w:ascii="Calibri" w:hAnsi="Calibri"/>
          <w:i/>
          <w:color w:val="E36C0A"/>
          <w:spacing w:val="2"/>
          <w:w w:val="117"/>
        </w:rPr>
        <w:t>p</w:t>
      </w:r>
      <w:r>
        <w:rPr>
          <w:rFonts w:ascii="Calibri" w:hAnsi="Calibri"/>
          <w:i/>
          <w:color w:val="E36C0A"/>
          <w:spacing w:val="1"/>
          <w:w w:val="131"/>
        </w:rPr>
        <w:t>.</w:t>
      </w:r>
      <w:r>
        <w:rPr>
          <w:rFonts w:ascii="Calibri" w:hAnsi="Calibri"/>
          <w:i/>
          <w:color w:val="E36C0A"/>
          <w:spacing w:val="2"/>
          <w:w w:val="108"/>
        </w:rPr>
        <w:t>2</w:t>
      </w:r>
      <w:r>
        <w:rPr>
          <w:rFonts w:ascii="Calibri" w:hAnsi="Calibri"/>
          <w:i/>
          <w:color w:val="E36C0A"/>
          <w:spacing w:val="2"/>
          <w:w w:val="114"/>
        </w:rPr>
        <w:t>7</w:t>
      </w:r>
      <w:r>
        <w:rPr>
          <w:rFonts w:ascii="Calibri" w:hAnsi="Calibri"/>
          <w:i/>
          <w:color w:val="E36C0A"/>
          <w:w w:val="162"/>
        </w:rPr>
        <w:t>)</w:t>
      </w:r>
      <w:r>
        <w:rPr>
          <w:rFonts w:ascii="Calibri" w:hAnsi="Calibri"/>
          <w:i/>
          <w:color w:val="E36C0A"/>
        </w:rPr>
        <w:tab/>
      </w:r>
      <w:r>
        <w:rPr>
          <w:rFonts w:ascii="Calibri" w:hAnsi="Calibri"/>
          <w:color w:val="E36C0A"/>
          <w:spacing w:val="2"/>
          <w:w w:val="139"/>
          <w:sz w:val="21"/>
        </w:rPr>
        <w:t>n</w:t>
      </w:r>
      <w:r>
        <w:rPr>
          <w:rFonts w:ascii="Calibri" w:hAnsi="Calibri"/>
          <w:color w:val="E36C0A"/>
          <w:spacing w:val="-1"/>
          <w:w w:val="139"/>
          <w:sz w:val="21"/>
        </w:rPr>
        <w:t>°</w:t>
      </w:r>
      <w:r>
        <w:rPr>
          <w:rFonts w:ascii="Calibri" w:hAnsi="Calibri"/>
          <w:color w:val="E36C0A"/>
          <w:w w:val="226"/>
          <w:sz w:val="21"/>
          <w:u w:val="dotted" w:color="E36C0A"/>
        </w:rPr>
        <w:t xml:space="preserve"> </w:t>
      </w:r>
      <w:r>
        <w:rPr>
          <w:rFonts w:ascii="Calibri" w:hAnsi="Calibri"/>
          <w:color w:val="E36C0A"/>
          <w:sz w:val="21"/>
          <w:u w:val="dotted" w:color="E36C0A"/>
        </w:rPr>
        <w:tab/>
      </w:r>
    </w:p>
    <w:p w:rsidR="00365860" w:rsidRDefault="00B04FA1">
      <w:pPr>
        <w:pStyle w:val="Paragraphedeliste"/>
        <w:numPr>
          <w:ilvl w:val="0"/>
          <w:numId w:val="20"/>
        </w:numPr>
        <w:tabs>
          <w:tab w:val="left" w:pos="838"/>
          <w:tab w:val="left" w:pos="839"/>
        </w:tabs>
        <w:spacing w:before="155"/>
        <w:ind w:left="838"/>
        <w:rPr>
          <w:rFonts w:ascii="Calibri" w:hAnsi="Calibri"/>
          <w:sz w:val="21"/>
        </w:rPr>
      </w:pPr>
      <w:r>
        <w:rPr>
          <w:rFonts w:ascii="Calibri" w:hAnsi="Calibri"/>
          <w:color w:val="E36C0A"/>
          <w:w w:val="145"/>
          <w:sz w:val="21"/>
        </w:rPr>
        <w:t>Dialogue</w:t>
      </w:r>
      <w:r>
        <w:rPr>
          <w:rFonts w:ascii="Calibri" w:hAnsi="Calibri"/>
          <w:color w:val="E36C0A"/>
          <w:spacing w:val="43"/>
          <w:w w:val="145"/>
          <w:sz w:val="21"/>
        </w:rPr>
        <w:t xml:space="preserve"> </w:t>
      </w:r>
      <w:r>
        <w:rPr>
          <w:rFonts w:ascii="Calibri" w:hAnsi="Calibri"/>
          <w:color w:val="E36C0A"/>
          <w:w w:val="145"/>
          <w:sz w:val="21"/>
        </w:rPr>
        <w:t>initial</w:t>
      </w:r>
      <w:r>
        <w:rPr>
          <w:rFonts w:ascii="Calibri" w:hAnsi="Calibri"/>
          <w:color w:val="E36C0A"/>
          <w:spacing w:val="43"/>
          <w:w w:val="145"/>
          <w:sz w:val="21"/>
        </w:rPr>
        <w:t xml:space="preserve"> </w:t>
      </w:r>
      <w:r>
        <w:rPr>
          <w:rFonts w:ascii="Calibri" w:hAnsi="Calibri"/>
          <w:color w:val="E36C0A"/>
          <w:w w:val="145"/>
          <w:sz w:val="21"/>
        </w:rPr>
        <w:t>des</w:t>
      </w:r>
      <w:r>
        <w:rPr>
          <w:rFonts w:ascii="Calibri" w:hAnsi="Calibri"/>
          <w:color w:val="E36C0A"/>
          <w:spacing w:val="43"/>
          <w:w w:val="145"/>
          <w:sz w:val="21"/>
        </w:rPr>
        <w:t xml:space="preserve"> </w:t>
      </w:r>
      <w:r>
        <w:rPr>
          <w:rFonts w:ascii="Calibri" w:hAnsi="Calibri"/>
          <w:color w:val="E36C0A"/>
          <w:w w:val="145"/>
          <w:sz w:val="21"/>
        </w:rPr>
        <w:t>futurs</w:t>
      </w:r>
      <w:r>
        <w:rPr>
          <w:rFonts w:ascii="Calibri" w:hAnsi="Calibri"/>
          <w:color w:val="E36C0A"/>
          <w:spacing w:val="44"/>
          <w:w w:val="145"/>
          <w:sz w:val="21"/>
        </w:rPr>
        <w:t xml:space="preserve"> </w:t>
      </w:r>
      <w:r>
        <w:rPr>
          <w:rFonts w:ascii="Calibri" w:hAnsi="Calibri"/>
          <w:color w:val="E36C0A"/>
          <w:w w:val="145"/>
          <w:sz w:val="21"/>
        </w:rPr>
        <w:t>époux</w:t>
      </w:r>
      <w:r>
        <w:rPr>
          <w:rFonts w:ascii="Calibri" w:hAnsi="Calibri"/>
          <w:color w:val="E36C0A"/>
          <w:spacing w:val="44"/>
          <w:w w:val="145"/>
          <w:sz w:val="21"/>
        </w:rPr>
        <w:t xml:space="preserve"> </w:t>
      </w:r>
      <w:r>
        <w:rPr>
          <w:rFonts w:ascii="Calibri" w:hAnsi="Calibri"/>
          <w:color w:val="E36C0A"/>
          <w:w w:val="145"/>
          <w:sz w:val="21"/>
        </w:rPr>
        <w:t>(p.40)</w:t>
      </w:r>
    </w:p>
    <w:p w:rsidR="00365860" w:rsidRDefault="00B04FA1">
      <w:pPr>
        <w:pStyle w:val="Paragraphedeliste"/>
        <w:numPr>
          <w:ilvl w:val="0"/>
          <w:numId w:val="20"/>
        </w:numPr>
        <w:tabs>
          <w:tab w:val="left" w:pos="838"/>
          <w:tab w:val="left" w:pos="839"/>
          <w:tab w:val="left" w:pos="6084"/>
          <w:tab w:val="left" w:pos="10338"/>
        </w:tabs>
        <w:spacing w:before="166"/>
        <w:ind w:left="838"/>
        <w:rPr>
          <w:rFonts w:ascii="Calibri" w:hAnsi="Calibri"/>
          <w:sz w:val="21"/>
        </w:rPr>
      </w:pPr>
      <w:r>
        <w:rPr>
          <w:rFonts w:ascii="Calibri" w:hAnsi="Calibri"/>
          <w:color w:val="E36C0A"/>
          <w:w w:val="140"/>
          <w:sz w:val="21"/>
        </w:rPr>
        <w:t xml:space="preserve">Echange  des </w:t>
      </w:r>
      <w:r>
        <w:rPr>
          <w:rFonts w:ascii="Calibri" w:hAnsi="Calibri"/>
          <w:color w:val="E36C0A"/>
          <w:spacing w:val="45"/>
          <w:w w:val="140"/>
          <w:sz w:val="21"/>
        </w:rPr>
        <w:t xml:space="preserve"> </w:t>
      </w:r>
      <w:r>
        <w:rPr>
          <w:rFonts w:ascii="Calibri" w:hAnsi="Calibri"/>
          <w:color w:val="E36C0A"/>
          <w:w w:val="140"/>
          <w:sz w:val="21"/>
        </w:rPr>
        <w:t xml:space="preserve">consentements </w:t>
      </w:r>
      <w:r>
        <w:rPr>
          <w:rFonts w:ascii="Calibri" w:hAnsi="Calibri"/>
          <w:color w:val="E36C0A"/>
          <w:spacing w:val="22"/>
          <w:w w:val="140"/>
          <w:sz w:val="21"/>
        </w:rPr>
        <w:t xml:space="preserve"> </w:t>
      </w:r>
      <w:r>
        <w:rPr>
          <w:rFonts w:ascii="Calibri" w:hAnsi="Calibri"/>
          <w:color w:val="E36C0A"/>
          <w:w w:val="140"/>
          <w:sz w:val="21"/>
        </w:rPr>
        <w:t>(pp.40-41)</w:t>
      </w:r>
      <w:r>
        <w:rPr>
          <w:rFonts w:ascii="Calibri" w:hAnsi="Calibri"/>
          <w:color w:val="E36C0A"/>
          <w:w w:val="140"/>
          <w:sz w:val="21"/>
        </w:rPr>
        <w:tab/>
        <w:t>n°</w:t>
      </w:r>
      <w:r>
        <w:rPr>
          <w:rFonts w:ascii="Calibri" w:hAnsi="Calibri"/>
          <w:color w:val="E36C0A"/>
          <w:w w:val="226"/>
          <w:sz w:val="21"/>
          <w:u w:val="dotted" w:color="E36C0A"/>
        </w:rPr>
        <w:t xml:space="preserve"> </w:t>
      </w:r>
      <w:r>
        <w:rPr>
          <w:rFonts w:ascii="Calibri" w:hAnsi="Calibri"/>
          <w:color w:val="E36C0A"/>
          <w:sz w:val="21"/>
          <w:u w:val="dotted" w:color="E36C0A"/>
        </w:rPr>
        <w:tab/>
      </w:r>
    </w:p>
    <w:p w:rsidR="00365860" w:rsidRDefault="00B04FA1">
      <w:pPr>
        <w:pStyle w:val="Paragraphedeliste"/>
        <w:numPr>
          <w:ilvl w:val="0"/>
          <w:numId w:val="20"/>
        </w:numPr>
        <w:tabs>
          <w:tab w:val="left" w:pos="838"/>
          <w:tab w:val="left" w:pos="839"/>
          <w:tab w:val="left" w:pos="6084"/>
          <w:tab w:val="left" w:pos="10338"/>
        </w:tabs>
        <w:spacing w:before="156"/>
        <w:ind w:left="838" w:hanging="361"/>
        <w:rPr>
          <w:rFonts w:ascii="Calibri" w:hAnsi="Calibri"/>
          <w:sz w:val="21"/>
        </w:rPr>
      </w:pPr>
      <w:r>
        <w:rPr>
          <w:rFonts w:ascii="Calibri" w:hAnsi="Calibri"/>
          <w:color w:val="E36C0A"/>
          <w:w w:val="145"/>
          <w:sz w:val="21"/>
        </w:rPr>
        <w:t>Acclamation</w:t>
      </w:r>
      <w:r>
        <w:rPr>
          <w:rFonts w:ascii="Calibri" w:hAnsi="Calibri"/>
          <w:color w:val="E36C0A"/>
          <w:spacing w:val="34"/>
          <w:w w:val="145"/>
          <w:sz w:val="21"/>
        </w:rPr>
        <w:t xml:space="preserve"> </w:t>
      </w:r>
      <w:r>
        <w:rPr>
          <w:rFonts w:ascii="Calibri" w:hAnsi="Calibri"/>
          <w:i/>
          <w:color w:val="E36C0A"/>
          <w:w w:val="145"/>
        </w:rPr>
        <w:t>(Cf.</w:t>
      </w:r>
      <w:r>
        <w:rPr>
          <w:rFonts w:ascii="Calibri" w:hAnsi="Calibri"/>
          <w:i/>
          <w:color w:val="E36C0A"/>
          <w:spacing w:val="29"/>
          <w:w w:val="145"/>
        </w:rPr>
        <w:t xml:space="preserve"> </w:t>
      </w:r>
      <w:r>
        <w:rPr>
          <w:rFonts w:ascii="Calibri" w:hAnsi="Calibri"/>
          <w:i/>
          <w:color w:val="E36C0A"/>
          <w:w w:val="145"/>
        </w:rPr>
        <w:t>p.21-23)</w:t>
      </w:r>
      <w:r>
        <w:rPr>
          <w:rFonts w:ascii="Calibri" w:hAnsi="Calibri"/>
          <w:i/>
          <w:color w:val="E36C0A"/>
          <w:w w:val="145"/>
        </w:rPr>
        <w:tab/>
      </w:r>
      <w:r>
        <w:rPr>
          <w:rFonts w:ascii="Calibri" w:hAnsi="Calibri"/>
          <w:color w:val="E36C0A"/>
          <w:w w:val="145"/>
          <w:sz w:val="21"/>
        </w:rPr>
        <w:t>n°</w:t>
      </w:r>
      <w:r>
        <w:rPr>
          <w:rFonts w:ascii="Calibri" w:hAnsi="Calibri"/>
          <w:color w:val="E36C0A"/>
          <w:w w:val="226"/>
          <w:sz w:val="21"/>
          <w:u w:val="dotted" w:color="E36C0A"/>
        </w:rPr>
        <w:t xml:space="preserve"> </w:t>
      </w:r>
      <w:r>
        <w:rPr>
          <w:rFonts w:ascii="Calibri" w:hAnsi="Calibri"/>
          <w:color w:val="E36C0A"/>
          <w:sz w:val="21"/>
          <w:u w:val="dotted" w:color="E36C0A"/>
        </w:rPr>
        <w:tab/>
      </w:r>
    </w:p>
    <w:p w:rsidR="00365860" w:rsidRDefault="00B04FA1">
      <w:pPr>
        <w:pStyle w:val="Paragraphedeliste"/>
        <w:numPr>
          <w:ilvl w:val="0"/>
          <w:numId w:val="20"/>
        </w:numPr>
        <w:tabs>
          <w:tab w:val="left" w:pos="838"/>
          <w:tab w:val="left" w:pos="839"/>
        </w:tabs>
        <w:spacing w:before="164"/>
        <w:ind w:left="838"/>
        <w:rPr>
          <w:rFonts w:ascii="Calibri" w:hAnsi="Calibri"/>
          <w:sz w:val="21"/>
        </w:rPr>
      </w:pPr>
      <w:r>
        <w:rPr>
          <w:rFonts w:ascii="Calibri" w:hAnsi="Calibri"/>
          <w:color w:val="E36C0A"/>
          <w:w w:val="145"/>
          <w:sz w:val="21"/>
        </w:rPr>
        <w:t>Bénédiction et échange des alliances</w:t>
      </w:r>
      <w:r>
        <w:rPr>
          <w:rFonts w:ascii="Calibri" w:hAnsi="Calibri"/>
          <w:color w:val="E36C0A"/>
          <w:spacing w:val="10"/>
          <w:w w:val="145"/>
          <w:sz w:val="21"/>
        </w:rPr>
        <w:t xml:space="preserve"> </w:t>
      </w:r>
      <w:r>
        <w:rPr>
          <w:rFonts w:ascii="Calibri" w:hAnsi="Calibri"/>
          <w:color w:val="E36C0A"/>
          <w:w w:val="145"/>
          <w:sz w:val="21"/>
        </w:rPr>
        <w:t>(p.42)</w:t>
      </w:r>
    </w:p>
    <w:p w:rsidR="00365860" w:rsidRDefault="00B04FA1">
      <w:pPr>
        <w:pStyle w:val="Paragraphedeliste"/>
        <w:numPr>
          <w:ilvl w:val="0"/>
          <w:numId w:val="20"/>
        </w:numPr>
        <w:tabs>
          <w:tab w:val="left" w:pos="838"/>
          <w:tab w:val="left" w:pos="839"/>
        </w:tabs>
        <w:spacing w:before="161"/>
        <w:ind w:left="838"/>
        <w:rPr>
          <w:rFonts w:ascii="Calibri" w:hAnsi="Calibri"/>
          <w:sz w:val="21"/>
        </w:rPr>
      </w:pPr>
      <w:r>
        <w:rPr>
          <w:rFonts w:ascii="Calibri" w:hAnsi="Calibri"/>
          <w:color w:val="E36C0A"/>
          <w:w w:val="150"/>
          <w:sz w:val="21"/>
        </w:rPr>
        <w:t>Bénédiction nuptiale</w:t>
      </w:r>
      <w:r>
        <w:rPr>
          <w:rFonts w:ascii="Calibri" w:hAnsi="Calibri"/>
          <w:color w:val="E36C0A"/>
          <w:spacing w:val="7"/>
          <w:w w:val="150"/>
          <w:sz w:val="21"/>
        </w:rPr>
        <w:t xml:space="preserve"> </w:t>
      </w:r>
      <w:r>
        <w:rPr>
          <w:rFonts w:ascii="Calibri" w:hAnsi="Calibri"/>
          <w:color w:val="E36C0A"/>
          <w:w w:val="150"/>
          <w:sz w:val="21"/>
        </w:rPr>
        <w:t>(p.42)</w:t>
      </w:r>
    </w:p>
    <w:p w:rsidR="00365860" w:rsidRDefault="00365860">
      <w:pPr>
        <w:pStyle w:val="Corpsdetexte"/>
        <w:spacing w:before="3"/>
        <w:rPr>
          <w:rFonts w:ascii="Calibri"/>
          <w:sz w:val="37"/>
        </w:rPr>
      </w:pPr>
    </w:p>
    <w:p w:rsidR="00365860" w:rsidRDefault="00B04FA1">
      <w:pPr>
        <w:ind w:left="412"/>
        <w:rPr>
          <w:b/>
          <w:sz w:val="28"/>
        </w:rPr>
      </w:pPr>
      <w:r>
        <w:rPr>
          <w:b/>
          <w:color w:val="1F497D"/>
          <w:w w:val="105"/>
          <w:sz w:val="28"/>
        </w:rPr>
        <w:t>A</w:t>
      </w:r>
      <w:r>
        <w:rPr>
          <w:b/>
          <w:color w:val="1F497D"/>
          <w:w w:val="105"/>
          <w:sz w:val="21"/>
        </w:rPr>
        <w:t>CTION DE GRACE ET SUPPLICATION</w:t>
      </w:r>
      <w:r>
        <w:rPr>
          <w:b/>
          <w:color w:val="1F497D"/>
          <w:w w:val="105"/>
          <w:sz w:val="28"/>
        </w:rPr>
        <w:t>:</w:t>
      </w:r>
    </w:p>
    <w:p w:rsidR="00365860" w:rsidRDefault="00B04FA1">
      <w:pPr>
        <w:pStyle w:val="Paragraphedeliste"/>
        <w:numPr>
          <w:ilvl w:val="0"/>
          <w:numId w:val="20"/>
        </w:numPr>
        <w:tabs>
          <w:tab w:val="left" w:pos="769"/>
          <w:tab w:val="left" w:pos="770"/>
        </w:tabs>
        <w:spacing w:before="258"/>
        <w:ind w:left="769"/>
        <w:rPr>
          <w:rFonts w:ascii="Calibri" w:hAnsi="Calibri"/>
          <w:sz w:val="21"/>
        </w:rPr>
      </w:pPr>
      <w:r>
        <w:rPr>
          <w:rFonts w:ascii="Calibri" w:hAnsi="Calibri"/>
          <w:color w:val="E36C0A"/>
          <w:w w:val="140"/>
          <w:sz w:val="21"/>
        </w:rPr>
        <w:t>Prière</w:t>
      </w:r>
      <w:r>
        <w:rPr>
          <w:rFonts w:ascii="Calibri" w:hAnsi="Calibri"/>
          <w:color w:val="E36C0A"/>
          <w:spacing w:val="44"/>
          <w:w w:val="140"/>
          <w:sz w:val="21"/>
        </w:rPr>
        <w:t xml:space="preserve"> </w:t>
      </w:r>
      <w:r>
        <w:rPr>
          <w:rFonts w:ascii="Calibri" w:hAnsi="Calibri"/>
          <w:color w:val="E36C0A"/>
          <w:w w:val="140"/>
          <w:sz w:val="21"/>
        </w:rPr>
        <w:t>des</w:t>
      </w:r>
      <w:r>
        <w:rPr>
          <w:rFonts w:ascii="Calibri" w:hAnsi="Calibri"/>
          <w:color w:val="E36C0A"/>
          <w:spacing w:val="44"/>
          <w:w w:val="140"/>
          <w:sz w:val="21"/>
        </w:rPr>
        <w:t xml:space="preserve"> </w:t>
      </w:r>
      <w:r>
        <w:rPr>
          <w:rFonts w:ascii="Calibri" w:hAnsi="Calibri"/>
          <w:color w:val="E36C0A"/>
          <w:w w:val="140"/>
          <w:sz w:val="21"/>
        </w:rPr>
        <w:t>époux</w:t>
      </w:r>
      <w:r>
        <w:rPr>
          <w:rFonts w:ascii="Calibri" w:hAnsi="Calibri"/>
          <w:color w:val="E36C0A"/>
          <w:spacing w:val="44"/>
          <w:w w:val="140"/>
          <w:sz w:val="21"/>
        </w:rPr>
        <w:t xml:space="preserve"> </w:t>
      </w:r>
      <w:r>
        <w:rPr>
          <w:rFonts w:ascii="Calibri" w:hAnsi="Calibri"/>
          <w:color w:val="E36C0A"/>
          <w:w w:val="140"/>
          <w:sz w:val="21"/>
        </w:rPr>
        <w:t>à</w:t>
      </w:r>
      <w:r>
        <w:rPr>
          <w:rFonts w:ascii="Calibri" w:hAnsi="Calibri"/>
          <w:color w:val="E36C0A"/>
          <w:spacing w:val="43"/>
          <w:w w:val="140"/>
          <w:sz w:val="21"/>
        </w:rPr>
        <w:t xml:space="preserve"> </w:t>
      </w:r>
      <w:r>
        <w:rPr>
          <w:rFonts w:ascii="Calibri" w:hAnsi="Calibri"/>
          <w:color w:val="E36C0A"/>
          <w:w w:val="140"/>
          <w:sz w:val="21"/>
        </w:rPr>
        <w:t>composer</w:t>
      </w:r>
      <w:r>
        <w:rPr>
          <w:rFonts w:ascii="Calibri" w:hAnsi="Calibri"/>
          <w:color w:val="E36C0A"/>
          <w:spacing w:val="44"/>
          <w:w w:val="140"/>
          <w:sz w:val="21"/>
        </w:rPr>
        <w:t xml:space="preserve"> </w:t>
      </w:r>
      <w:r>
        <w:rPr>
          <w:rFonts w:ascii="Calibri" w:hAnsi="Calibri"/>
          <w:color w:val="E36C0A"/>
          <w:w w:val="140"/>
          <w:sz w:val="21"/>
        </w:rPr>
        <w:t>vous</w:t>
      </w:r>
      <w:r>
        <w:rPr>
          <w:rFonts w:ascii="Calibri" w:hAnsi="Calibri"/>
          <w:color w:val="E36C0A"/>
          <w:spacing w:val="44"/>
          <w:w w:val="140"/>
          <w:sz w:val="21"/>
        </w:rPr>
        <w:t xml:space="preserve"> </w:t>
      </w:r>
      <w:r>
        <w:rPr>
          <w:rFonts w:ascii="Calibri" w:hAnsi="Calibri"/>
          <w:color w:val="E36C0A"/>
          <w:spacing w:val="2"/>
          <w:w w:val="140"/>
          <w:sz w:val="21"/>
        </w:rPr>
        <w:t>même</w:t>
      </w:r>
      <w:r>
        <w:rPr>
          <w:rFonts w:ascii="Calibri" w:hAnsi="Calibri"/>
          <w:color w:val="E36C0A"/>
          <w:spacing w:val="23"/>
          <w:w w:val="140"/>
          <w:sz w:val="21"/>
        </w:rPr>
        <w:t xml:space="preserve"> </w:t>
      </w:r>
      <w:r>
        <w:rPr>
          <w:rFonts w:ascii="Calibri" w:hAnsi="Calibri"/>
          <w:color w:val="E36C0A"/>
          <w:w w:val="140"/>
          <w:sz w:val="21"/>
        </w:rPr>
        <w:t>(des</w:t>
      </w:r>
      <w:r>
        <w:rPr>
          <w:rFonts w:ascii="Calibri" w:hAnsi="Calibri"/>
          <w:color w:val="E36C0A"/>
          <w:spacing w:val="44"/>
          <w:w w:val="140"/>
          <w:sz w:val="21"/>
        </w:rPr>
        <w:t xml:space="preserve"> </w:t>
      </w:r>
      <w:r>
        <w:rPr>
          <w:rFonts w:ascii="Calibri" w:hAnsi="Calibri"/>
          <w:color w:val="E36C0A"/>
          <w:w w:val="140"/>
          <w:sz w:val="21"/>
        </w:rPr>
        <w:t>exemples</w:t>
      </w:r>
      <w:r>
        <w:rPr>
          <w:rFonts w:ascii="Calibri" w:hAnsi="Calibri"/>
          <w:color w:val="E36C0A"/>
          <w:spacing w:val="44"/>
          <w:w w:val="140"/>
          <w:sz w:val="21"/>
        </w:rPr>
        <w:t xml:space="preserve"> </w:t>
      </w:r>
      <w:r>
        <w:rPr>
          <w:rFonts w:ascii="Calibri" w:hAnsi="Calibri"/>
          <w:color w:val="E36C0A"/>
          <w:w w:val="140"/>
          <w:sz w:val="21"/>
        </w:rPr>
        <w:t>se</w:t>
      </w:r>
      <w:r>
        <w:rPr>
          <w:rFonts w:ascii="Calibri" w:hAnsi="Calibri"/>
          <w:color w:val="E36C0A"/>
          <w:spacing w:val="43"/>
          <w:w w:val="140"/>
          <w:sz w:val="21"/>
        </w:rPr>
        <w:t xml:space="preserve"> </w:t>
      </w:r>
      <w:r>
        <w:rPr>
          <w:rFonts w:ascii="Calibri" w:hAnsi="Calibri"/>
          <w:color w:val="E36C0A"/>
          <w:w w:val="140"/>
          <w:sz w:val="21"/>
        </w:rPr>
        <w:t>trouvent</w:t>
      </w:r>
      <w:r>
        <w:rPr>
          <w:rFonts w:ascii="Calibri" w:hAnsi="Calibri"/>
          <w:color w:val="E36C0A"/>
          <w:spacing w:val="44"/>
          <w:w w:val="140"/>
          <w:sz w:val="21"/>
        </w:rPr>
        <w:t xml:space="preserve"> </w:t>
      </w:r>
      <w:r>
        <w:rPr>
          <w:rFonts w:ascii="Calibri" w:hAnsi="Calibri"/>
          <w:color w:val="E36C0A"/>
          <w:w w:val="140"/>
          <w:sz w:val="21"/>
        </w:rPr>
        <w:t>p.43)</w:t>
      </w:r>
    </w:p>
    <w:p w:rsidR="00365860" w:rsidRDefault="00B04FA1">
      <w:pPr>
        <w:pStyle w:val="Paragraphedeliste"/>
        <w:numPr>
          <w:ilvl w:val="0"/>
          <w:numId w:val="20"/>
        </w:numPr>
        <w:tabs>
          <w:tab w:val="left" w:pos="769"/>
          <w:tab w:val="left" w:pos="770"/>
        </w:tabs>
        <w:spacing w:before="166"/>
        <w:ind w:left="769"/>
        <w:rPr>
          <w:rFonts w:ascii="Calibri" w:hAnsi="Calibri"/>
          <w:sz w:val="21"/>
        </w:rPr>
      </w:pPr>
      <w:r>
        <w:rPr>
          <w:rFonts w:ascii="Calibri" w:hAnsi="Calibri"/>
          <w:color w:val="E36C0A"/>
          <w:w w:val="145"/>
          <w:sz w:val="21"/>
        </w:rPr>
        <w:t>Notre</w:t>
      </w:r>
      <w:r>
        <w:rPr>
          <w:rFonts w:ascii="Calibri" w:hAnsi="Calibri"/>
          <w:color w:val="E36C0A"/>
          <w:spacing w:val="42"/>
          <w:w w:val="145"/>
          <w:sz w:val="21"/>
        </w:rPr>
        <w:t xml:space="preserve"> </w:t>
      </w:r>
      <w:r>
        <w:rPr>
          <w:rFonts w:ascii="Calibri" w:hAnsi="Calibri"/>
          <w:color w:val="E36C0A"/>
          <w:w w:val="145"/>
          <w:sz w:val="21"/>
        </w:rPr>
        <w:t>Père</w:t>
      </w:r>
      <w:r>
        <w:rPr>
          <w:rFonts w:ascii="Calibri" w:hAnsi="Calibri"/>
          <w:color w:val="E36C0A"/>
          <w:spacing w:val="41"/>
          <w:w w:val="145"/>
          <w:sz w:val="21"/>
        </w:rPr>
        <w:t xml:space="preserve"> </w:t>
      </w:r>
      <w:r>
        <w:rPr>
          <w:rFonts w:ascii="Calibri" w:hAnsi="Calibri"/>
          <w:color w:val="E36C0A"/>
          <w:w w:val="145"/>
          <w:sz w:val="21"/>
        </w:rPr>
        <w:t>(texte</w:t>
      </w:r>
      <w:r>
        <w:rPr>
          <w:rFonts w:ascii="Calibri" w:hAnsi="Calibri"/>
          <w:color w:val="E36C0A"/>
          <w:spacing w:val="42"/>
          <w:w w:val="145"/>
          <w:sz w:val="21"/>
        </w:rPr>
        <w:t xml:space="preserve"> </w:t>
      </w:r>
      <w:r>
        <w:rPr>
          <w:rFonts w:ascii="Calibri" w:hAnsi="Calibri"/>
          <w:color w:val="E36C0A"/>
          <w:w w:val="145"/>
          <w:sz w:val="21"/>
        </w:rPr>
        <w:t>p.</w:t>
      </w:r>
      <w:r>
        <w:rPr>
          <w:rFonts w:ascii="Calibri" w:hAnsi="Calibri"/>
          <w:color w:val="E36C0A"/>
          <w:spacing w:val="41"/>
          <w:w w:val="145"/>
          <w:sz w:val="21"/>
        </w:rPr>
        <w:t xml:space="preserve"> </w:t>
      </w:r>
      <w:r>
        <w:rPr>
          <w:rFonts w:ascii="Calibri" w:hAnsi="Calibri"/>
          <w:color w:val="E36C0A"/>
          <w:w w:val="160"/>
          <w:sz w:val="21"/>
        </w:rPr>
        <w:t>44)</w:t>
      </w:r>
    </w:p>
    <w:p w:rsidR="00365860" w:rsidRDefault="00B04FA1">
      <w:pPr>
        <w:pStyle w:val="Paragraphedeliste"/>
        <w:numPr>
          <w:ilvl w:val="0"/>
          <w:numId w:val="20"/>
        </w:numPr>
        <w:tabs>
          <w:tab w:val="left" w:pos="769"/>
          <w:tab w:val="left" w:pos="770"/>
        </w:tabs>
        <w:spacing w:before="161"/>
        <w:ind w:left="769"/>
        <w:rPr>
          <w:rFonts w:ascii="Calibri" w:hAnsi="Calibri"/>
          <w:sz w:val="21"/>
        </w:rPr>
      </w:pPr>
      <w:r>
        <w:rPr>
          <w:rFonts w:ascii="Calibri" w:hAnsi="Calibri"/>
          <w:color w:val="E36C0A"/>
          <w:spacing w:val="2"/>
          <w:w w:val="135"/>
          <w:sz w:val="21"/>
        </w:rPr>
        <w:t>Bén</w:t>
      </w:r>
      <w:r>
        <w:rPr>
          <w:rFonts w:ascii="Calibri" w:hAnsi="Calibri"/>
          <w:color w:val="E36C0A"/>
          <w:spacing w:val="2"/>
          <w:w w:val="145"/>
          <w:sz w:val="21"/>
        </w:rPr>
        <w:t>é</w:t>
      </w:r>
      <w:r>
        <w:rPr>
          <w:rFonts w:ascii="Calibri" w:hAnsi="Calibri"/>
          <w:color w:val="E36C0A"/>
          <w:spacing w:val="3"/>
          <w:w w:val="145"/>
          <w:sz w:val="21"/>
        </w:rPr>
        <w:t>d</w:t>
      </w:r>
      <w:r>
        <w:rPr>
          <w:rFonts w:ascii="Calibri" w:hAnsi="Calibri"/>
          <w:color w:val="E36C0A"/>
          <w:spacing w:val="1"/>
          <w:w w:val="176"/>
          <w:sz w:val="21"/>
        </w:rPr>
        <w:t>i</w:t>
      </w:r>
      <w:r>
        <w:rPr>
          <w:rFonts w:ascii="Calibri" w:hAnsi="Calibri"/>
          <w:color w:val="E36C0A"/>
          <w:spacing w:val="2"/>
          <w:w w:val="152"/>
          <w:sz w:val="21"/>
        </w:rPr>
        <w:t>c</w:t>
      </w:r>
      <w:r>
        <w:rPr>
          <w:rFonts w:ascii="Calibri" w:hAnsi="Calibri"/>
          <w:color w:val="E36C0A"/>
          <w:spacing w:val="1"/>
          <w:w w:val="140"/>
          <w:sz w:val="21"/>
        </w:rPr>
        <w:t>t</w:t>
      </w:r>
      <w:r>
        <w:rPr>
          <w:rFonts w:ascii="Calibri" w:hAnsi="Calibri"/>
          <w:color w:val="E36C0A"/>
          <w:spacing w:val="1"/>
          <w:w w:val="176"/>
          <w:sz w:val="21"/>
        </w:rPr>
        <w:t>i</w:t>
      </w:r>
      <w:r>
        <w:rPr>
          <w:rFonts w:ascii="Calibri" w:hAnsi="Calibri"/>
          <w:color w:val="E36C0A"/>
          <w:spacing w:val="2"/>
          <w:w w:val="140"/>
          <w:sz w:val="21"/>
        </w:rPr>
        <w:t>o</w:t>
      </w:r>
      <w:r>
        <w:rPr>
          <w:rFonts w:ascii="Calibri" w:hAnsi="Calibri"/>
          <w:color w:val="E36C0A"/>
          <w:w w:val="143"/>
          <w:sz w:val="21"/>
        </w:rPr>
        <w:t>n</w:t>
      </w:r>
      <w:r>
        <w:rPr>
          <w:rFonts w:ascii="Calibri" w:hAnsi="Calibri"/>
          <w:color w:val="E36C0A"/>
          <w:sz w:val="21"/>
        </w:rPr>
        <w:t xml:space="preserve"> </w:t>
      </w:r>
      <w:r>
        <w:rPr>
          <w:rFonts w:ascii="Calibri" w:hAnsi="Calibri"/>
          <w:color w:val="E36C0A"/>
          <w:spacing w:val="17"/>
          <w:sz w:val="21"/>
        </w:rPr>
        <w:t xml:space="preserve"> </w:t>
      </w:r>
      <w:r>
        <w:rPr>
          <w:rFonts w:ascii="Calibri" w:hAnsi="Calibri"/>
          <w:color w:val="E36C0A"/>
          <w:spacing w:val="3"/>
          <w:w w:val="152"/>
          <w:sz w:val="21"/>
        </w:rPr>
        <w:t>d</w:t>
      </w:r>
      <w:r>
        <w:rPr>
          <w:rFonts w:ascii="Calibri" w:hAnsi="Calibri"/>
          <w:color w:val="E36C0A"/>
          <w:w w:val="128"/>
          <w:sz w:val="21"/>
        </w:rPr>
        <w:t>e</w:t>
      </w:r>
      <w:r>
        <w:rPr>
          <w:rFonts w:ascii="Calibri" w:hAnsi="Calibri"/>
          <w:color w:val="E36C0A"/>
          <w:sz w:val="21"/>
        </w:rPr>
        <w:t xml:space="preserve"> </w:t>
      </w:r>
      <w:r>
        <w:rPr>
          <w:rFonts w:ascii="Calibri" w:hAnsi="Calibri"/>
          <w:color w:val="E36C0A"/>
          <w:spacing w:val="17"/>
          <w:sz w:val="21"/>
        </w:rPr>
        <w:t xml:space="preserve"> </w:t>
      </w:r>
      <w:r>
        <w:rPr>
          <w:rFonts w:ascii="Calibri" w:hAnsi="Calibri"/>
          <w:color w:val="E36C0A"/>
          <w:spacing w:val="1"/>
          <w:w w:val="210"/>
          <w:sz w:val="21"/>
        </w:rPr>
        <w:t>l</w:t>
      </w:r>
      <w:r>
        <w:rPr>
          <w:rFonts w:ascii="Calibri" w:hAnsi="Calibri"/>
          <w:color w:val="E36C0A"/>
          <w:w w:val="97"/>
          <w:sz w:val="21"/>
        </w:rPr>
        <w:t>'</w:t>
      </w:r>
      <w:r>
        <w:rPr>
          <w:rFonts w:ascii="Calibri" w:hAnsi="Calibri"/>
          <w:color w:val="E36C0A"/>
          <w:spacing w:val="2"/>
          <w:w w:val="148"/>
          <w:sz w:val="21"/>
        </w:rPr>
        <w:t>a</w:t>
      </w:r>
      <w:r>
        <w:rPr>
          <w:rFonts w:ascii="Calibri" w:hAnsi="Calibri"/>
          <w:color w:val="E36C0A"/>
          <w:spacing w:val="1"/>
          <w:w w:val="132"/>
          <w:sz w:val="21"/>
        </w:rPr>
        <w:t>ss</w:t>
      </w:r>
      <w:r>
        <w:rPr>
          <w:rFonts w:ascii="Calibri" w:hAnsi="Calibri"/>
          <w:color w:val="E36C0A"/>
          <w:spacing w:val="2"/>
          <w:w w:val="128"/>
          <w:sz w:val="21"/>
        </w:rPr>
        <w:t>e</w:t>
      </w:r>
      <w:r>
        <w:rPr>
          <w:rFonts w:ascii="Calibri" w:hAnsi="Calibri"/>
          <w:color w:val="E36C0A"/>
          <w:spacing w:val="4"/>
          <w:w w:val="130"/>
          <w:sz w:val="21"/>
        </w:rPr>
        <w:t>m</w:t>
      </w:r>
      <w:r>
        <w:rPr>
          <w:rFonts w:ascii="Calibri" w:hAnsi="Calibri"/>
          <w:color w:val="E36C0A"/>
          <w:spacing w:val="2"/>
          <w:w w:val="113"/>
          <w:sz w:val="21"/>
        </w:rPr>
        <w:t>b</w:t>
      </w:r>
      <w:r>
        <w:rPr>
          <w:rFonts w:ascii="Calibri" w:hAnsi="Calibri"/>
          <w:color w:val="E36C0A"/>
          <w:spacing w:val="1"/>
          <w:w w:val="210"/>
          <w:sz w:val="21"/>
        </w:rPr>
        <w:t>l</w:t>
      </w:r>
      <w:r>
        <w:rPr>
          <w:rFonts w:ascii="Calibri" w:hAnsi="Calibri"/>
          <w:color w:val="E36C0A"/>
          <w:spacing w:val="2"/>
          <w:w w:val="132"/>
          <w:sz w:val="21"/>
        </w:rPr>
        <w:t>ée</w:t>
      </w:r>
    </w:p>
    <w:p w:rsidR="00365860" w:rsidRDefault="00365860">
      <w:pPr>
        <w:pStyle w:val="Corpsdetexte"/>
        <w:spacing w:before="3"/>
        <w:rPr>
          <w:rFonts w:ascii="Calibri"/>
          <w:sz w:val="37"/>
        </w:rPr>
      </w:pPr>
    </w:p>
    <w:p w:rsidR="00365860" w:rsidRDefault="00B04FA1">
      <w:pPr>
        <w:spacing w:before="1"/>
        <w:ind w:left="412"/>
        <w:rPr>
          <w:b/>
          <w:sz w:val="28"/>
        </w:rPr>
      </w:pPr>
      <w:r>
        <w:rPr>
          <w:b/>
          <w:color w:val="1F497D"/>
          <w:w w:val="105"/>
          <w:sz w:val="28"/>
        </w:rPr>
        <w:t>C</w:t>
      </w:r>
      <w:r>
        <w:rPr>
          <w:b/>
          <w:color w:val="1F497D"/>
          <w:w w:val="105"/>
          <w:sz w:val="21"/>
        </w:rPr>
        <w:t>LOTURE DE LA CELEBRATION</w:t>
      </w:r>
      <w:r>
        <w:rPr>
          <w:b/>
          <w:color w:val="1F497D"/>
          <w:w w:val="105"/>
          <w:sz w:val="28"/>
        </w:rPr>
        <w:t>:</w:t>
      </w:r>
    </w:p>
    <w:p w:rsidR="00365860" w:rsidRDefault="00B04FA1">
      <w:pPr>
        <w:pStyle w:val="Paragraphedeliste"/>
        <w:numPr>
          <w:ilvl w:val="0"/>
          <w:numId w:val="20"/>
        </w:numPr>
        <w:tabs>
          <w:tab w:val="left" w:pos="769"/>
          <w:tab w:val="left" w:pos="770"/>
          <w:tab w:val="left" w:pos="10334"/>
        </w:tabs>
        <w:spacing w:before="258"/>
        <w:ind w:left="769"/>
        <w:rPr>
          <w:rFonts w:ascii="Calibri" w:hAnsi="Calibri"/>
          <w:sz w:val="21"/>
        </w:rPr>
      </w:pPr>
      <w:r>
        <w:rPr>
          <w:rFonts w:ascii="Calibri" w:hAnsi="Calibri"/>
          <w:color w:val="E36C0A"/>
          <w:w w:val="140"/>
          <w:sz w:val="21"/>
        </w:rPr>
        <w:t>Signature  des  registres;  musique  ou</w:t>
      </w:r>
      <w:r>
        <w:rPr>
          <w:rFonts w:ascii="Calibri" w:hAnsi="Calibri"/>
          <w:color w:val="E36C0A"/>
          <w:spacing w:val="-7"/>
          <w:w w:val="140"/>
          <w:sz w:val="21"/>
        </w:rPr>
        <w:t xml:space="preserve"> </w:t>
      </w:r>
      <w:r>
        <w:rPr>
          <w:rFonts w:ascii="Calibri" w:hAnsi="Calibri"/>
          <w:color w:val="E36C0A"/>
          <w:w w:val="140"/>
          <w:sz w:val="21"/>
        </w:rPr>
        <w:t>cantique:</w:t>
      </w:r>
      <w:r>
        <w:rPr>
          <w:rFonts w:ascii="Calibri" w:hAnsi="Calibri"/>
          <w:color w:val="E36C0A"/>
          <w:w w:val="226"/>
          <w:sz w:val="21"/>
          <w:u w:val="dotted" w:color="E36C0A"/>
        </w:rPr>
        <w:t xml:space="preserve"> </w:t>
      </w:r>
      <w:r>
        <w:rPr>
          <w:rFonts w:ascii="Calibri" w:hAnsi="Calibri"/>
          <w:color w:val="E36C0A"/>
          <w:sz w:val="21"/>
          <w:u w:val="dotted" w:color="E36C0A"/>
        </w:rPr>
        <w:tab/>
      </w:r>
    </w:p>
    <w:p w:rsidR="00365860" w:rsidRDefault="00B04FA1">
      <w:pPr>
        <w:pStyle w:val="Paragraphedeliste"/>
        <w:numPr>
          <w:ilvl w:val="0"/>
          <w:numId w:val="20"/>
        </w:numPr>
        <w:tabs>
          <w:tab w:val="left" w:pos="769"/>
          <w:tab w:val="left" w:pos="770"/>
          <w:tab w:val="left" w:pos="10295"/>
        </w:tabs>
        <w:spacing w:before="166"/>
        <w:ind w:left="769"/>
        <w:rPr>
          <w:rFonts w:ascii="Calibri" w:hAnsi="Calibri"/>
          <w:sz w:val="21"/>
        </w:rPr>
      </w:pPr>
      <w:r>
        <w:rPr>
          <w:rFonts w:ascii="Calibri" w:hAnsi="Calibri"/>
          <w:color w:val="E36C0A"/>
          <w:w w:val="145"/>
          <w:sz w:val="21"/>
        </w:rPr>
        <w:t>Quête effectuée par</w:t>
      </w:r>
      <w:r>
        <w:rPr>
          <w:rFonts w:ascii="Calibri" w:hAnsi="Calibri"/>
          <w:color w:val="E36C0A"/>
          <w:spacing w:val="61"/>
          <w:w w:val="145"/>
          <w:sz w:val="21"/>
        </w:rPr>
        <w:t xml:space="preserve"> </w:t>
      </w:r>
      <w:r>
        <w:rPr>
          <w:rFonts w:ascii="Calibri" w:hAnsi="Calibri"/>
          <w:color w:val="E36C0A"/>
          <w:w w:val="145"/>
          <w:sz w:val="21"/>
        </w:rPr>
        <w:t>(adulte)</w:t>
      </w:r>
      <w:r>
        <w:rPr>
          <w:rFonts w:ascii="Calibri" w:hAnsi="Calibri"/>
          <w:color w:val="E36C0A"/>
          <w:w w:val="226"/>
          <w:sz w:val="21"/>
          <w:u w:val="dotted" w:color="E36C0A"/>
        </w:rPr>
        <w:t xml:space="preserve"> </w:t>
      </w:r>
      <w:r>
        <w:rPr>
          <w:rFonts w:ascii="Calibri" w:hAnsi="Calibri"/>
          <w:color w:val="E36C0A"/>
          <w:sz w:val="21"/>
          <w:u w:val="dotted" w:color="E36C0A"/>
        </w:rPr>
        <w:tab/>
      </w:r>
    </w:p>
    <w:p w:rsidR="00365860" w:rsidRDefault="00B04FA1">
      <w:pPr>
        <w:pStyle w:val="Paragraphedeliste"/>
        <w:numPr>
          <w:ilvl w:val="0"/>
          <w:numId w:val="20"/>
        </w:numPr>
        <w:tabs>
          <w:tab w:val="left" w:pos="772"/>
          <w:tab w:val="left" w:pos="773"/>
          <w:tab w:val="left" w:pos="10338"/>
        </w:tabs>
        <w:spacing w:before="166"/>
        <w:ind w:left="772"/>
        <w:rPr>
          <w:rFonts w:ascii="Calibri" w:hAnsi="Calibri"/>
          <w:sz w:val="21"/>
        </w:rPr>
      </w:pPr>
      <w:r>
        <w:rPr>
          <w:noProof/>
          <w:lang w:eastAsia="fr-FR"/>
        </w:rPr>
        <w:drawing>
          <wp:anchor distT="0" distB="0" distL="0" distR="0" simplePos="0" relativeHeight="15751168" behindDoc="0" locked="0" layoutInCell="1" allowOverlap="1">
            <wp:simplePos x="0" y="0"/>
            <wp:positionH relativeFrom="page">
              <wp:posOffset>2627261</wp:posOffset>
            </wp:positionH>
            <wp:positionV relativeFrom="paragraph">
              <wp:posOffset>823693</wp:posOffset>
            </wp:positionV>
            <wp:extent cx="2167122" cy="1539237"/>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28" cstate="print"/>
                    <a:stretch>
                      <a:fillRect/>
                    </a:stretch>
                  </pic:blipFill>
                  <pic:spPr>
                    <a:xfrm>
                      <a:off x="0" y="0"/>
                      <a:ext cx="2167122" cy="1539237"/>
                    </a:xfrm>
                    <a:prstGeom prst="rect">
                      <a:avLst/>
                    </a:prstGeom>
                  </pic:spPr>
                </pic:pic>
              </a:graphicData>
            </a:graphic>
          </wp:anchor>
        </w:drawing>
      </w:r>
      <w:r>
        <w:rPr>
          <w:rFonts w:ascii="Calibri" w:hAnsi="Calibri"/>
          <w:color w:val="E36C0A"/>
          <w:w w:val="145"/>
          <w:sz w:val="21"/>
        </w:rPr>
        <w:t xml:space="preserve">Cortège de sortie; </w:t>
      </w:r>
      <w:r>
        <w:rPr>
          <w:rFonts w:ascii="Calibri" w:hAnsi="Calibri"/>
          <w:color w:val="E36C0A"/>
          <w:spacing w:val="34"/>
          <w:w w:val="145"/>
          <w:sz w:val="21"/>
        </w:rPr>
        <w:t xml:space="preserve"> </w:t>
      </w:r>
      <w:r>
        <w:rPr>
          <w:rFonts w:ascii="Calibri" w:hAnsi="Calibri"/>
          <w:color w:val="E36C0A"/>
          <w:w w:val="145"/>
          <w:sz w:val="21"/>
        </w:rPr>
        <w:t>musique:</w:t>
      </w:r>
      <w:r>
        <w:rPr>
          <w:rFonts w:ascii="Calibri" w:hAnsi="Calibri"/>
          <w:color w:val="E36C0A"/>
          <w:spacing w:val="13"/>
          <w:sz w:val="21"/>
        </w:rPr>
        <w:t xml:space="preserve"> </w:t>
      </w:r>
      <w:r>
        <w:rPr>
          <w:rFonts w:ascii="Calibri" w:hAnsi="Calibri"/>
          <w:color w:val="E36C0A"/>
          <w:w w:val="226"/>
          <w:sz w:val="21"/>
          <w:u w:val="dotted" w:color="E36C0A"/>
        </w:rPr>
        <w:t xml:space="preserve"> </w:t>
      </w:r>
      <w:r>
        <w:rPr>
          <w:rFonts w:ascii="Calibri" w:hAnsi="Calibri"/>
          <w:color w:val="E36C0A"/>
          <w:sz w:val="21"/>
          <w:u w:val="dotted" w:color="E36C0A"/>
        </w:rPr>
        <w:tab/>
      </w:r>
    </w:p>
    <w:p w:rsidR="00365860" w:rsidRDefault="00365860">
      <w:pPr>
        <w:rPr>
          <w:rFonts w:ascii="Calibri" w:hAnsi="Calibri"/>
          <w:sz w:val="21"/>
        </w:rPr>
        <w:sectPr w:rsidR="00365860">
          <w:pgSz w:w="11910" w:h="16840"/>
          <w:pgMar w:top="780" w:right="300" w:bottom="940" w:left="120" w:header="0" w:footer="684" w:gutter="0"/>
          <w:cols w:space="720"/>
        </w:sectPr>
      </w:pPr>
    </w:p>
    <w:p w:rsidR="00365860" w:rsidRDefault="00B04FA1">
      <w:pPr>
        <w:pStyle w:val="Heading4"/>
        <w:rPr>
          <w:sz w:val="31"/>
        </w:rPr>
      </w:pPr>
      <w:r>
        <w:rPr>
          <w:color w:val="4F81BD"/>
          <w:sz w:val="31"/>
        </w:rPr>
        <w:lastRenderedPageBreak/>
        <w:t>Q</w:t>
      </w:r>
      <w:r>
        <w:rPr>
          <w:color w:val="4F81BD"/>
        </w:rPr>
        <w:t>UESTIONS MATERIELLES</w:t>
      </w:r>
      <w:r>
        <w:rPr>
          <w:color w:val="4F81BD"/>
          <w:sz w:val="31"/>
        </w:rPr>
        <w:t>:</w:t>
      </w:r>
    </w:p>
    <w:p w:rsidR="00365860" w:rsidRDefault="00365860">
      <w:pPr>
        <w:pStyle w:val="Corpsdetexte"/>
        <w:spacing w:before="5"/>
        <w:rPr>
          <w:b/>
          <w:sz w:val="18"/>
        </w:rPr>
      </w:pPr>
    </w:p>
    <w:p w:rsidR="00365860" w:rsidRDefault="00365860">
      <w:pPr>
        <w:rPr>
          <w:sz w:val="18"/>
        </w:rPr>
        <w:sectPr w:rsidR="00365860">
          <w:pgSz w:w="11910" w:h="16840"/>
          <w:pgMar w:top="780" w:right="300" w:bottom="940" w:left="120" w:header="0" w:footer="684" w:gutter="0"/>
          <w:cols w:space="720"/>
        </w:sectPr>
      </w:pPr>
    </w:p>
    <w:p w:rsidR="00365860" w:rsidRDefault="00B04FA1">
      <w:pPr>
        <w:pStyle w:val="Corpsdetexte"/>
        <w:spacing w:before="107" w:line="252" w:lineRule="auto"/>
        <w:ind w:left="1315" w:right="1"/>
        <w:jc w:val="both"/>
        <w:rPr>
          <w:rFonts w:ascii="Calibri"/>
        </w:rPr>
      </w:pPr>
      <w:r>
        <w:rPr>
          <w:rFonts w:ascii="Calibri"/>
          <w:color w:val="E36C0A"/>
          <w:w w:val="170"/>
        </w:rPr>
        <w:lastRenderedPageBreak/>
        <w:t xml:space="preserve">- </w:t>
      </w:r>
      <w:r>
        <w:rPr>
          <w:rFonts w:ascii="Calibri"/>
          <w:color w:val="E36C0A"/>
          <w:w w:val="140"/>
        </w:rPr>
        <w:t>Le choix des musiques ou des cantiques</w:t>
      </w:r>
      <w:r>
        <w:rPr>
          <w:rFonts w:ascii="Calibri"/>
          <w:color w:val="E36C0A"/>
          <w:spacing w:val="2"/>
          <w:w w:val="140"/>
        </w:rPr>
        <w:t xml:space="preserve"> </w:t>
      </w:r>
      <w:r>
        <w:rPr>
          <w:rFonts w:ascii="Calibri"/>
          <w:color w:val="E36C0A"/>
          <w:w w:val="140"/>
        </w:rPr>
        <w:t>:</w:t>
      </w:r>
    </w:p>
    <w:p w:rsidR="00365860" w:rsidRDefault="00B04FA1">
      <w:pPr>
        <w:pStyle w:val="Corpsdetexte"/>
        <w:spacing w:line="260" w:lineRule="exact"/>
        <w:ind w:left="1315"/>
        <w:jc w:val="both"/>
      </w:pPr>
      <w:r>
        <w:t>En raison du caractère religieux de la</w:t>
      </w:r>
    </w:p>
    <w:p w:rsidR="00365860" w:rsidRDefault="00B04FA1">
      <w:pPr>
        <w:pStyle w:val="Corpsdetexte"/>
        <w:spacing w:before="2"/>
        <w:ind w:left="1315"/>
        <w:jc w:val="both"/>
      </w:pPr>
      <w:r>
        <w:rPr>
          <w:noProof/>
          <w:lang w:eastAsia="fr-FR"/>
        </w:rPr>
        <w:drawing>
          <wp:anchor distT="0" distB="0" distL="0" distR="0" simplePos="0" relativeHeight="486625792" behindDoc="1" locked="0" layoutInCell="1" allowOverlap="1">
            <wp:simplePos x="0" y="0"/>
            <wp:positionH relativeFrom="page">
              <wp:posOffset>2989973</wp:posOffset>
            </wp:positionH>
            <wp:positionV relativeFrom="paragraph">
              <wp:posOffset>1085384</wp:posOffset>
            </wp:positionV>
            <wp:extent cx="1578858" cy="2100069"/>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29" cstate="print"/>
                    <a:stretch>
                      <a:fillRect/>
                    </a:stretch>
                  </pic:blipFill>
                  <pic:spPr>
                    <a:xfrm>
                      <a:off x="0" y="0"/>
                      <a:ext cx="1578858" cy="2100069"/>
                    </a:xfrm>
                    <a:prstGeom prst="rect">
                      <a:avLst/>
                    </a:prstGeom>
                  </pic:spPr>
                </pic:pic>
              </a:graphicData>
            </a:graphic>
          </wp:anchor>
        </w:drawing>
      </w:r>
      <w:proofErr w:type="gramStart"/>
      <w:r>
        <w:t>célébration</w:t>
      </w:r>
      <w:proofErr w:type="gramEnd"/>
      <w:r>
        <w:t xml:space="preserve"> et de l'édifice on comprendra aisément que toutes les musiques </w:t>
      </w:r>
      <w:r>
        <w:rPr>
          <w:spacing w:val="-9"/>
        </w:rPr>
        <w:t xml:space="preserve">ne </w:t>
      </w:r>
      <w:r>
        <w:t xml:space="preserve">conviennent pas. C'est aujourd'hui </w:t>
      </w:r>
      <w:r>
        <w:rPr>
          <w:spacing w:val="-5"/>
        </w:rPr>
        <w:t xml:space="preserve">une </w:t>
      </w:r>
      <w:r>
        <w:t xml:space="preserve">question délicate en raison des nombreuses chansons profanes que l'on entend dans </w:t>
      </w:r>
      <w:r>
        <w:rPr>
          <w:spacing w:val="-5"/>
        </w:rPr>
        <w:t xml:space="preserve">les </w:t>
      </w:r>
      <w:r>
        <w:t xml:space="preserve">églises et qui trouvent mieux leur </w:t>
      </w:r>
      <w:r>
        <w:rPr>
          <w:spacing w:val="-3"/>
        </w:rPr>
        <w:t xml:space="preserve">place </w:t>
      </w:r>
      <w:r>
        <w:t>dans les célébrations civiles</w:t>
      </w:r>
      <w:r>
        <w:rPr>
          <w:spacing w:val="16"/>
        </w:rPr>
        <w:t xml:space="preserve"> </w:t>
      </w:r>
      <w:r>
        <w:t>ou</w:t>
      </w:r>
    </w:p>
    <w:p w:rsidR="00365860" w:rsidRDefault="00B04FA1">
      <w:pPr>
        <w:pStyle w:val="Corpsdetexte"/>
        <w:ind w:left="1315" w:right="1125"/>
        <w:jc w:val="both"/>
      </w:pPr>
      <w:proofErr w:type="gramStart"/>
      <w:r>
        <w:t>au</w:t>
      </w:r>
      <w:proofErr w:type="gramEnd"/>
      <w:r>
        <w:t xml:space="preserve"> cours de la soirée du mariage. On choisira donc </w:t>
      </w:r>
      <w:r>
        <w:rPr>
          <w:spacing w:val="-5"/>
        </w:rPr>
        <w:t xml:space="preserve">des </w:t>
      </w:r>
      <w:r>
        <w:t>musiques adaptées. C'est à</w:t>
      </w:r>
      <w:r>
        <w:rPr>
          <w:spacing w:val="1"/>
        </w:rPr>
        <w:t xml:space="preserve"> </w:t>
      </w:r>
      <w:r>
        <w:rPr>
          <w:spacing w:val="-3"/>
        </w:rPr>
        <w:t>dire:</w:t>
      </w:r>
    </w:p>
    <w:p w:rsidR="00365860" w:rsidRDefault="00B04FA1">
      <w:pPr>
        <w:pStyle w:val="Paragraphedeliste"/>
        <w:numPr>
          <w:ilvl w:val="0"/>
          <w:numId w:val="19"/>
        </w:numPr>
        <w:tabs>
          <w:tab w:val="left" w:pos="1489"/>
        </w:tabs>
        <w:ind w:right="1125" w:firstLine="0"/>
        <w:jc w:val="both"/>
        <w:rPr>
          <w:sz w:val="24"/>
        </w:rPr>
      </w:pPr>
      <w:r>
        <w:rPr>
          <w:sz w:val="24"/>
        </w:rPr>
        <w:t xml:space="preserve">De préférence de la </w:t>
      </w:r>
      <w:r>
        <w:rPr>
          <w:spacing w:val="-3"/>
          <w:sz w:val="24"/>
        </w:rPr>
        <w:t xml:space="preserve">musique </w:t>
      </w:r>
      <w:r>
        <w:rPr>
          <w:sz w:val="24"/>
        </w:rPr>
        <w:t xml:space="preserve">classique qui se prête bien </w:t>
      </w:r>
      <w:r>
        <w:rPr>
          <w:spacing w:val="-15"/>
          <w:sz w:val="24"/>
        </w:rPr>
        <w:t xml:space="preserve">à </w:t>
      </w:r>
      <w:r>
        <w:rPr>
          <w:sz w:val="24"/>
        </w:rPr>
        <w:t>l'édifice et à la circonstance.</w:t>
      </w:r>
    </w:p>
    <w:p w:rsidR="00365860" w:rsidRDefault="00B04FA1">
      <w:pPr>
        <w:pStyle w:val="Paragraphedeliste"/>
        <w:numPr>
          <w:ilvl w:val="0"/>
          <w:numId w:val="19"/>
        </w:numPr>
        <w:tabs>
          <w:tab w:val="left" w:pos="1551"/>
        </w:tabs>
        <w:ind w:right="1125" w:firstLine="0"/>
        <w:jc w:val="both"/>
        <w:rPr>
          <w:sz w:val="24"/>
        </w:rPr>
      </w:pPr>
      <w:r>
        <w:rPr>
          <w:sz w:val="24"/>
        </w:rPr>
        <w:t xml:space="preserve">Des cantiques d'église </w:t>
      </w:r>
      <w:r>
        <w:rPr>
          <w:spacing w:val="-4"/>
          <w:sz w:val="24"/>
        </w:rPr>
        <w:t xml:space="preserve">que </w:t>
      </w:r>
      <w:r>
        <w:rPr>
          <w:sz w:val="24"/>
        </w:rPr>
        <w:t xml:space="preserve">l'assemblée connaît ou </w:t>
      </w:r>
      <w:r>
        <w:rPr>
          <w:spacing w:val="-3"/>
          <w:sz w:val="24"/>
        </w:rPr>
        <w:t xml:space="preserve">qu'une </w:t>
      </w:r>
      <w:r>
        <w:rPr>
          <w:sz w:val="24"/>
        </w:rPr>
        <w:t xml:space="preserve">chorale chantera (le gospel </w:t>
      </w:r>
      <w:r>
        <w:rPr>
          <w:spacing w:val="-5"/>
          <w:sz w:val="24"/>
        </w:rPr>
        <w:t xml:space="preserve">est </w:t>
      </w:r>
      <w:r>
        <w:rPr>
          <w:sz w:val="24"/>
        </w:rPr>
        <w:t>aussi adapté à la circonstance).</w:t>
      </w:r>
    </w:p>
    <w:p w:rsidR="00365860" w:rsidRDefault="00B04FA1">
      <w:pPr>
        <w:pStyle w:val="Paragraphedeliste"/>
        <w:numPr>
          <w:ilvl w:val="0"/>
          <w:numId w:val="19"/>
        </w:numPr>
        <w:tabs>
          <w:tab w:val="left" w:pos="1595"/>
        </w:tabs>
        <w:ind w:right="1125" w:firstLine="0"/>
        <w:jc w:val="both"/>
        <w:rPr>
          <w:sz w:val="24"/>
        </w:rPr>
      </w:pPr>
      <w:r>
        <w:rPr>
          <w:sz w:val="24"/>
        </w:rPr>
        <w:t xml:space="preserve">Si des amis jouent </w:t>
      </w:r>
      <w:r>
        <w:rPr>
          <w:spacing w:val="-4"/>
          <w:sz w:val="24"/>
        </w:rPr>
        <w:t xml:space="preserve">d'un </w:t>
      </w:r>
      <w:r>
        <w:rPr>
          <w:sz w:val="24"/>
        </w:rPr>
        <w:t xml:space="preserve">instrument cela pourra </w:t>
      </w:r>
      <w:r>
        <w:rPr>
          <w:spacing w:val="-4"/>
          <w:sz w:val="24"/>
        </w:rPr>
        <w:t>être</w:t>
      </w:r>
      <w:r>
        <w:rPr>
          <w:spacing w:val="52"/>
          <w:sz w:val="24"/>
        </w:rPr>
        <w:t xml:space="preserve"> </w:t>
      </w:r>
      <w:r>
        <w:rPr>
          <w:sz w:val="24"/>
        </w:rPr>
        <w:t>souvent très</w:t>
      </w:r>
      <w:r>
        <w:rPr>
          <w:spacing w:val="-2"/>
          <w:sz w:val="24"/>
        </w:rPr>
        <w:t xml:space="preserve"> </w:t>
      </w:r>
      <w:r>
        <w:rPr>
          <w:sz w:val="24"/>
        </w:rPr>
        <w:t>beau.</w:t>
      </w:r>
    </w:p>
    <w:p w:rsidR="00365860" w:rsidRDefault="00B04FA1">
      <w:pPr>
        <w:pStyle w:val="Paragraphedeliste"/>
        <w:numPr>
          <w:ilvl w:val="0"/>
          <w:numId w:val="19"/>
        </w:numPr>
        <w:tabs>
          <w:tab w:val="left" w:pos="1560"/>
        </w:tabs>
        <w:ind w:right="1" w:firstLine="0"/>
        <w:jc w:val="both"/>
        <w:rPr>
          <w:sz w:val="24"/>
        </w:rPr>
      </w:pPr>
      <w:r>
        <w:rPr>
          <w:sz w:val="24"/>
        </w:rPr>
        <w:t xml:space="preserve">Si l'on désire vraiment une chanson profane (qui n'est pas un cantique d'église) on trouvera une version de la chanson </w:t>
      </w:r>
      <w:r>
        <w:rPr>
          <w:spacing w:val="-5"/>
          <w:sz w:val="24"/>
        </w:rPr>
        <w:t xml:space="preserve">qui </w:t>
      </w:r>
      <w:r>
        <w:rPr>
          <w:sz w:val="24"/>
        </w:rPr>
        <w:t xml:space="preserve">soit instrumentale ou acoustique (internet permet souvent de trouver ce que </w:t>
      </w:r>
      <w:r>
        <w:rPr>
          <w:spacing w:val="-3"/>
          <w:sz w:val="24"/>
        </w:rPr>
        <w:t xml:space="preserve">l'on </w:t>
      </w:r>
      <w:r>
        <w:rPr>
          <w:sz w:val="24"/>
        </w:rPr>
        <w:t>désire).</w:t>
      </w:r>
    </w:p>
    <w:p w:rsidR="00365860" w:rsidRDefault="00B04FA1">
      <w:pPr>
        <w:pStyle w:val="Paragraphedeliste"/>
        <w:numPr>
          <w:ilvl w:val="0"/>
          <w:numId w:val="19"/>
        </w:numPr>
        <w:tabs>
          <w:tab w:val="left" w:pos="1488"/>
        </w:tabs>
        <w:spacing w:before="1"/>
        <w:ind w:firstLine="0"/>
        <w:jc w:val="both"/>
        <w:rPr>
          <w:sz w:val="24"/>
        </w:rPr>
      </w:pPr>
      <w:r>
        <w:rPr>
          <w:sz w:val="24"/>
        </w:rPr>
        <w:t xml:space="preserve">Si vous ne trouvez pas de musiques </w:t>
      </w:r>
      <w:r>
        <w:rPr>
          <w:spacing w:val="-5"/>
          <w:sz w:val="24"/>
        </w:rPr>
        <w:t xml:space="preserve">qui </w:t>
      </w:r>
      <w:r>
        <w:rPr>
          <w:sz w:val="24"/>
        </w:rPr>
        <w:t xml:space="preserve">puissent convenir, le célébrant peut </w:t>
      </w:r>
      <w:r>
        <w:rPr>
          <w:spacing w:val="-4"/>
          <w:sz w:val="24"/>
        </w:rPr>
        <w:t xml:space="preserve">sans </w:t>
      </w:r>
      <w:r>
        <w:rPr>
          <w:sz w:val="24"/>
        </w:rPr>
        <w:t xml:space="preserve">doute vous aider à trouver ce </w:t>
      </w:r>
      <w:r>
        <w:rPr>
          <w:spacing w:val="-6"/>
          <w:sz w:val="24"/>
        </w:rPr>
        <w:t xml:space="preserve">qui </w:t>
      </w:r>
      <w:r>
        <w:rPr>
          <w:sz w:val="24"/>
        </w:rPr>
        <w:t>conviendra le mieux.</w:t>
      </w:r>
    </w:p>
    <w:p w:rsidR="00365860" w:rsidRDefault="00365860">
      <w:pPr>
        <w:pStyle w:val="Corpsdetexte"/>
        <w:spacing w:before="7"/>
      </w:pPr>
    </w:p>
    <w:p w:rsidR="00365860" w:rsidRDefault="00B04FA1">
      <w:pPr>
        <w:pStyle w:val="Corpsdetexte"/>
        <w:ind w:left="1315"/>
        <w:jc w:val="both"/>
        <w:rPr>
          <w:rFonts w:ascii="Calibri"/>
        </w:rPr>
      </w:pPr>
      <w:r>
        <w:rPr>
          <w:rFonts w:ascii="Calibri"/>
          <w:color w:val="E36C0A"/>
          <w:w w:val="170"/>
        </w:rPr>
        <w:t xml:space="preserve">- </w:t>
      </w:r>
      <w:r>
        <w:rPr>
          <w:rFonts w:ascii="Calibri"/>
          <w:color w:val="E36C0A"/>
          <w:w w:val="150"/>
        </w:rPr>
        <w:t>Sonorisation :</w:t>
      </w:r>
    </w:p>
    <w:p w:rsidR="00365860" w:rsidRDefault="00B04FA1">
      <w:pPr>
        <w:pStyle w:val="Corpsdetexte"/>
        <w:spacing w:before="5" w:line="242" w:lineRule="auto"/>
        <w:ind w:left="1315"/>
        <w:jc w:val="both"/>
      </w:pPr>
      <w:r>
        <w:t>Pour passer les musiques que vous aurez choisies :</w:t>
      </w:r>
    </w:p>
    <w:p w:rsidR="00365860" w:rsidRDefault="00B04FA1">
      <w:pPr>
        <w:pStyle w:val="Paragraphedeliste"/>
        <w:numPr>
          <w:ilvl w:val="0"/>
          <w:numId w:val="18"/>
        </w:numPr>
        <w:tabs>
          <w:tab w:val="left" w:pos="1468"/>
        </w:tabs>
        <w:ind w:firstLine="0"/>
        <w:jc w:val="both"/>
        <w:rPr>
          <w:sz w:val="24"/>
        </w:rPr>
      </w:pPr>
      <w:r>
        <w:rPr>
          <w:sz w:val="24"/>
        </w:rPr>
        <w:t>le plus simple est d'avoir un lecteur (type MP3, ou ordinateur portable) sur lequel les 2 ou 3 musiques seront installées. Un câble sera disponible sur place et se branchera sur la "sortie casque" du lecteur. Attention une clef USB ne suffit pas, il faut un lecteur !</w:t>
      </w:r>
    </w:p>
    <w:p w:rsidR="00365860" w:rsidRDefault="00B04FA1">
      <w:pPr>
        <w:pStyle w:val="Paragraphedeliste"/>
        <w:numPr>
          <w:ilvl w:val="0"/>
          <w:numId w:val="18"/>
        </w:numPr>
        <w:tabs>
          <w:tab w:val="left" w:pos="1495"/>
        </w:tabs>
        <w:ind w:firstLine="0"/>
        <w:jc w:val="both"/>
        <w:rPr>
          <w:sz w:val="24"/>
        </w:rPr>
      </w:pPr>
      <w:r>
        <w:rPr>
          <w:sz w:val="24"/>
        </w:rPr>
        <w:t xml:space="preserve">Une autre possibilité est de préparer un CD avec les musiques choisies. En ce </w:t>
      </w:r>
      <w:r>
        <w:rPr>
          <w:spacing w:val="-5"/>
          <w:sz w:val="24"/>
        </w:rPr>
        <w:t xml:space="preserve">cas  </w:t>
      </w:r>
      <w:r>
        <w:rPr>
          <w:sz w:val="24"/>
        </w:rPr>
        <w:t xml:space="preserve">il faudra vérifier lors d'une rencontre </w:t>
      </w:r>
      <w:r>
        <w:rPr>
          <w:spacing w:val="-5"/>
          <w:sz w:val="24"/>
        </w:rPr>
        <w:t xml:space="preserve">avec </w:t>
      </w:r>
      <w:r>
        <w:rPr>
          <w:sz w:val="24"/>
        </w:rPr>
        <w:t xml:space="preserve">le célébrant que le lecteur de cd peut </w:t>
      </w:r>
      <w:r>
        <w:rPr>
          <w:spacing w:val="-9"/>
          <w:sz w:val="24"/>
        </w:rPr>
        <w:t>le</w:t>
      </w:r>
      <w:r>
        <w:rPr>
          <w:spacing w:val="42"/>
          <w:sz w:val="24"/>
        </w:rPr>
        <w:t xml:space="preserve"> </w:t>
      </w:r>
      <w:r>
        <w:rPr>
          <w:sz w:val="24"/>
        </w:rPr>
        <w:t>lire.</w:t>
      </w:r>
    </w:p>
    <w:p w:rsidR="00365860" w:rsidRDefault="00B04FA1">
      <w:pPr>
        <w:pStyle w:val="Corpsdetexte"/>
        <w:rPr>
          <w:sz w:val="33"/>
        </w:rPr>
      </w:pPr>
      <w:r>
        <w:br w:type="column"/>
      </w:r>
    </w:p>
    <w:p w:rsidR="00365860" w:rsidRDefault="00B04FA1">
      <w:pPr>
        <w:pStyle w:val="Paragraphedeliste"/>
        <w:numPr>
          <w:ilvl w:val="1"/>
          <w:numId w:val="20"/>
        </w:numPr>
        <w:tabs>
          <w:tab w:val="left" w:pos="931"/>
        </w:tabs>
        <w:spacing w:before="1"/>
        <w:ind w:hanging="266"/>
        <w:rPr>
          <w:rFonts w:ascii="Calibri" w:hAnsi="Calibri"/>
          <w:sz w:val="24"/>
        </w:rPr>
      </w:pPr>
      <w:r>
        <w:rPr>
          <w:rFonts w:ascii="Calibri" w:hAnsi="Calibri"/>
          <w:color w:val="E36C0A"/>
          <w:w w:val="135"/>
          <w:sz w:val="24"/>
        </w:rPr>
        <w:t>Décoration</w:t>
      </w:r>
      <w:r>
        <w:rPr>
          <w:rFonts w:ascii="Calibri" w:hAnsi="Calibri"/>
          <w:color w:val="E36C0A"/>
          <w:spacing w:val="46"/>
          <w:w w:val="135"/>
          <w:sz w:val="24"/>
        </w:rPr>
        <w:t xml:space="preserve"> </w:t>
      </w:r>
      <w:r>
        <w:rPr>
          <w:rFonts w:ascii="Calibri" w:hAnsi="Calibri"/>
          <w:color w:val="E36C0A"/>
          <w:w w:val="135"/>
          <w:sz w:val="24"/>
        </w:rPr>
        <w:t>:</w:t>
      </w:r>
    </w:p>
    <w:p w:rsidR="00365860" w:rsidRDefault="00B04FA1">
      <w:pPr>
        <w:pStyle w:val="Corpsdetexte"/>
        <w:tabs>
          <w:tab w:val="left" w:pos="1918"/>
          <w:tab w:val="left" w:pos="2435"/>
          <w:tab w:val="left" w:pos="3391"/>
          <w:tab w:val="left" w:pos="4577"/>
        </w:tabs>
        <w:spacing w:before="4"/>
        <w:ind w:left="665" w:right="1102"/>
        <w:jc w:val="right"/>
      </w:pPr>
      <w:r>
        <w:t>Si vous avez l'intention de</w:t>
      </w:r>
      <w:r>
        <w:rPr>
          <w:spacing w:val="59"/>
        </w:rPr>
        <w:t xml:space="preserve"> </w:t>
      </w:r>
      <w:r>
        <w:t>décorer</w:t>
      </w:r>
      <w:r>
        <w:rPr>
          <w:spacing w:val="12"/>
        </w:rPr>
        <w:t xml:space="preserve"> </w:t>
      </w:r>
      <w:r>
        <w:t>l'église. Il faudra vous mettre en contact</w:t>
      </w:r>
      <w:r>
        <w:rPr>
          <w:spacing w:val="43"/>
        </w:rPr>
        <w:t xml:space="preserve"> </w:t>
      </w:r>
      <w:r>
        <w:t>avec</w:t>
      </w:r>
      <w:r>
        <w:rPr>
          <w:spacing w:val="57"/>
        </w:rPr>
        <w:t xml:space="preserve"> </w:t>
      </w:r>
      <w:r>
        <w:rPr>
          <w:spacing w:val="-8"/>
        </w:rPr>
        <w:t>la</w:t>
      </w:r>
      <w:r>
        <w:t xml:space="preserve"> personne qui dispose des clefs</w:t>
      </w:r>
      <w:r>
        <w:rPr>
          <w:spacing w:val="13"/>
        </w:rPr>
        <w:t xml:space="preserve"> </w:t>
      </w:r>
      <w:r>
        <w:t>de</w:t>
      </w:r>
      <w:r>
        <w:rPr>
          <w:spacing w:val="14"/>
        </w:rPr>
        <w:t xml:space="preserve"> </w:t>
      </w:r>
      <w:r>
        <w:t>l'édifice. On</w:t>
      </w:r>
      <w:r>
        <w:rPr>
          <w:spacing w:val="39"/>
        </w:rPr>
        <w:t xml:space="preserve"> </w:t>
      </w:r>
      <w:r>
        <w:t>veillera</w:t>
      </w:r>
      <w:r>
        <w:rPr>
          <w:spacing w:val="39"/>
        </w:rPr>
        <w:t xml:space="preserve"> </w:t>
      </w:r>
      <w:r>
        <w:t>cependant</w:t>
      </w:r>
      <w:r>
        <w:rPr>
          <w:spacing w:val="40"/>
        </w:rPr>
        <w:t xml:space="preserve"> </w:t>
      </w:r>
      <w:r>
        <w:t>à</w:t>
      </w:r>
      <w:r>
        <w:rPr>
          <w:spacing w:val="40"/>
        </w:rPr>
        <w:t xml:space="preserve"> </w:t>
      </w:r>
      <w:r>
        <w:t>ne</w:t>
      </w:r>
      <w:r>
        <w:rPr>
          <w:spacing w:val="39"/>
        </w:rPr>
        <w:t xml:space="preserve"> </w:t>
      </w:r>
      <w:r>
        <w:t>pas</w:t>
      </w:r>
      <w:r>
        <w:rPr>
          <w:spacing w:val="39"/>
        </w:rPr>
        <w:t xml:space="preserve"> </w:t>
      </w:r>
      <w:r>
        <w:t>mettre</w:t>
      </w:r>
      <w:r>
        <w:rPr>
          <w:spacing w:val="40"/>
        </w:rPr>
        <w:t xml:space="preserve"> </w:t>
      </w:r>
      <w:r>
        <w:rPr>
          <w:spacing w:val="-6"/>
        </w:rPr>
        <w:t>de</w:t>
      </w:r>
      <w:r>
        <w:t xml:space="preserve"> fleurs</w:t>
      </w:r>
      <w:r>
        <w:rPr>
          <w:spacing w:val="44"/>
        </w:rPr>
        <w:t xml:space="preserve"> </w:t>
      </w:r>
      <w:r>
        <w:t>sur</w:t>
      </w:r>
      <w:r>
        <w:rPr>
          <w:spacing w:val="45"/>
        </w:rPr>
        <w:t xml:space="preserve"> </w:t>
      </w:r>
      <w:r>
        <w:t>les</w:t>
      </w:r>
      <w:r>
        <w:rPr>
          <w:spacing w:val="45"/>
        </w:rPr>
        <w:t xml:space="preserve"> </w:t>
      </w:r>
      <w:r>
        <w:t>autels</w:t>
      </w:r>
      <w:r>
        <w:rPr>
          <w:spacing w:val="45"/>
        </w:rPr>
        <w:t xml:space="preserve"> </w:t>
      </w:r>
      <w:r>
        <w:t>et</w:t>
      </w:r>
      <w:r>
        <w:rPr>
          <w:spacing w:val="44"/>
        </w:rPr>
        <w:t xml:space="preserve"> </w:t>
      </w:r>
      <w:r>
        <w:t>à</w:t>
      </w:r>
      <w:r>
        <w:rPr>
          <w:spacing w:val="45"/>
        </w:rPr>
        <w:t xml:space="preserve"> </w:t>
      </w:r>
      <w:r>
        <w:t>veiller</w:t>
      </w:r>
      <w:r>
        <w:rPr>
          <w:spacing w:val="45"/>
        </w:rPr>
        <w:t xml:space="preserve"> </w:t>
      </w:r>
      <w:r>
        <w:t>à</w:t>
      </w:r>
      <w:r>
        <w:rPr>
          <w:spacing w:val="45"/>
        </w:rPr>
        <w:t xml:space="preserve"> </w:t>
      </w:r>
      <w:r>
        <w:t>ce</w:t>
      </w:r>
      <w:r>
        <w:rPr>
          <w:spacing w:val="45"/>
        </w:rPr>
        <w:t xml:space="preserve"> </w:t>
      </w:r>
      <w:r>
        <w:t>que quelqu'un</w:t>
      </w:r>
      <w:r>
        <w:tab/>
        <w:t>se</w:t>
      </w:r>
      <w:r>
        <w:tab/>
        <w:t>charge</w:t>
      </w:r>
      <w:r>
        <w:tab/>
        <w:t>d'enlever</w:t>
      </w:r>
      <w:r>
        <w:tab/>
      </w:r>
      <w:r>
        <w:rPr>
          <w:spacing w:val="-6"/>
        </w:rPr>
        <w:t xml:space="preserve">les </w:t>
      </w:r>
      <w:r>
        <w:t>décorations à la fin de la célébration</w:t>
      </w:r>
      <w:r>
        <w:rPr>
          <w:spacing w:val="48"/>
        </w:rPr>
        <w:t xml:space="preserve"> </w:t>
      </w:r>
      <w:r>
        <w:t>;</w:t>
      </w:r>
      <w:r>
        <w:rPr>
          <w:spacing w:val="6"/>
        </w:rPr>
        <w:t xml:space="preserve"> </w:t>
      </w:r>
      <w:r>
        <w:t>ainsi qu'à passer éventuellement</w:t>
      </w:r>
      <w:r>
        <w:rPr>
          <w:spacing w:val="9"/>
        </w:rPr>
        <w:t xml:space="preserve"> </w:t>
      </w:r>
      <w:r>
        <w:t>un</w:t>
      </w:r>
    </w:p>
    <w:p w:rsidR="00365860" w:rsidRDefault="00B04FA1">
      <w:pPr>
        <w:pStyle w:val="Corpsdetexte"/>
        <w:ind w:left="1717" w:right="1103"/>
        <w:jc w:val="both"/>
      </w:pPr>
      <w:proofErr w:type="gramStart"/>
      <w:r>
        <w:t>coup</w:t>
      </w:r>
      <w:proofErr w:type="gramEnd"/>
      <w:r>
        <w:t xml:space="preserve"> de balai si nécessaire (particulièrement si on jette </w:t>
      </w:r>
      <w:r>
        <w:rPr>
          <w:spacing w:val="-8"/>
        </w:rPr>
        <w:t xml:space="preserve">du </w:t>
      </w:r>
      <w:r>
        <w:t xml:space="preserve">riz ou autres pétales de fleurs </w:t>
      </w:r>
      <w:r>
        <w:rPr>
          <w:spacing w:val="-12"/>
        </w:rPr>
        <w:t xml:space="preserve">à </w:t>
      </w:r>
      <w:r>
        <w:t>la</w:t>
      </w:r>
      <w:r>
        <w:rPr>
          <w:spacing w:val="-1"/>
        </w:rPr>
        <w:t xml:space="preserve"> </w:t>
      </w:r>
      <w:r>
        <w:t>sortie).</w:t>
      </w:r>
    </w:p>
    <w:p w:rsidR="00365860" w:rsidRDefault="00365860">
      <w:pPr>
        <w:pStyle w:val="Corpsdetexte"/>
        <w:spacing w:before="1"/>
        <w:rPr>
          <w:sz w:val="25"/>
        </w:rPr>
      </w:pPr>
    </w:p>
    <w:p w:rsidR="00365860" w:rsidRDefault="00B04FA1">
      <w:pPr>
        <w:pStyle w:val="Corpsdetexte"/>
        <w:spacing w:line="247" w:lineRule="auto"/>
        <w:ind w:left="1717" w:right="1105"/>
        <w:jc w:val="both"/>
        <w:rPr>
          <w:rFonts w:ascii="Calibri"/>
        </w:rPr>
      </w:pPr>
      <w:r>
        <w:rPr>
          <w:rFonts w:ascii="Calibri"/>
          <w:color w:val="E36C0A"/>
          <w:w w:val="170"/>
        </w:rPr>
        <w:t xml:space="preserve">- </w:t>
      </w:r>
      <w:r>
        <w:rPr>
          <w:rFonts w:ascii="Calibri"/>
          <w:color w:val="E36C0A"/>
          <w:w w:val="140"/>
        </w:rPr>
        <w:t>Quelques aspects financiers :</w:t>
      </w:r>
    </w:p>
    <w:p w:rsidR="00365860" w:rsidRDefault="00B04FA1">
      <w:pPr>
        <w:pStyle w:val="Corpsdetexte"/>
        <w:ind w:left="1717" w:right="1102"/>
        <w:jc w:val="both"/>
      </w:pPr>
      <w:r>
        <w:t xml:space="preserve">La paroisse ne vit que du </w:t>
      </w:r>
      <w:r>
        <w:rPr>
          <w:spacing w:val="-5"/>
        </w:rPr>
        <w:t xml:space="preserve">don </w:t>
      </w:r>
      <w:r>
        <w:t xml:space="preserve">des fidèles ! Votre offrande pour la préparation et </w:t>
      </w:r>
      <w:r>
        <w:rPr>
          <w:spacing w:val="-7"/>
        </w:rPr>
        <w:t xml:space="preserve">la </w:t>
      </w:r>
      <w:r>
        <w:t xml:space="preserve">célébration du mariage sera </w:t>
      </w:r>
      <w:r>
        <w:rPr>
          <w:spacing w:val="-7"/>
        </w:rPr>
        <w:t xml:space="preserve">la </w:t>
      </w:r>
      <w:r>
        <w:t>bienvenue. Chacun fera</w:t>
      </w:r>
      <w:r>
        <w:rPr>
          <w:spacing w:val="52"/>
        </w:rPr>
        <w:t xml:space="preserve"> </w:t>
      </w:r>
      <w:r>
        <w:rPr>
          <w:spacing w:val="-4"/>
        </w:rPr>
        <w:t>selon</w:t>
      </w:r>
    </w:p>
    <w:p w:rsidR="00365860" w:rsidRDefault="00B04FA1">
      <w:pPr>
        <w:pStyle w:val="Corpsdetexte"/>
        <w:ind w:left="665" w:right="1101"/>
        <w:jc w:val="both"/>
      </w:pPr>
      <w:proofErr w:type="gramStart"/>
      <w:r>
        <w:t>ses</w:t>
      </w:r>
      <w:proofErr w:type="gramEnd"/>
      <w:r>
        <w:t xml:space="preserve"> possibilités (elle est à comparer aux frais que vous avez engagés pour </w:t>
      </w:r>
      <w:r>
        <w:rPr>
          <w:spacing w:val="-3"/>
        </w:rPr>
        <w:t xml:space="preserve">votre </w:t>
      </w:r>
      <w:r>
        <w:t xml:space="preserve">mariage). A titre indicatif, les évêques </w:t>
      </w:r>
      <w:r>
        <w:rPr>
          <w:spacing w:val="-6"/>
        </w:rPr>
        <w:t xml:space="preserve">de </w:t>
      </w:r>
      <w:r>
        <w:t>France ont proposés un montant minimum de 170€. On veillera si possible à donner cette participation lors des rencontres avec le célébrant ; car on a tendance à l'oublier le jour même ou après le mariage.</w:t>
      </w:r>
    </w:p>
    <w:p w:rsidR="00365860" w:rsidRDefault="00365860">
      <w:pPr>
        <w:pStyle w:val="Corpsdetexte"/>
        <w:spacing w:before="6"/>
      </w:pPr>
    </w:p>
    <w:p w:rsidR="00365860" w:rsidRDefault="00B04FA1">
      <w:pPr>
        <w:pStyle w:val="Paragraphedeliste"/>
        <w:numPr>
          <w:ilvl w:val="1"/>
          <w:numId w:val="20"/>
        </w:numPr>
        <w:tabs>
          <w:tab w:val="left" w:pos="930"/>
        </w:tabs>
        <w:spacing w:before="1"/>
        <w:ind w:left="929"/>
        <w:rPr>
          <w:rFonts w:ascii="Calibri" w:hAnsi="Calibri"/>
          <w:sz w:val="24"/>
        </w:rPr>
      </w:pPr>
      <w:r>
        <w:rPr>
          <w:rFonts w:ascii="Calibri" w:hAnsi="Calibri"/>
          <w:color w:val="E36C0A"/>
          <w:w w:val="135"/>
          <w:sz w:val="24"/>
        </w:rPr>
        <w:t>Quelques points</w:t>
      </w:r>
      <w:r>
        <w:rPr>
          <w:rFonts w:ascii="Calibri" w:hAnsi="Calibri"/>
          <w:color w:val="E36C0A"/>
          <w:spacing w:val="13"/>
          <w:w w:val="135"/>
          <w:sz w:val="24"/>
        </w:rPr>
        <w:t xml:space="preserve"> </w:t>
      </w:r>
      <w:r>
        <w:rPr>
          <w:rFonts w:ascii="Calibri" w:hAnsi="Calibri"/>
          <w:color w:val="E36C0A"/>
          <w:w w:val="135"/>
          <w:sz w:val="24"/>
        </w:rPr>
        <w:t>d’attention</w:t>
      </w:r>
    </w:p>
    <w:p w:rsidR="00365860" w:rsidRDefault="00B04FA1">
      <w:pPr>
        <w:pStyle w:val="Corpsdetexte"/>
        <w:spacing w:before="14"/>
        <w:ind w:left="665"/>
        <w:rPr>
          <w:rFonts w:ascii="Calibri"/>
        </w:rPr>
      </w:pPr>
      <w:r>
        <w:rPr>
          <w:rFonts w:ascii="Calibri"/>
          <w:color w:val="E36C0A"/>
          <w:w w:val="123"/>
        </w:rPr>
        <w:t>:</w:t>
      </w:r>
    </w:p>
    <w:p w:rsidR="00365860" w:rsidRDefault="00B04FA1">
      <w:pPr>
        <w:pStyle w:val="Paragraphedeliste"/>
        <w:numPr>
          <w:ilvl w:val="0"/>
          <w:numId w:val="17"/>
        </w:numPr>
        <w:tabs>
          <w:tab w:val="left" w:pos="835"/>
        </w:tabs>
        <w:spacing w:before="4"/>
        <w:ind w:right="1101" w:firstLine="0"/>
        <w:jc w:val="both"/>
        <w:rPr>
          <w:sz w:val="24"/>
        </w:rPr>
      </w:pPr>
      <w:r>
        <w:rPr>
          <w:sz w:val="24"/>
        </w:rPr>
        <w:t>Veiller à ce que les invités soient entrés pour commencer la célébration à l'heure. Les témoins pourront se charger de les faire entrer.</w:t>
      </w:r>
    </w:p>
    <w:p w:rsidR="00365860" w:rsidRDefault="00B04FA1">
      <w:pPr>
        <w:pStyle w:val="Paragraphedeliste"/>
        <w:numPr>
          <w:ilvl w:val="0"/>
          <w:numId w:val="17"/>
        </w:numPr>
        <w:tabs>
          <w:tab w:val="left" w:pos="853"/>
        </w:tabs>
        <w:ind w:right="1102" w:firstLine="0"/>
        <w:jc w:val="both"/>
        <w:rPr>
          <w:sz w:val="24"/>
        </w:rPr>
      </w:pPr>
      <w:r>
        <w:rPr>
          <w:sz w:val="24"/>
        </w:rPr>
        <w:t xml:space="preserve">Si on utilise de la musique enregistrée, prévoir quelqu'un pour lancer les morceaux de musique aux moments voulus, </w:t>
      </w:r>
      <w:r>
        <w:rPr>
          <w:spacing w:val="-3"/>
          <w:sz w:val="24"/>
        </w:rPr>
        <w:t xml:space="preserve">après </w:t>
      </w:r>
      <w:r>
        <w:rPr>
          <w:sz w:val="24"/>
        </w:rPr>
        <w:t>s'être concerté avec le célébrant avant la célébration.</w:t>
      </w:r>
    </w:p>
    <w:p w:rsidR="00365860" w:rsidRDefault="00B04FA1">
      <w:pPr>
        <w:pStyle w:val="Paragraphedeliste"/>
        <w:numPr>
          <w:ilvl w:val="0"/>
          <w:numId w:val="17"/>
        </w:numPr>
        <w:tabs>
          <w:tab w:val="left" w:pos="851"/>
        </w:tabs>
        <w:ind w:right="1102" w:firstLine="0"/>
        <w:jc w:val="both"/>
        <w:rPr>
          <w:sz w:val="24"/>
        </w:rPr>
      </w:pPr>
      <w:r>
        <w:rPr>
          <w:sz w:val="24"/>
        </w:rPr>
        <w:t xml:space="preserve">Réserver l'emplacement des parents </w:t>
      </w:r>
      <w:r>
        <w:rPr>
          <w:spacing w:val="-4"/>
          <w:sz w:val="24"/>
        </w:rPr>
        <w:t xml:space="preserve">des </w:t>
      </w:r>
      <w:r>
        <w:rPr>
          <w:sz w:val="24"/>
        </w:rPr>
        <w:t>époux au premier rang, des témoins et des enfants d'honneur, s'il y en</w:t>
      </w:r>
      <w:r>
        <w:rPr>
          <w:spacing w:val="-2"/>
          <w:sz w:val="24"/>
        </w:rPr>
        <w:t xml:space="preserve"> </w:t>
      </w:r>
      <w:r>
        <w:rPr>
          <w:sz w:val="24"/>
        </w:rPr>
        <w:t>a.</w:t>
      </w:r>
    </w:p>
    <w:p w:rsidR="00365860" w:rsidRDefault="00B04FA1">
      <w:pPr>
        <w:pStyle w:val="Paragraphedeliste"/>
        <w:numPr>
          <w:ilvl w:val="0"/>
          <w:numId w:val="17"/>
        </w:numPr>
        <w:tabs>
          <w:tab w:val="left" w:pos="839"/>
        </w:tabs>
        <w:ind w:right="1102" w:firstLine="0"/>
        <w:jc w:val="both"/>
        <w:rPr>
          <w:sz w:val="24"/>
        </w:rPr>
      </w:pPr>
      <w:r>
        <w:rPr>
          <w:sz w:val="24"/>
        </w:rPr>
        <w:t xml:space="preserve">La quête sera toujours effectuée par des adultes (éventuellement accompagnés </w:t>
      </w:r>
      <w:r>
        <w:rPr>
          <w:spacing w:val="-5"/>
          <w:sz w:val="24"/>
        </w:rPr>
        <w:t xml:space="preserve">par </w:t>
      </w:r>
      <w:r>
        <w:rPr>
          <w:sz w:val="24"/>
        </w:rPr>
        <w:t>des enfants)</w:t>
      </w:r>
    </w:p>
    <w:p w:rsidR="00365860" w:rsidRDefault="00365860">
      <w:pPr>
        <w:jc w:val="both"/>
        <w:rPr>
          <w:sz w:val="24"/>
        </w:rPr>
        <w:sectPr w:rsidR="00365860">
          <w:type w:val="continuous"/>
          <w:pgSz w:w="11910" w:h="16840"/>
          <w:pgMar w:top="760" w:right="300" w:bottom="880" w:left="120" w:header="720" w:footer="720" w:gutter="0"/>
          <w:cols w:num="2" w:space="720" w:equalWidth="0">
            <w:col w:w="5496" w:space="40"/>
            <w:col w:w="5954"/>
          </w:cols>
        </w:sectPr>
      </w:pPr>
    </w:p>
    <w:p w:rsidR="00365860" w:rsidRDefault="00B04FA1">
      <w:pPr>
        <w:pStyle w:val="Heading4"/>
        <w:rPr>
          <w:sz w:val="31"/>
        </w:rPr>
      </w:pPr>
      <w:r>
        <w:rPr>
          <w:color w:val="4F81BD"/>
        </w:rPr>
        <w:lastRenderedPageBreak/>
        <w:t>CHOIX DE CANTIQUES POUR LA CELEBRATION</w:t>
      </w:r>
      <w:r>
        <w:rPr>
          <w:color w:val="4F81BD"/>
          <w:sz w:val="31"/>
        </w:rPr>
        <w:t>:</w:t>
      </w:r>
    </w:p>
    <w:p w:rsidR="00365860" w:rsidRDefault="00B04FA1">
      <w:pPr>
        <w:spacing w:before="24" w:line="300" w:lineRule="auto"/>
        <w:ind w:left="1315" w:right="1231" w:hanging="1"/>
        <w:rPr>
          <w:rFonts w:ascii="Arial" w:hAnsi="Arial"/>
          <w:i/>
          <w:sz w:val="21"/>
        </w:rPr>
      </w:pPr>
      <w:r>
        <w:rPr>
          <w:rFonts w:ascii="Arial" w:hAnsi="Arial"/>
          <w:i/>
          <w:color w:val="FF6600"/>
          <w:w w:val="80"/>
          <w:sz w:val="21"/>
        </w:rPr>
        <w:t>Si</w:t>
      </w:r>
      <w:r>
        <w:rPr>
          <w:rFonts w:ascii="Arial" w:hAnsi="Arial"/>
          <w:i/>
          <w:color w:val="FF6600"/>
          <w:spacing w:val="-27"/>
          <w:w w:val="80"/>
          <w:sz w:val="21"/>
        </w:rPr>
        <w:t xml:space="preserve"> </w:t>
      </w:r>
      <w:r>
        <w:rPr>
          <w:rFonts w:ascii="Arial" w:hAnsi="Arial"/>
          <w:i/>
          <w:color w:val="FF6600"/>
          <w:w w:val="80"/>
          <w:sz w:val="21"/>
        </w:rPr>
        <w:t>l'on</w:t>
      </w:r>
      <w:r>
        <w:rPr>
          <w:rFonts w:ascii="Arial" w:hAnsi="Arial"/>
          <w:i/>
          <w:color w:val="FF6600"/>
          <w:spacing w:val="-26"/>
          <w:w w:val="80"/>
          <w:sz w:val="21"/>
        </w:rPr>
        <w:t xml:space="preserve"> </w:t>
      </w:r>
      <w:r>
        <w:rPr>
          <w:rFonts w:ascii="Arial" w:hAnsi="Arial"/>
          <w:i/>
          <w:color w:val="FF6600"/>
          <w:w w:val="80"/>
          <w:sz w:val="21"/>
        </w:rPr>
        <w:t>pense</w:t>
      </w:r>
      <w:r>
        <w:rPr>
          <w:rFonts w:ascii="Arial" w:hAnsi="Arial"/>
          <w:i/>
          <w:color w:val="FF6600"/>
          <w:spacing w:val="-27"/>
          <w:w w:val="80"/>
          <w:sz w:val="21"/>
        </w:rPr>
        <w:t xml:space="preserve"> </w:t>
      </w:r>
      <w:r>
        <w:rPr>
          <w:rFonts w:ascii="Arial" w:hAnsi="Arial"/>
          <w:i/>
          <w:color w:val="FF6600"/>
          <w:w w:val="80"/>
          <w:sz w:val="21"/>
        </w:rPr>
        <w:t>que</w:t>
      </w:r>
      <w:r>
        <w:rPr>
          <w:rFonts w:ascii="Arial" w:hAnsi="Arial"/>
          <w:i/>
          <w:color w:val="FF6600"/>
          <w:spacing w:val="-26"/>
          <w:w w:val="80"/>
          <w:sz w:val="21"/>
        </w:rPr>
        <w:t xml:space="preserve"> </w:t>
      </w:r>
      <w:r>
        <w:rPr>
          <w:rFonts w:ascii="Arial" w:hAnsi="Arial"/>
          <w:i/>
          <w:color w:val="FF6600"/>
          <w:w w:val="80"/>
          <w:sz w:val="21"/>
        </w:rPr>
        <w:t>l'assemblée</w:t>
      </w:r>
      <w:r>
        <w:rPr>
          <w:rFonts w:ascii="Arial" w:hAnsi="Arial"/>
          <w:i/>
          <w:color w:val="FF6600"/>
          <w:spacing w:val="-27"/>
          <w:w w:val="80"/>
          <w:sz w:val="21"/>
        </w:rPr>
        <w:t xml:space="preserve"> </w:t>
      </w:r>
      <w:r>
        <w:rPr>
          <w:rFonts w:ascii="Arial" w:hAnsi="Arial"/>
          <w:i/>
          <w:color w:val="FF6600"/>
          <w:w w:val="80"/>
          <w:sz w:val="21"/>
        </w:rPr>
        <w:t>sera</w:t>
      </w:r>
      <w:r>
        <w:rPr>
          <w:rFonts w:ascii="Arial" w:hAnsi="Arial"/>
          <w:i/>
          <w:color w:val="FF6600"/>
          <w:spacing w:val="-26"/>
          <w:w w:val="80"/>
          <w:sz w:val="21"/>
        </w:rPr>
        <w:t xml:space="preserve"> </w:t>
      </w:r>
      <w:r>
        <w:rPr>
          <w:rFonts w:ascii="Arial" w:hAnsi="Arial"/>
          <w:i/>
          <w:color w:val="FF6600"/>
          <w:w w:val="80"/>
          <w:sz w:val="21"/>
        </w:rPr>
        <w:t>à</w:t>
      </w:r>
      <w:r>
        <w:rPr>
          <w:rFonts w:ascii="Arial" w:hAnsi="Arial"/>
          <w:i/>
          <w:color w:val="FF6600"/>
          <w:spacing w:val="-27"/>
          <w:w w:val="80"/>
          <w:sz w:val="21"/>
        </w:rPr>
        <w:t xml:space="preserve"> </w:t>
      </w:r>
      <w:r>
        <w:rPr>
          <w:rFonts w:ascii="Arial" w:hAnsi="Arial"/>
          <w:i/>
          <w:color w:val="FF6600"/>
          <w:w w:val="80"/>
          <w:sz w:val="21"/>
        </w:rPr>
        <w:t>même</w:t>
      </w:r>
      <w:r>
        <w:rPr>
          <w:rFonts w:ascii="Arial" w:hAnsi="Arial"/>
          <w:i/>
          <w:color w:val="FF6600"/>
          <w:spacing w:val="-26"/>
          <w:w w:val="80"/>
          <w:sz w:val="21"/>
        </w:rPr>
        <w:t xml:space="preserve"> </w:t>
      </w:r>
      <w:r>
        <w:rPr>
          <w:rFonts w:ascii="Arial" w:hAnsi="Arial"/>
          <w:i/>
          <w:color w:val="FF6600"/>
          <w:w w:val="80"/>
          <w:sz w:val="21"/>
        </w:rPr>
        <w:t>de</w:t>
      </w:r>
      <w:r>
        <w:rPr>
          <w:rFonts w:ascii="Arial" w:hAnsi="Arial"/>
          <w:i/>
          <w:color w:val="FF6600"/>
          <w:spacing w:val="-26"/>
          <w:w w:val="80"/>
          <w:sz w:val="21"/>
        </w:rPr>
        <w:t xml:space="preserve"> </w:t>
      </w:r>
      <w:r>
        <w:rPr>
          <w:rFonts w:ascii="Arial" w:hAnsi="Arial"/>
          <w:i/>
          <w:color w:val="FF6600"/>
          <w:w w:val="80"/>
          <w:sz w:val="21"/>
        </w:rPr>
        <w:t>chanter</w:t>
      </w:r>
      <w:r>
        <w:rPr>
          <w:rFonts w:ascii="Arial" w:hAnsi="Arial"/>
          <w:i/>
          <w:color w:val="FF6600"/>
          <w:spacing w:val="-27"/>
          <w:w w:val="80"/>
          <w:sz w:val="21"/>
        </w:rPr>
        <w:t xml:space="preserve"> </w:t>
      </w:r>
      <w:r>
        <w:rPr>
          <w:rFonts w:ascii="Arial" w:hAnsi="Arial"/>
          <w:i/>
          <w:color w:val="FF6600"/>
          <w:w w:val="80"/>
          <w:sz w:val="21"/>
        </w:rPr>
        <w:t>le</w:t>
      </w:r>
      <w:r>
        <w:rPr>
          <w:rFonts w:ascii="Arial" w:hAnsi="Arial"/>
          <w:i/>
          <w:color w:val="FF6600"/>
          <w:spacing w:val="-27"/>
          <w:w w:val="80"/>
          <w:sz w:val="21"/>
        </w:rPr>
        <w:t xml:space="preserve"> </w:t>
      </w:r>
      <w:r>
        <w:rPr>
          <w:rFonts w:ascii="Arial" w:hAnsi="Arial"/>
          <w:i/>
          <w:color w:val="FF6600"/>
          <w:w w:val="80"/>
          <w:sz w:val="21"/>
        </w:rPr>
        <w:t>cantique</w:t>
      </w:r>
      <w:r>
        <w:rPr>
          <w:rFonts w:ascii="Arial" w:hAnsi="Arial"/>
          <w:i/>
          <w:color w:val="FF6600"/>
          <w:spacing w:val="-26"/>
          <w:w w:val="80"/>
          <w:sz w:val="21"/>
        </w:rPr>
        <w:t xml:space="preserve"> </w:t>
      </w:r>
      <w:r>
        <w:rPr>
          <w:rFonts w:ascii="Arial" w:hAnsi="Arial"/>
          <w:i/>
          <w:color w:val="FF6600"/>
          <w:w w:val="80"/>
          <w:sz w:val="21"/>
        </w:rPr>
        <w:t>choisi</w:t>
      </w:r>
      <w:r>
        <w:rPr>
          <w:rFonts w:ascii="Arial" w:hAnsi="Arial"/>
          <w:i/>
          <w:color w:val="FF6600"/>
          <w:spacing w:val="-27"/>
          <w:w w:val="80"/>
          <w:sz w:val="21"/>
        </w:rPr>
        <w:t xml:space="preserve"> </w:t>
      </w:r>
      <w:r>
        <w:rPr>
          <w:rFonts w:ascii="Arial" w:hAnsi="Arial"/>
          <w:i/>
          <w:color w:val="FF6600"/>
          <w:w w:val="80"/>
          <w:sz w:val="21"/>
        </w:rPr>
        <w:t>et/ou</w:t>
      </w:r>
      <w:r>
        <w:rPr>
          <w:rFonts w:ascii="Arial" w:hAnsi="Arial"/>
          <w:i/>
          <w:color w:val="FF6600"/>
          <w:spacing w:val="-27"/>
          <w:w w:val="80"/>
          <w:sz w:val="21"/>
        </w:rPr>
        <w:t xml:space="preserve"> </w:t>
      </w:r>
      <w:r>
        <w:rPr>
          <w:rFonts w:ascii="Arial" w:hAnsi="Arial"/>
          <w:i/>
          <w:color w:val="FF6600"/>
          <w:w w:val="80"/>
          <w:sz w:val="21"/>
        </w:rPr>
        <w:t>si</w:t>
      </w:r>
      <w:r>
        <w:rPr>
          <w:rFonts w:ascii="Arial" w:hAnsi="Arial"/>
          <w:i/>
          <w:color w:val="FF6600"/>
          <w:spacing w:val="-26"/>
          <w:w w:val="80"/>
          <w:sz w:val="21"/>
        </w:rPr>
        <w:t xml:space="preserve"> </w:t>
      </w:r>
      <w:r>
        <w:rPr>
          <w:rFonts w:ascii="Arial" w:hAnsi="Arial"/>
          <w:i/>
          <w:color w:val="FF6600"/>
          <w:w w:val="80"/>
          <w:sz w:val="21"/>
        </w:rPr>
        <w:t>un</w:t>
      </w:r>
      <w:r>
        <w:rPr>
          <w:rFonts w:ascii="Arial" w:hAnsi="Arial"/>
          <w:i/>
          <w:color w:val="FF6600"/>
          <w:spacing w:val="-26"/>
          <w:w w:val="80"/>
          <w:sz w:val="21"/>
        </w:rPr>
        <w:t xml:space="preserve"> </w:t>
      </w:r>
      <w:r>
        <w:rPr>
          <w:rFonts w:ascii="Arial" w:hAnsi="Arial"/>
          <w:i/>
          <w:color w:val="FF6600"/>
          <w:w w:val="80"/>
          <w:sz w:val="21"/>
        </w:rPr>
        <w:t>chantre</w:t>
      </w:r>
      <w:r>
        <w:rPr>
          <w:rFonts w:ascii="Arial" w:hAnsi="Arial"/>
          <w:i/>
          <w:color w:val="FF6600"/>
          <w:spacing w:val="-27"/>
          <w:w w:val="80"/>
          <w:sz w:val="21"/>
        </w:rPr>
        <w:t xml:space="preserve"> </w:t>
      </w:r>
      <w:r>
        <w:rPr>
          <w:rFonts w:ascii="Arial" w:hAnsi="Arial"/>
          <w:i/>
          <w:color w:val="FF6600"/>
          <w:w w:val="80"/>
          <w:sz w:val="21"/>
        </w:rPr>
        <w:t>ou</w:t>
      </w:r>
      <w:r>
        <w:rPr>
          <w:rFonts w:ascii="Arial" w:hAnsi="Arial"/>
          <w:i/>
          <w:color w:val="FF6600"/>
          <w:spacing w:val="-26"/>
          <w:w w:val="80"/>
          <w:sz w:val="21"/>
        </w:rPr>
        <w:t xml:space="preserve"> </w:t>
      </w:r>
      <w:r>
        <w:rPr>
          <w:rFonts w:ascii="Arial" w:hAnsi="Arial"/>
          <w:i/>
          <w:color w:val="FF6600"/>
          <w:w w:val="80"/>
          <w:sz w:val="21"/>
        </w:rPr>
        <w:t>une</w:t>
      </w:r>
      <w:r>
        <w:rPr>
          <w:rFonts w:ascii="Arial" w:hAnsi="Arial"/>
          <w:i/>
          <w:color w:val="FF6600"/>
          <w:spacing w:val="-26"/>
          <w:w w:val="80"/>
          <w:sz w:val="21"/>
        </w:rPr>
        <w:t xml:space="preserve"> </w:t>
      </w:r>
      <w:r>
        <w:rPr>
          <w:rFonts w:ascii="Arial" w:hAnsi="Arial"/>
          <w:i/>
          <w:color w:val="FF6600"/>
          <w:w w:val="80"/>
          <w:sz w:val="21"/>
        </w:rPr>
        <w:t>chorale</w:t>
      </w:r>
      <w:r>
        <w:rPr>
          <w:rFonts w:ascii="Arial" w:hAnsi="Arial"/>
          <w:i/>
          <w:color w:val="FF6600"/>
          <w:spacing w:val="-27"/>
          <w:w w:val="80"/>
          <w:sz w:val="21"/>
        </w:rPr>
        <w:t xml:space="preserve"> </w:t>
      </w:r>
      <w:r>
        <w:rPr>
          <w:rFonts w:ascii="Arial" w:hAnsi="Arial"/>
          <w:i/>
          <w:color w:val="FF6600"/>
          <w:w w:val="80"/>
          <w:sz w:val="21"/>
        </w:rPr>
        <w:t>sera</w:t>
      </w:r>
      <w:r>
        <w:rPr>
          <w:rFonts w:ascii="Arial" w:hAnsi="Arial"/>
          <w:i/>
          <w:color w:val="FF6600"/>
          <w:spacing w:val="-26"/>
          <w:w w:val="80"/>
          <w:sz w:val="21"/>
        </w:rPr>
        <w:t xml:space="preserve"> </w:t>
      </w:r>
      <w:r>
        <w:rPr>
          <w:rFonts w:ascii="Arial" w:hAnsi="Arial"/>
          <w:i/>
          <w:color w:val="FF6600"/>
          <w:w w:val="80"/>
          <w:sz w:val="21"/>
        </w:rPr>
        <w:t>présente</w:t>
      </w:r>
      <w:r>
        <w:rPr>
          <w:rFonts w:ascii="Arial" w:hAnsi="Arial"/>
          <w:i/>
          <w:color w:val="FF6600"/>
          <w:spacing w:val="-27"/>
          <w:w w:val="80"/>
          <w:sz w:val="21"/>
        </w:rPr>
        <w:t xml:space="preserve"> </w:t>
      </w:r>
      <w:r>
        <w:rPr>
          <w:rFonts w:ascii="Arial" w:hAnsi="Arial"/>
          <w:i/>
          <w:color w:val="FF6600"/>
          <w:w w:val="80"/>
          <w:sz w:val="21"/>
        </w:rPr>
        <w:t xml:space="preserve">pour </w:t>
      </w:r>
      <w:r>
        <w:rPr>
          <w:rFonts w:ascii="Arial" w:hAnsi="Arial"/>
          <w:i/>
          <w:color w:val="FF6600"/>
          <w:w w:val="85"/>
          <w:sz w:val="21"/>
        </w:rPr>
        <w:t>soutenir</w:t>
      </w:r>
      <w:r>
        <w:rPr>
          <w:rFonts w:ascii="Arial" w:hAnsi="Arial"/>
          <w:i/>
          <w:color w:val="FF6600"/>
          <w:spacing w:val="-11"/>
          <w:w w:val="85"/>
          <w:sz w:val="21"/>
        </w:rPr>
        <w:t xml:space="preserve"> </w:t>
      </w:r>
      <w:r>
        <w:rPr>
          <w:rFonts w:ascii="Arial" w:hAnsi="Arial"/>
          <w:i/>
          <w:color w:val="FF6600"/>
          <w:w w:val="85"/>
          <w:sz w:val="21"/>
        </w:rPr>
        <w:t>et</w:t>
      </w:r>
      <w:r>
        <w:rPr>
          <w:rFonts w:ascii="Arial" w:hAnsi="Arial"/>
          <w:i/>
          <w:color w:val="FF6600"/>
          <w:spacing w:val="-11"/>
          <w:w w:val="85"/>
          <w:sz w:val="21"/>
        </w:rPr>
        <w:t xml:space="preserve"> </w:t>
      </w:r>
      <w:r>
        <w:rPr>
          <w:rFonts w:ascii="Arial" w:hAnsi="Arial"/>
          <w:i/>
          <w:color w:val="FF6600"/>
          <w:w w:val="85"/>
          <w:sz w:val="21"/>
        </w:rPr>
        <w:t>entonner</w:t>
      </w:r>
      <w:r>
        <w:rPr>
          <w:rFonts w:ascii="Arial" w:hAnsi="Arial"/>
          <w:i/>
          <w:color w:val="FF6600"/>
          <w:spacing w:val="-10"/>
          <w:w w:val="85"/>
          <w:sz w:val="21"/>
        </w:rPr>
        <w:t xml:space="preserve"> </w:t>
      </w:r>
      <w:r>
        <w:rPr>
          <w:rFonts w:ascii="Arial" w:hAnsi="Arial"/>
          <w:i/>
          <w:color w:val="FF6600"/>
          <w:w w:val="85"/>
          <w:sz w:val="21"/>
        </w:rPr>
        <w:t>le</w:t>
      </w:r>
      <w:r>
        <w:rPr>
          <w:rFonts w:ascii="Arial" w:hAnsi="Arial"/>
          <w:i/>
          <w:color w:val="FF6600"/>
          <w:spacing w:val="-11"/>
          <w:w w:val="85"/>
          <w:sz w:val="21"/>
        </w:rPr>
        <w:t xml:space="preserve"> </w:t>
      </w:r>
      <w:r>
        <w:rPr>
          <w:rFonts w:ascii="Arial" w:hAnsi="Arial"/>
          <w:i/>
          <w:color w:val="FF6600"/>
          <w:w w:val="85"/>
          <w:sz w:val="21"/>
        </w:rPr>
        <w:t>chant.</w:t>
      </w:r>
    </w:p>
    <w:p w:rsidR="00365860" w:rsidRDefault="00365860">
      <w:pPr>
        <w:pStyle w:val="Corpsdetexte"/>
        <w:spacing w:before="6"/>
        <w:rPr>
          <w:rFonts w:ascii="Arial"/>
          <w:i/>
          <w:sz w:val="14"/>
        </w:rPr>
      </w:pPr>
    </w:p>
    <w:p w:rsidR="00365860" w:rsidRDefault="00365860">
      <w:pPr>
        <w:rPr>
          <w:rFonts w:ascii="Arial"/>
          <w:sz w:val="14"/>
        </w:rPr>
        <w:sectPr w:rsidR="00365860">
          <w:pgSz w:w="11910" w:h="16840"/>
          <w:pgMar w:top="780" w:right="300" w:bottom="940" w:left="120" w:header="0" w:footer="684" w:gutter="0"/>
          <w:cols w:space="720"/>
        </w:sectPr>
      </w:pPr>
    </w:p>
    <w:p w:rsidR="00365860" w:rsidRDefault="00B04FA1">
      <w:pPr>
        <w:spacing w:before="98" w:line="252" w:lineRule="auto"/>
        <w:ind w:left="1315" w:right="-10"/>
        <w:rPr>
          <w:sz w:val="19"/>
        </w:rPr>
      </w:pPr>
      <w:r>
        <w:rPr>
          <w:noProof/>
          <w:lang w:eastAsia="fr-FR"/>
        </w:rPr>
        <w:lastRenderedPageBreak/>
        <w:drawing>
          <wp:anchor distT="0" distB="0" distL="0" distR="0" simplePos="0" relativeHeight="486626304" behindDoc="1" locked="0" layoutInCell="1" allowOverlap="1">
            <wp:simplePos x="0" y="0"/>
            <wp:positionH relativeFrom="page">
              <wp:posOffset>1409584</wp:posOffset>
            </wp:positionH>
            <wp:positionV relativeFrom="paragraph">
              <wp:posOffset>174870</wp:posOffset>
            </wp:positionV>
            <wp:extent cx="4465011" cy="7833357"/>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0" cstate="print"/>
                    <a:stretch>
                      <a:fillRect/>
                    </a:stretch>
                  </pic:blipFill>
                  <pic:spPr>
                    <a:xfrm>
                      <a:off x="0" y="0"/>
                      <a:ext cx="4465011" cy="7833357"/>
                    </a:xfrm>
                    <a:prstGeom prst="rect">
                      <a:avLst/>
                    </a:prstGeom>
                  </pic:spPr>
                </pic:pic>
              </a:graphicData>
            </a:graphic>
          </wp:anchor>
        </w:drawing>
      </w:r>
      <w:r>
        <w:rPr>
          <w:color w:val="FF6600"/>
          <w:w w:val="105"/>
          <w:sz w:val="19"/>
        </w:rPr>
        <w:t xml:space="preserve">Si l'on chante le </w:t>
      </w:r>
      <w:r>
        <w:rPr>
          <w:i/>
          <w:color w:val="FF6600"/>
          <w:w w:val="105"/>
          <w:sz w:val="19"/>
        </w:rPr>
        <w:t>Gloire à Dieu</w:t>
      </w:r>
      <w:r>
        <w:rPr>
          <w:color w:val="FF6600"/>
          <w:w w:val="105"/>
          <w:sz w:val="19"/>
        </w:rPr>
        <w:t>, on veillera à respecter intégralement le texte liturgique suivant et à ne pas y intercaler de refrain:</w:t>
      </w:r>
    </w:p>
    <w:p w:rsidR="00365860" w:rsidRDefault="00B04FA1">
      <w:pPr>
        <w:spacing w:line="217" w:lineRule="exact"/>
        <w:ind w:left="1315"/>
        <w:rPr>
          <w:sz w:val="19"/>
        </w:rPr>
      </w:pPr>
      <w:r>
        <w:rPr>
          <w:w w:val="105"/>
          <w:sz w:val="19"/>
        </w:rPr>
        <w:t>Gloire à Dieu, au plus haut des cieux,</w:t>
      </w:r>
    </w:p>
    <w:p w:rsidR="00365860" w:rsidRDefault="00B04FA1">
      <w:pPr>
        <w:spacing w:before="12"/>
        <w:ind w:left="1315"/>
        <w:rPr>
          <w:sz w:val="19"/>
        </w:rPr>
      </w:pPr>
      <w:r>
        <w:rPr>
          <w:w w:val="105"/>
          <w:sz w:val="19"/>
        </w:rPr>
        <w:t>Et paix sur la terre aux hommes qu’il aime.</w:t>
      </w:r>
    </w:p>
    <w:p w:rsidR="00365860" w:rsidRDefault="00B04FA1">
      <w:pPr>
        <w:spacing w:before="12" w:line="252" w:lineRule="auto"/>
        <w:ind w:left="1315" w:right="251"/>
        <w:rPr>
          <w:sz w:val="19"/>
        </w:rPr>
      </w:pPr>
      <w:r>
        <w:rPr>
          <w:w w:val="105"/>
          <w:sz w:val="19"/>
        </w:rPr>
        <w:t>Nous te louons, nous te bénissons, nous t’adorons, Nous te glorifions, nous te rendons grâce,</w:t>
      </w:r>
    </w:p>
    <w:p w:rsidR="00365860" w:rsidRDefault="00B04FA1">
      <w:pPr>
        <w:spacing w:before="2" w:line="252" w:lineRule="auto"/>
        <w:ind w:left="1315" w:right="2103"/>
        <w:rPr>
          <w:sz w:val="19"/>
        </w:rPr>
      </w:pPr>
      <w:proofErr w:type="gramStart"/>
      <w:r>
        <w:rPr>
          <w:w w:val="105"/>
          <w:sz w:val="19"/>
        </w:rPr>
        <w:t>pour</w:t>
      </w:r>
      <w:proofErr w:type="gramEnd"/>
      <w:r>
        <w:rPr>
          <w:w w:val="105"/>
          <w:sz w:val="19"/>
        </w:rPr>
        <w:t xml:space="preserve"> ton immense gloire, Seigneur Dieu, Roi du ciel, Dieu le Père tout-puissant.</w:t>
      </w:r>
    </w:p>
    <w:p w:rsidR="00365860" w:rsidRDefault="00B04FA1">
      <w:pPr>
        <w:spacing w:before="3"/>
        <w:ind w:left="1315"/>
        <w:rPr>
          <w:sz w:val="19"/>
        </w:rPr>
      </w:pPr>
      <w:r>
        <w:rPr>
          <w:w w:val="105"/>
          <w:sz w:val="19"/>
        </w:rPr>
        <w:t>Seigneur, Fils unique, Jésus</w:t>
      </w:r>
      <w:r>
        <w:rPr>
          <w:spacing w:val="-11"/>
          <w:w w:val="105"/>
          <w:sz w:val="19"/>
        </w:rPr>
        <w:t xml:space="preserve"> </w:t>
      </w:r>
      <w:r>
        <w:rPr>
          <w:w w:val="105"/>
          <w:sz w:val="19"/>
        </w:rPr>
        <w:t>Christ,</w:t>
      </w:r>
    </w:p>
    <w:p w:rsidR="00365860" w:rsidRDefault="00B04FA1">
      <w:pPr>
        <w:spacing w:before="12" w:line="247" w:lineRule="auto"/>
        <w:ind w:left="1314" w:right="436"/>
        <w:rPr>
          <w:sz w:val="19"/>
        </w:rPr>
      </w:pPr>
      <w:r>
        <w:rPr>
          <w:w w:val="105"/>
          <w:sz w:val="19"/>
        </w:rPr>
        <w:t>Seigneur Dieu, Agneau de Dieu, le Fils du Père. Toi qui enlèves le péché du monde,</w:t>
      </w:r>
    </w:p>
    <w:p w:rsidR="00365860" w:rsidRDefault="00B04FA1">
      <w:pPr>
        <w:spacing w:before="6"/>
        <w:ind w:left="1314"/>
        <w:rPr>
          <w:sz w:val="19"/>
        </w:rPr>
      </w:pPr>
      <w:proofErr w:type="gramStart"/>
      <w:r>
        <w:rPr>
          <w:w w:val="105"/>
          <w:sz w:val="19"/>
        </w:rPr>
        <w:t>prends</w:t>
      </w:r>
      <w:proofErr w:type="gramEnd"/>
      <w:r>
        <w:rPr>
          <w:w w:val="105"/>
          <w:sz w:val="19"/>
        </w:rPr>
        <w:t xml:space="preserve"> pitié de nous</w:t>
      </w:r>
    </w:p>
    <w:p w:rsidR="00365860" w:rsidRDefault="00B04FA1">
      <w:pPr>
        <w:spacing w:before="12" w:line="252" w:lineRule="auto"/>
        <w:ind w:left="1314" w:right="1445"/>
        <w:rPr>
          <w:sz w:val="19"/>
        </w:rPr>
      </w:pPr>
      <w:r>
        <w:rPr>
          <w:w w:val="105"/>
          <w:sz w:val="19"/>
        </w:rPr>
        <w:t>Toi qui enlèves le péché du monde, reçois notre prière ;</w:t>
      </w:r>
    </w:p>
    <w:p w:rsidR="00365860" w:rsidRDefault="00B04FA1">
      <w:pPr>
        <w:spacing w:before="2" w:line="252" w:lineRule="auto"/>
        <w:ind w:left="1314" w:right="1500"/>
        <w:rPr>
          <w:sz w:val="19"/>
        </w:rPr>
      </w:pPr>
      <w:r>
        <w:rPr>
          <w:w w:val="105"/>
          <w:sz w:val="19"/>
        </w:rPr>
        <w:t>Toi qui es assis à la droite du Père, prends pitié de nous.</w:t>
      </w:r>
    </w:p>
    <w:p w:rsidR="00365860" w:rsidRDefault="00B04FA1">
      <w:pPr>
        <w:spacing w:before="2" w:line="252" w:lineRule="auto"/>
        <w:ind w:left="1314" w:right="2608"/>
        <w:rPr>
          <w:sz w:val="19"/>
        </w:rPr>
      </w:pPr>
      <w:r>
        <w:rPr>
          <w:w w:val="105"/>
          <w:sz w:val="19"/>
        </w:rPr>
        <w:t>Car toi seul es saint, Toi seul es</w:t>
      </w:r>
      <w:r>
        <w:rPr>
          <w:spacing w:val="-6"/>
          <w:w w:val="105"/>
          <w:sz w:val="19"/>
        </w:rPr>
        <w:t xml:space="preserve"> </w:t>
      </w:r>
      <w:r>
        <w:rPr>
          <w:w w:val="105"/>
          <w:sz w:val="19"/>
        </w:rPr>
        <w:t>Seigneur,</w:t>
      </w:r>
    </w:p>
    <w:p w:rsidR="00365860" w:rsidRDefault="00B04FA1">
      <w:pPr>
        <w:spacing w:before="2" w:line="259" w:lineRule="auto"/>
        <w:ind w:left="1314" w:right="115"/>
        <w:rPr>
          <w:sz w:val="19"/>
        </w:rPr>
      </w:pPr>
      <w:r>
        <w:rPr>
          <w:w w:val="105"/>
          <w:sz w:val="19"/>
        </w:rPr>
        <w:t>Toi seul es le Très-Haut, Jésus Christ, avec le Saint- Esprit dans la gloire de Dieu le Père.</w:t>
      </w:r>
    </w:p>
    <w:p w:rsidR="00365860" w:rsidRDefault="00B04FA1">
      <w:pPr>
        <w:spacing w:line="212" w:lineRule="exact"/>
        <w:ind w:left="1314"/>
        <w:rPr>
          <w:sz w:val="19"/>
        </w:rPr>
      </w:pPr>
      <w:r>
        <w:rPr>
          <w:w w:val="105"/>
          <w:sz w:val="19"/>
        </w:rPr>
        <w:t>Amen.</w:t>
      </w:r>
    </w:p>
    <w:p w:rsidR="00365860" w:rsidRDefault="00B04FA1">
      <w:pPr>
        <w:spacing w:before="125"/>
        <w:ind w:left="3311"/>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pStyle w:val="Paragraphedeliste"/>
        <w:numPr>
          <w:ilvl w:val="0"/>
          <w:numId w:val="16"/>
        </w:numPr>
        <w:tabs>
          <w:tab w:val="left" w:pos="1515"/>
        </w:tabs>
        <w:spacing w:before="132" w:line="252" w:lineRule="auto"/>
        <w:ind w:right="450" w:firstLine="0"/>
        <w:rPr>
          <w:sz w:val="19"/>
        </w:rPr>
      </w:pPr>
      <w:r>
        <w:rPr>
          <w:w w:val="105"/>
          <w:sz w:val="19"/>
        </w:rPr>
        <w:t>Par les Cieux devant toi, splendeur et majesté Par l'infiniment grand, l'infiniment</w:t>
      </w:r>
      <w:r>
        <w:rPr>
          <w:spacing w:val="-2"/>
          <w:w w:val="105"/>
          <w:sz w:val="19"/>
        </w:rPr>
        <w:t xml:space="preserve"> </w:t>
      </w:r>
      <w:r>
        <w:rPr>
          <w:w w:val="105"/>
          <w:sz w:val="19"/>
        </w:rPr>
        <w:t>petit</w:t>
      </w:r>
    </w:p>
    <w:p w:rsidR="00365860" w:rsidRDefault="00B04FA1">
      <w:pPr>
        <w:spacing w:before="2" w:line="252" w:lineRule="auto"/>
        <w:ind w:left="1314" w:right="1146"/>
        <w:rPr>
          <w:sz w:val="19"/>
        </w:rPr>
      </w:pPr>
      <w:r>
        <w:rPr>
          <w:w w:val="105"/>
          <w:sz w:val="19"/>
        </w:rPr>
        <w:t>Et par le firmament, ton manteau étoilé Et par frère soleil, je veux crier:</w:t>
      </w:r>
    </w:p>
    <w:p w:rsidR="00365860" w:rsidRDefault="00B04FA1">
      <w:pPr>
        <w:spacing w:before="122" w:line="252" w:lineRule="auto"/>
        <w:ind w:left="1314" w:right="1471"/>
        <w:rPr>
          <w:b/>
          <w:sz w:val="19"/>
        </w:rPr>
      </w:pPr>
      <w:r>
        <w:rPr>
          <w:b/>
          <w:color w:val="1F497D"/>
          <w:w w:val="105"/>
          <w:sz w:val="19"/>
        </w:rPr>
        <w:t>Mon Dieu tu es grand tu es beau, Dieu vivant, Dieu très haut,</w:t>
      </w:r>
    </w:p>
    <w:p w:rsidR="00365860" w:rsidRDefault="00B04FA1">
      <w:pPr>
        <w:spacing w:before="3"/>
        <w:ind w:left="1314"/>
        <w:rPr>
          <w:b/>
          <w:sz w:val="19"/>
        </w:rPr>
      </w:pPr>
      <w:proofErr w:type="gramStart"/>
      <w:r>
        <w:rPr>
          <w:b/>
          <w:color w:val="1F497D"/>
          <w:w w:val="105"/>
          <w:sz w:val="19"/>
        </w:rPr>
        <w:t>tu</w:t>
      </w:r>
      <w:proofErr w:type="gramEnd"/>
      <w:r>
        <w:rPr>
          <w:b/>
          <w:color w:val="1F497D"/>
          <w:w w:val="105"/>
          <w:sz w:val="19"/>
        </w:rPr>
        <w:t xml:space="preserve"> es le Dieu d'amour!</w:t>
      </w:r>
    </w:p>
    <w:p w:rsidR="00365860" w:rsidRDefault="00B04FA1">
      <w:pPr>
        <w:spacing w:before="11" w:line="247" w:lineRule="auto"/>
        <w:ind w:left="1314" w:right="1471"/>
        <w:rPr>
          <w:b/>
          <w:sz w:val="19"/>
        </w:rPr>
      </w:pPr>
      <w:r>
        <w:rPr>
          <w:b/>
          <w:color w:val="1F497D"/>
          <w:w w:val="105"/>
          <w:sz w:val="19"/>
        </w:rPr>
        <w:t>Mon Dieu tu es grand tu es beau, Dieu vivant, Dieu très haut,</w:t>
      </w:r>
    </w:p>
    <w:p w:rsidR="00365860" w:rsidRDefault="00B04FA1">
      <w:pPr>
        <w:spacing w:before="6"/>
        <w:ind w:left="1314"/>
        <w:rPr>
          <w:b/>
          <w:sz w:val="19"/>
        </w:rPr>
      </w:pPr>
      <w:r>
        <w:rPr>
          <w:b/>
          <w:color w:val="1F497D"/>
          <w:w w:val="105"/>
          <w:sz w:val="19"/>
        </w:rPr>
        <w:t>Dieu présent en toute création.</w:t>
      </w:r>
    </w:p>
    <w:p w:rsidR="00365860" w:rsidRDefault="00B04FA1">
      <w:pPr>
        <w:pStyle w:val="Paragraphedeliste"/>
        <w:numPr>
          <w:ilvl w:val="0"/>
          <w:numId w:val="16"/>
        </w:numPr>
        <w:tabs>
          <w:tab w:val="left" w:pos="1515"/>
        </w:tabs>
        <w:spacing w:before="132" w:line="252" w:lineRule="auto"/>
        <w:ind w:right="614" w:firstLine="0"/>
        <w:rPr>
          <w:sz w:val="19"/>
        </w:rPr>
      </w:pPr>
      <w:r>
        <w:rPr>
          <w:w w:val="105"/>
          <w:sz w:val="19"/>
        </w:rPr>
        <w:t>Par tous les océans et par toutes les mers Par tous les continents et par l'eau des rivières Par le feu qui te dit comme un buisson ardent Et par l'aile du vent, je veux crier</w:t>
      </w:r>
    </w:p>
    <w:p w:rsidR="00365860" w:rsidRDefault="00B04FA1">
      <w:pPr>
        <w:pStyle w:val="Paragraphedeliste"/>
        <w:numPr>
          <w:ilvl w:val="0"/>
          <w:numId w:val="16"/>
        </w:numPr>
        <w:tabs>
          <w:tab w:val="left" w:pos="1515"/>
        </w:tabs>
        <w:spacing w:before="62" w:line="252" w:lineRule="auto"/>
        <w:ind w:right="270" w:firstLine="0"/>
        <w:rPr>
          <w:sz w:val="19"/>
        </w:rPr>
      </w:pPr>
      <w:r>
        <w:rPr>
          <w:w w:val="105"/>
          <w:sz w:val="19"/>
        </w:rPr>
        <w:t>Par toutes les montagnes et toutes les vallées Par l'ombre des forêts et par les fleurs des champs Par les bourgeons des arbres et l'herbe des prairies Par le blé en épis, je veux</w:t>
      </w:r>
      <w:r>
        <w:rPr>
          <w:spacing w:val="3"/>
          <w:w w:val="105"/>
          <w:sz w:val="19"/>
        </w:rPr>
        <w:t xml:space="preserve"> </w:t>
      </w:r>
      <w:r>
        <w:rPr>
          <w:w w:val="105"/>
          <w:sz w:val="19"/>
        </w:rPr>
        <w:t>crier</w:t>
      </w:r>
    </w:p>
    <w:p w:rsidR="00365860" w:rsidRDefault="00B04FA1">
      <w:pPr>
        <w:pStyle w:val="Paragraphedeliste"/>
        <w:numPr>
          <w:ilvl w:val="0"/>
          <w:numId w:val="16"/>
        </w:numPr>
        <w:tabs>
          <w:tab w:val="left" w:pos="1515"/>
        </w:tabs>
        <w:spacing w:before="66" w:line="252" w:lineRule="auto"/>
        <w:ind w:right="418" w:firstLine="0"/>
        <w:rPr>
          <w:sz w:val="19"/>
        </w:rPr>
      </w:pPr>
      <w:r>
        <w:rPr>
          <w:w w:val="105"/>
          <w:sz w:val="19"/>
        </w:rPr>
        <w:t>Par tous les animaux, de la terre et de l'eau Par le chant des oiseaux, par le chant de la vie Par l'homme que tu fis juste moins grand que toi Et par tous ses enfants, je veux crier</w:t>
      </w:r>
    </w:p>
    <w:p w:rsidR="00365860" w:rsidRDefault="00B04FA1">
      <w:pPr>
        <w:spacing w:before="121"/>
        <w:ind w:left="3311"/>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spacing w:before="130" w:line="254" w:lineRule="auto"/>
        <w:ind w:left="1314" w:right="1642"/>
        <w:rPr>
          <w:rFonts w:ascii="Cambria" w:hAnsi="Cambria"/>
          <w:b/>
          <w:sz w:val="19"/>
        </w:rPr>
      </w:pPr>
      <w:r>
        <w:rPr>
          <w:rFonts w:ascii="Cambria" w:hAnsi="Cambria"/>
          <w:b/>
          <w:color w:val="1F497D"/>
          <w:w w:val="105"/>
          <w:sz w:val="19"/>
        </w:rPr>
        <w:t>Que tes œuvres sont belles, Que tes œuvres sont grandes</w:t>
      </w:r>
    </w:p>
    <w:p w:rsidR="00365860" w:rsidRDefault="00B04FA1">
      <w:pPr>
        <w:spacing w:line="254" w:lineRule="auto"/>
        <w:ind w:left="1314" w:right="283"/>
        <w:rPr>
          <w:rFonts w:ascii="Cambria" w:hAnsi="Cambria"/>
          <w:b/>
          <w:sz w:val="19"/>
        </w:rPr>
      </w:pPr>
      <w:r>
        <w:rPr>
          <w:rFonts w:ascii="Cambria" w:hAnsi="Cambria"/>
          <w:b/>
          <w:color w:val="1F497D"/>
          <w:w w:val="105"/>
          <w:sz w:val="19"/>
        </w:rPr>
        <w:t>Seigneur, Seigneur, tu nous combles de joie. Que tes œuvres sont belles,</w:t>
      </w:r>
    </w:p>
    <w:p w:rsidR="00365860" w:rsidRDefault="00B04FA1">
      <w:pPr>
        <w:spacing w:line="221" w:lineRule="exact"/>
        <w:ind w:left="1314"/>
        <w:rPr>
          <w:rFonts w:ascii="Cambria" w:hAnsi="Cambria"/>
          <w:b/>
          <w:sz w:val="19"/>
        </w:rPr>
      </w:pPr>
      <w:r>
        <w:rPr>
          <w:rFonts w:ascii="Cambria" w:hAnsi="Cambria"/>
          <w:b/>
          <w:color w:val="1F497D"/>
          <w:w w:val="105"/>
          <w:sz w:val="19"/>
        </w:rPr>
        <w:t>Que tes œuvres sont grandes !</w:t>
      </w:r>
    </w:p>
    <w:p w:rsidR="00365860" w:rsidRDefault="00B04FA1">
      <w:pPr>
        <w:spacing w:before="11"/>
        <w:ind w:left="1314"/>
        <w:rPr>
          <w:rFonts w:ascii="Cambria"/>
          <w:b/>
          <w:sz w:val="19"/>
        </w:rPr>
      </w:pPr>
      <w:r>
        <w:rPr>
          <w:rFonts w:ascii="Cambria"/>
          <w:b/>
          <w:color w:val="1F497D"/>
          <w:w w:val="105"/>
          <w:sz w:val="19"/>
        </w:rPr>
        <w:t>Seigneur, Seigneur, tu nous combles de joie.</w:t>
      </w:r>
    </w:p>
    <w:p w:rsidR="00365860" w:rsidRDefault="00B04FA1">
      <w:pPr>
        <w:pStyle w:val="Corpsdetexte"/>
        <w:spacing w:before="2"/>
        <w:rPr>
          <w:rFonts w:ascii="Cambria"/>
          <w:b/>
          <w:sz w:val="28"/>
        </w:rPr>
      </w:pPr>
      <w:r>
        <w:br w:type="column"/>
      </w:r>
    </w:p>
    <w:p w:rsidR="00365860" w:rsidRDefault="00B04FA1">
      <w:pPr>
        <w:pStyle w:val="Paragraphedeliste"/>
        <w:numPr>
          <w:ilvl w:val="0"/>
          <w:numId w:val="15"/>
        </w:numPr>
        <w:tabs>
          <w:tab w:val="left" w:pos="532"/>
        </w:tabs>
        <w:spacing w:before="1" w:line="247" w:lineRule="auto"/>
        <w:ind w:right="2483" w:firstLine="0"/>
        <w:rPr>
          <w:rFonts w:ascii="Cambria" w:hAnsi="Cambria"/>
          <w:sz w:val="19"/>
        </w:rPr>
      </w:pPr>
      <w:r>
        <w:rPr>
          <w:rFonts w:ascii="Cambria" w:hAnsi="Cambria"/>
          <w:w w:val="105"/>
          <w:sz w:val="19"/>
        </w:rPr>
        <w:t xml:space="preserve">C'est toi, le Dieu qui nous </w:t>
      </w:r>
      <w:proofErr w:type="gramStart"/>
      <w:r>
        <w:rPr>
          <w:rFonts w:ascii="Cambria" w:hAnsi="Cambria"/>
          <w:w w:val="105"/>
          <w:sz w:val="19"/>
        </w:rPr>
        <w:t>as</w:t>
      </w:r>
      <w:proofErr w:type="gramEnd"/>
      <w:r>
        <w:rPr>
          <w:rFonts w:ascii="Cambria" w:hAnsi="Cambria"/>
          <w:w w:val="105"/>
          <w:sz w:val="19"/>
        </w:rPr>
        <w:t xml:space="preserve"> faits, Qui nous as pétris de la</w:t>
      </w:r>
      <w:r>
        <w:rPr>
          <w:rFonts w:ascii="Cambria" w:hAnsi="Cambria"/>
          <w:spacing w:val="1"/>
          <w:w w:val="105"/>
          <w:sz w:val="19"/>
        </w:rPr>
        <w:t xml:space="preserve"> </w:t>
      </w:r>
      <w:r>
        <w:rPr>
          <w:rFonts w:ascii="Cambria" w:hAnsi="Cambria"/>
          <w:w w:val="105"/>
          <w:sz w:val="19"/>
        </w:rPr>
        <w:t>terre!</w:t>
      </w:r>
    </w:p>
    <w:p w:rsidR="00365860" w:rsidRDefault="00B04FA1">
      <w:pPr>
        <w:spacing w:before="6" w:line="254" w:lineRule="auto"/>
        <w:ind w:left="335" w:right="2399"/>
        <w:rPr>
          <w:rFonts w:ascii="Cambria" w:hAnsi="Cambria"/>
          <w:sz w:val="19"/>
        </w:rPr>
      </w:pPr>
      <w:r>
        <w:rPr>
          <w:rFonts w:ascii="Cambria" w:hAnsi="Cambria"/>
          <w:w w:val="105"/>
          <w:sz w:val="19"/>
        </w:rPr>
        <w:t>Tout homme est une histoire sacrée, L'homme est à l'image de Dieu !</w:t>
      </w:r>
    </w:p>
    <w:p w:rsidR="00365860" w:rsidRDefault="00B04FA1">
      <w:pPr>
        <w:pStyle w:val="Paragraphedeliste"/>
        <w:numPr>
          <w:ilvl w:val="0"/>
          <w:numId w:val="15"/>
        </w:numPr>
        <w:tabs>
          <w:tab w:val="left" w:pos="532"/>
        </w:tabs>
        <w:spacing w:line="254" w:lineRule="auto"/>
        <w:ind w:right="2956" w:firstLine="0"/>
        <w:rPr>
          <w:rFonts w:ascii="Cambria" w:hAnsi="Cambria"/>
          <w:sz w:val="19"/>
        </w:rPr>
      </w:pPr>
      <w:r>
        <w:rPr>
          <w:rFonts w:ascii="Cambria" w:hAnsi="Cambria"/>
          <w:w w:val="105"/>
          <w:sz w:val="19"/>
        </w:rPr>
        <w:t>Ton amour nous a façonnés Tirés du ventre de la terre! Tu as mis en nous ton</w:t>
      </w:r>
      <w:r>
        <w:rPr>
          <w:rFonts w:ascii="Cambria" w:hAnsi="Cambria"/>
          <w:spacing w:val="-6"/>
          <w:w w:val="105"/>
          <w:sz w:val="19"/>
        </w:rPr>
        <w:t xml:space="preserve"> </w:t>
      </w:r>
      <w:r>
        <w:rPr>
          <w:rFonts w:ascii="Cambria" w:hAnsi="Cambria"/>
          <w:w w:val="105"/>
          <w:sz w:val="19"/>
        </w:rPr>
        <w:t>Esprit:</w:t>
      </w:r>
    </w:p>
    <w:p w:rsidR="00365860" w:rsidRDefault="00B04FA1">
      <w:pPr>
        <w:spacing w:line="215" w:lineRule="exact"/>
        <w:ind w:left="335"/>
        <w:rPr>
          <w:rFonts w:ascii="Cambria"/>
          <w:sz w:val="19"/>
        </w:rPr>
      </w:pPr>
      <w:r>
        <w:rPr>
          <w:rFonts w:ascii="Cambria"/>
          <w:w w:val="105"/>
          <w:sz w:val="19"/>
        </w:rPr>
        <w:t>Nous tenons debout sur la terre!</w:t>
      </w:r>
    </w:p>
    <w:p w:rsidR="00365860" w:rsidRDefault="00B04FA1">
      <w:pPr>
        <w:spacing w:before="131"/>
        <w:ind w:right="3104"/>
        <w:jc w:val="right"/>
        <w:rPr>
          <w:rFonts w:ascii="Wingdings" w:hAnsi="Wingdings"/>
          <w:sz w:val="19"/>
        </w:rPr>
      </w:pPr>
      <w:r>
        <w:rPr>
          <w:rFonts w:ascii="Wingdings" w:hAnsi="Wingdings"/>
          <w:color w:val="FF6600"/>
          <w:sz w:val="19"/>
        </w:rPr>
        <w:t></w:t>
      </w:r>
      <w:r>
        <w:rPr>
          <w:rFonts w:ascii="Wingdings" w:hAnsi="Wingdings"/>
          <w:color w:val="FF6600"/>
          <w:sz w:val="19"/>
        </w:rPr>
        <w:t></w:t>
      </w:r>
    </w:p>
    <w:p w:rsidR="00365860" w:rsidRDefault="00B04FA1">
      <w:pPr>
        <w:spacing w:before="135"/>
        <w:ind w:left="335"/>
        <w:rPr>
          <w:rFonts w:ascii="Cambria"/>
          <w:b/>
          <w:sz w:val="19"/>
        </w:rPr>
      </w:pPr>
      <w:r>
        <w:rPr>
          <w:rFonts w:ascii="Cambria"/>
          <w:b/>
          <w:color w:val="1F497D"/>
          <w:w w:val="105"/>
          <w:sz w:val="19"/>
        </w:rPr>
        <w:t>Je vous ai choisis:</w:t>
      </w:r>
    </w:p>
    <w:p w:rsidR="00365860" w:rsidRDefault="00B04FA1">
      <w:pPr>
        <w:pStyle w:val="Paragraphedeliste"/>
        <w:numPr>
          <w:ilvl w:val="0"/>
          <w:numId w:val="14"/>
        </w:numPr>
        <w:tabs>
          <w:tab w:val="left" w:pos="536"/>
        </w:tabs>
        <w:spacing w:before="6" w:line="252" w:lineRule="auto"/>
        <w:ind w:right="2146" w:firstLine="0"/>
        <w:rPr>
          <w:sz w:val="19"/>
        </w:rPr>
      </w:pPr>
      <w:r>
        <w:rPr>
          <w:w w:val="105"/>
          <w:sz w:val="19"/>
        </w:rPr>
        <w:t>Je vous ai choisis, je vous ai établis Pour que vous alliez et viviez de ma vie. Demeurez en moi, vous porterez du fruit ; Je fais de vous mes frères et mes</w:t>
      </w:r>
      <w:r>
        <w:rPr>
          <w:spacing w:val="-1"/>
          <w:w w:val="105"/>
          <w:sz w:val="19"/>
        </w:rPr>
        <w:t xml:space="preserve"> </w:t>
      </w:r>
      <w:r>
        <w:rPr>
          <w:w w:val="105"/>
          <w:sz w:val="19"/>
        </w:rPr>
        <w:t>amis.</w:t>
      </w:r>
    </w:p>
    <w:p w:rsidR="00365860" w:rsidRDefault="00B04FA1">
      <w:pPr>
        <w:pStyle w:val="Paragraphedeliste"/>
        <w:numPr>
          <w:ilvl w:val="0"/>
          <w:numId w:val="14"/>
        </w:numPr>
        <w:tabs>
          <w:tab w:val="left" w:pos="536"/>
        </w:tabs>
        <w:spacing w:before="66" w:line="252" w:lineRule="auto"/>
        <w:ind w:right="1794" w:firstLine="0"/>
        <w:rPr>
          <w:sz w:val="19"/>
        </w:rPr>
      </w:pPr>
      <w:r>
        <w:rPr>
          <w:w w:val="105"/>
          <w:sz w:val="19"/>
        </w:rPr>
        <w:t>Recevez l’Esprit de puissance et de paix ; Soyez mes témoins, pour vous j’ai tout donné. Perdez votre vie, livrez-vous sans compter ; Vous serez mes disciples, mes bien-aimés</w:t>
      </w:r>
      <w:r>
        <w:rPr>
          <w:spacing w:val="-5"/>
          <w:w w:val="105"/>
          <w:sz w:val="19"/>
        </w:rPr>
        <w:t xml:space="preserve"> </w:t>
      </w:r>
      <w:r>
        <w:rPr>
          <w:w w:val="105"/>
          <w:sz w:val="19"/>
        </w:rPr>
        <w:t>!</w:t>
      </w:r>
    </w:p>
    <w:p w:rsidR="00365860" w:rsidRDefault="00B04FA1">
      <w:pPr>
        <w:spacing w:before="62" w:line="252" w:lineRule="auto"/>
        <w:ind w:left="335" w:right="1967"/>
        <w:rPr>
          <w:sz w:val="19"/>
        </w:rPr>
      </w:pPr>
      <w:r>
        <w:rPr>
          <w:w w:val="105"/>
          <w:sz w:val="19"/>
        </w:rPr>
        <w:t>4. Consolez mon peuple ; je suis son berger. Donnez-lui la joie dont je vous ai comblés. Ayez pour vos frères la tendresse du Père, Demeurez près de moi, alors vous vivrez !</w:t>
      </w:r>
    </w:p>
    <w:p w:rsidR="00365860" w:rsidRDefault="00B04FA1">
      <w:pPr>
        <w:spacing w:before="121"/>
        <w:ind w:right="3105"/>
        <w:jc w:val="right"/>
        <w:rPr>
          <w:rFonts w:ascii="Wingdings" w:hAnsi="Wingdings"/>
          <w:sz w:val="19"/>
        </w:rPr>
      </w:pPr>
      <w:r>
        <w:rPr>
          <w:rFonts w:ascii="Wingdings" w:hAnsi="Wingdings"/>
          <w:color w:val="FF6600"/>
          <w:sz w:val="19"/>
        </w:rPr>
        <w:t></w:t>
      </w:r>
      <w:r>
        <w:rPr>
          <w:rFonts w:ascii="Wingdings" w:hAnsi="Wingdings"/>
          <w:color w:val="FF6600"/>
          <w:sz w:val="19"/>
        </w:rPr>
        <w:t></w:t>
      </w:r>
    </w:p>
    <w:p w:rsidR="00365860" w:rsidRDefault="00B04FA1">
      <w:pPr>
        <w:spacing w:before="133" w:line="247" w:lineRule="auto"/>
        <w:ind w:left="335" w:right="717" w:hanging="1"/>
        <w:rPr>
          <w:b/>
          <w:sz w:val="19"/>
        </w:rPr>
      </w:pPr>
      <w:r>
        <w:rPr>
          <w:b/>
          <w:color w:val="1F497D"/>
          <w:spacing w:val="-6"/>
          <w:w w:val="105"/>
          <w:sz w:val="19"/>
        </w:rPr>
        <w:t>Tournez</w:t>
      </w:r>
      <w:r>
        <w:rPr>
          <w:b/>
          <w:color w:val="1F497D"/>
          <w:spacing w:val="-19"/>
          <w:w w:val="105"/>
          <w:sz w:val="19"/>
        </w:rPr>
        <w:t xml:space="preserve"> </w:t>
      </w:r>
      <w:r>
        <w:rPr>
          <w:b/>
          <w:color w:val="1F497D"/>
          <w:spacing w:val="-5"/>
          <w:w w:val="105"/>
          <w:sz w:val="19"/>
        </w:rPr>
        <w:t>les</w:t>
      </w:r>
      <w:r>
        <w:rPr>
          <w:b/>
          <w:color w:val="1F497D"/>
          <w:spacing w:val="-18"/>
          <w:w w:val="105"/>
          <w:sz w:val="19"/>
        </w:rPr>
        <w:t xml:space="preserve"> </w:t>
      </w:r>
      <w:r>
        <w:rPr>
          <w:b/>
          <w:color w:val="1F497D"/>
          <w:spacing w:val="-6"/>
          <w:w w:val="105"/>
          <w:sz w:val="19"/>
        </w:rPr>
        <w:t>yeux</w:t>
      </w:r>
      <w:r>
        <w:rPr>
          <w:b/>
          <w:color w:val="1F497D"/>
          <w:spacing w:val="-17"/>
          <w:w w:val="105"/>
          <w:sz w:val="19"/>
        </w:rPr>
        <w:t xml:space="preserve"> </w:t>
      </w:r>
      <w:r>
        <w:rPr>
          <w:b/>
          <w:color w:val="1F497D"/>
          <w:spacing w:val="-6"/>
          <w:w w:val="105"/>
          <w:sz w:val="19"/>
        </w:rPr>
        <w:t>vers</w:t>
      </w:r>
      <w:r>
        <w:rPr>
          <w:b/>
          <w:color w:val="1F497D"/>
          <w:spacing w:val="-19"/>
          <w:w w:val="105"/>
          <w:sz w:val="19"/>
        </w:rPr>
        <w:t xml:space="preserve"> </w:t>
      </w:r>
      <w:r>
        <w:rPr>
          <w:b/>
          <w:color w:val="1F497D"/>
          <w:spacing w:val="-4"/>
          <w:w w:val="105"/>
          <w:sz w:val="19"/>
        </w:rPr>
        <w:t>le</w:t>
      </w:r>
      <w:r>
        <w:rPr>
          <w:b/>
          <w:color w:val="1F497D"/>
          <w:spacing w:val="-18"/>
          <w:w w:val="105"/>
          <w:sz w:val="19"/>
        </w:rPr>
        <w:t xml:space="preserve"> </w:t>
      </w:r>
      <w:r>
        <w:rPr>
          <w:b/>
          <w:color w:val="1F497D"/>
          <w:spacing w:val="-7"/>
          <w:w w:val="105"/>
          <w:sz w:val="19"/>
        </w:rPr>
        <w:t>Seigneur</w:t>
      </w:r>
      <w:r>
        <w:rPr>
          <w:b/>
          <w:color w:val="1F497D"/>
          <w:spacing w:val="-18"/>
          <w:w w:val="105"/>
          <w:sz w:val="19"/>
        </w:rPr>
        <w:t xml:space="preserve"> </w:t>
      </w:r>
      <w:r>
        <w:rPr>
          <w:b/>
          <w:color w:val="1F497D"/>
          <w:spacing w:val="-4"/>
          <w:w w:val="105"/>
          <w:sz w:val="19"/>
        </w:rPr>
        <w:t>et</w:t>
      </w:r>
      <w:r>
        <w:rPr>
          <w:b/>
          <w:color w:val="1F497D"/>
          <w:spacing w:val="-18"/>
          <w:w w:val="105"/>
          <w:sz w:val="19"/>
        </w:rPr>
        <w:t xml:space="preserve"> </w:t>
      </w:r>
      <w:r>
        <w:rPr>
          <w:b/>
          <w:color w:val="1F497D"/>
          <w:spacing w:val="-7"/>
          <w:w w:val="105"/>
          <w:sz w:val="19"/>
        </w:rPr>
        <w:t>rayonnez</w:t>
      </w:r>
      <w:r>
        <w:rPr>
          <w:b/>
          <w:color w:val="1F497D"/>
          <w:spacing w:val="-18"/>
          <w:w w:val="105"/>
          <w:sz w:val="19"/>
        </w:rPr>
        <w:t xml:space="preserve"> </w:t>
      </w:r>
      <w:r>
        <w:rPr>
          <w:b/>
          <w:color w:val="1F497D"/>
          <w:spacing w:val="-4"/>
          <w:w w:val="105"/>
          <w:sz w:val="19"/>
        </w:rPr>
        <w:t>de</w:t>
      </w:r>
      <w:r>
        <w:rPr>
          <w:b/>
          <w:color w:val="1F497D"/>
          <w:spacing w:val="-18"/>
          <w:w w:val="105"/>
          <w:sz w:val="19"/>
        </w:rPr>
        <w:t xml:space="preserve"> </w:t>
      </w:r>
      <w:r>
        <w:rPr>
          <w:b/>
          <w:color w:val="1F497D"/>
          <w:spacing w:val="-8"/>
          <w:w w:val="105"/>
          <w:sz w:val="19"/>
        </w:rPr>
        <w:t xml:space="preserve">joie, </w:t>
      </w:r>
      <w:r>
        <w:rPr>
          <w:b/>
          <w:color w:val="1F497D"/>
          <w:w w:val="105"/>
          <w:sz w:val="19"/>
        </w:rPr>
        <w:t>Chantez son nom de tout votre</w:t>
      </w:r>
      <w:r>
        <w:rPr>
          <w:b/>
          <w:color w:val="1F497D"/>
          <w:spacing w:val="2"/>
          <w:w w:val="105"/>
          <w:sz w:val="19"/>
        </w:rPr>
        <w:t xml:space="preserve"> </w:t>
      </w:r>
      <w:r>
        <w:rPr>
          <w:b/>
          <w:color w:val="1F497D"/>
          <w:w w:val="105"/>
          <w:sz w:val="19"/>
        </w:rPr>
        <w:t>cœur,</w:t>
      </w:r>
    </w:p>
    <w:p w:rsidR="00365860" w:rsidRDefault="00B04FA1">
      <w:pPr>
        <w:spacing w:before="6"/>
        <w:ind w:left="335"/>
        <w:rPr>
          <w:b/>
          <w:sz w:val="19"/>
        </w:rPr>
      </w:pPr>
      <w:r>
        <w:rPr>
          <w:b/>
          <w:color w:val="1F497D"/>
          <w:w w:val="105"/>
          <w:sz w:val="19"/>
        </w:rPr>
        <w:t>Il est votre sauveur, c’est lui votre Seigneur!</w:t>
      </w:r>
    </w:p>
    <w:p w:rsidR="00365860" w:rsidRDefault="00B04FA1">
      <w:pPr>
        <w:pStyle w:val="Paragraphedeliste"/>
        <w:numPr>
          <w:ilvl w:val="0"/>
          <w:numId w:val="13"/>
        </w:numPr>
        <w:tabs>
          <w:tab w:val="left" w:pos="536"/>
        </w:tabs>
        <w:spacing w:before="131"/>
        <w:ind w:hanging="201"/>
        <w:rPr>
          <w:sz w:val="19"/>
        </w:rPr>
      </w:pPr>
      <w:r>
        <w:rPr>
          <w:w w:val="105"/>
          <w:sz w:val="19"/>
        </w:rPr>
        <w:t>J’ai cherché le Seigneur et il m’a</w:t>
      </w:r>
      <w:r>
        <w:rPr>
          <w:spacing w:val="2"/>
          <w:w w:val="105"/>
          <w:sz w:val="19"/>
        </w:rPr>
        <w:t xml:space="preserve"> </w:t>
      </w:r>
      <w:r>
        <w:rPr>
          <w:w w:val="105"/>
          <w:sz w:val="19"/>
        </w:rPr>
        <w:t>écouté.</w:t>
      </w:r>
    </w:p>
    <w:p w:rsidR="00365860" w:rsidRDefault="00B04FA1">
      <w:pPr>
        <w:spacing w:before="12"/>
        <w:ind w:left="335"/>
        <w:rPr>
          <w:sz w:val="19"/>
        </w:rPr>
      </w:pPr>
      <w:r>
        <w:rPr>
          <w:w w:val="105"/>
          <w:sz w:val="19"/>
        </w:rPr>
        <w:t>Il m’a guéri de mes peurs et sans fin je le louerai.</w:t>
      </w:r>
    </w:p>
    <w:p w:rsidR="00365860" w:rsidRDefault="00B04FA1">
      <w:pPr>
        <w:pStyle w:val="Paragraphedeliste"/>
        <w:numPr>
          <w:ilvl w:val="0"/>
          <w:numId w:val="13"/>
        </w:numPr>
        <w:tabs>
          <w:tab w:val="left" w:pos="536"/>
        </w:tabs>
        <w:spacing w:before="75" w:line="252" w:lineRule="auto"/>
        <w:ind w:left="335" w:right="1290" w:hanging="1"/>
        <w:rPr>
          <w:sz w:val="19"/>
        </w:rPr>
      </w:pPr>
      <w:r>
        <w:rPr>
          <w:w w:val="105"/>
          <w:sz w:val="19"/>
        </w:rPr>
        <w:t>Dieu regarde ceux qu’il aime, il écoute leurs voix, Il les console de leurs peines, et il guide leurs</w:t>
      </w:r>
      <w:r>
        <w:rPr>
          <w:spacing w:val="-6"/>
          <w:w w:val="105"/>
          <w:sz w:val="19"/>
        </w:rPr>
        <w:t xml:space="preserve"> </w:t>
      </w:r>
      <w:r>
        <w:rPr>
          <w:w w:val="105"/>
          <w:sz w:val="19"/>
        </w:rPr>
        <w:t>pas.</w:t>
      </w:r>
    </w:p>
    <w:p w:rsidR="00365860" w:rsidRDefault="00B04FA1">
      <w:pPr>
        <w:pStyle w:val="Paragraphedeliste"/>
        <w:numPr>
          <w:ilvl w:val="0"/>
          <w:numId w:val="13"/>
        </w:numPr>
        <w:tabs>
          <w:tab w:val="left" w:pos="512"/>
        </w:tabs>
        <w:spacing w:before="59" w:line="252" w:lineRule="auto"/>
        <w:ind w:left="335" w:right="1294" w:firstLine="0"/>
        <w:rPr>
          <w:sz w:val="19"/>
        </w:rPr>
      </w:pPr>
      <w:r>
        <w:rPr>
          <w:spacing w:val="-5"/>
          <w:w w:val="105"/>
          <w:sz w:val="19"/>
        </w:rPr>
        <w:t>Ceux</w:t>
      </w:r>
      <w:r>
        <w:rPr>
          <w:spacing w:val="-18"/>
          <w:w w:val="105"/>
          <w:sz w:val="19"/>
        </w:rPr>
        <w:t xml:space="preserve"> </w:t>
      </w:r>
      <w:r>
        <w:rPr>
          <w:spacing w:val="-5"/>
          <w:w w:val="105"/>
          <w:sz w:val="19"/>
        </w:rPr>
        <w:t>qui</w:t>
      </w:r>
      <w:r>
        <w:rPr>
          <w:spacing w:val="-19"/>
          <w:w w:val="105"/>
          <w:sz w:val="19"/>
        </w:rPr>
        <w:t xml:space="preserve"> </w:t>
      </w:r>
      <w:r>
        <w:rPr>
          <w:spacing w:val="-7"/>
          <w:w w:val="105"/>
          <w:sz w:val="19"/>
        </w:rPr>
        <w:t>cherchent</w:t>
      </w:r>
      <w:r>
        <w:rPr>
          <w:spacing w:val="-19"/>
          <w:w w:val="105"/>
          <w:sz w:val="19"/>
        </w:rPr>
        <w:t xml:space="preserve"> </w:t>
      </w:r>
      <w:r>
        <w:rPr>
          <w:spacing w:val="-4"/>
          <w:w w:val="105"/>
          <w:sz w:val="19"/>
        </w:rPr>
        <w:t>le</w:t>
      </w:r>
      <w:r>
        <w:rPr>
          <w:spacing w:val="-19"/>
          <w:w w:val="105"/>
          <w:sz w:val="19"/>
        </w:rPr>
        <w:t xml:space="preserve"> </w:t>
      </w:r>
      <w:r>
        <w:rPr>
          <w:spacing w:val="-7"/>
          <w:w w:val="105"/>
          <w:sz w:val="19"/>
        </w:rPr>
        <w:t>Seigneur</w:t>
      </w:r>
      <w:r>
        <w:rPr>
          <w:spacing w:val="-18"/>
          <w:w w:val="105"/>
          <w:sz w:val="19"/>
        </w:rPr>
        <w:t xml:space="preserve"> </w:t>
      </w:r>
      <w:r>
        <w:rPr>
          <w:spacing w:val="-4"/>
          <w:w w:val="105"/>
          <w:sz w:val="19"/>
        </w:rPr>
        <w:t>ne</w:t>
      </w:r>
      <w:r>
        <w:rPr>
          <w:spacing w:val="-19"/>
          <w:w w:val="105"/>
          <w:sz w:val="19"/>
        </w:rPr>
        <w:t xml:space="preserve"> </w:t>
      </w:r>
      <w:r>
        <w:rPr>
          <w:spacing w:val="-6"/>
          <w:w w:val="105"/>
          <w:sz w:val="19"/>
        </w:rPr>
        <w:t>seront</w:t>
      </w:r>
      <w:r>
        <w:rPr>
          <w:spacing w:val="-19"/>
          <w:w w:val="105"/>
          <w:sz w:val="19"/>
        </w:rPr>
        <w:t xml:space="preserve"> </w:t>
      </w:r>
      <w:r>
        <w:rPr>
          <w:spacing w:val="-6"/>
          <w:w w:val="105"/>
          <w:sz w:val="19"/>
        </w:rPr>
        <w:t>privés</w:t>
      </w:r>
      <w:r>
        <w:rPr>
          <w:spacing w:val="-18"/>
          <w:w w:val="105"/>
          <w:sz w:val="19"/>
        </w:rPr>
        <w:t xml:space="preserve"> </w:t>
      </w:r>
      <w:r>
        <w:rPr>
          <w:spacing w:val="-4"/>
          <w:w w:val="105"/>
          <w:sz w:val="19"/>
        </w:rPr>
        <w:t>de</w:t>
      </w:r>
      <w:r>
        <w:rPr>
          <w:spacing w:val="-19"/>
          <w:w w:val="105"/>
          <w:sz w:val="19"/>
        </w:rPr>
        <w:t xml:space="preserve"> </w:t>
      </w:r>
      <w:r>
        <w:rPr>
          <w:spacing w:val="-8"/>
          <w:w w:val="105"/>
          <w:sz w:val="19"/>
        </w:rPr>
        <w:t xml:space="preserve">rien, </w:t>
      </w:r>
      <w:r>
        <w:rPr>
          <w:spacing w:val="-6"/>
          <w:w w:val="105"/>
          <w:sz w:val="19"/>
        </w:rPr>
        <w:t>S’ils</w:t>
      </w:r>
      <w:r>
        <w:rPr>
          <w:spacing w:val="-18"/>
          <w:w w:val="105"/>
          <w:sz w:val="19"/>
        </w:rPr>
        <w:t xml:space="preserve"> </w:t>
      </w:r>
      <w:r>
        <w:rPr>
          <w:spacing w:val="-5"/>
          <w:w w:val="105"/>
          <w:sz w:val="19"/>
        </w:rPr>
        <w:t>lui</w:t>
      </w:r>
      <w:r>
        <w:rPr>
          <w:spacing w:val="-18"/>
          <w:w w:val="105"/>
          <w:sz w:val="19"/>
        </w:rPr>
        <w:t xml:space="preserve"> </w:t>
      </w:r>
      <w:r>
        <w:rPr>
          <w:spacing w:val="-6"/>
          <w:w w:val="105"/>
          <w:sz w:val="19"/>
        </w:rPr>
        <w:t>ouvrent</w:t>
      </w:r>
      <w:r>
        <w:rPr>
          <w:spacing w:val="-18"/>
          <w:w w:val="105"/>
          <w:sz w:val="19"/>
        </w:rPr>
        <w:t xml:space="preserve"> </w:t>
      </w:r>
      <w:r>
        <w:rPr>
          <w:spacing w:val="-6"/>
          <w:w w:val="105"/>
          <w:sz w:val="19"/>
        </w:rPr>
        <w:t>leur</w:t>
      </w:r>
      <w:r>
        <w:rPr>
          <w:spacing w:val="-18"/>
          <w:w w:val="105"/>
          <w:sz w:val="19"/>
        </w:rPr>
        <w:t xml:space="preserve"> </w:t>
      </w:r>
      <w:r>
        <w:rPr>
          <w:spacing w:val="-6"/>
          <w:w w:val="105"/>
          <w:sz w:val="19"/>
        </w:rPr>
        <w:t>cœur,</w:t>
      </w:r>
      <w:r>
        <w:rPr>
          <w:spacing w:val="-18"/>
          <w:w w:val="105"/>
          <w:sz w:val="19"/>
        </w:rPr>
        <w:t xml:space="preserve"> </w:t>
      </w:r>
      <w:r>
        <w:rPr>
          <w:spacing w:val="-6"/>
          <w:w w:val="105"/>
          <w:sz w:val="19"/>
        </w:rPr>
        <w:t>ils</w:t>
      </w:r>
      <w:r>
        <w:rPr>
          <w:spacing w:val="-18"/>
          <w:w w:val="105"/>
          <w:sz w:val="19"/>
        </w:rPr>
        <w:t xml:space="preserve"> </w:t>
      </w:r>
      <w:r>
        <w:rPr>
          <w:spacing w:val="-6"/>
          <w:w w:val="105"/>
          <w:sz w:val="19"/>
        </w:rPr>
        <w:t>seront</w:t>
      </w:r>
      <w:r>
        <w:rPr>
          <w:spacing w:val="-18"/>
          <w:w w:val="105"/>
          <w:sz w:val="19"/>
        </w:rPr>
        <w:t xml:space="preserve"> </w:t>
      </w:r>
      <w:r>
        <w:rPr>
          <w:spacing w:val="-6"/>
          <w:w w:val="105"/>
          <w:sz w:val="19"/>
        </w:rPr>
        <w:t>comblés</w:t>
      </w:r>
      <w:r>
        <w:rPr>
          <w:spacing w:val="-18"/>
          <w:w w:val="105"/>
          <w:sz w:val="19"/>
        </w:rPr>
        <w:t xml:space="preserve"> </w:t>
      </w:r>
      <w:r>
        <w:rPr>
          <w:spacing w:val="-4"/>
          <w:w w:val="105"/>
          <w:sz w:val="19"/>
        </w:rPr>
        <w:t>de</w:t>
      </w:r>
      <w:r>
        <w:rPr>
          <w:spacing w:val="-17"/>
          <w:w w:val="105"/>
          <w:sz w:val="19"/>
        </w:rPr>
        <w:t xml:space="preserve"> </w:t>
      </w:r>
      <w:r>
        <w:rPr>
          <w:spacing w:val="-6"/>
          <w:w w:val="105"/>
          <w:sz w:val="19"/>
        </w:rPr>
        <w:t>biens.</w:t>
      </w:r>
    </w:p>
    <w:p w:rsidR="00365860" w:rsidRDefault="00B04FA1">
      <w:pPr>
        <w:spacing w:before="124"/>
        <w:ind w:right="3105"/>
        <w:jc w:val="right"/>
        <w:rPr>
          <w:rFonts w:ascii="Wingdings" w:hAnsi="Wingdings"/>
          <w:sz w:val="19"/>
        </w:rPr>
      </w:pPr>
      <w:r>
        <w:rPr>
          <w:rFonts w:ascii="Wingdings" w:hAnsi="Wingdings"/>
          <w:color w:val="FF6600"/>
          <w:sz w:val="19"/>
        </w:rPr>
        <w:t></w:t>
      </w:r>
      <w:r>
        <w:rPr>
          <w:rFonts w:ascii="Wingdings" w:hAnsi="Wingdings"/>
          <w:color w:val="FF6600"/>
          <w:sz w:val="19"/>
        </w:rPr>
        <w:t></w:t>
      </w:r>
    </w:p>
    <w:p w:rsidR="00365860" w:rsidRDefault="00B04FA1">
      <w:pPr>
        <w:spacing w:before="128" w:line="252" w:lineRule="auto"/>
        <w:ind w:left="335" w:right="3102"/>
        <w:rPr>
          <w:b/>
          <w:sz w:val="19"/>
        </w:rPr>
      </w:pPr>
      <w:r>
        <w:rPr>
          <w:b/>
          <w:color w:val="1F497D"/>
          <w:w w:val="105"/>
          <w:sz w:val="19"/>
        </w:rPr>
        <w:t>Rendons gloire à notre Dieu Lui qui fit des merveilles !</w:t>
      </w:r>
    </w:p>
    <w:p w:rsidR="00365860" w:rsidRDefault="00B04FA1">
      <w:pPr>
        <w:spacing w:before="2" w:line="252" w:lineRule="auto"/>
        <w:ind w:left="335" w:right="2797"/>
        <w:rPr>
          <w:b/>
          <w:sz w:val="19"/>
        </w:rPr>
      </w:pPr>
      <w:r>
        <w:rPr>
          <w:b/>
          <w:color w:val="1F497D"/>
          <w:w w:val="105"/>
          <w:sz w:val="19"/>
        </w:rPr>
        <w:t>Il est présent au milieu de nous, Maintenant et à jamais.</w:t>
      </w:r>
    </w:p>
    <w:p w:rsidR="00365860" w:rsidRDefault="00B04FA1">
      <w:pPr>
        <w:pStyle w:val="Paragraphedeliste"/>
        <w:numPr>
          <w:ilvl w:val="0"/>
          <w:numId w:val="12"/>
        </w:numPr>
        <w:tabs>
          <w:tab w:val="left" w:pos="536"/>
        </w:tabs>
        <w:spacing w:before="122" w:line="252" w:lineRule="auto"/>
        <w:ind w:right="1174" w:firstLine="0"/>
        <w:jc w:val="left"/>
        <w:rPr>
          <w:sz w:val="19"/>
        </w:rPr>
      </w:pPr>
      <w:r>
        <w:rPr>
          <w:w w:val="105"/>
          <w:sz w:val="19"/>
        </w:rPr>
        <w:t>Louons notre Seigneur, car grande est sa puissance, Lui qui nous a créés, nous a donné la vie.</w:t>
      </w:r>
    </w:p>
    <w:p w:rsidR="00365860" w:rsidRDefault="00B04FA1">
      <w:pPr>
        <w:pStyle w:val="Paragraphedeliste"/>
        <w:numPr>
          <w:ilvl w:val="0"/>
          <w:numId w:val="12"/>
        </w:numPr>
        <w:tabs>
          <w:tab w:val="left" w:pos="536"/>
        </w:tabs>
        <w:spacing w:before="60" w:line="252" w:lineRule="auto"/>
        <w:ind w:right="1412" w:firstLine="0"/>
        <w:jc w:val="left"/>
        <w:rPr>
          <w:sz w:val="19"/>
        </w:rPr>
      </w:pPr>
      <w:r>
        <w:rPr>
          <w:w w:val="105"/>
          <w:sz w:val="19"/>
        </w:rPr>
        <w:t>Invoquons notre Dieu, demandons Lui sa grâce ; Il est notre Sauveur, notre</w:t>
      </w:r>
      <w:r>
        <w:rPr>
          <w:spacing w:val="2"/>
          <w:w w:val="105"/>
          <w:sz w:val="19"/>
        </w:rPr>
        <w:t xml:space="preserve"> </w:t>
      </w:r>
      <w:r>
        <w:rPr>
          <w:w w:val="105"/>
          <w:sz w:val="19"/>
        </w:rPr>
        <w:t>libérateur.</w:t>
      </w:r>
    </w:p>
    <w:p w:rsidR="00365860" w:rsidRDefault="00B04FA1">
      <w:pPr>
        <w:pStyle w:val="Paragraphedeliste"/>
        <w:numPr>
          <w:ilvl w:val="0"/>
          <w:numId w:val="12"/>
        </w:numPr>
        <w:tabs>
          <w:tab w:val="left" w:pos="536"/>
        </w:tabs>
        <w:spacing w:before="59" w:line="252" w:lineRule="auto"/>
        <w:ind w:right="1240" w:firstLine="0"/>
        <w:jc w:val="left"/>
        <w:rPr>
          <w:sz w:val="19"/>
        </w:rPr>
      </w:pPr>
      <w:r>
        <w:rPr>
          <w:w w:val="105"/>
          <w:sz w:val="19"/>
        </w:rPr>
        <w:t>Oui le Seigneur nous aime, il s’est livré pour nous. Unis en son amour, nous exultons de</w:t>
      </w:r>
      <w:r>
        <w:rPr>
          <w:spacing w:val="1"/>
          <w:w w:val="105"/>
          <w:sz w:val="19"/>
        </w:rPr>
        <w:t xml:space="preserve"> </w:t>
      </w:r>
      <w:r>
        <w:rPr>
          <w:w w:val="105"/>
          <w:sz w:val="19"/>
        </w:rPr>
        <w:t>joie.</w:t>
      </w:r>
    </w:p>
    <w:p w:rsidR="00365860" w:rsidRDefault="00B04FA1">
      <w:pPr>
        <w:pStyle w:val="Paragraphedeliste"/>
        <w:numPr>
          <w:ilvl w:val="0"/>
          <w:numId w:val="12"/>
        </w:numPr>
        <w:tabs>
          <w:tab w:val="left" w:pos="536"/>
        </w:tabs>
        <w:spacing w:before="65" w:line="252" w:lineRule="auto"/>
        <w:ind w:right="1624" w:firstLine="0"/>
        <w:jc w:val="left"/>
        <w:rPr>
          <w:sz w:val="19"/>
        </w:rPr>
      </w:pPr>
      <w:r>
        <w:rPr>
          <w:w w:val="105"/>
          <w:sz w:val="19"/>
        </w:rPr>
        <w:t>Dieu envoie son Esprit, source de toute grâce; Il vient guider nos pas et fait de nous des</w:t>
      </w:r>
      <w:r>
        <w:rPr>
          <w:spacing w:val="-11"/>
          <w:w w:val="105"/>
          <w:sz w:val="19"/>
        </w:rPr>
        <w:t xml:space="preserve"> </w:t>
      </w:r>
      <w:r>
        <w:rPr>
          <w:w w:val="105"/>
          <w:sz w:val="19"/>
        </w:rPr>
        <w:t>saints.</w:t>
      </w:r>
    </w:p>
    <w:p w:rsidR="00365860" w:rsidRDefault="00B04FA1">
      <w:pPr>
        <w:pStyle w:val="Paragraphedeliste"/>
        <w:numPr>
          <w:ilvl w:val="0"/>
          <w:numId w:val="12"/>
        </w:numPr>
        <w:tabs>
          <w:tab w:val="left" w:pos="536"/>
        </w:tabs>
        <w:spacing w:before="59" w:line="252" w:lineRule="auto"/>
        <w:ind w:right="1400" w:firstLine="0"/>
        <w:jc w:val="left"/>
        <w:rPr>
          <w:sz w:val="19"/>
        </w:rPr>
      </w:pPr>
      <w:r>
        <w:rPr>
          <w:w w:val="105"/>
          <w:sz w:val="19"/>
        </w:rPr>
        <w:t>Gloire à Dieu notre Père, à son Fils Jésus-Christ, À l’Esprit de lumière, pour les siècles des</w:t>
      </w:r>
      <w:r>
        <w:rPr>
          <w:spacing w:val="-10"/>
          <w:w w:val="105"/>
          <w:sz w:val="19"/>
        </w:rPr>
        <w:t xml:space="preserve"> </w:t>
      </w:r>
      <w:r>
        <w:rPr>
          <w:w w:val="105"/>
          <w:sz w:val="19"/>
        </w:rPr>
        <w:t>siècles</w:t>
      </w:r>
    </w:p>
    <w:p w:rsidR="00365860" w:rsidRDefault="00365860">
      <w:pPr>
        <w:spacing w:line="252" w:lineRule="auto"/>
        <w:rPr>
          <w:sz w:val="19"/>
        </w:rPr>
        <w:sectPr w:rsidR="00365860">
          <w:type w:val="continuous"/>
          <w:pgSz w:w="11910" w:h="16840"/>
          <w:pgMar w:top="760" w:right="300" w:bottom="880" w:left="120" w:header="720" w:footer="720" w:gutter="0"/>
          <w:cols w:num="2" w:space="720" w:equalWidth="0">
            <w:col w:w="5610" w:space="40"/>
            <w:col w:w="5840"/>
          </w:cols>
        </w:sectPr>
      </w:pPr>
    </w:p>
    <w:p w:rsidR="00365860" w:rsidRDefault="00B04FA1">
      <w:pPr>
        <w:spacing w:before="77" w:line="254" w:lineRule="auto"/>
        <w:ind w:left="1315" w:right="1331"/>
        <w:jc w:val="both"/>
        <w:rPr>
          <w:rFonts w:ascii="Cambria" w:hAnsi="Cambria"/>
          <w:b/>
          <w:sz w:val="19"/>
        </w:rPr>
      </w:pPr>
      <w:r>
        <w:rPr>
          <w:noProof/>
          <w:lang w:eastAsia="fr-FR"/>
        </w:rPr>
        <w:lastRenderedPageBreak/>
        <w:drawing>
          <wp:anchor distT="0" distB="0" distL="0" distR="0" simplePos="0" relativeHeight="15752704" behindDoc="0" locked="0" layoutInCell="1" allowOverlap="1">
            <wp:simplePos x="0" y="0"/>
            <wp:positionH relativeFrom="page">
              <wp:posOffset>152285</wp:posOffset>
            </wp:positionH>
            <wp:positionV relativeFrom="paragraph">
              <wp:posOffset>81239</wp:posOffset>
            </wp:positionV>
            <wp:extent cx="713226" cy="8540496"/>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1" cstate="print"/>
                    <a:stretch>
                      <a:fillRect/>
                    </a:stretch>
                  </pic:blipFill>
                  <pic:spPr>
                    <a:xfrm>
                      <a:off x="0" y="0"/>
                      <a:ext cx="713226" cy="8540496"/>
                    </a:xfrm>
                    <a:prstGeom prst="rect">
                      <a:avLst/>
                    </a:prstGeom>
                  </pic:spPr>
                </pic:pic>
              </a:graphicData>
            </a:graphic>
          </wp:anchor>
        </w:drawing>
      </w:r>
      <w:r>
        <w:rPr>
          <w:rFonts w:ascii="Cambria" w:hAnsi="Cambria"/>
          <w:b/>
          <w:color w:val="1F497D"/>
          <w:w w:val="105"/>
          <w:sz w:val="19"/>
        </w:rPr>
        <w:t>Dieu nous accueille en sa maison, Dieu nous invite à son festin:</w:t>
      </w:r>
    </w:p>
    <w:p w:rsidR="00365860" w:rsidRDefault="00B04FA1">
      <w:pPr>
        <w:spacing w:line="221" w:lineRule="exact"/>
        <w:ind w:left="1315"/>
        <w:jc w:val="both"/>
        <w:rPr>
          <w:rFonts w:ascii="Cambria" w:hAnsi="Cambria"/>
          <w:b/>
          <w:sz w:val="19"/>
        </w:rPr>
      </w:pPr>
      <w:r>
        <w:rPr>
          <w:rFonts w:ascii="Cambria" w:hAnsi="Cambria"/>
          <w:b/>
          <w:color w:val="1F497D"/>
          <w:w w:val="105"/>
          <w:sz w:val="19"/>
        </w:rPr>
        <w:t>Jour d'allégresse et jour de joie!</w:t>
      </w:r>
    </w:p>
    <w:p w:rsidR="00365860" w:rsidRDefault="00365860">
      <w:pPr>
        <w:pStyle w:val="Corpsdetexte"/>
        <w:spacing w:before="1"/>
        <w:rPr>
          <w:rFonts w:ascii="Cambria"/>
          <w:b/>
          <w:sz w:val="21"/>
        </w:rPr>
      </w:pPr>
    </w:p>
    <w:p w:rsidR="00365860" w:rsidRDefault="00B04FA1">
      <w:pPr>
        <w:spacing w:before="1" w:line="252" w:lineRule="auto"/>
        <w:ind w:left="1314" w:right="1641"/>
        <w:jc w:val="both"/>
        <w:rPr>
          <w:rFonts w:ascii="Cambria" w:hAnsi="Cambria"/>
          <w:sz w:val="19"/>
        </w:rPr>
      </w:pPr>
      <w:r>
        <w:rPr>
          <w:rFonts w:ascii="Cambria" w:hAnsi="Cambria"/>
          <w:w w:val="105"/>
          <w:sz w:val="19"/>
        </w:rPr>
        <w:t>1 Ô quelle joie quand on m'a dit: "Approchons-nous de sa maison Dans la cité du Dieu vivant!"</w:t>
      </w:r>
    </w:p>
    <w:p w:rsidR="00365860" w:rsidRDefault="00B04FA1">
      <w:pPr>
        <w:pStyle w:val="Paragraphedeliste"/>
        <w:numPr>
          <w:ilvl w:val="0"/>
          <w:numId w:val="11"/>
        </w:numPr>
        <w:tabs>
          <w:tab w:val="left" w:pos="1470"/>
        </w:tabs>
        <w:spacing w:line="254" w:lineRule="auto"/>
        <w:ind w:right="1722" w:firstLine="0"/>
        <w:jc w:val="both"/>
        <w:rPr>
          <w:rFonts w:ascii="Cambria" w:hAnsi="Cambria"/>
          <w:sz w:val="19"/>
        </w:rPr>
      </w:pPr>
      <w:r>
        <w:rPr>
          <w:rFonts w:ascii="Cambria" w:hAnsi="Cambria"/>
          <w:w w:val="105"/>
          <w:sz w:val="19"/>
        </w:rPr>
        <w:t>Criez de joie pour notre Dieu, Chantez pour lui, car il est bon</w:t>
      </w:r>
      <w:proofErr w:type="gramStart"/>
      <w:r>
        <w:rPr>
          <w:rFonts w:ascii="Cambria" w:hAnsi="Cambria"/>
          <w:w w:val="105"/>
          <w:sz w:val="19"/>
        </w:rPr>
        <w:t>,.</w:t>
      </w:r>
      <w:proofErr w:type="gramEnd"/>
      <w:r>
        <w:rPr>
          <w:rFonts w:ascii="Cambria" w:hAnsi="Cambria"/>
          <w:w w:val="105"/>
          <w:sz w:val="19"/>
        </w:rPr>
        <w:t xml:space="preserve"> Car éternel est son amour!</w:t>
      </w:r>
    </w:p>
    <w:p w:rsidR="00365860" w:rsidRDefault="00B04FA1">
      <w:pPr>
        <w:pStyle w:val="Paragraphedeliste"/>
        <w:numPr>
          <w:ilvl w:val="0"/>
          <w:numId w:val="11"/>
        </w:numPr>
        <w:tabs>
          <w:tab w:val="left" w:pos="1470"/>
        </w:tabs>
        <w:spacing w:line="254" w:lineRule="auto"/>
        <w:ind w:right="1660" w:firstLine="0"/>
        <w:jc w:val="both"/>
        <w:rPr>
          <w:rFonts w:ascii="Cambria" w:hAnsi="Cambria"/>
          <w:sz w:val="19"/>
        </w:rPr>
      </w:pPr>
      <w:r>
        <w:rPr>
          <w:rFonts w:ascii="Cambria" w:hAnsi="Cambria"/>
          <w:w w:val="105"/>
          <w:sz w:val="19"/>
        </w:rPr>
        <w:t>Avec Jésus, nous étions morts; Avec Jésus nous revivons,</w:t>
      </w:r>
    </w:p>
    <w:p w:rsidR="00365860" w:rsidRDefault="00B04FA1">
      <w:pPr>
        <w:spacing w:line="216" w:lineRule="exact"/>
        <w:ind w:left="1314"/>
        <w:jc w:val="both"/>
        <w:rPr>
          <w:rFonts w:ascii="Cambria" w:hAnsi="Cambria"/>
          <w:sz w:val="19"/>
        </w:rPr>
      </w:pPr>
      <w:r>
        <w:rPr>
          <w:rFonts w:ascii="Cambria" w:hAnsi="Cambria"/>
          <w:w w:val="105"/>
          <w:sz w:val="19"/>
        </w:rPr>
        <w:t>Nous avons part à sa clarté.</w:t>
      </w:r>
    </w:p>
    <w:p w:rsidR="00365860" w:rsidRDefault="00B04FA1">
      <w:pPr>
        <w:pStyle w:val="Paragraphedeliste"/>
        <w:numPr>
          <w:ilvl w:val="0"/>
          <w:numId w:val="12"/>
        </w:numPr>
        <w:tabs>
          <w:tab w:val="left" w:pos="1511"/>
        </w:tabs>
        <w:spacing w:before="13" w:line="254" w:lineRule="auto"/>
        <w:ind w:left="1314" w:right="1764" w:firstLine="0"/>
        <w:jc w:val="both"/>
        <w:rPr>
          <w:rFonts w:ascii="Cambria"/>
          <w:sz w:val="19"/>
        </w:rPr>
      </w:pPr>
      <w:r>
        <w:rPr>
          <w:rFonts w:ascii="Cambria"/>
          <w:w w:val="105"/>
          <w:sz w:val="19"/>
        </w:rPr>
        <w:t>"Si tu savais le Don de Dieu", Si tu croyais en son</w:t>
      </w:r>
      <w:r>
        <w:rPr>
          <w:rFonts w:ascii="Cambria"/>
          <w:spacing w:val="2"/>
          <w:w w:val="105"/>
          <w:sz w:val="19"/>
        </w:rPr>
        <w:t xml:space="preserve"> </w:t>
      </w:r>
      <w:r>
        <w:rPr>
          <w:rFonts w:ascii="Cambria"/>
          <w:w w:val="105"/>
          <w:sz w:val="19"/>
        </w:rPr>
        <w:t>amour,</w:t>
      </w:r>
    </w:p>
    <w:p w:rsidR="00365860" w:rsidRDefault="00B04FA1">
      <w:pPr>
        <w:spacing w:line="221" w:lineRule="exact"/>
        <w:ind w:left="1314"/>
        <w:jc w:val="both"/>
        <w:rPr>
          <w:rFonts w:ascii="Cambria"/>
          <w:sz w:val="19"/>
        </w:rPr>
      </w:pPr>
      <w:r>
        <w:rPr>
          <w:rFonts w:ascii="Cambria"/>
          <w:w w:val="105"/>
          <w:sz w:val="19"/>
        </w:rPr>
        <w:t>Tu n'aurais plus de peur en toi.</w:t>
      </w:r>
    </w:p>
    <w:p w:rsidR="00365860" w:rsidRDefault="00B04FA1">
      <w:pPr>
        <w:spacing w:before="128"/>
        <w:ind w:left="3290" w:right="1972"/>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spacing w:before="133" w:line="252" w:lineRule="auto"/>
        <w:ind w:left="1314" w:right="2260"/>
        <w:jc w:val="both"/>
        <w:rPr>
          <w:b/>
          <w:sz w:val="19"/>
        </w:rPr>
      </w:pPr>
      <w:r>
        <w:rPr>
          <w:b/>
          <w:color w:val="1F497D"/>
          <w:w w:val="105"/>
          <w:sz w:val="19"/>
        </w:rPr>
        <w:t>Aimer, c'est tout donner, Aimer, c'est tout donner, Aimer, c'est tout donner Et se donner soi-même.</w:t>
      </w:r>
    </w:p>
    <w:p w:rsidR="00365860" w:rsidRDefault="00B04FA1">
      <w:pPr>
        <w:pStyle w:val="Paragraphedeliste"/>
        <w:numPr>
          <w:ilvl w:val="0"/>
          <w:numId w:val="10"/>
        </w:numPr>
        <w:tabs>
          <w:tab w:val="left" w:pos="1491"/>
        </w:tabs>
        <w:spacing w:before="124" w:line="252" w:lineRule="auto"/>
        <w:ind w:right="41" w:firstLine="0"/>
        <w:rPr>
          <w:sz w:val="19"/>
        </w:rPr>
      </w:pPr>
      <w:r>
        <w:rPr>
          <w:spacing w:val="-6"/>
          <w:w w:val="105"/>
          <w:sz w:val="19"/>
        </w:rPr>
        <w:t>Quand</w:t>
      </w:r>
      <w:r>
        <w:rPr>
          <w:spacing w:val="-18"/>
          <w:w w:val="105"/>
          <w:sz w:val="19"/>
        </w:rPr>
        <w:t xml:space="preserve"> </w:t>
      </w:r>
      <w:r>
        <w:rPr>
          <w:spacing w:val="-4"/>
          <w:w w:val="105"/>
          <w:sz w:val="19"/>
        </w:rPr>
        <w:t>je</w:t>
      </w:r>
      <w:r>
        <w:rPr>
          <w:spacing w:val="-18"/>
          <w:w w:val="105"/>
          <w:sz w:val="19"/>
        </w:rPr>
        <w:t xml:space="preserve"> </w:t>
      </w:r>
      <w:r>
        <w:rPr>
          <w:spacing w:val="-7"/>
          <w:w w:val="105"/>
          <w:sz w:val="19"/>
        </w:rPr>
        <w:t>parlerais</w:t>
      </w:r>
      <w:r>
        <w:rPr>
          <w:spacing w:val="-18"/>
          <w:w w:val="105"/>
          <w:sz w:val="19"/>
        </w:rPr>
        <w:t xml:space="preserve"> </w:t>
      </w:r>
      <w:r>
        <w:rPr>
          <w:spacing w:val="-5"/>
          <w:w w:val="105"/>
          <w:sz w:val="19"/>
        </w:rPr>
        <w:t>les</w:t>
      </w:r>
      <w:r>
        <w:rPr>
          <w:spacing w:val="-18"/>
          <w:w w:val="105"/>
          <w:sz w:val="19"/>
        </w:rPr>
        <w:t xml:space="preserve"> </w:t>
      </w:r>
      <w:r>
        <w:rPr>
          <w:spacing w:val="-7"/>
          <w:w w:val="105"/>
          <w:sz w:val="19"/>
        </w:rPr>
        <w:t>langues</w:t>
      </w:r>
      <w:r>
        <w:rPr>
          <w:spacing w:val="-18"/>
          <w:w w:val="105"/>
          <w:sz w:val="19"/>
        </w:rPr>
        <w:t xml:space="preserve"> </w:t>
      </w:r>
      <w:r>
        <w:rPr>
          <w:spacing w:val="-5"/>
          <w:w w:val="105"/>
          <w:sz w:val="19"/>
        </w:rPr>
        <w:t>des</w:t>
      </w:r>
      <w:r>
        <w:rPr>
          <w:spacing w:val="-18"/>
          <w:w w:val="105"/>
          <w:sz w:val="19"/>
        </w:rPr>
        <w:t xml:space="preserve"> </w:t>
      </w:r>
      <w:r>
        <w:rPr>
          <w:spacing w:val="-6"/>
          <w:w w:val="105"/>
          <w:sz w:val="19"/>
        </w:rPr>
        <w:t>hommes</w:t>
      </w:r>
      <w:r>
        <w:rPr>
          <w:spacing w:val="-18"/>
          <w:w w:val="105"/>
          <w:sz w:val="19"/>
        </w:rPr>
        <w:t xml:space="preserve"> </w:t>
      </w:r>
      <w:r>
        <w:rPr>
          <w:spacing w:val="-4"/>
          <w:w w:val="105"/>
          <w:sz w:val="19"/>
        </w:rPr>
        <w:t>et</w:t>
      </w:r>
      <w:r>
        <w:rPr>
          <w:spacing w:val="-18"/>
          <w:w w:val="105"/>
          <w:sz w:val="19"/>
        </w:rPr>
        <w:t xml:space="preserve"> </w:t>
      </w:r>
      <w:r>
        <w:rPr>
          <w:spacing w:val="-5"/>
          <w:w w:val="105"/>
          <w:sz w:val="19"/>
        </w:rPr>
        <w:t>des</w:t>
      </w:r>
      <w:r>
        <w:rPr>
          <w:spacing w:val="-18"/>
          <w:w w:val="105"/>
          <w:sz w:val="19"/>
        </w:rPr>
        <w:t xml:space="preserve"> </w:t>
      </w:r>
      <w:r>
        <w:rPr>
          <w:spacing w:val="-6"/>
          <w:w w:val="105"/>
          <w:sz w:val="19"/>
        </w:rPr>
        <w:t xml:space="preserve">anges, </w:t>
      </w:r>
      <w:r>
        <w:rPr>
          <w:w w:val="105"/>
          <w:sz w:val="19"/>
        </w:rPr>
        <w:t>Si je n'ai pas l'amour, Je suis comme l'airain qui sonne ou la cymbale qui</w:t>
      </w:r>
      <w:r>
        <w:rPr>
          <w:spacing w:val="2"/>
          <w:w w:val="105"/>
          <w:sz w:val="19"/>
        </w:rPr>
        <w:t xml:space="preserve"> </w:t>
      </w:r>
      <w:r>
        <w:rPr>
          <w:w w:val="105"/>
          <w:sz w:val="19"/>
        </w:rPr>
        <w:t>retentit.</w:t>
      </w:r>
    </w:p>
    <w:p w:rsidR="00365860" w:rsidRDefault="00B04FA1">
      <w:pPr>
        <w:pStyle w:val="Paragraphedeliste"/>
        <w:numPr>
          <w:ilvl w:val="0"/>
          <w:numId w:val="10"/>
        </w:numPr>
        <w:tabs>
          <w:tab w:val="left" w:pos="1515"/>
        </w:tabs>
        <w:spacing w:before="61" w:line="252" w:lineRule="auto"/>
        <w:ind w:right="188" w:firstLine="0"/>
        <w:rPr>
          <w:sz w:val="19"/>
        </w:rPr>
      </w:pPr>
      <w:r>
        <w:rPr>
          <w:w w:val="105"/>
          <w:sz w:val="19"/>
        </w:rPr>
        <w:t>Si je prophétisais et connaissais tous les mystères, Si j'avais la foi, à transporter les</w:t>
      </w:r>
      <w:r>
        <w:rPr>
          <w:spacing w:val="-2"/>
          <w:w w:val="105"/>
          <w:sz w:val="19"/>
        </w:rPr>
        <w:t xml:space="preserve"> </w:t>
      </w:r>
      <w:r>
        <w:rPr>
          <w:w w:val="105"/>
          <w:sz w:val="19"/>
        </w:rPr>
        <w:t>montagnes,</w:t>
      </w:r>
    </w:p>
    <w:p w:rsidR="00365860" w:rsidRDefault="00B04FA1">
      <w:pPr>
        <w:spacing w:before="2"/>
        <w:ind w:left="1314"/>
        <w:rPr>
          <w:sz w:val="19"/>
        </w:rPr>
      </w:pPr>
      <w:r>
        <w:rPr>
          <w:w w:val="105"/>
          <w:sz w:val="19"/>
        </w:rPr>
        <w:t>Sans l'amour, je ne suis rien.</w:t>
      </w:r>
    </w:p>
    <w:p w:rsidR="00365860" w:rsidRDefault="00B04FA1">
      <w:pPr>
        <w:pStyle w:val="Paragraphedeliste"/>
        <w:numPr>
          <w:ilvl w:val="0"/>
          <w:numId w:val="10"/>
        </w:numPr>
        <w:tabs>
          <w:tab w:val="left" w:pos="1491"/>
        </w:tabs>
        <w:spacing w:before="69" w:line="252" w:lineRule="auto"/>
        <w:ind w:right="250" w:firstLine="0"/>
        <w:rPr>
          <w:sz w:val="19"/>
        </w:rPr>
      </w:pPr>
      <w:r>
        <w:rPr>
          <w:spacing w:val="-6"/>
          <w:w w:val="105"/>
          <w:sz w:val="19"/>
        </w:rPr>
        <w:t xml:space="preserve">Quand </w:t>
      </w:r>
      <w:r>
        <w:rPr>
          <w:spacing w:val="-4"/>
          <w:w w:val="105"/>
          <w:sz w:val="19"/>
        </w:rPr>
        <w:t xml:space="preserve">je </w:t>
      </w:r>
      <w:r>
        <w:rPr>
          <w:spacing w:val="-7"/>
          <w:w w:val="105"/>
          <w:sz w:val="19"/>
        </w:rPr>
        <w:t xml:space="preserve">distribuerais </w:t>
      </w:r>
      <w:r>
        <w:rPr>
          <w:spacing w:val="-4"/>
          <w:w w:val="105"/>
          <w:sz w:val="19"/>
        </w:rPr>
        <w:t xml:space="preserve">ce </w:t>
      </w:r>
      <w:r>
        <w:rPr>
          <w:spacing w:val="-5"/>
          <w:w w:val="105"/>
          <w:sz w:val="19"/>
        </w:rPr>
        <w:t xml:space="preserve">que </w:t>
      </w:r>
      <w:r>
        <w:rPr>
          <w:spacing w:val="-4"/>
          <w:w w:val="105"/>
          <w:sz w:val="19"/>
        </w:rPr>
        <w:t xml:space="preserve">je </w:t>
      </w:r>
      <w:r>
        <w:rPr>
          <w:spacing w:val="-6"/>
          <w:w w:val="105"/>
          <w:sz w:val="19"/>
        </w:rPr>
        <w:t xml:space="preserve">possède </w:t>
      </w:r>
      <w:r>
        <w:rPr>
          <w:spacing w:val="-4"/>
          <w:w w:val="105"/>
          <w:sz w:val="19"/>
        </w:rPr>
        <w:t xml:space="preserve">en </w:t>
      </w:r>
      <w:r>
        <w:rPr>
          <w:spacing w:val="-6"/>
          <w:w w:val="105"/>
          <w:sz w:val="19"/>
        </w:rPr>
        <w:t xml:space="preserve">aumônes, </w:t>
      </w:r>
      <w:r>
        <w:rPr>
          <w:w w:val="105"/>
          <w:sz w:val="19"/>
        </w:rPr>
        <w:t>Et si je livrais mon corps à brûler dans les flammes, Cela ne me sert de</w:t>
      </w:r>
      <w:r>
        <w:rPr>
          <w:spacing w:val="2"/>
          <w:w w:val="105"/>
          <w:sz w:val="19"/>
        </w:rPr>
        <w:t xml:space="preserve"> </w:t>
      </w:r>
      <w:r>
        <w:rPr>
          <w:w w:val="105"/>
          <w:sz w:val="19"/>
        </w:rPr>
        <w:t>rien.</w:t>
      </w:r>
    </w:p>
    <w:p w:rsidR="00365860" w:rsidRDefault="00B04FA1">
      <w:pPr>
        <w:spacing w:before="125"/>
        <w:ind w:left="3290" w:right="1973"/>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pStyle w:val="Paragraphedeliste"/>
        <w:numPr>
          <w:ilvl w:val="0"/>
          <w:numId w:val="9"/>
        </w:numPr>
        <w:tabs>
          <w:tab w:val="left" w:pos="1481"/>
        </w:tabs>
        <w:spacing w:before="133" w:line="259" w:lineRule="auto"/>
        <w:ind w:right="88" w:firstLine="0"/>
        <w:jc w:val="left"/>
        <w:rPr>
          <w:sz w:val="19"/>
        </w:rPr>
      </w:pPr>
      <w:r>
        <w:rPr>
          <w:w w:val="105"/>
          <w:sz w:val="19"/>
        </w:rPr>
        <w:t>Si le Père vous appelle à aimer comme il vous aime Dans le feu de son Esprit, Bienheureux êtes</w:t>
      </w:r>
      <w:r>
        <w:rPr>
          <w:spacing w:val="-5"/>
          <w:w w:val="105"/>
          <w:sz w:val="19"/>
        </w:rPr>
        <w:t xml:space="preserve"> </w:t>
      </w:r>
      <w:r>
        <w:rPr>
          <w:w w:val="105"/>
          <w:sz w:val="19"/>
        </w:rPr>
        <w:t>vous!</w:t>
      </w:r>
    </w:p>
    <w:p w:rsidR="00365860" w:rsidRDefault="00B04FA1">
      <w:pPr>
        <w:spacing w:line="252" w:lineRule="auto"/>
        <w:ind w:left="1314" w:right="230"/>
        <w:rPr>
          <w:sz w:val="19"/>
        </w:rPr>
      </w:pPr>
      <w:r>
        <w:rPr>
          <w:w w:val="105"/>
          <w:sz w:val="19"/>
        </w:rPr>
        <w:t>Si le monde vous appelle à lui rendre une espérance à lui dire son salut, Bienheureux êtes vous!</w:t>
      </w:r>
    </w:p>
    <w:p w:rsidR="00365860" w:rsidRDefault="00B04FA1">
      <w:pPr>
        <w:spacing w:line="247" w:lineRule="auto"/>
        <w:ind w:left="1314" w:right="313"/>
        <w:rPr>
          <w:sz w:val="19"/>
        </w:rPr>
      </w:pPr>
      <w:r>
        <w:rPr>
          <w:w w:val="105"/>
          <w:sz w:val="19"/>
        </w:rPr>
        <w:t>Si l’Eglise vous appelle à peiner pour le Royaume aux travaux de la moisson, Bienheureux êtes vous!</w:t>
      </w:r>
    </w:p>
    <w:p w:rsidR="00365860" w:rsidRDefault="00B04FA1">
      <w:pPr>
        <w:spacing w:before="131"/>
        <w:ind w:left="1314"/>
        <w:rPr>
          <w:b/>
          <w:sz w:val="19"/>
        </w:rPr>
      </w:pPr>
      <w:r>
        <w:rPr>
          <w:b/>
          <w:color w:val="1F497D"/>
          <w:w w:val="105"/>
          <w:sz w:val="19"/>
        </w:rPr>
        <w:t>Tressaillez de joie! Tressaillez de</w:t>
      </w:r>
      <w:r>
        <w:rPr>
          <w:b/>
          <w:color w:val="1F497D"/>
          <w:spacing w:val="-14"/>
          <w:w w:val="105"/>
          <w:sz w:val="19"/>
        </w:rPr>
        <w:t xml:space="preserve"> </w:t>
      </w:r>
      <w:r>
        <w:rPr>
          <w:b/>
          <w:color w:val="1F497D"/>
          <w:w w:val="105"/>
          <w:sz w:val="19"/>
        </w:rPr>
        <w:t>joie!</w:t>
      </w:r>
    </w:p>
    <w:p w:rsidR="00365860" w:rsidRDefault="00B04FA1">
      <w:pPr>
        <w:spacing w:before="12" w:line="252" w:lineRule="auto"/>
        <w:ind w:left="1314"/>
        <w:rPr>
          <w:b/>
          <w:sz w:val="19"/>
        </w:rPr>
      </w:pPr>
      <w:proofErr w:type="gramStart"/>
      <w:r>
        <w:rPr>
          <w:b/>
          <w:color w:val="1F497D"/>
          <w:spacing w:val="-5"/>
          <w:w w:val="105"/>
          <w:sz w:val="19"/>
        </w:rPr>
        <w:t>car</w:t>
      </w:r>
      <w:proofErr w:type="gramEnd"/>
      <w:r>
        <w:rPr>
          <w:b/>
          <w:color w:val="1F497D"/>
          <w:spacing w:val="-19"/>
          <w:w w:val="105"/>
          <w:sz w:val="19"/>
        </w:rPr>
        <w:t xml:space="preserve"> </w:t>
      </w:r>
      <w:r>
        <w:rPr>
          <w:b/>
          <w:color w:val="1F497D"/>
          <w:spacing w:val="-5"/>
          <w:w w:val="105"/>
          <w:sz w:val="19"/>
        </w:rPr>
        <w:t>vos</w:t>
      </w:r>
      <w:r>
        <w:rPr>
          <w:b/>
          <w:color w:val="1F497D"/>
          <w:spacing w:val="-19"/>
          <w:w w:val="105"/>
          <w:sz w:val="19"/>
        </w:rPr>
        <w:t xml:space="preserve"> </w:t>
      </w:r>
      <w:r>
        <w:rPr>
          <w:b/>
          <w:color w:val="1F497D"/>
          <w:spacing w:val="-5"/>
          <w:w w:val="105"/>
          <w:sz w:val="19"/>
        </w:rPr>
        <w:t>noms</w:t>
      </w:r>
      <w:r>
        <w:rPr>
          <w:b/>
          <w:color w:val="1F497D"/>
          <w:spacing w:val="-19"/>
          <w:w w:val="105"/>
          <w:sz w:val="19"/>
        </w:rPr>
        <w:t xml:space="preserve"> </w:t>
      </w:r>
      <w:r>
        <w:rPr>
          <w:b/>
          <w:color w:val="1F497D"/>
          <w:spacing w:val="-6"/>
          <w:w w:val="105"/>
          <w:sz w:val="19"/>
        </w:rPr>
        <w:t>sont</w:t>
      </w:r>
      <w:r>
        <w:rPr>
          <w:b/>
          <w:color w:val="1F497D"/>
          <w:spacing w:val="-19"/>
          <w:w w:val="105"/>
          <w:sz w:val="19"/>
        </w:rPr>
        <w:t xml:space="preserve"> </w:t>
      </w:r>
      <w:r>
        <w:rPr>
          <w:b/>
          <w:color w:val="1F497D"/>
          <w:spacing w:val="-7"/>
          <w:w w:val="105"/>
          <w:sz w:val="19"/>
        </w:rPr>
        <w:t>inscrits</w:t>
      </w:r>
      <w:r>
        <w:rPr>
          <w:b/>
          <w:color w:val="1F497D"/>
          <w:spacing w:val="-19"/>
          <w:w w:val="105"/>
          <w:sz w:val="19"/>
        </w:rPr>
        <w:t xml:space="preserve"> </w:t>
      </w:r>
      <w:r>
        <w:rPr>
          <w:b/>
          <w:color w:val="1F497D"/>
          <w:spacing w:val="-6"/>
          <w:w w:val="105"/>
          <w:sz w:val="19"/>
        </w:rPr>
        <w:t>pour</w:t>
      </w:r>
      <w:r>
        <w:rPr>
          <w:b/>
          <w:color w:val="1F497D"/>
          <w:spacing w:val="-19"/>
          <w:w w:val="105"/>
          <w:sz w:val="19"/>
        </w:rPr>
        <w:t xml:space="preserve"> </w:t>
      </w:r>
      <w:r>
        <w:rPr>
          <w:b/>
          <w:color w:val="1F497D"/>
          <w:spacing w:val="-7"/>
          <w:w w:val="105"/>
          <w:sz w:val="19"/>
        </w:rPr>
        <w:t>toujours</w:t>
      </w:r>
      <w:r>
        <w:rPr>
          <w:b/>
          <w:color w:val="1F497D"/>
          <w:spacing w:val="-18"/>
          <w:w w:val="105"/>
          <w:sz w:val="19"/>
        </w:rPr>
        <w:t xml:space="preserve"> </w:t>
      </w:r>
      <w:r>
        <w:rPr>
          <w:b/>
          <w:color w:val="1F497D"/>
          <w:spacing w:val="-6"/>
          <w:w w:val="105"/>
          <w:sz w:val="19"/>
        </w:rPr>
        <w:t>dans</w:t>
      </w:r>
      <w:r>
        <w:rPr>
          <w:b/>
          <w:color w:val="1F497D"/>
          <w:spacing w:val="-19"/>
          <w:w w:val="105"/>
          <w:sz w:val="19"/>
        </w:rPr>
        <w:t xml:space="preserve"> </w:t>
      </w:r>
      <w:r>
        <w:rPr>
          <w:b/>
          <w:color w:val="1F497D"/>
          <w:spacing w:val="-5"/>
          <w:w w:val="105"/>
          <w:sz w:val="19"/>
        </w:rPr>
        <w:t>les</w:t>
      </w:r>
      <w:r>
        <w:rPr>
          <w:b/>
          <w:color w:val="1F497D"/>
          <w:spacing w:val="-19"/>
          <w:w w:val="105"/>
          <w:sz w:val="19"/>
        </w:rPr>
        <w:t xml:space="preserve"> </w:t>
      </w:r>
      <w:r>
        <w:rPr>
          <w:b/>
          <w:color w:val="1F497D"/>
          <w:spacing w:val="-6"/>
          <w:w w:val="105"/>
          <w:sz w:val="19"/>
        </w:rPr>
        <w:t xml:space="preserve">cieux; </w:t>
      </w:r>
      <w:r>
        <w:rPr>
          <w:b/>
          <w:color w:val="1F497D"/>
          <w:w w:val="105"/>
          <w:sz w:val="19"/>
        </w:rPr>
        <w:t>Tressaillez de joie! Tressaillez de</w:t>
      </w:r>
      <w:r>
        <w:rPr>
          <w:b/>
          <w:color w:val="1F497D"/>
          <w:spacing w:val="2"/>
          <w:w w:val="105"/>
          <w:sz w:val="19"/>
        </w:rPr>
        <w:t xml:space="preserve"> </w:t>
      </w:r>
      <w:r>
        <w:rPr>
          <w:b/>
          <w:color w:val="1F497D"/>
          <w:w w:val="105"/>
          <w:sz w:val="19"/>
        </w:rPr>
        <w:t>joie!</w:t>
      </w:r>
    </w:p>
    <w:p w:rsidR="00365860" w:rsidRDefault="00B04FA1">
      <w:pPr>
        <w:spacing w:before="7"/>
        <w:ind w:left="1314"/>
        <w:rPr>
          <w:b/>
          <w:sz w:val="19"/>
        </w:rPr>
      </w:pPr>
      <w:proofErr w:type="gramStart"/>
      <w:r>
        <w:rPr>
          <w:b/>
          <w:color w:val="1F497D"/>
          <w:w w:val="105"/>
          <w:sz w:val="19"/>
        </w:rPr>
        <w:t>car</w:t>
      </w:r>
      <w:proofErr w:type="gramEnd"/>
      <w:r>
        <w:rPr>
          <w:b/>
          <w:color w:val="1F497D"/>
          <w:w w:val="105"/>
          <w:sz w:val="19"/>
        </w:rPr>
        <w:t xml:space="preserve"> vos noms sont inscrits dans le cœur de Dieu.</w:t>
      </w:r>
    </w:p>
    <w:p w:rsidR="00365860" w:rsidRDefault="00365860">
      <w:pPr>
        <w:pStyle w:val="Corpsdetexte"/>
        <w:spacing w:before="1"/>
        <w:rPr>
          <w:b/>
          <w:sz w:val="21"/>
        </w:rPr>
      </w:pPr>
    </w:p>
    <w:p w:rsidR="00365860" w:rsidRDefault="00B04FA1">
      <w:pPr>
        <w:pStyle w:val="Paragraphedeliste"/>
        <w:numPr>
          <w:ilvl w:val="0"/>
          <w:numId w:val="9"/>
        </w:numPr>
        <w:tabs>
          <w:tab w:val="left" w:pos="1531"/>
        </w:tabs>
        <w:spacing w:line="256" w:lineRule="auto"/>
        <w:ind w:right="90" w:firstLine="49"/>
        <w:jc w:val="left"/>
        <w:rPr>
          <w:sz w:val="19"/>
        </w:rPr>
      </w:pPr>
      <w:r>
        <w:rPr>
          <w:w w:val="105"/>
          <w:sz w:val="19"/>
        </w:rPr>
        <w:t xml:space="preserve">Si le Père vous appelle à parler de ses merveilles  A montrer qu’il est tendresse, Bienheureux êtes vous! </w:t>
      </w:r>
      <w:r>
        <w:rPr>
          <w:spacing w:val="-3"/>
          <w:w w:val="105"/>
          <w:sz w:val="19"/>
        </w:rPr>
        <w:t>Si</w:t>
      </w:r>
      <w:r>
        <w:rPr>
          <w:spacing w:val="-14"/>
          <w:w w:val="105"/>
          <w:sz w:val="19"/>
        </w:rPr>
        <w:t xml:space="preserve"> </w:t>
      </w:r>
      <w:r>
        <w:rPr>
          <w:spacing w:val="-3"/>
          <w:w w:val="105"/>
          <w:sz w:val="19"/>
        </w:rPr>
        <w:t>le</w:t>
      </w:r>
      <w:r>
        <w:rPr>
          <w:spacing w:val="-14"/>
          <w:w w:val="105"/>
          <w:sz w:val="19"/>
        </w:rPr>
        <w:t xml:space="preserve"> </w:t>
      </w:r>
      <w:r>
        <w:rPr>
          <w:spacing w:val="-4"/>
          <w:w w:val="105"/>
          <w:sz w:val="19"/>
        </w:rPr>
        <w:t>monde</w:t>
      </w:r>
      <w:r>
        <w:rPr>
          <w:spacing w:val="-13"/>
          <w:w w:val="105"/>
          <w:sz w:val="19"/>
        </w:rPr>
        <w:t xml:space="preserve"> </w:t>
      </w:r>
      <w:r>
        <w:rPr>
          <w:spacing w:val="-4"/>
          <w:w w:val="105"/>
          <w:sz w:val="19"/>
        </w:rPr>
        <w:t>vous</w:t>
      </w:r>
      <w:r>
        <w:rPr>
          <w:spacing w:val="-14"/>
          <w:w w:val="105"/>
          <w:sz w:val="19"/>
        </w:rPr>
        <w:t xml:space="preserve"> </w:t>
      </w:r>
      <w:r>
        <w:rPr>
          <w:spacing w:val="-5"/>
          <w:w w:val="105"/>
          <w:sz w:val="19"/>
        </w:rPr>
        <w:t>appelle</w:t>
      </w:r>
      <w:r>
        <w:rPr>
          <w:spacing w:val="-14"/>
          <w:w w:val="105"/>
          <w:sz w:val="19"/>
        </w:rPr>
        <w:t xml:space="preserve"> </w:t>
      </w:r>
      <w:r>
        <w:rPr>
          <w:spacing w:val="-4"/>
          <w:w w:val="105"/>
          <w:sz w:val="19"/>
        </w:rPr>
        <w:t>dans</w:t>
      </w:r>
      <w:r>
        <w:rPr>
          <w:spacing w:val="-13"/>
          <w:w w:val="105"/>
          <w:sz w:val="19"/>
        </w:rPr>
        <w:t xml:space="preserve"> </w:t>
      </w:r>
      <w:r>
        <w:rPr>
          <w:spacing w:val="-3"/>
          <w:w w:val="105"/>
          <w:sz w:val="19"/>
        </w:rPr>
        <w:t>la</w:t>
      </w:r>
      <w:r>
        <w:rPr>
          <w:spacing w:val="-14"/>
          <w:w w:val="105"/>
          <w:sz w:val="19"/>
        </w:rPr>
        <w:t xml:space="preserve"> </w:t>
      </w:r>
      <w:r>
        <w:rPr>
          <w:spacing w:val="-5"/>
          <w:w w:val="105"/>
          <w:sz w:val="19"/>
        </w:rPr>
        <w:t>peine</w:t>
      </w:r>
      <w:r>
        <w:rPr>
          <w:spacing w:val="-13"/>
          <w:w w:val="105"/>
          <w:sz w:val="19"/>
        </w:rPr>
        <w:t xml:space="preserve"> </w:t>
      </w:r>
      <w:r>
        <w:rPr>
          <w:spacing w:val="-3"/>
          <w:w w:val="105"/>
          <w:sz w:val="19"/>
        </w:rPr>
        <w:t>et</w:t>
      </w:r>
      <w:r>
        <w:rPr>
          <w:spacing w:val="-14"/>
          <w:w w:val="105"/>
          <w:sz w:val="19"/>
        </w:rPr>
        <w:t xml:space="preserve"> </w:t>
      </w:r>
      <w:r>
        <w:rPr>
          <w:spacing w:val="-4"/>
          <w:w w:val="105"/>
          <w:sz w:val="19"/>
        </w:rPr>
        <w:t>les</w:t>
      </w:r>
      <w:r>
        <w:rPr>
          <w:spacing w:val="-14"/>
          <w:w w:val="105"/>
          <w:sz w:val="19"/>
        </w:rPr>
        <w:t xml:space="preserve"> </w:t>
      </w:r>
      <w:r>
        <w:rPr>
          <w:spacing w:val="-5"/>
          <w:w w:val="105"/>
          <w:sz w:val="19"/>
        </w:rPr>
        <w:t>tourments</w:t>
      </w:r>
    </w:p>
    <w:p w:rsidR="00365860" w:rsidRDefault="00B04FA1">
      <w:pPr>
        <w:spacing w:line="259" w:lineRule="auto"/>
        <w:ind w:left="1314" w:right="181"/>
        <w:rPr>
          <w:sz w:val="19"/>
        </w:rPr>
      </w:pPr>
      <w:r>
        <w:rPr>
          <w:w w:val="105"/>
          <w:sz w:val="19"/>
        </w:rPr>
        <w:t>A trouver force dans l’autre, Bienheureux êtes vous! Si l’Eglise vous appelle à nourrir dans la prière</w:t>
      </w:r>
    </w:p>
    <w:p w:rsidR="00365860" w:rsidRDefault="00B04FA1">
      <w:pPr>
        <w:spacing w:line="207" w:lineRule="exact"/>
        <w:ind w:left="1314"/>
        <w:rPr>
          <w:sz w:val="19"/>
        </w:rPr>
      </w:pPr>
      <w:r>
        <w:rPr>
          <w:w w:val="105"/>
          <w:sz w:val="19"/>
        </w:rPr>
        <w:t xml:space="preserve">Le bonheur de vivre ensemble, Bienheureux </w:t>
      </w:r>
      <w:proofErr w:type="gramStart"/>
      <w:r>
        <w:rPr>
          <w:w w:val="105"/>
          <w:sz w:val="19"/>
        </w:rPr>
        <w:t>êtes vous</w:t>
      </w:r>
      <w:proofErr w:type="gramEnd"/>
      <w:r>
        <w:rPr>
          <w:w w:val="105"/>
          <w:sz w:val="19"/>
        </w:rPr>
        <w:t>!</w:t>
      </w:r>
    </w:p>
    <w:p w:rsidR="00365860" w:rsidRDefault="00B04FA1">
      <w:pPr>
        <w:pStyle w:val="Paragraphedeliste"/>
        <w:numPr>
          <w:ilvl w:val="0"/>
          <w:numId w:val="9"/>
        </w:numPr>
        <w:tabs>
          <w:tab w:val="left" w:pos="1531"/>
        </w:tabs>
        <w:spacing w:before="74" w:line="252" w:lineRule="auto"/>
        <w:ind w:right="443" w:firstLine="0"/>
        <w:jc w:val="left"/>
        <w:rPr>
          <w:sz w:val="19"/>
        </w:rPr>
      </w:pPr>
      <w:r>
        <w:rPr>
          <w:w w:val="105"/>
          <w:sz w:val="19"/>
        </w:rPr>
        <w:t>Si le Père vous appelle à donner vie par amour A élever ses enfants, Bienheureux êtes</w:t>
      </w:r>
      <w:r>
        <w:rPr>
          <w:spacing w:val="-3"/>
          <w:w w:val="105"/>
          <w:sz w:val="19"/>
        </w:rPr>
        <w:t xml:space="preserve"> </w:t>
      </w:r>
      <w:r>
        <w:rPr>
          <w:w w:val="105"/>
          <w:sz w:val="19"/>
        </w:rPr>
        <w:t>vous!</w:t>
      </w:r>
    </w:p>
    <w:p w:rsidR="00365860" w:rsidRDefault="00B04FA1">
      <w:pPr>
        <w:spacing w:before="2"/>
        <w:ind w:left="1314"/>
        <w:rPr>
          <w:sz w:val="19"/>
        </w:rPr>
      </w:pPr>
      <w:r>
        <w:rPr>
          <w:w w:val="105"/>
          <w:sz w:val="19"/>
        </w:rPr>
        <w:t>Si le monde vous appelle à semer avec patience</w:t>
      </w:r>
    </w:p>
    <w:p w:rsidR="00365860" w:rsidRDefault="00B04FA1">
      <w:pPr>
        <w:spacing w:before="16" w:line="249" w:lineRule="auto"/>
        <w:ind w:left="1313" w:right="32"/>
        <w:rPr>
          <w:sz w:val="19"/>
        </w:rPr>
      </w:pPr>
      <w:r>
        <w:rPr>
          <w:w w:val="105"/>
          <w:sz w:val="19"/>
        </w:rPr>
        <w:t>Pour que lève un blé nouveau, Bienheureux êtes vous! Si l’Eglise vous appelle à témoigner chaque jour Qu’une famille est lumière, Bienheureux êtes vous!</w:t>
      </w:r>
    </w:p>
    <w:p w:rsidR="00365860" w:rsidRDefault="00B04FA1">
      <w:pPr>
        <w:spacing w:before="127"/>
        <w:ind w:left="3289" w:right="1973"/>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spacing w:before="133"/>
        <w:ind w:left="1313"/>
        <w:rPr>
          <w:b/>
          <w:sz w:val="19"/>
        </w:rPr>
      </w:pPr>
      <w:r>
        <w:rPr>
          <w:b/>
          <w:color w:val="1F497D"/>
          <w:w w:val="105"/>
          <w:sz w:val="19"/>
        </w:rPr>
        <w:t>Que soit béni le Nom de Dieu</w:t>
      </w:r>
    </w:p>
    <w:p w:rsidR="00365860" w:rsidRDefault="00B04FA1">
      <w:pPr>
        <w:spacing w:before="12"/>
        <w:ind w:left="1313"/>
        <w:rPr>
          <w:b/>
          <w:sz w:val="19"/>
        </w:rPr>
      </w:pPr>
      <w:proofErr w:type="gramStart"/>
      <w:r>
        <w:rPr>
          <w:b/>
          <w:color w:val="1F497D"/>
          <w:w w:val="105"/>
          <w:sz w:val="19"/>
        </w:rPr>
        <w:t>de</w:t>
      </w:r>
      <w:proofErr w:type="gramEnd"/>
      <w:r>
        <w:rPr>
          <w:b/>
          <w:color w:val="1F497D"/>
          <w:w w:val="105"/>
          <w:sz w:val="19"/>
        </w:rPr>
        <w:t xml:space="preserve"> siècle en siècle, qu’il soit béni!</w:t>
      </w:r>
    </w:p>
    <w:p w:rsidR="00365860" w:rsidRDefault="00B04FA1">
      <w:pPr>
        <w:spacing w:before="132" w:line="252" w:lineRule="auto"/>
        <w:ind w:left="1313" w:right="19" w:hanging="1"/>
        <w:rPr>
          <w:sz w:val="19"/>
        </w:rPr>
      </w:pPr>
      <w:r>
        <w:rPr>
          <w:spacing w:val="-4"/>
          <w:w w:val="105"/>
          <w:sz w:val="19"/>
        </w:rPr>
        <w:t xml:space="preserve">1-A lui </w:t>
      </w:r>
      <w:r>
        <w:rPr>
          <w:spacing w:val="-3"/>
          <w:w w:val="105"/>
          <w:sz w:val="19"/>
        </w:rPr>
        <w:t xml:space="preserve">la </w:t>
      </w:r>
      <w:r>
        <w:rPr>
          <w:spacing w:val="-5"/>
          <w:w w:val="105"/>
          <w:sz w:val="19"/>
        </w:rPr>
        <w:t xml:space="preserve">sagesse </w:t>
      </w:r>
      <w:r>
        <w:rPr>
          <w:spacing w:val="-3"/>
          <w:w w:val="105"/>
          <w:sz w:val="19"/>
        </w:rPr>
        <w:t xml:space="preserve">et la </w:t>
      </w:r>
      <w:r>
        <w:rPr>
          <w:spacing w:val="-5"/>
          <w:w w:val="105"/>
          <w:sz w:val="19"/>
        </w:rPr>
        <w:t xml:space="preserve">force, toutes </w:t>
      </w:r>
      <w:r>
        <w:rPr>
          <w:spacing w:val="-4"/>
          <w:w w:val="105"/>
          <w:sz w:val="19"/>
        </w:rPr>
        <w:t xml:space="preserve">ses </w:t>
      </w:r>
      <w:r>
        <w:rPr>
          <w:spacing w:val="-5"/>
          <w:w w:val="105"/>
          <w:sz w:val="19"/>
        </w:rPr>
        <w:t xml:space="preserve">voies </w:t>
      </w:r>
      <w:r>
        <w:rPr>
          <w:spacing w:val="-4"/>
          <w:w w:val="105"/>
          <w:sz w:val="19"/>
        </w:rPr>
        <w:t xml:space="preserve">sont </w:t>
      </w:r>
      <w:r>
        <w:rPr>
          <w:spacing w:val="-5"/>
          <w:w w:val="105"/>
          <w:sz w:val="19"/>
        </w:rPr>
        <w:t xml:space="preserve">droites. </w:t>
      </w:r>
      <w:r>
        <w:rPr>
          <w:w w:val="105"/>
          <w:sz w:val="19"/>
        </w:rPr>
        <w:t>Il porte juste sentence en toutes choses</w:t>
      </w:r>
    </w:p>
    <w:p w:rsidR="00365860" w:rsidRDefault="00B04FA1">
      <w:pPr>
        <w:spacing w:before="76" w:line="331" w:lineRule="auto"/>
        <w:ind w:left="122" w:right="1393"/>
        <w:rPr>
          <w:sz w:val="19"/>
        </w:rPr>
      </w:pPr>
      <w:r>
        <w:br w:type="column"/>
      </w:r>
      <w:r>
        <w:rPr>
          <w:w w:val="105"/>
          <w:sz w:val="19"/>
        </w:rPr>
        <w:lastRenderedPageBreak/>
        <w:t>2-A lui le secret des abîmes, il connaît les ténèbres. Et la lumière réside auprès de lui.</w:t>
      </w:r>
    </w:p>
    <w:p w:rsidR="00365860" w:rsidRDefault="00B04FA1">
      <w:pPr>
        <w:spacing w:before="6" w:line="247" w:lineRule="auto"/>
        <w:ind w:left="122" w:right="1343"/>
        <w:rPr>
          <w:sz w:val="19"/>
        </w:rPr>
      </w:pPr>
      <w:r>
        <w:rPr>
          <w:w w:val="105"/>
          <w:sz w:val="19"/>
        </w:rPr>
        <w:t>3-A lui la gloire et la louange, il répond aux prières. Il donne l’intelligence et la sagesse</w:t>
      </w:r>
    </w:p>
    <w:p w:rsidR="00365860" w:rsidRDefault="00B04FA1">
      <w:pPr>
        <w:pStyle w:val="Paragraphedeliste"/>
        <w:numPr>
          <w:ilvl w:val="0"/>
          <w:numId w:val="9"/>
        </w:numPr>
        <w:tabs>
          <w:tab w:val="left" w:pos="282"/>
        </w:tabs>
        <w:spacing w:before="83" w:line="259" w:lineRule="auto"/>
        <w:ind w:left="122" w:right="1217" w:firstLine="0"/>
        <w:jc w:val="left"/>
        <w:rPr>
          <w:sz w:val="19"/>
        </w:rPr>
      </w:pPr>
      <w:r>
        <w:rPr>
          <w:spacing w:val="-6"/>
          <w:w w:val="105"/>
          <w:sz w:val="19"/>
        </w:rPr>
        <w:t>Rendons</w:t>
      </w:r>
      <w:r>
        <w:rPr>
          <w:spacing w:val="-19"/>
          <w:w w:val="105"/>
          <w:sz w:val="19"/>
        </w:rPr>
        <w:t xml:space="preserve"> </w:t>
      </w:r>
      <w:r>
        <w:rPr>
          <w:spacing w:val="-7"/>
          <w:w w:val="105"/>
          <w:sz w:val="19"/>
        </w:rPr>
        <w:t>gloire</w:t>
      </w:r>
      <w:r>
        <w:rPr>
          <w:spacing w:val="-18"/>
          <w:w w:val="105"/>
          <w:sz w:val="19"/>
        </w:rPr>
        <w:t xml:space="preserve"> </w:t>
      </w:r>
      <w:r>
        <w:rPr>
          <w:w w:val="105"/>
          <w:sz w:val="19"/>
        </w:rPr>
        <w:t>à</w:t>
      </w:r>
      <w:r>
        <w:rPr>
          <w:spacing w:val="-19"/>
          <w:w w:val="105"/>
          <w:sz w:val="19"/>
        </w:rPr>
        <w:t xml:space="preserve"> </w:t>
      </w:r>
      <w:r>
        <w:rPr>
          <w:spacing w:val="-6"/>
          <w:w w:val="105"/>
          <w:sz w:val="19"/>
        </w:rPr>
        <w:t>Dieu</w:t>
      </w:r>
      <w:r>
        <w:rPr>
          <w:spacing w:val="-17"/>
          <w:w w:val="105"/>
          <w:sz w:val="19"/>
        </w:rPr>
        <w:t xml:space="preserve"> </w:t>
      </w:r>
      <w:r>
        <w:rPr>
          <w:spacing w:val="-6"/>
          <w:w w:val="105"/>
          <w:sz w:val="19"/>
        </w:rPr>
        <w:t>notre</w:t>
      </w:r>
      <w:r>
        <w:rPr>
          <w:spacing w:val="-19"/>
          <w:w w:val="105"/>
          <w:sz w:val="19"/>
        </w:rPr>
        <w:t xml:space="preserve"> </w:t>
      </w:r>
      <w:r>
        <w:rPr>
          <w:spacing w:val="-6"/>
          <w:w w:val="105"/>
          <w:sz w:val="19"/>
        </w:rPr>
        <w:t>Père,</w:t>
      </w:r>
      <w:r>
        <w:rPr>
          <w:spacing w:val="-18"/>
          <w:w w:val="105"/>
          <w:sz w:val="19"/>
        </w:rPr>
        <w:t xml:space="preserve"> </w:t>
      </w:r>
      <w:r>
        <w:rPr>
          <w:w w:val="105"/>
          <w:sz w:val="19"/>
        </w:rPr>
        <w:t>à</w:t>
      </w:r>
      <w:r>
        <w:rPr>
          <w:spacing w:val="-19"/>
          <w:w w:val="105"/>
          <w:sz w:val="19"/>
        </w:rPr>
        <w:t xml:space="preserve"> </w:t>
      </w:r>
      <w:r>
        <w:rPr>
          <w:spacing w:val="-5"/>
          <w:w w:val="105"/>
          <w:sz w:val="19"/>
        </w:rPr>
        <w:t>son</w:t>
      </w:r>
      <w:r>
        <w:rPr>
          <w:spacing w:val="-17"/>
          <w:w w:val="105"/>
          <w:sz w:val="19"/>
        </w:rPr>
        <w:t xml:space="preserve"> </w:t>
      </w:r>
      <w:r>
        <w:rPr>
          <w:spacing w:val="-6"/>
          <w:w w:val="105"/>
          <w:sz w:val="19"/>
        </w:rPr>
        <w:t>Fils</w:t>
      </w:r>
      <w:r>
        <w:rPr>
          <w:spacing w:val="-19"/>
          <w:w w:val="105"/>
          <w:sz w:val="19"/>
        </w:rPr>
        <w:t xml:space="preserve"> </w:t>
      </w:r>
      <w:r>
        <w:rPr>
          <w:spacing w:val="-6"/>
          <w:w w:val="105"/>
          <w:sz w:val="19"/>
        </w:rPr>
        <w:t>Jésus</w:t>
      </w:r>
      <w:r>
        <w:rPr>
          <w:spacing w:val="-18"/>
          <w:w w:val="105"/>
          <w:sz w:val="19"/>
        </w:rPr>
        <w:t xml:space="preserve"> </w:t>
      </w:r>
      <w:r>
        <w:rPr>
          <w:spacing w:val="-7"/>
          <w:w w:val="105"/>
          <w:sz w:val="19"/>
        </w:rPr>
        <w:t xml:space="preserve">Christ. </w:t>
      </w:r>
      <w:r>
        <w:rPr>
          <w:w w:val="105"/>
          <w:sz w:val="19"/>
        </w:rPr>
        <w:t>Gloire à l’Esprit d’amour dans tous les</w:t>
      </w:r>
      <w:r>
        <w:rPr>
          <w:spacing w:val="-4"/>
          <w:w w:val="105"/>
          <w:sz w:val="19"/>
        </w:rPr>
        <w:t xml:space="preserve"> </w:t>
      </w:r>
      <w:r>
        <w:rPr>
          <w:w w:val="105"/>
          <w:sz w:val="19"/>
        </w:rPr>
        <w:t>siècles</w:t>
      </w:r>
    </w:p>
    <w:p w:rsidR="00365860" w:rsidRDefault="00B04FA1">
      <w:pPr>
        <w:spacing w:before="106"/>
        <w:ind w:left="2100" w:right="3087"/>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pStyle w:val="Paragraphedeliste"/>
        <w:numPr>
          <w:ilvl w:val="0"/>
          <w:numId w:val="8"/>
        </w:numPr>
        <w:tabs>
          <w:tab w:val="left" w:pos="319"/>
        </w:tabs>
        <w:spacing w:before="139" w:line="254" w:lineRule="auto"/>
        <w:ind w:right="2885" w:firstLine="0"/>
        <w:rPr>
          <w:rFonts w:ascii="Cambria" w:hAnsi="Cambria"/>
          <w:sz w:val="19"/>
        </w:rPr>
      </w:pPr>
      <w:r>
        <w:rPr>
          <w:rFonts w:ascii="Cambria" w:hAnsi="Cambria"/>
          <w:w w:val="105"/>
          <w:sz w:val="19"/>
        </w:rPr>
        <w:t>Louange et gloire à ton nom, Alléluia,</w:t>
      </w:r>
      <w:r>
        <w:rPr>
          <w:rFonts w:ascii="Cambria" w:hAnsi="Cambria"/>
          <w:spacing w:val="-1"/>
          <w:w w:val="105"/>
          <w:sz w:val="19"/>
        </w:rPr>
        <w:t xml:space="preserve"> </w:t>
      </w:r>
      <w:r>
        <w:rPr>
          <w:rFonts w:ascii="Cambria" w:hAnsi="Cambria"/>
          <w:w w:val="105"/>
          <w:sz w:val="19"/>
        </w:rPr>
        <w:t>alléluia.</w:t>
      </w:r>
    </w:p>
    <w:p w:rsidR="00365860" w:rsidRDefault="00B04FA1">
      <w:pPr>
        <w:spacing w:line="254" w:lineRule="auto"/>
        <w:ind w:left="122" w:right="3174"/>
        <w:rPr>
          <w:rFonts w:ascii="Cambria" w:hAnsi="Cambria"/>
          <w:sz w:val="19"/>
        </w:rPr>
      </w:pPr>
      <w:r>
        <w:rPr>
          <w:rFonts w:ascii="Cambria" w:hAnsi="Cambria"/>
          <w:w w:val="105"/>
          <w:sz w:val="19"/>
        </w:rPr>
        <w:t>Seigneur, Dieu de l'univers, Alléluia, alléluia !</w:t>
      </w:r>
    </w:p>
    <w:p w:rsidR="00365860" w:rsidRDefault="00B04FA1">
      <w:pPr>
        <w:spacing w:line="254" w:lineRule="auto"/>
        <w:ind w:left="121" w:right="3001"/>
        <w:rPr>
          <w:rFonts w:ascii="Cambria" w:hAnsi="Cambria"/>
          <w:b/>
          <w:sz w:val="19"/>
        </w:rPr>
      </w:pPr>
      <w:r>
        <w:rPr>
          <w:rFonts w:ascii="Cambria" w:hAnsi="Cambria"/>
          <w:b/>
          <w:color w:val="1F497D"/>
          <w:w w:val="105"/>
          <w:sz w:val="19"/>
        </w:rPr>
        <w:t>Gloire à Dieu, gloire à Dieu, Au plus haut des cieux</w:t>
      </w:r>
    </w:p>
    <w:p w:rsidR="00365860" w:rsidRDefault="00B04FA1">
      <w:pPr>
        <w:pStyle w:val="Paragraphedeliste"/>
        <w:numPr>
          <w:ilvl w:val="0"/>
          <w:numId w:val="8"/>
        </w:numPr>
        <w:tabs>
          <w:tab w:val="left" w:pos="318"/>
        </w:tabs>
        <w:spacing w:before="119" w:line="254" w:lineRule="auto"/>
        <w:ind w:left="121" w:right="2694" w:firstLine="0"/>
        <w:rPr>
          <w:rFonts w:ascii="Cambria" w:hAnsi="Cambria"/>
          <w:sz w:val="19"/>
        </w:rPr>
      </w:pPr>
      <w:r>
        <w:rPr>
          <w:rFonts w:ascii="Cambria" w:hAnsi="Cambria"/>
          <w:w w:val="105"/>
          <w:sz w:val="19"/>
        </w:rPr>
        <w:t>Pour nous, il fit des merveilles, Alléluia, alléluia !</w:t>
      </w:r>
    </w:p>
    <w:p w:rsidR="00365860" w:rsidRDefault="00B04FA1">
      <w:pPr>
        <w:spacing w:before="3" w:line="247" w:lineRule="auto"/>
        <w:ind w:left="121" w:right="3574"/>
        <w:rPr>
          <w:rFonts w:ascii="Cambria" w:hAnsi="Cambria"/>
          <w:sz w:val="19"/>
        </w:rPr>
      </w:pPr>
      <w:r>
        <w:rPr>
          <w:rFonts w:ascii="Cambria" w:hAnsi="Cambria"/>
          <w:w w:val="105"/>
          <w:sz w:val="19"/>
        </w:rPr>
        <w:t>Eternel est son amour, Alléluia, alléluia</w:t>
      </w:r>
      <w:r>
        <w:rPr>
          <w:rFonts w:ascii="Cambria" w:hAnsi="Cambria"/>
          <w:spacing w:val="-1"/>
          <w:w w:val="105"/>
          <w:sz w:val="19"/>
        </w:rPr>
        <w:t xml:space="preserve"> </w:t>
      </w:r>
      <w:r>
        <w:rPr>
          <w:rFonts w:ascii="Cambria" w:hAnsi="Cambria"/>
          <w:w w:val="105"/>
          <w:sz w:val="19"/>
        </w:rPr>
        <w:t>!</w:t>
      </w:r>
    </w:p>
    <w:p w:rsidR="00365860" w:rsidRDefault="00B04FA1">
      <w:pPr>
        <w:pStyle w:val="Paragraphedeliste"/>
        <w:numPr>
          <w:ilvl w:val="0"/>
          <w:numId w:val="8"/>
        </w:numPr>
        <w:tabs>
          <w:tab w:val="left" w:pos="362"/>
        </w:tabs>
        <w:spacing w:before="84" w:line="254" w:lineRule="auto"/>
        <w:ind w:left="121" w:right="2588" w:firstLine="44"/>
        <w:rPr>
          <w:rFonts w:ascii="Cambria" w:hAnsi="Cambria"/>
          <w:sz w:val="19"/>
        </w:rPr>
      </w:pPr>
      <w:r>
        <w:rPr>
          <w:rFonts w:ascii="Cambria" w:hAnsi="Cambria"/>
          <w:w w:val="105"/>
          <w:sz w:val="19"/>
        </w:rPr>
        <w:t>Je veux chanter pour mon Dieu, Alléluia, alléluia !</w:t>
      </w:r>
    </w:p>
    <w:p w:rsidR="00365860" w:rsidRDefault="00B04FA1">
      <w:pPr>
        <w:spacing w:line="254" w:lineRule="auto"/>
        <w:ind w:left="121" w:right="3408"/>
        <w:rPr>
          <w:rFonts w:ascii="Cambria" w:hAnsi="Cambria"/>
          <w:sz w:val="19"/>
        </w:rPr>
      </w:pPr>
      <w:r>
        <w:rPr>
          <w:rFonts w:ascii="Cambria" w:hAnsi="Cambria"/>
          <w:w w:val="105"/>
          <w:sz w:val="19"/>
        </w:rPr>
        <w:t>Tous les jours de ma vie, Alléluia, alléluia</w:t>
      </w:r>
      <w:r>
        <w:rPr>
          <w:rFonts w:ascii="Cambria" w:hAnsi="Cambria"/>
          <w:spacing w:val="-1"/>
          <w:w w:val="105"/>
          <w:sz w:val="19"/>
        </w:rPr>
        <w:t xml:space="preserve"> </w:t>
      </w:r>
      <w:r>
        <w:rPr>
          <w:rFonts w:ascii="Cambria" w:hAnsi="Cambria"/>
          <w:w w:val="105"/>
          <w:sz w:val="19"/>
        </w:rPr>
        <w:t>!</w:t>
      </w:r>
    </w:p>
    <w:p w:rsidR="00365860" w:rsidRDefault="00B04FA1">
      <w:pPr>
        <w:spacing w:before="111"/>
        <w:ind w:left="2100" w:right="3087"/>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spacing w:before="138" w:line="247" w:lineRule="auto"/>
        <w:ind w:left="121" w:right="1111"/>
        <w:rPr>
          <w:b/>
          <w:sz w:val="19"/>
        </w:rPr>
      </w:pPr>
      <w:r>
        <w:rPr>
          <w:b/>
          <w:color w:val="1F497D"/>
          <w:w w:val="105"/>
          <w:sz w:val="19"/>
        </w:rPr>
        <w:t xml:space="preserve">Ô </w:t>
      </w:r>
      <w:r>
        <w:rPr>
          <w:b/>
          <w:color w:val="1F497D"/>
          <w:spacing w:val="-3"/>
          <w:w w:val="105"/>
          <w:sz w:val="19"/>
        </w:rPr>
        <w:t xml:space="preserve">Seigneur, </w:t>
      </w:r>
      <w:r>
        <w:rPr>
          <w:b/>
          <w:color w:val="1F497D"/>
          <w:w w:val="105"/>
          <w:sz w:val="19"/>
        </w:rPr>
        <w:t xml:space="preserve">à toi la </w:t>
      </w:r>
      <w:r>
        <w:rPr>
          <w:b/>
          <w:color w:val="1F497D"/>
          <w:spacing w:val="-3"/>
          <w:w w:val="105"/>
          <w:sz w:val="19"/>
        </w:rPr>
        <w:t xml:space="preserve">gloire, </w:t>
      </w:r>
      <w:r>
        <w:rPr>
          <w:b/>
          <w:color w:val="1F497D"/>
          <w:w w:val="105"/>
          <w:sz w:val="19"/>
        </w:rPr>
        <w:t xml:space="preserve">la </w:t>
      </w:r>
      <w:r>
        <w:rPr>
          <w:b/>
          <w:color w:val="1F497D"/>
          <w:spacing w:val="-3"/>
          <w:w w:val="105"/>
          <w:sz w:val="19"/>
        </w:rPr>
        <w:t xml:space="preserve">louange pour les siècles. </w:t>
      </w:r>
      <w:r>
        <w:rPr>
          <w:b/>
          <w:color w:val="1F497D"/>
          <w:w w:val="105"/>
          <w:sz w:val="19"/>
        </w:rPr>
        <w:t>Ô Seigneur, à toi la gloire, éternel est ton amour !</w:t>
      </w:r>
    </w:p>
    <w:p w:rsidR="00365860" w:rsidRDefault="00B04FA1">
      <w:pPr>
        <w:pStyle w:val="Paragraphedeliste"/>
        <w:numPr>
          <w:ilvl w:val="0"/>
          <w:numId w:val="7"/>
        </w:numPr>
        <w:tabs>
          <w:tab w:val="left" w:pos="289"/>
        </w:tabs>
        <w:spacing w:before="131" w:line="247" w:lineRule="auto"/>
        <w:ind w:right="1412" w:firstLine="0"/>
        <w:rPr>
          <w:sz w:val="19"/>
        </w:rPr>
      </w:pPr>
      <w:r>
        <w:rPr>
          <w:w w:val="105"/>
          <w:sz w:val="19"/>
        </w:rPr>
        <w:t>Vous les cieux (bis); Vous les Anges (bis) Toutes ses œuvres (bis); Bénissez votre Seigneur</w:t>
      </w:r>
      <w:r>
        <w:rPr>
          <w:spacing w:val="-9"/>
          <w:w w:val="105"/>
          <w:sz w:val="19"/>
        </w:rPr>
        <w:t xml:space="preserve"> </w:t>
      </w:r>
      <w:proofErr w:type="gramStart"/>
      <w:r>
        <w:rPr>
          <w:w w:val="105"/>
          <w:sz w:val="19"/>
        </w:rPr>
        <w:t>!.</w:t>
      </w:r>
      <w:proofErr w:type="gramEnd"/>
    </w:p>
    <w:p w:rsidR="00365860" w:rsidRDefault="00B04FA1">
      <w:pPr>
        <w:pStyle w:val="Paragraphedeliste"/>
        <w:numPr>
          <w:ilvl w:val="0"/>
          <w:numId w:val="7"/>
        </w:numPr>
        <w:tabs>
          <w:tab w:val="left" w:pos="288"/>
        </w:tabs>
        <w:spacing w:before="83"/>
        <w:ind w:left="287"/>
        <w:rPr>
          <w:sz w:val="19"/>
        </w:rPr>
      </w:pPr>
      <w:r>
        <w:rPr>
          <w:w w:val="105"/>
          <w:sz w:val="19"/>
        </w:rPr>
        <w:t>Astres du ciel (bis); Soleil et lune</w:t>
      </w:r>
      <w:r>
        <w:rPr>
          <w:spacing w:val="2"/>
          <w:w w:val="105"/>
          <w:sz w:val="19"/>
        </w:rPr>
        <w:t xml:space="preserve"> </w:t>
      </w:r>
      <w:r>
        <w:rPr>
          <w:w w:val="105"/>
          <w:sz w:val="19"/>
        </w:rPr>
        <w:t>(bis)</w:t>
      </w:r>
    </w:p>
    <w:p w:rsidR="00365860" w:rsidRDefault="00B04FA1">
      <w:pPr>
        <w:spacing w:before="7"/>
        <w:ind w:left="121"/>
        <w:rPr>
          <w:sz w:val="19"/>
        </w:rPr>
      </w:pPr>
      <w:r>
        <w:rPr>
          <w:w w:val="105"/>
          <w:sz w:val="19"/>
        </w:rPr>
        <w:t xml:space="preserve">Pluies et rosées (bis); Bénissez votre Seigneur </w:t>
      </w:r>
      <w:proofErr w:type="gramStart"/>
      <w:r>
        <w:rPr>
          <w:w w:val="105"/>
          <w:sz w:val="19"/>
        </w:rPr>
        <w:t>!.</w:t>
      </w:r>
      <w:proofErr w:type="gramEnd"/>
    </w:p>
    <w:p w:rsidR="00365860" w:rsidRDefault="00B04FA1">
      <w:pPr>
        <w:pStyle w:val="Paragraphedeliste"/>
        <w:numPr>
          <w:ilvl w:val="0"/>
          <w:numId w:val="7"/>
        </w:numPr>
        <w:tabs>
          <w:tab w:val="left" w:pos="338"/>
        </w:tabs>
        <w:spacing w:before="88" w:line="252" w:lineRule="auto"/>
        <w:ind w:right="1597" w:firstLine="0"/>
        <w:rPr>
          <w:sz w:val="19"/>
        </w:rPr>
      </w:pPr>
      <w:r>
        <w:rPr>
          <w:w w:val="105"/>
          <w:sz w:val="19"/>
        </w:rPr>
        <w:t>Feu et chaleur (bis); Glace et neige (bis) Souffles et vents (bis); Bénissez votre Seigneur</w:t>
      </w:r>
      <w:r>
        <w:rPr>
          <w:spacing w:val="-13"/>
          <w:w w:val="105"/>
          <w:sz w:val="19"/>
        </w:rPr>
        <w:t xml:space="preserve"> </w:t>
      </w:r>
      <w:r>
        <w:rPr>
          <w:w w:val="105"/>
          <w:sz w:val="19"/>
        </w:rPr>
        <w:t>!</w:t>
      </w:r>
    </w:p>
    <w:p w:rsidR="00365860" w:rsidRDefault="00B04FA1">
      <w:pPr>
        <w:pStyle w:val="Paragraphedeliste"/>
        <w:numPr>
          <w:ilvl w:val="0"/>
          <w:numId w:val="7"/>
        </w:numPr>
        <w:tabs>
          <w:tab w:val="left" w:pos="338"/>
        </w:tabs>
        <w:spacing w:before="79" w:line="247" w:lineRule="auto"/>
        <w:ind w:left="120" w:right="1605" w:firstLine="0"/>
        <w:rPr>
          <w:sz w:val="19"/>
        </w:rPr>
      </w:pPr>
      <w:r>
        <w:rPr>
          <w:w w:val="105"/>
          <w:sz w:val="19"/>
        </w:rPr>
        <w:t>Nuits et jours (bis); Lumières et ténèbres (bis) Eclairs et nuées (bis); Bénissez votre Seigneur</w:t>
      </w:r>
      <w:r>
        <w:rPr>
          <w:spacing w:val="-8"/>
          <w:w w:val="105"/>
          <w:sz w:val="19"/>
        </w:rPr>
        <w:t xml:space="preserve"> </w:t>
      </w:r>
      <w:r>
        <w:rPr>
          <w:w w:val="105"/>
          <w:sz w:val="19"/>
        </w:rPr>
        <w:t>!</w:t>
      </w:r>
    </w:p>
    <w:p w:rsidR="00365860" w:rsidRDefault="00B04FA1">
      <w:pPr>
        <w:pStyle w:val="Paragraphedeliste"/>
        <w:numPr>
          <w:ilvl w:val="0"/>
          <w:numId w:val="7"/>
        </w:numPr>
        <w:tabs>
          <w:tab w:val="left" w:pos="338"/>
        </w:tabs>
        <w:spacing w:before="83" w:line="247" w:lineRule="auto"/>
        <w:ind w:left="120" w:right="1320" w:firstLine="0"/>
        <w:rPr>
          <w:sz w:val="19"/>
        </w:rPr>
      </w:pPr>
      <w:r>
        <w:rPr>
          <w:w w:val="105"/>
          <w:sz w:val="19"/>
        </w:rPr>
        <w:t>Monts et collines (bis); Plantes de la terre (bis) Fauves et troupeaux (bis); Bénissez votre Seigneur</w:t>
      </w:r>
      <w:r>
        <w:rPr>
          <w:spacing w:val="-12"/>
          <w:w w:val="105"/>
          <w:sz w:val="19"/>
        </w:rPr>
        <w:t xml:space="preserve"> </w:t>
      </w:r>
      <w:r>
        <w:rPr>
          <w:w w:val="105"/>
          <w:sz w:val="19"/>
        </w:rPr>
        <w:t>!</w:t>
      </w:r>
    </w:p>
    <w:p w:rsidR="00365860" w:rsidRDefault="00B04FA1">
      <w:pPr>
        <w:pStyle w:val="Paragraphedeliste"/>
        <w:numPr>
          <w:ilvl w:val="0"/>
          <w:numId w:val="7"/>
        </w:numPr>
        <w:tabs>
          <w:tab w:val="left" w:pos="337"/>
        </w:tabs>
        <w:spacing w:before="83" w:line="252" w:lineRule="auto"/>
        <w:ind w:left="120" w:right="1439" w:firstLine="0"/>
        <w:rPr>
          <w:sz w:val="19"/>
        </w:rPr>
      </w:pPr>
      <w:r>
        <w:rPr>
          <w:w w:val="105"/>
          <w:sz w:val="19"/>
        </w:rPr>
        <w:t>Vous son peuple (bis); Vous ses prêtres (bis) Vous ses serviteurs (bis); Bénissez votre</w:t>
      </w:r>
      <w:r>
        <w:rPr>
          <w:spacing w:val="-17"/>
          <w:w w:val="105"/>
          <w:sz w:val="19"/>
        </w:rPr>
        <w:t xml:space="preserve"> </w:t>
      </w:r>
      <w:r>
        <w:rPr>
          <w:w w:val="105"/>
          <w:sz w:val="19"/>
        </w:rPr>
        <w:t>Seigneur!</w:t>
      </w:r>
    </w:p>
    <w:p w:rsidR="00365860" w:rsidRDefault="00B04FA1">
      <w:pPr>
        <w:spacing w:before="119"/>
        <w:ind w:left="2098" w:right="3088"/>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pStyle w:val="Paragraphedeliste"/>
        <w:numPr>
          <w:ilvl w:val="0"/>
          <w:numId w:val="6"/>
        </w:numPr>
        <w:tabs>
          <w:tab w:val="left" w:pos="321"/>
        </w:tabs>
        <w:spacing w:before="132" w:line="247" w:lineRule="auto"/>
        <w:ind w:right="2304" w:firstLine="0"/>
        <w:rPr>
          <w:sz w:val="19"/>
        </w:rPr>
      </w:pPr>
      <w:r>
        <w:rPr>
          <w:w w:val="105"/>
          <w:sz w:val="19"/>
        </w:rPr>
        <w:t>Louange à Dieu, Très-Haut Seigneur, Pour la beauté de ses exploits</w:t>
      </w:r>
      <w:r>
        <w:rPr>
          <w:spacing w:val="-1"/>
          <w:w w:val="105"/>
          <w:sz w:val="19"/>
        </w:rPr>
        <w:t xml:space="preserve"> </w:t>
      </w:r>
      <w:r>
        <w:rPr>
          <w:w w:val="105"/>
          <w:sz w:val="19"/>
        </w:rPr>
        <w:t>!</w:t>
      </w:r>
    </w:p>
    <w:p w:rsidR="00365860" w:rsidRDefault="00B04FA1">
      <w:pPr>
        <w:spacing w:before="6" w:line="252" w:lineRule="auto"/>
        <w:ind w:left="120" w:right="2796"/>
        <w:rPr>
          <w:sz w:val="19"/>
        </w:rPr>
      </w:pPr>
      <w:r>
        <w:rPr>
          <w:w w:val="105"/>
          <w:sz w:val="19"/>
        </w:rPr>
        <w:t>Par la musique et par nos voix, Louange à Lui, dans les hauteurs!</w:t>
      </w:r>
    </w:p>
    <w:p w:rsidR="00365860" w:rsidRDefault="00B04FA1">
      <w:pPr>
        <w:pStyle w:val="Paragraphedeliste"/>
        <w:numPr>
          <w:ilvl w:val="0"/>
          <w:numId w:val="6"/>
        </w:numPr>
        <w:tabs>
          <w:tab w:val="left" w:pos="321"/>
        </w:tabs>
        <w:spacing w:before="65" w:line="252" w:lineRule="auto"/>
        <w:ind w:right="2454" w:firstLine="0"/>
        <w:rPr>
          <w:sz w:val="19"/>
        </w:rPr>
      </w:pPr>
      <w:r>
        <w:rPr>
          <w:w w:val="105"/>
          <w:sz w:val="19"/>
        </w:rPr>
        <w:t>Louange à Lui, puissance, honneur, Pour les actions de son amour</w:t>
      </w:r>
      <w:r>
        <w:rPr>
          <w:spacing w:val="-1"/>
          <w:w w:val="105"/>
          <w:sz w:val="19"/>
        </w:rPr>
        <w:t xml:space="preserve"> </w:t>
      </w:r>
      <w:r>
        <w:rPr>
          <w:w w:val="105"/>
          <w:sz w:val="19"/>
        </w:rPr>
        <w:t>!</w:t>
      </w:r>
    </w:p>
    <w:p w:rsidR="00365860" w:rsidRDefault="00B04FA1">
      <w:pPr>
        <w:spacing w:line="252" w:lineRule="auto"/>
        <w:ind w:left="120" w:right="2818"/>
        <w:rPr>
          <w:sz w:val="19"/>
        </w:rPr>
      </w:pPr>
      <w:r>
        <w:rPr>
          <w:w w:val="105"/>
          <w:sz w:val="19"/>
        </w:rPr>
        <w:t>Au son du cor et du tambour, Louange à Lui pour sa grandeur !</w:t>
      </w:r>
    </w:p>
    <w:p w:rsidR="00365860" w:rsidRDefault="00B04FA1">
      <w:pPr>
        <w:pStyle w:val="Paragraphedeliste"/>
        <w:numPr>
          <w:ilvl w:val="0"/>
          <w:numId w:val="6"/>
        </w:numPr>
        <w:tabs>
          <w:tab w:val="left" w:pos="271"/>
        </w:tabs>
        <w:spacing w:before="61" w:line="252" w:lineRule="auto"/>
        <w:ind w:right="2414" w:firstLine="0"/>
        <w:rPr>
          <w:sz w:val="19"/>
        </w:rPr>
      </w:pPr>
      <w:r>
        <w:rPr>
          <w:w w:val="105"/>
          <w:sz w:val="19"/>
        </w:rPr>
        <w:t>Tout vient de Lui, tout est pour Lui ! Harpes, cithares, louez Le.</w:t>
      </w:r>
    </w:p>
    <w:p w:rsidR="00365860" w:rsidRDefault="00B04FA1">
      <w:pPr>
        <w:spacing w:before="3" w:line="252" w:lineRule="auto"/>
        <w:ind w:left="120" w:right="3212"/>
        <w:rPr>
          <w:sz w:val="19"/>
        </w:rPr>
      </w:pPr>
      <w:r>
        <w:rPr>
          <w:w w:val="105"/>
          <w:sz w:val="19"/>
        </w:rPr>
        <w:t>Cordes et flûtes, chantez Le; que tout vivant Le</w:t>
      </w:r>
      <w:r>
        <w:rPr>
          <w:spacing w:val="-5"/>
          <w:w w:val="105"/>
          <w:sz w:val="19"/>
        </w:rPr>
        <w:t xml:space="preserve"> </w:t>
      </w:r>
      <w:r>
        <w:rPr>
          <w:w w:val="105"/>
          <w:sz w:val="19"/>
        </w:rPr>
        <w:t>glorifie!</w:t>
      </w:r>
    </w:p>
    <w:p w:rsidR="00365860" w:rsidRDefault="00B04FA1">
      <w:pPr>
        <w:pStyle w:val="Paragraphedeliste"/>
        <w:numPr>
          <w:ilvl w:val="0"/>
          <w:numId w:val="6"/>
        </w:numPr>
        <w:tabs>
          <w:tab w:val="left" w:pos="321"/>
        </w:tabs>
        <w:spacing w:before="59" w:line="252" w:lineRule="auto"/>
        <w:ind w:right="3865" w:firstLine="0"/>
        <w:rPr>
          <w:sz w:val="19"/>
        </w:rPr>
      </w:pPr>
      <w:proofErr w:type="spellStart"/>
      <w:r>
        <w:rPr>
          <w:w w:val="105"/>
          <w:sz w:val="19"/>
        </w:rPr>
        <w:t>Alleluia</w:t>
      </w:r>
      <w:proofErr w:type="spellEnd"/>
      <w:r>
        <w:rPr>
          <w:w w:val="105"/>
          <w:sz w:val="19"/>
        </w:rPr>
        <w:t xml:space="preserve">, </w:t>
      </w:r>
      <w:proofErr w:type="spellStart"/>
      <w:r>
        <w:rPr>
          <w:w w:val="105"/>
          <w:sz w:val="19"/>
        </w:rPr>
        <w:t>Alleluia</w:t>
      </w:r>
      <w:proofErr w:type="spellEnd"/>
      <w:r>
        <w:rPr>
          <w:w w:val="105"/>
          <w:sz w:val="19"/>
        </w:rPr>
        <w:t xml:space="preserve">, </w:t>
      </w:r>
      <w:proofErr w:type="spellStart"/>
      <w:r>
        <w:rPr>
          <w:w w:val="105"/>
          <w:sz w:val="19"/>
        </w:rPr>
        <w:t>Alleluia</w:t>
      </w:r>
      <w:proofErr w:type="spellEnd"/>
      <w:r>
        <w:rPr>
          <w:w w:val="105"/>
          <w:sz w:val="19"/>
        </w:rPr>
        <w:t xml:space="preserve">, </w:t>
      </w:r>
      <w:proofErr w:type="spellStart"/>
      <w:r>
        <w:rPr>
          <w:w w:val="105"/>
          <w:sz w:val="19"/>
        </w:rPr>
        <w:t>Alleluia</w:t>
      </w:r>
      <w:proofErr w:type="spellEnd"/>
      <w:r>
        <w:rPr>
          <w:w w:val="105"/>
          <w:sz w:val="19"/>
        </w:rPr>
        <w:t xml:space="preserve">, </w:t>
      </w:r>
      <w:proofErr w:type="spellStart"/>
      <w:r>
        <w:rPr>
          <w:w w:val="105"/>
          <w:sz w:val="19"/>
        </w:rPr>
        <w:t>Alleluia</w:t>
      </w:r>
      <w:proofErr w:type="spellEnd"/>
      <w:r>
        <w:rPr>
          <w:w w:val="105"/>
          <w:sz w:val="19"/>
        </w:rPr>
        <w:t xml:space="preserve">, </w:t>
      </w:r>
      <w:proofErr w:type="spellStart"/>
      <w:r>
        <w:rPr>
          <w:w w:val="105"/>
          <w:sz w:val="19"/>
        </w:rPr>
        <w:t>Alleluia</w:t>
      </w:r>
      <w:proofErr w:type="spellEnd"/>
      <w:r>
        <w:rPr>
          <w:w w:val="105"/>
          <w:sz w:val="19"/>
        </w:rPr>
        <w:t xml:space="preserve">, </w:t>
      </w:r>
      <w:proofErr w:type="spellStart"/>
      <w:r>
        <w:rPr>
          <w:w w:val="105"/>
          <w:sz w:val="19"/>
        </w:rPr>
        <w:t>Alleluia</w:t>
      </w:r>
      <w:proofErr w:type="spellEnd"/>
      <w:r>
        <w:rPr>
          <w:w w:val="105"/>
          <w:sz w:val="19"/>
        </w:rPr>
        <w:t>,</w:t>
      </w:r>
      <w:r>
        <w:rPr>
          <w:spacing w:val="-2"/>
          <w:w w:val="105"/>
          <w:sz w:val="19"/>
        </w:rPr>
        <w:t xml:space="preserve"> </w:t>
      </w:r>
      <w:proofErr w:type="spellStart"/>
      <w:r>
        <w:rPr>
          <w:w w:val="105"/>
          <w:sz w:val="19"/>
        </w:rPr>
        <w:t>Alleluia</w:t>
      </w:r>
      <w:proofErr w:type="spellEnd"/>
      <w:r>
        <w:rPr>
          <w:w w:val="105"/>
          <w:sz w:val="19"/>
        </w:rPr>
        <w:t>.</w:t>
      </w:r>
    </w:p>
    <w:p w:rsidR="00365860" w:rsidRDefault="00365860">
      <w:pPr>
        <w:pStyle w:val="Corpsdetexte"/>
        <w:rPr>
          <w:sz w:val="22"/>
        </w:rPr>
      </w:pPr>
    </w:p>
    <w:p w:rsidR="00365860" w:rsidRDefault="00365860">
      <w:pPr>
        <w:pStyle w:val="Corpsdetexte"/>
        <w:spacing w:before="3"/>
        <w:rPr>
          <w:sz w:val="19"/>
        </w:rPr>
      </w:pPr>
    </w:p>
    <w:p w:rsidR="00365860" w:rsidRDefault="00B04FA1">
      <w:pPr>
        <w:spacing w:line="247" w:lineRule="auto"/>
        <w:ind w:left="119" w:right="2192"/>
        <w:rPr>
          <w:b/>
          <w:sz w:val="19"/>
        </w:rPr>
      </w:pPr>
      <w:proofErr w:type="spellStart"/>
      <w:r>
        <w:rPr>
          <w:b/>
          <w:color w:val="1F497D"/>
          <w:w w:val="105"/>
          <w:sz w:val="19"/>
        </w:rPr>
        <w:t>Laudate</w:t>
      </w:r>
      <w:proofErr w:type="spellEnd"/>
      <w:r>
        <w:rPr>
          <w:b/>
          <w:color w:val="1F497D"/>
          <w:w w:val="105"/>
          <w:sz w:val="19"/>
        </w:rPr>
        <w:t xml:space="preserve"> </w:t>
      </w:r>
      <w:proofErr w:type="spellStart"/>
      <w:r>
        <w:rPr>
          <w:b/>
          <w:color w:val="1F497D"/>
          <w:w w:val="105"/>
          <w:sz w:val="19"/>
        </w:rPr>
        <w:t>Dominum</w:t>
      </w:r>
      <w:proofErr w:type="spellEnd"/>
      <w:r>
        <w:rPr>
          <w:b/>
          <w:color w:val="1F497D"/>
          <w:w w:val="105"/>
          <w:sz w:val="19"/>
        </w:rPr>
        <w:t xml:space="preserve">, </w:t>
      </w:r>
      <w:proofErr w:type="spellStart"/>
      <w:r>
        <w:rPr>
          <w:b/>
          <w:color w:val="1F497D"/>
          <w:w w:val="105"/>
          <w:sz w:val="19"/>
        </w:rPr>
        <w:t>laudate</w:t>
      </w:r>
      <w:proofErr w:type="spellEnd"/>
      <w:r>
        <w:rPr>
          <w:b/>
          <w:color w:val="1F497D"/>
          <w:w w:val="105"/>
          <w:sz w:val="19"/>
        </w:rPr>
        <w:t xml:space="preserve"> </w:t>
      </w:r>
      <w:proofErr w:type="spellStart"/>
      <w:r>
        <w:rPr>
          <w:b/>
          <w:color w:val="1F497D"/>
          <w:w w:val="105"/>
          <w:sz w:val="19"/>
        </w:rPr>
        <w:t>Dominum</w:t>
      </w:r>
      <w:proofErr w:type="spellEnd"/>
      <w:r>
        <w:rPr>
          <w:b/>
          <w:color w:val="1F497D"/>
          <w:w w:val="105"/>
          <w:sz w:val="19"/>
        </w:rPr>
        <w:t xml:space="preserve">, </w:t>
      </w:r>
      <w:proofErr w:type="spellStart"/>
      <w:r>
        <w:rPr>
          <w:b/>
          <w:color w:val="1F497D"/>
          <w:w w:val="105"/>
          <w:sz w:val="19"/>
        </w:rPr>
        <w:t>Omnes</w:t>
      </w:r>
      <w:proofErr w:type="spellEnd"/>
      <w:r>
        <w:rPr>
          <w:b/>
          <w:color w:val="1F497D"/>
          <w:w w:val="105"/>
          <w:sz w:val="19"/>
        </w:rPr>
        <w:t xml:space="preserve"> gentes, alléluia. (Bis)</w:t>
      </w:r>
    </w:p>
    <w:p w:rsidR="00365860" w:rsidRDefault="00365860">
      <w:pPr>
        <w:spacing w:line="247" w:lineRule="auto"/>
        <w:rPr>
          <w:sz w:val="19"/>
        </w:rPr>
        <w:sectPr w:rsidR="00365860">
          <w:pgSz w:w="11910" w:h="16840"/>
          <w:pgMar w:top="780" w:right="300" w:bottom="900" w:left="120" w:header="0" w:footer="684" w:gutter="0"/>
          <w:cols w:num="2" w:space="720" w:equalWidth="0">
            <w:col w:w="5703" w:space="158"/>
            <w:col w:w="5629"/>
          </w:cols>
        </w:sectPr>
      </w:pPr>
    </w:p>
    <w:p w:rsidR="00365860" w:rsidRDefault="00B04FA1">
      <w:pPr>
        <w:spacing w:before="76"/>
        <w:ind w:left="1315"/>
        <w:rPr>
          <w:sz w:val="19"/>
        </w:rPr>
      </w:pPr>
      <w:r>
        <w:rPr>
          <w:i/>
          <w:w w:val="105"/>
          <w:sz w:val="19"/>
        </w:rPr>
        <w:lastRenderedPageBreak/>
        <w:t>Contre-chant</w:t>
      </w:r>
      <w:r>
        <w:rPr>
          <w:w w:val="105"/>
          <w:sz w:val="19"/>
        </w:rPr>
        <w:t>:</w:t>
      </w:r>
    </w:p>
    <w:p w:rsidR="00365860" w:rsidRDefault="00B04FA1">
      <w:pPr>
        <w:spacing w:before="12" w:line="252" w:lineRule="auto"/>
        <w:ind w:left="1315" w:right="-14"/>
        <w:rPr>
          <w:sz w:val="19"/>
        </w:rPr>
      </w:pPr>
      <w:r>
        <w:rPr>
          <w:w w:val="105"/>
          <w:sz w:val="19"/>
        </w:rPr>
        <w:t>Louez Dieu, louez Dieu dans son temple saint, Louez Le au ciel de sa puissance,</w:t>
      </w:r>
    </w:p>
    <w:p w:rsidR="00365860" w:rsidRDefault="00B04FA1">
      <w:pPr>
        <w:spacing w:before="2" w:line="252" w:lineRule="auto"/>
        <w:ind w:left="1315" w:right="657"/>
        <w:rPr>
          <w:sz w:val="19"/>
        </w:rPr>
      </w:pPr>
      <w:r>
        <w:rPr>
          <w:w w:val="105"/>
          <w:sz w:val="19"/>
        </w:rPr>
        <w:t>Louez Le pour ses actions éclatantes, Louez Le, louez Le selon sa grandeur.</w:t>
      </w:r>
    </w:p>
    <w:p w:rsidR="00365860" w:rsidRDefault="00B04FA1">
      <w:pPr>
        <w:spacing w:before="61"/>
        <w:ind w:left="3311"/>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365860">
      <w:pPr>
        <w:pStyle w:val="Corpsdetexte"/>
        <w:spacing w:before="10"/>
        <w:rPr>
          <w:rFonts w:ascii="Wingdings" w:hAnsi="Wingdings"/>
          <w:sz w:val="21"/>
        </w:rPr>
      </w:pPr>
    </w:p>
    <w:p w:rsidR="00365860" w:rsidRDefault="00B04FA1">
      <w:pPr>
        <w:ind w:left="2148"/>
        <w:rPr>
          <w:b/>
          <w:sz w:val="19"/>
        </w:rPr>
      </w:pPr>
      <w:r>
        <w:rPr>
          <w:b/>
          <w:color w:val="FF6600"/>
          <w:sz w:val="16"/>
        </w:rPr>
        <w:t>INVOCATIONS A L</w:t>
      </w:r>
      <w:r>
        <w:rPr>
          <w:b/>
          <w:color w:val="FF6600"/>
          <w:sz w:val="19"/>
        </w:rPr>
        <w:t>'E</w:t>
      </w:r>
      <w:r>
        <w:rPr>
          <w:b/>
          <w:color w:val="FF6600"/>
          <w:sz w:val="16"/>
        </w:rPr>
        <w:t xml:space="preserve">SPRIT </w:t>
      </w:r>
      <w:r>
        <w:rPr>
          <w:b/>
          <w:color w:val="FF6600"/>
          <w:sz w:val="19"/>
        </w:rPr>
        <w:t>S</w:t>
      </w:r>
      <w:r>
        <w:rPr>
          <w:b/>
          <w:color w:val="FF6600"/>
          <w:sz w:val="16"/>
        </w:rPr>
        <w:t>AINT</w:t>
      </w:r>
      <w:r>
        <w:rPr>
          <w:b/>
          <w:color w:val="FF6600"/>
          <w:sz w:val="19"/>
        </w:rPr>
        <w:t>:</w:t>
      </w:r>
    </w:p>
    <w:p w:rsidR="00365860" w:rsidRDefault="00365860">
      <w:pPr>
        <w:pStyle w:val="Corpsdetexte"/>
        <w:rPr>
          <w:b/>
          <w:sz w:val="22"/>
        </w:rPr>
      </w:pPr>
    </w:p>
    <w:p w:rsidR="00365860" w:rsidRDefault="00365860">
      <w:pPr>
        <w:pStyle w:val="Corpsdetexte"/>
        <w:spacing w:before="1"/>
        <w:rPr>
          <w:b/>
          <w:sz w:val="19"/>
        </w:rPr>
      </w:pPr>
    </w:p>
    <w:p w:rsidR="00365860" w:rsidRDefault="00B04FA1">
      <w:pPr>
        <w:spacing w:line="256" w:lineRule="auto"/>
        <w:ind w:left="1314" w:right="1349"/>
        <w:rPr>
          <w:b/>
          <w:sz w:val="19"/>
        </w:rPr>
      </w:pPr>
      <w:r>
        <w:rPr>
          <w:b/>
          <w:color w:val="1F497D"/>
          <w:w w:val="105"/>
          <w:sz w:val="19"/>
        </w:rPr>
        <w:t>R. Viens, Esprit de sainteté, viens, Esprit de lumière, Viens, Esprit de feu,</w:t>
      </w:r>
    </w:p>
    <w:p w:rsidR="00365860" w:rsidRDefault="00B04FA1">
      <w:pPr>
        <w:spacing w:line="213" w:lineRule="exact"/>
        <w:ind w:left="1314"/>
        <w:rPr>
          <w:b/>
          <w:sz w:val="19"/>
        </w:rPr>
      </w:pPr>
      <w:proofErr w:type="gramStart"/>
      <w:r>
        <w:rPr>
          <w:b/>
          <w:color w:val="1F497D"/>
          <w:w w:val="105"/>
          <w:sz w:val="19"/>
        </w:rPr>
        <w:t>viens</w:t>
      </w:r>
      <w:proofErr w:type="gramEnd"/>
      <w:r>
        <w:rPr>
          <w:b/>
          <w:color w:val="1F497D"/>
          <w:w w:val="105"/>
          <w:sz w:val="19"/>
        </w:rPr>
        <w:t>, nous embraser.</w:t>
      </w:r>
    </w:p>
    <w:p w:rsidR="00365860" w:rsidRDefault="00B04FA1">
      <w:pPr>
        <w:pStyle w:val="Paragraphedeliste"/>
        <w:numPr>
          <w:ilvl w:val="0"/>
          <w:numId w:val="2"/>
        </w:numPr>
        <w:tabs>
          <w:tab w:val="left" w:pos="1515"/>
        </w:tabs>
        <w:spacing w:before="89" w:line="247" w:lineRule="auto"/>
        <w:ind w:right="279" w:firstLine="0"/>
        <w:rPr>
          <w:sz w:val="19"/>
        </w:rPr>
      </w:pPr>
      <w:r>
        <w:rPr>
          <w:w w:val="105"/>
          <w:sz w:val="19"/>
        </w:rPr>
        <w:t>Viens, Esprit du Père, sois la lumière, Fais jaillir des cieux ta splendeur de</w:t>
      </w:r>
      <w:r>
        <w:rPr>
          <w:spacing w:val="-15"/>
          <w:w w:val="105"/>
          <w:sz w:val="19"/>
        </w:rPr>
        <w:t xml:space="preserve"> </w:t>
      </w:r>
      <w:r>
        <w:rPr>
          <w:w w:val="105"/>
          <w:sz w:val="19"/>
        </w:rPr>
        <w:t>gloire.</w:t>
      </w:r>
    </w:p>
    <w:p w:rsidR="00365860" w:rsidRDefault="00B04FA1">
      <w:pPr>
        <w:pStyle w:val="Paragraphedeliste"/>
        <w:numPr>
          <w:ilvl w:val="0"/>
          <w:numId w:val="2"/>
        </w:numPr>
        <w:tabs>
          <w:tab w:val="left" w:pos="1515"/>
        </w:tabs>
        <w:spacing w:before="83" w:line="247" w:lineRule="auto"/>
        <w:ind w:right="232" w:firstLine="0"/>
        <w:rPr>
          <w:sz w:val="19"/>
        </w:rPr>
      </w:pPr>
      <w:r>
        <w:rPr>
          <w:w w:val="105"/>
          <w:sz w:val="19"/>
        </w:rPr>
        <w:t>Viens, onction céleste, source d'eau vive, Affermis nos cœurs et guéris nos</w:t>
      </w:r>
      <w:r>
        <w:rPr>
          <w:spacing w:val="-5"/>
          <w:w w:val="105"/>
          <w:sz w:val="19"/>
        </w:rPr>
        <w:t xml:space="preserve"> </w:t>
      </w:r>
      <w:r>
        <w:rPr>
          <w:w w:val="105"/>
          <w:sz w:val="19"/>
        </w:rPr>
        <w:t>corps.</w:t>
      </w:r>
    </w:p>
    <w:p w:rsidR="00365860" w:rsidRDefault="00B04FA1">
      <w:pPr>
        <w:pStyle w:val="Paragraphedeliste"/>
        <w:numPr>
          <w:ilvl w:val="0"/>
          <w:numId w:val="2"/>
        </w:numPr>
        <w:tabs>
          <w:tab w:val="left" w:pos="1515"/>
        </w:tabs>
        <w:spacing w:before="82"/>
        <w:ind w:left="1514" w:hanging="201"/>
        <w:rPr>
          <w:sz w:val="19"/>
        </w:rPr>
      </w:pPr>
      <w:r>
        <w:rPr>
          <w:w w:val="105"/>
          <w:sz w:val="19"/>
        </w:rPr>
        <w:t>Esprit d'allégresse, joie de</w:t>
      </w:r>
      <w:r>
        <w:rPr>
          <w:spacing w:val="-11"/>
          <w:w w:val="105"/>
          <w:sz w:val="19"/>
        </w:rPr>
        <w:t xml:space="preserve"> </w:t>
      </w:r>
      <w:r>
        <w:rPr>
          <w:w w:val="105"/>
          <w:sz w:val="19"/>
        </w:rPr>
        <w:t>l'Eglise,</w:t>
      </w:r>
    </w:p>
    <w:p w:rsidR="00365860" w:rsidRDefault="00B04FA1">
      <w:pPr>
        <w:spacing w:before="7"/>
        <w:ind w:left="1314"/>
        <w:rPr>
          <w:sz w:val="19"/>
        </w:rPr>
      </w:pPr>
      <w:r>
        <w:rPr>
          <w:w w:val="105"/>
          <w:sz w:val="19"/>
        </w:rPr>
        <w:t>Fais jaillir des cœurs, le chant de l'Agneau.</w:t>
      </w:r>
    </w:p>
    <w:p w:rsidR="00365860" w:rsidRDefault="00B04FA1">
      <w:pPr>
        <w:pStyle w:val="Paragraphedeliste"/>
        <w:numPr>
          <w:ilvl w:val="0"/>
          <w:numId w:val="2"/>
        </w:numPr>
        <w:tabs>
          <w:tab w:val="left" w:pos="1515"/>
        </w:tabs>
        <w:spacing w:before="89" w:line="252" w:lineRule="auto"/>
        <w:ind w:right="438" w:firstLine="0"/>
        <w:rPr>
          <w:sz w:val="19"/>
        </w:rPr>
      </w:pPr>
      <w:r>
        <w:rPr>
          <w:w w:val="105"/>
          <w:sz w:val="19"/>
        </w:rPr>
        <w:t>Fais-nous reconnaître l'amour du Père, Et révèle-nous la face du Christ.</w:t>
      </w:r>
    </w:p>
    <w:p w:rsidR="00365860" w:rsidRDefault="00B04FA1">
      <w:pPr>
        <w:pStyle w:val="Paragraphedeliste"/>
        <w:numPr>
          <w:ilvl w:val="0"/>
          <w:numId w:val="2"/>
        </w:numPr>
        <w:tabs>
          <w:tab w:val="left" w:pos="1515"/>
        </w:tabs>
        <w:spacing w:before="79" w:line="247" w:lineRule="auto"/>
        <w:ind w:right="640" w:firstLine="0"/>
        <w:rPr>
          <w:sz w:val="19"/>
        </w:rPr>
      </w:pPr>
      <w:r>
        <w:rPr>
          <w:w w:val="105"/>
          <w:sz w:val="19"/>
        </w:rPr>
        <w:t>Feu qui illumine, souffle de la vie, Par toi resplendit la croix du</w:t>
      </w:r>
      <w:r>
        <w:rPr>
          <w:spacing w:val="-11"/>
          <w:w w:val="105"/>
          <w:sz w:val="19"/>
        </w:rPr>
        <w:t xml:space="preserve"> </w:t>
      </w:r>
      <w:r>
        <w:rPr>
          <w:w w:val="105"/>
          <w:sz w:val="19"/>
        </w:rPr>
        <w:t>Seigneur.</w:t>
      </w:r>
    </w:p>
    <w:p w:rsidR="00365860" w:rsidRDefault="00B04FA1">
      <w:pPr>
        <w:pStyle w:val="Paragraphedeliste"/>
        <w:numPr>
          <w:ilvl w:val="0"/>
          <w:numId w:val="2"/>
        </w:numPr>
        <w:tabs>
          <w:tab w:val="left" w:pos="1515"/>
        </w:tabs>
        <w:spacing w:before="83" w:line="252" w:lineRule="auto"/>
        <w:ind w:right="641" w:firstLine="0"/>
        <w:rPr>
          <w:sz w:val="19"/>
        </w:rPr>
      </w:pPr>
      <w:r>
        <w:rPr>
          <w:w w:val="105"/>
          <w:sz w:val="19"/>
        </w:rPr>
        <w:t>Témoin véridique, tu nous entraînes A proclamer : Christ est ressuscité</w:t>
      </w:r>
      <w:r>
        <w:rPr>
          <w:spacing w:val="-3"/>
          <w:w w:val="105"/>
          <w:sz w:val="19"/>
        </w:rPr>
        <w:t xml:space="preserve"> </w:t>
      </w:r>
      <w:r>
        <w:rPr>
          <w:w w:val="105"/>
          <w:sz w:val="19"/>
        </w:rPr>
        <w:t>!</w:t>
      </w:r>
    </w:p>
    <w:p w:rsidR="00365860" w:rsidRDefault="00B04FA1">
      <w:pPr>
        <w:spacing w:before="114"/>
        <w:ind w:left="3311"/>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spacing w:before="133" w:line="252" w:lineRule="auto"/>
        <w:ind w:left="1314" w:right="901"/>
        <w:rPr>
          <w:sz w:val="19"/>
        </w:rPr>
      </w:pPr>
      <w:r>
        <w:rPr>
          <w:w w:val="105"/>
          <w:sz w:val="19"/>
        </w:rPr>
        <w:t>Viens, Esprit Créateur nous visiter, Viens éclairer l'âme de tes fils;</w:t>
      </w:r>
    </w:p>
    <w:p w:rsidR="00365860" w:rsidRDefault="00B04FA1">
      <w:pPr>
        <w:spacing w:before="2" w:line="252" w:lineRule="auto"/>
        <w:ind w:left="1314" w:right="475"/>
        <w:rPr>
          <w:sz w:val="19"/>
        </w:rPr>
      </w:pPr>
      <w:r>
        <w:rPr>
          <w:w w:val="105"/>
          <w:sz w:val="19"/>
        </w:rPr>
        <w:t>Emplis nos cœurs de grâce et de lumière Toi qui créas toute chose avec amour.</w:t>
      </w:r>
    </w:p>
    <w:p w:rsidR="00365860" w:rsidRDefault="00B04FA1">
      <w:pPr>
        <w:spacing w:before="59" w:line="252" w:lineRule="auto"/>
        <w:ind w:left="1314" w:right="511"/>
        <w:rPr>
          <w:sz w:val="19"/>
        </w:rPr>
      </w:pPr>
      <w:r>
        <w:rPr>
          <w:w w:val="105"/>
          <w:sz w:val="19"/>
        </w:rPr>
        <w:t>Toi le Don, l'Envoyé du Dieu Très Haut Tu t'es fait pour nous le Défenseur;</w:t>
      </w:r>
    </w:p>
    <w:p w:rsidR="00365860" w:rsidRDefault="00B04FA1">
      <w:pPr>
        <w:spacing w:before="2" w:line="252" w:lineRule="auto"/>
        <w:ind w:left="1314" w:right="384"/>
        <w:rPr>
          <w:sz w:val="19"/>
        </w:rPr>
      </w:pPr>
      <w:r>
        <w:rPr>
          <w:w w:val="105"/>
          <w:sz w:val="19"/>
        </w:rPr>
        <w:t>Tu es l'Amour, le Feu, la Source vive. Force et douceur de la grâce du</w:t>
      </w:r>
      <w:r>
        <w:rPr>
          <w:spacing w:val="-11"/>
          <w:w w:val="105"/>
          <w:sz w:val="19"/>
        </w:rPr>
        <w:t xml:space="preserve"> </w:t>
      </w:r>
      <w:r>
        <w:rPr>
          <w:w w:val="105"/>
          <w:sz w:val="19"/>
        </w:rPr>
        <w:t>Seigneur.</w:t>
      </w:r>
    </w:p>
    <w:p w:rsidR="00365860" w:rsidRDefault="00B04FA1">
      <w:pPr>
        <w:spacing w:before="65" w:line="252" w:lineRule="auto"/>
        <w:ind w:left="1314" w:right="215"/>
        <w:rPr>
          <w:sz w:val="19"/>
        </w:rPr>
      </w:pPr>
      <w:r>
        <w:rPr>
          <w:w w:val="105"/>
          <w:sz w:val="19"/>
        </w:rPr>
        <w:t>Donne-nous les sept dons de ton amour, Toi la main qui œuvres au nom du Père; Toi dont il nous promit le règne et la venue, Toi qui inspires nos langues pour</w:t>
      </w:r>
      <w:r>
        <w:rPr>
          <w:spacing w:val="-5"/>
          <w:w w:val="105"/>
          <w:sz w:val="19"/>
        </w:rPr>
        <w:t xml:space="preserve"> </w:t>
      </w:r>
      <w:r>
        <w:rPr>
          <w:w w:val="105"/>
          <w:sz w:val="19"/>
        </w:rPr>
        <w:t>chanter.</w:t>
      </w:r>
    </w:p>
    <w:p w:rsidR="00365860" w:rsidRDefault="00B04FA1">
      <w:pPr>
        <w:spacing w:before="62" w:line="252" w:lineRule="auto"/>
        <w:ind w:left="1314" w:right="549"/>
        <w:rPr>
          <w:sz w:val="19"/>
        </w:rPr>
      </w:pPr>
      <w:r>
        <w:rPr>
          <w:w w:val="105"/>
          <w:sz w:val="19"/>
        </w:rPr>
        <w:t>Mets en nous ta clarté, embrase-nous, En nos cœurs, répands l'amour du Père;</w:t>
      </w:r>
    </w:p>
    <w:p w:rsidR="00365860" w:rsidRDefault="00B04FA1">
      <w:pPr>
        <w:spacing w:before="2" w:line="247" w:lineRule="auto"/>
        <w:ind w:left="1314" w:right="187"/>
        <w:rPr>
          <w:sz w:val="19"/>
        </w:rPr>
      </w:pPr>
      <w:r>
        <w:rPr>
          <w:w w:val="105"/>
          <w:sz w:val="19"/>
        </w:rPr>
        <w:t>Viens fortifier nos corps dans leur faiblesse, Et donne-nous ta vigueur éternelle.</w:t>
      </w:r>
    </w:p>
    <w:p w:rsidR="00365860" w:rsidRDefault="00B04FA1">
      <w:pPr>
        <w:spacing w:before="68" w:line="252" w:lineRule="auto"/>
        <w:ind w:left="1314" w:right="384"/>
        <w:rPr>
          <w:sz w:val="19"/>
        </w:rPr>
      </w:pPr>
      <w:r>
        <w:rPr>
          <w:w w:val="105"/>
          <w:sz w:val="19"/>
        </w:rPr>
        <w:t>Chasse au loin l'ennemi qui nous menace. Hâte-toi de nous donner la paix;</w:t>
      </w:r>
    </w:p>
    <w:p w:rsidR="00365860" w:rsidRDefault="00B04FA1">
      <w:pPr>
        <w:spacing w:before="2" w:line="252" w:lineRule="auto"/>
        <w:ind w:left="1314" w:right="253"/>
        <w:rPr>
          <w:sz w:val="19"/>
        </w:rPr>
      </w:pPr>
      <w:r>
        <w:rPr>
          <w:w w:val="105"/>
          <w:sz w:val="19"/>
        </w:rPr>
        <w:t>Afin que nous marchions sous ta conduite, Et que nos vies soient lavées de tout péché.</w:t>
      </w:r>
    </w:p>
    <w:p w:rsidR="00365860" w:rsidRDefault="00B04FA1">
      <w:pPr>
        <w:pStyle w:val="Corpsdetexte"/>
        <w:rPr>
          <w:sz w:val="32"/>
        </w:rPr>
      </w:pPr>
      <w:r>
        <w:br w:type="column"/>
      </w:r>
    </w:p>
    <w:p w:rsidR="00365860" w:rsidRDefault="00B04FA1">
      <w:pPr>
        <w:spacing w:before="1" w:line="252" w:lineRule="auto"/>
        <w:ind w:left="905" w:right="2427"/>
        <w:rPr>
          <w:sz w:val="19"/>
        </w:rPr>
      </w:pPr>
      <w:r>
        <w:rPr>
          <w:w w:val="105"/>
          <w:sz w:val="19"/>
        </w:rPr>
        <w:t>Fais-nous voir le visage du Très-Haut, Et révèle-nous celui du Fils;</w:t>
      </w:r>
    </w:p>
    <w:p w:rsidR="00365860" w:rsidRDefault="00B04FA1">
      <w:pPr>
        <w:spacing w:before="2"/>
        <w:ind w:left="905"/>
        <w:rPr>
          <w:sz w:val="19"/>
        </w:rPr>
      </w:pPr>
      <w:r>
        <w:rPr>
          <w:w w:val="105"/>
          <w:sz w:val="19"/>
        </w:rPr>
        <w:t>Et toi l'Esprit commun qui les rassemble,</w:t>
      </w:r>
    </w:p>
    <w:p w:rsidR="00365860" w:rsidRDefault="00B04FA1">
      <w:pPr>
        <w:spacing w:before="7"/>
        <w:ind w:left="905"/>
        <w:rPr>
          <w:sz w:val="19"/>
        </w:rPr>
      </w:pPr>
      <w:r>
        <w:rPr>
          <w:w w:val="105"/>
          <w:sz w:val="19"/>
        </w:rPr>
        <w:t>Viens en nos cœurs, qu'à jamais nous croyions en toi.</w:t>
      </w:r>
    </w:p>
    <w:p w:rsidR="00365860" w:rsidRDefault="00B04FA1">
      <w:pPr>
        <w:spacing w:before="74" w:line="254" w:lineRule="auto"/>
        <w:ind w:left="905" w:right="2272"/>
        <w:rPr>
          <w:sz w:val="19"/>
        </w:rPr>
      </w:pPr>
      <w:r>
        <w:rPr>
          <w:w w:val="105"/>
          <w:sz w:val="19"/>
        </w:rPr>
        <w:t>Gloire à Dieu notre Père dans les Cieux, Gloire au Fils qui monte des Enfers; Gloire à l'Esprit de Force et de Sagesse, Dans tous les siècles des siècles. Amen.</w:t>
      </w:r>
    </w:p>
    <w:p w:rsidR="00365860" w:rsidRDefault="00B04FA1">
      <w:pPr>
        <w:spacing w:before="112"/>
        <w:ind w:left="1443" w:right="1645"/>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spacing w:before="133" w:line="252" w:lineRule="auto"/>
        <w:ind w:left="1447" w:right="1645"/>
        <w:jc w:val="center"/>
        <w:rPr>
          <w:sz w:val="19"/>
        </w:rPr>
      </w:pPr>
      <w:r>
        <w:rPr>
          <w:w w:val="105"/>
          <w:sz w:val="19"/>
        </w:rPr>
        <w:t>Jésus, toi qui as promis d'envoyer l'Esprit A ceux qui te prient,</w:t>
      </w:r>
    </w:p>
    <w:p w:rsidR="00365860" w:rsidRDefault="00B04FA1">
      <w:pPr>
        <w:spacing w:before="2" w:line="247" w:lineRule="auto"/>
        <w:ind w:left="1442" w:right="1645"/>
        <w:jc w:val="center"/>
        <w:rPr>
          <w:sz w:val="19"/>
        </w:rPr>
      </w:pPr>
      <w:r>
        <w:rPr>
          <w:w w:val="105"/>
          <w:sz w:val="19"/>
        </w:rPr>
        <w:t>Ô Dieu, pour porter au monde ton feu, Voici l'offrande de nos vies.</w:t>
      </w:r>
    </w:p>
    <w:p w:rsidR="00365860" w:rsidRDefault="00B04FA1">
      <w:pPr>
        <w:spacing w:before="128"/>
        <w:ind w:left="1442" w:right="1645"/>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spacing w:before="133" w:line="249" w:lineRule="auto"/>
        <w:ind w:left="1472" w:right="2236"/>
        <w:rPr>
          <w:b/>
          <w:sz w:val="19"/>
        </w:rPr>
      </w:pPr>
      <w:r>
        <w:rPr>
          <w:b/>
          <w:color w:val="1F497D"/>
          <w:w w:val="105"/>
          <w:sz w:val="19"/>
        </w:rPr>
        <w:t>R. Esprit de Dieu, souffle de vie Esprit de Dieu, souffle de feu Esprit de Dieu, consolateur</w:t>
      </w:r>
    </w:p>
    <w:p w:rsidR="00365860" w:rsidRDefault="00B04FA1">
      <w:pPr>
        <w:spacing w:before="5"/>
        <w:ind w:left="1472"/>
        <w:rPr>
          <w:b/>
          <w:sz w:val="19"/>
        </w:rPr>
      </w:pPr>
      <w:r>
        <w:rPr>
          <w:b/>
          <w:color w:val="1F497D"/>
          <w:w w:val="105"/>
          <w:sz w:val="19"/>
        </w:rPr>
        <w:t>Tu nous sanctifies !</w:t>
      </w:r>
    </w:p>
    <w:p w:rsidR="00365860" w:rsidRDefault="00B04FA1">
      <w:pPr>
        <w:pStyle w:val="Paragraphedeliste"/>
        <w:numPr>
          <w:ilvl w:val="0"/>
          <w:numId w:val="1"/>
        </w:numPr>
        <w:tabs>
          <w:tab w:val="left" w:pos="1672"/>
        </w:tabs>
        <w:spacing w:before="74" w:line="252" w:lineRule="auto"/>
        <w:ind w:right="2073" w:firstLine="0"/>
        <w:rPr>
          <w:sz w:val="19"/>
        </w:rPr>
      </w:pPr>
      <w:r>
        <w:rPr>
          <w:w w:val="105"/>
          <w:sz w:val="19"/>
        </w:rPr>
        <w:t>Viens Esprit, viens en nos cœurs, Viens Esprit nous visiter</w:t>
      </w:r>
    </w:p>
    <w:p w:rsidR="00365860" w:rsidRDefault="00B04FA1">
      <w:pPr>
        <w:spacing w:before="2" w:line="252" w:lineRule="auto"/>
        <w:ind w:left="1471" w:right="2864"/>
        <w:rPr>
          <w:sz w:val="19"/>
        </w:rPr>
      </w:pPr>
      <w:r>
        <w:rPr>
          <w:w w:val="105"/>
          <w:sz w:val="19"/>
        </w:rPr>
        <w:t>Viens Esprit nous vivifier Viens nous t’attendons.</w:t>
      </w:r>
    </w:p>
    <w:p w:rsidR="00365860" w:rsidRDefault="00B04FA1">
      <w:pPr>
        <w:pStyle w:val="Paragraphedeliste"/>
        <w:numPr>
          <w:ilvl w:val="0"/>
          <w:numId w:val="1"/>
        </w:numPr>
        <w:tabs>
          <w:tab w:val="left" w:pos="1672"/>
        </w:tabs>
        <w:spacing w:before="60" w:line="252" w:lineRule="auto"/>
        <w:ind w:right="2707" w:firstLine="0"/>
        <w:rPr>
          <w:sz w:val="19"/>
        </w:rPr>
      </w:pPr>
      <w:r>
        <w:rPr>
          <w:w w:val="105"/>
          <w:sz w:val="19"/>
        </w:rPr>
        <w:t>Viens, Esprit de Sainteté, Viens, Esprit de Vérité Viens, Esprit de Charité Viens nous</w:t>
      </w:r>
      <w:r>
        <w:rPr>
          <w:spacing w:val="-1"/>
          <w:w w:val="105"/>
          <w:sz w:val="19"/>
        </w:rPr>
        <w:t xml:space="preserve"> </w:t>
      </w:r>
      <w:r>
        <w:rPr>
          <w:w w:val="105"/>
          <w:sz w:val="19"/>
        </w:rPr>
        <w:t>t’attendons.</w:t>
      </w:r>
    </w:p>
    <w:p w:rsidR="00365860" w:rsidRDefault="00B04FA1">
      <w:pPr>
        <w:pStyle w:val="Paragraphedeliste"/>
        <w:numPr>
          <w:ilvl w:val="0"/>
          <w:numId w:val="1"/>
        </w:numPr>
        <w:tabs>
          <w:tab w:val="left" w:pos="1672"/>
        </w:tabs>
        <w:spacing w:before="61" w:line="252" w:lineRule="auto"/>
        <w:ind w:right="2295" w:firstLine="0"/>
        <w:rPr>
          <w:sz w:val="19"/>
        </w:rPr>
      </w:pPr>
      <w:r>
        <w:rPr>
          <w:w w:val="105"/>
          <w:sz w:val="19"/>
        </w:rPr>
        <w:t>Viens, Esprit nous rassembler, Viens, Esprit nous embraser Viens, Esprit nous</w:t>
      </w:r>
      <w:r>
        <w:rPr>
          <w:spacing w:val="-1"/>
          <w:w w:val="105"/>
          <w:sz w:val="19"/>
        </w:rPr>
        <w:t xml:space="preserve"> </w:t>
      </w:r>
      <w:r>
        <w:rPr>
          <w:w w:val="105"/>
          <w:sz w:val="19"/>
        </w:rPr>
        <w:t>recréer</w:t>
      </w:r>
    </w:p>
    <w:p w:rsidR="00365860" w:rsidRDefault="00B04FA1">
      <w:pPr>
        <w:spacing w:before="3"/>
        <w:ind w:left="1471"/>
        <w:rPr>
          <w:sz w:val="19"/>
        </w:rPr>
      </w:pPr>
      <w:r>
        <w:rPr>
          <w:w w:val="105"/>
          <w:sz w:val="19"/>
        </w:rPr>
        <w:t>Viens nous</w:t>
      </w:r>
      <w:r>
        <w:rPr>
          <w:spacing w:val="-10"/>
          <w:w w:val="105"/>
          <w:sz w:val="19"/>
        </w:rPr>
        <w:t xml:space="preserve"> </w:t>
      </w:r>
      <w:r>
        <w:rPr>
          <w:w w:val="105"/>
          <w:sz w:val="19"/>
        </w:rPr>
        <w:t>t’attendons</w:t>
      </w:r>
    </w:p>
    <w:p w:rsidR="00365860" w:rsidRDefault="00B04FA1">
      <w:pPr>
        <w:spacing w:before="134"/>
        <w:ind w:left="1442" w:right="1645"/>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pStyle w:val="Paragraphedeliste"/>
        <w:numPr>
          <w:ilvl w:val="0"/>
          <w:numId w:val="5"/>
        </w:numPr>
        <w:tabs>
          <w:tab w:val="left" w:pos="1497"/>
        </w:tabs>
        <w:spacing w:before="128" w:line="252" w:lineRule="auto"/>
        <w:ind w:right="1497" w:hanging="14"/>
        <w:jc w:val="both"/>
        <w:rPr>
          <w:sz w:val="19"/>
        </w:rPr>
      </w:pPr>
      <w:r>
        <w:rPr>
          <w:w w:val="105"/>
          <w:sz w:val="19"/>
        </w:rPr>
        <w:t>Esprit de sainteté viens combler nos cœurs Tout au fond de nos vies révèle ta puissance. Esprit de sainteté viens combler nos</w:t>
      </w:r>
      <w:r>
        <w:rPr>
          <w:spacing w:val="-7"/>
          <w:w w:val="105"/>
          <w:sz w:val="19"/>
        </w:rPr>
        <w:t xml:space="preserve"> </w:t>
      </w:r>
      <w:r>
        <w:rPr>
          <w:w w:val="105"/>
          <w:sz w:val="19"/>
        </w:rPr>
        <w:t>cœurs</w:t>
      </w:r>
    </w:p>
    <w:p w:rsidR="00365860" w:rsidRDefault="00B04FA1">
      <w:pPr>
        <w:spacing w:before="3"/>
        <w:ind w:left="1077"/>
        <w:jc w:val="both"/>
        <w:rPr>
          <w:sz w:val="19"/>
        </w:rPr>
      </w:pPr>
      <w:r>
        <w:rPr>
          <w:w w:val="105"/>
          <w:sz w:val="19"/>
        </w:rPr>
        <w:t>Chaque jour fais de nous des témoins du Seigneur.</w:t>
      </w:r>
    </w:p>
    <w:p w:rsidR="00365860" w:rsidRDefault="00B04FA1">
      <w:pPr>
        <w:pStyle w:val="Paragraphedeliste"/>
        <w:numPr>
          <w:ilvl w:val="0"/>
          <w:numId w:val="5"/>
        </w:numPr>
        <w:tabs>
          <w:tab w:val="left" w:pos="1628"/>
        </w:tabs>
        <w:spacing w:before="70" w:line="252" w:lineRule="auto"/>
        <w:ind w:left="1649" w:right="1631" w:hanging="223"/>
        <w:jc w:val="both"/>
        <w:rPr>
          <w:sz w:val="19"/>
        </w:rPr>
      </w:pPr>
      <w:r>
        <w:rPr>
          <w:w w:val="105"/>
          <w:sz w:val="19"/>
        </w:rPr>
        <w:t xml:space="preserve">Tu es la lumière qui </w:t>
      </w:r>
      <w:proofErr w:type="gramStart"/>
      <w:r>
        <w:rPr>
          <w:w w:val="105"/>
          <w:sz w:val="19"/>
        </w:rPr>
        <w:t>viens</w:t>
      </w:r>
      <w:proofErr w:type="gramEnd"/>
      <w:r>
        <w:rPr>
          <w:w w:val="105"/>
          <w:sz w:val="19"/>
        </w:rPr>
        <w:t xml:space="preserve"> nous éclairer Le libérateur qui viens nous</w:t>
      </w:r>
      <w:r>
        <w:rPr>
          <w:spacing w:val="-5"/>
          <w:w w:val="105"/>
          <w:sz w:val="19"/>
        </w:rPr>
        <w:t xml:space="preserve"> </w:t>
      </w:r>
      <w:r>
        <w:rPr>
          <w:w w:val="105"/>
          <w:sz w:val="19"/>
        </w:rPr>
        <w:t>délivrer</w:t>
      </w:r>
    </w:p>
    <w:p w:rsidR="00365860" w:rsidRDefault="00B04FA1">
      <w:pPr>
        <w:spacing w:before="2" w:line="252" w:lineRule="auto"/>
        <w:ind w:left="1852" w:right="2025" w:hanging="28"/>
        <w:jc w:val="both"/>
        <w:rPr>
          <w:sz w:val="19"/>
        </w:rPr>
      </w:pPr>
      <w:r>
        <w:rPr>
          <w:w w:val="105"/>
          <w:sz w:val="19"/>
        </w:rPr>
        <w:t>Le consolateur, Esprit de vérité, En toi l’espérance et la fidélité.</w:t>
      </w:r>
    </w:p>
    <w:p w:rsidR="00365860" w:rsidRDefault="00B04FA1">
      <w:pPr>
        <w:spacing w:before="119"/>
        <w:ind w:left="1442" w:right="1645"/>
        <w:jc w:val="center"/>
        <w:rPr>
          <w:rFonts w:ascii="Wingdings" w:hAnsi="Wingdings"/>
          <w:sz w:val="19"/>
        </w:rPr>
      </w:pPr>
      <w:r>
        <w:rPr>
          <w:rFonts w:ascii="Wingdings" w:hAnsi="Wingdings"/>
          <w:color w:val="FF6600"/>
          <w:w w:val="105"/>
          <w:sz w:val="19"/>
        </w:rPr>
        <w:t></w:t>
      </w:r>
      <w:r>
        <w:rPr>
          <w:rFonts w:ascii="Wingdings" w:hAnsi="Wingdings"/>
          <w:color w:val="FF6600"/>
          <w:w w:val="105"/>
          <w:sz w:val="19"/>
        </w:rPr>
        <w:t></w:t>
      </w:r>
    </w:p>
    <w:p w:rsidR="00365860" w:rsidRDefault="00B04FA1">
      <w:pPr>
        <w:spacing w:before="147" w:line="300" w:lineRule="auto"/>
        <w:ind w:left="905" w:right="1460"/>
        <w:rPr>
          <w:rFonts w:ascii="Arial" w:hAnsi="Arial"/>
          <w:sz w:val="19"/>
        </w:rPr>
      </w:pPr>
      <w:r>
        <w:rPr>
          <w:rFonts w:ascii="Arial" w:hAnsi="Arial"/>
          <w:color w:val="FF6600"/>
          <w:w w:val="80"/>
          <w:sz w:val="19"/>
        </w:rPr>
        <w:t>Après</w:t>
      </w:r>
      <w:r>
        <w:rPr>
          <w:rFonts w:ascii="Arial" w:hAnsi="Arial"/>
          <w:color w:val="FF6600"/>
          <w:spacing w:val="-21"/>
          <w:w w:val="80"/>
          <w:sz w:val="19"/>
        </w:rPr>
        <w:t xml:space="preserve"> </w:t>
      </w:r>
      <w:r>
        <w:rPr>
          <w:rFonts w:ascii="Arial" w:hAnsi="Arial"/>
          <w:color w:val="FF6600"/>
          <w:w w:val="80"/>
          <w:sz w:val="19"/>
        </w:rPr>
        <w:t>la</w:t>
      </w:r>
      <w:r>
        <w:rPr>
          <w:rFonts w:ascii="Arial" w:hAnsi="Arial"/>
          <w:color w:val="FF6600"/>
          <w:spacing w:val="-21"/>
          <w:w w:val="80"/>
          <w:sz w:val="19"/>
        </w:rPr>
        <w:t xml:space="preserve"> </w:t>
      </w:r>
      <w:r>
        <w:rPr>
          <w:rFonts w:ascii="Arial" w:hAnsi="Arial"/>
          <w:color w:val="FF6600"/>
          <w:w w:val="80"/>
          <w:sz w:val="19"/>
        </w:rPr>
        <w:t>bénédiction</w:t>
      </w:r>
      <w:r>
        <w:rPr>
          <w:rFonts w:ascii="Arial" w:hAnsi="Arial"/>
          <w:color w:val="FF6600"/>
          <w:spacing w:val="-20"/>
          <w:w w:val="80"/>
          <w:sz w:val="19"/>
        </w:rPr>
        <w:t xml:space="preserve"> </w:t>
      </w:r>
      <w:r>
        <w:rPr>
          <w:rFonts w:ascii="Arial" w:hAnsi="Arial"/>
          <w:color w:val="FF6600"/>
          <w:w w:val="80"/>
          <w:sz w:val="19"/>
        </w:rPr>
        <w:t>finale</w:t>
      </w:r>
      <w:r>
        <w:rPr>
          <w:rFonts w:ascii="Arial" w:hAnsi="Arial"/>
          <w:color w:val="FF6600"/>
          <w:spacing w:val="-21"/>
          <w:w w:val="80"/>
          <w:sz w:val="19"/>
        </w:rPr>
        <w:t xml:space="preserve"> </w:t>
      </w:r>
      <w:r>
        <w:rPr>
          <w:rFonts w:ascii="Arial" w:hAnsi="Arial"/>
          <w:color w:val="FF6600"/>
          <w:w w:val="80"/>
          <w:sz w:val="19"/>
        </w:rPr>
        <w:t>on</w:t>
      </w:r>
      <w:r>
        <w:rPr>
          <w:rFonts w:ascii="Arial" w:hAnsi="Arial"/>
          <w:color w:val="FF6600"/>
          <w:spacing w:val="-21"/>
          <w:w w:val="80"/>
          <w:sz w:val="19"/>
        </w:rPr>
        <w:t xml:space="preserve"> </w:t>
      </w:r>
      <w:r>
        <w:rPr>
          <w:rFonts w:ascii="Arial" w:hAnsi="Arial"/>
          <w:color w:val="FF6600"/>
          <w:w w:val="80"/>
          <w:sz w:val="19"/>
        </w:rPr>
        <w:t>pourra</w:t>
      </w:r>
      <w:r>
        <w:rPr>
          <w:rFonts w:ascii="Arial" w:hAnsi="Arial"/>
          <w:color w:val="FF6600"/>
          <w:spacing w:val="-20"/>
          <w:w w:val="80"/>
          <w:sz w:val="19"/>
        </w:rPr>
        <w:t xml:space="preserve"> </w:t>
      </w:r>
      <w:r>
        <w:rPr>
          <w:rFonts w:ascii="Arial" w:hAnsi="Arial"/>
          <w:color w:val="FF6600"/>
          <w:w w:val="80"/>
          <w:sz w:val="19"/>
        </w:rPr>
        <w:t>chanter</w:t>
      </w:r>
      <w:r>
        <w:rPr>
          <w:rFonts w:ascii="Arial" w:hAnsi="Arial"/>
          <w:color w:val="FF6600"/>
          <w:spacing w:val="-22"/>
          <w:w w:val="80"/>
          <w:sz w:val="19"/>
        </w:rPr>
        <w:t xml:space="preserve"> </w:t>
      </w:r>
      <w:r>
        <w:rPr>
          <w:rFonts w:ascii="Arial" w:hAnsi="Arial"/>
          <w:color w:val="FF6600"/>
          <w:w w:val="80"/>
          <w:sz w:val="19"/>
        </w:rPr>
        <w:t>une</w:t>
      </w:r>
      <w:r>
        <w:rPr>
          <w:rFonts w:ascii="Arial" w:hAnsi="Arial"/>
          <w:color w:val="FF6600"/>
          <w:spacing w:val="-20"/>
          <w:w w:val="80"/>
          <w:sz w:val="19"/>
        </w:rPr>
        <w:t xml:space="preserve"> </w:t>
      </w:r>
      <w:r>
        <w:rPr>
          <w:rFonts w:ascii="Arial" w:hAnsi="Arial"/>
          <w:color w:val="FF6600"/>
          <w:w w:val="80"/>
          <w:sz w:val="19"/>
        </w:rPr>
        <w:t>antienne</w:t>
      </w:r>
      <w:r>
        <w:rPr>
          <w:rFonts w:ascii="Arial" w:hAnsi="Arial"/>
          <w:color w:val="FF6600"/>
          <w:spacing w:val="-21"/>
          <w:w w:val="80"/>
          <w:sz w:val="19"/>
        </w:rPr>
        <w:t xml:space="preserve"> </w:t>
      </w:r>
      <w:r>
        <w:rPr>
          <w:rFonts w:ascii="Arial" w:hAnsi="Arial"/>
          <w:color w:val="FF6600"/>
          <w:w w:val="80"/>
          <w:sz w:val="19"/>
        </w:rPr>
        <w:t>à</w:t>
      </w:r>
      <w:r>
        <w:rPr>
          <w:rFonts w:ascii="Arial" w:hAnsi="Arial"/>
          <w:color w:val="FF6600"/>
          <w:spacing w:val="-21"/>
          <w:w w:val="80"/>
          <w:sz w:val="19"/>
        </w:rPr>
        <w:t xml:space="preserve"> </w:t>
      </w:r>
      <w:r>
        <w:rPr>
          <w:rFonts w:ascii="Arial" w:hAnsi="Arial"/>
          <w:color w:val="FF6600"/>
          <w:w w:val="80"/>
          <w:sz w:val="19"/>
        </w:rPr>
        <w:t xml:space="preserve">la </w:t>
      </w:r>
      <w:r>
        <w:rPr>
          <w:rFonts w:ascii="Arial" w:hAnsi="Arial"/>
          <w:color w:val="FF6600"/>
          <w:w w:val="90"/>
          <w:sz w:val="19"/>
        </w:rPr>
        <w:t>Vierge</w:t>
      </w:r>
      <w:r>
        <w:rPr>
          <w:rFonts w:ascii="Arial" w:hAnsi="Arial"/>
          <w:color w:val="FF6600"/>
          <w:spacing w:val="-35"/>
          <w:w w:val="90"/>
          <w:sz w:val="19"/>
        </w:rPr>
        <w:t xml:space="preserve"> </w:t>
      </w:r>
      <w:r>
        <w:rPr>
          <w:rFonts w:ascii="Arial" w:hAnsi="Arial"/>
          <w:color w:val="FF6600"/>
          <w:w w:val="90"/>
          <w:sz w:val="19"/>
        </w:rPr>
        <w:t>Marie,</w:t>
      </w:r>
      <w:r>
        <w:rPr>
          <w:rFonts w:ascii="Arial" w:hAnsi="Arial"/>
          <w:color w:val="FF6600"/>
          <w:spacing w:val="-34"/>
          <w:w w:val="90"/>
          <w:sz w:val="19"/>
        </w:rPr>
        <w:t xml:space="preserve"> </w:t>
      </w:r>
      <w:r>
        <w:rPr>
          <w:rFonts w:ascii="Arial" w:hAnsi="Arial"/>
          <w:color w:val="FF6600"/>
          <w:w w:val="90"/>
          <w:sz w:val="19"/>
        </w:rPr>
        <w:t>ou</w:t>
      </w:r>
      <w:r>
        <w:rPr>
          <w:rFonts w:ascii="Arial" w:hAnsi="Arial"/>
          <w:color w:val="FF6600"/>
          <w:spacing w:val="-34"/>
          <w:w w:val="90"/>
          <w:sz w:val="19"/>
        </w:rPr>
        <w:t xml:space="preserve"> </w:t>
      </w:r>
      <w:r>
        <w:rPr>
          <w:rFonts w:ascii="Arial" w:hAnsi="Arial"/>
          <w:color w:val="FF6600"/>
          <w:w w:val="90"/>
          <w:sz w:val="19"/>
        </w:rPr>
        <w:t>un</w:t>
      </w:r>
      <w:r>
        <w:rPr>
          <w:rFonts w:ascii="Arial" w:hAnsi="Arial"/>
          <w:color w:val="FF6600"/>
          <w:spacing w:val="-35"/>
          <w:w w:val="90"/>
          <w:sz w:val="19"/>
        </w:rPr>
        <w:t xml:space="preserve"> </w:t>
      </w:r>
      <w:r>
        <w:rPr>
          <w:rFonts w:ascii="Arial" w:hAnsi="Arial"/>
          <w:color w:val="FF6600"/>
          <w:w w:val="90"/>
          <w:sz w:val="19"/>
        </w:rPr>
        <w:t>cantique</w:t>
      </w:r>
      <w:r>
        <w:rPr>
          <w:rFonts w:ascii="Arial" w:hAnsi="Arial"/>
          <w:color w:val="FF6600"/>
          <w:spacing w:val="-34"/>
          <w:w w:val="90"/>
          <w:sz w:val="19"/>
        </w:rPr>
        <w:t xml:space="preserve"> </w:t>
      </w:r>
      <w:r>
        <w:rPr>
          <w:rFonts w:ascii="Arial" w:hAnsi="Arial"/>
          <w:color w:val="FF6600"/>
          <w:w w:val="90"/>
          <w:sz w:val="19"/>
        </w:rPr>
        <w:t>(1</w:t>
      </w:r>
      <w:r>
        <w:rPr>
          <w:rFonts w:ascii="Arial" w:hAnsi="Arial"/>
          <w:color w:val="FF6600"/>
          <w:spacing w:val="-34"/>
          <w:w w:val="90"/>
          <w:sz w:val="19"/>
        </w:rPr>
        <w:t xml:space="preserve"> </w:t>
      </w:r>
      <w:r>
        <w:rPr>
          <w:rFonts w:ascii="Arial" w:hAnsi="Arial"/>
          <w:color w:val="FF6600"/>
          <w:w w:val="90"/>
          <w:sz w:val="19"/>
        </w:rPr>
        <w:t>ou</w:t>
      </w:r>
      <w:r>
        <w:rPr>
          <w:rFonts w:ascii="Arial" w:hAnsi="Arial"/>
          <w:color w:val="FF6600"/>
          <w:spacing w:val="-34"/>
          <w:w w:val="90"/>
          <w:sz w:val="19"/>
        </w:rPr>
        <w:t xml:space="preserve"> </w:t>
      </w:r>
      <w:r>
        <w:rPr>
          <w:rFonts w:ascii="Arial" w:hAnsi="Arial"/>
          <w:color w:val="FF6600"/>
          <w:w w:val="90"/>
          <w:sz w:val="19"/>
        </w:rPr>
        <w:t>2</w:t>
      </w:r>
      <w:r>
        <w:rPr>
          <w:rFonts w:ascii="Arial" w:hAnsi="Arial"/>
          <w:color w:val="FF6600"/>
          <w:spacing w:val="-34"/>
          <w:w w:val="90"/>
          <w:sz w:val="19"/>
        </w:rPr>
        <w:t xml:space="preserve"> </w:t>
      </w:r>
      <w:r>
        <w:rPr>
          <w:rFonts w:ascii="Arial" w:hAnsi="Arial"/>
          <w:color w:val="FF6600"/>
          <w:w w:val="90"/>
          <w:sz w:val="19"/>
        </w:rPr>
        <w:t>couplets</w:t>
      </w:r>
      <w:r>
        <w:rPr>
          <w:rFonts w:ascii="Arial" w:hAnsi="Arial"/>
          <w:color w:val="FF6600"/>
          <w:spacing w:val="-34"/>
          <w:w w:val="90"/>
          <w:sz w:val="19"/>
        </w:rPr>
        <w:t xml:space="preserve"> </w:t>
      </w:r>
      <w:r>
        <w:rPr>
          <w:rFonts w:ascii="Arial" w:hAnsi="Arial"/>
          <w:color w:val="FF6600"/>
          <w:w w:val="90"/>
          <w:sz w:val="19"/>
        </w:rPr>
        <w:t>suffiront)</w:t>
      </w:r>
    </w:p>
    <w:p w:rsidR="00365860" w:rsidRDefault="00365860">
      <w:pPr>
        <w:spacing w:line="300" w:lineRule="auto"/>
        <w:rPr>
          <w:rFonts w:ascii="Arial" w:hAnsi="Arial"/>
          <w:sz w:val="19"/>
        </w:rPr>
        <w:sectPr w:rsidR="00365860">
          <w:pgSz w:w="11910" w:h="16840"/>
          <w:pgMar w:top="780" w:right="300" w:bottom="940" w:left="120" w:header="0" w:footer="684" w:gutter="0"/>
          <w:cols w:num="2" w:space="720" w:equalWidth="0">
            <w:col w:w="5039" w:space="40"/>
            <w:col w:w="6411"/>
          </w:cols>
        </w:sectPr>
      </w:pPr>
    </w:p>
    <w:p w:rsidR="00365860" w:rsidRDefault="00365860">
      <w:pPr>
        <w:pStyle w:val="Corpsdetexte"/>
        <w:spacing w:before="9"/>
        <w:rPr>
          <w:rFonts w:ascii="Arial"/>
        </w:rPr>
      </w:pPr>
    </w:p>
    <w:p w:rsidR="00365860" w:rsidRDefault="00B04FA1">
      <w:pPr>
        <w:pStyle w:val="Corpsdetexte"/>
        <w:ind w:left="2462"/>
        <w:rPr>
          <w:rFonts w:ascii="Arial"/>
          <w:sz w:val="20"/>
        </w:rPr>
      </w:pPr>
      <w:r>
        <w:rPr>
          <w:rFonts w:ascii="Arial"/>
          <w:noProof/>
          <w:sz w:val="20"/>
          <w:lang w:eastAsia="fr-FR"/>
        </w:rPr>
        <w:drawing>
          <wp:inline distT="0" distB="0" distL="0" distR="0">
            <wp:extent cx="4054792" cy="1634489"/>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32" cstate="print"/>
                    <a:stretch>
                      <a:fillRect/>
                    </a:stretch>
                  </pic:blipFill>
                  <pic:spPr>
                    <a:xfrm>
                      <a:off x="0" y="0"/>
                      <a:ext cx="4054792" cy="1634489"/>
                    </a:xfrm>
                    <a:prstGeom prst="rect">
                      <a:avLst/>
                    </a:prstGeom>
                  </pic:spPr>
                </pic:pic>
              </a:graphicData>
            </a:graphic>
          </wp:inline>
        </w:drawing>
      </w:r>
    </w:p>
    <w:p w:rsidR="00365860" w:rsidRDefault="00365860">
      <w:pPr>
        <w:rPr>
          <w:rFonts w:ascii="Arial"/>
          <w:sz w:val="20"/>
        </w:rPr>
        <w:sectPr w:rsidR="00365860">
          <w:type w:val="continuous"/>
          <w:pgSz w:w="11910" w:h="16840"/>
          <w:pgMar w:top="760" w:right="300" w:bottom="880" w:left="120" w:header="720" w:footer="720" w:gutter="0"/>
          <w:cols w:space="720"/>
        </w:sectPr>
      </w:pPr>
    </w:p>
    <w:p w:rsidR="00365860" w:rsidRDefault="00B04FA1">
      <w:pPr>
        <w:pStyle w:val="Heading4"/>
        <w:rPr>
          <w:sz w:val="31"/>
        </w:rPr>
      </w:pPr>
      <w:r>
        <w:rPr>
          <w:color w:val="4F81BD"/>
          <w:sz w:val="31"/>
        </w:rPr>
        <w:lastRenderedPageBreak/>
        <w:t>L</w:t>
      </w:r>
      <w:r>
        <w:rPr>
          <w:color w:val="4F81BD"/>
        </w:rPr>
        <w:t xml:space="preserve">E CHOIX DES LECTURES BIBLIQUES </w:t>
      </w:r>
      <w:r>
        <w:rPr>
          <w:color w:val="4F81BD"/>
          <w:sz w:val="31"/>
        </w:rPr>
        <w:t>:</w:t>
      </w:r>
    </w:p>
    <w:p w:rsidR="00365860" w:rsidRDefault="00B04FA1">
      <w:pPr>
        <w:spacing w:before="11"/>
        <w:ind w:left="1576" w:right="1368"/>
        <w:jc w:val="center"/>
        <w:rPr>
          <w:rFonts w:ascii="Calibri" w:hAnsi="Calibri"/>
          <w:i/>
          <w:sz w:val="24"/>
        </w:rPr>
      </w:pPr>
      <w:r>
        <w:rPr>
          <w:rFonts w:ascii="Calibri" w:hAnsi="Calibri"/>
          <w:i/>
          <w:color w:val="008000"/>
          <w:w w:val="135"/>
          <w:sz w:val="24"/>
        </w:rPr>
        <w:t>La  première  lecture :</w:t>
      </w:r>
    </w:p>
    <w:p w:rsidR="00365860" w:rsidRDefault="00365860">
      <w:pPr>
        <w:pStyle w:val="Corpsdetexte"/>
        <w:rPr>
          <w:rFonts w:ascii="Calibri"/>
          <w:i/>
          <w:sz w:val="30"/>
        </w:rPr>
      </w:pPr>
    </w:p>
    <w:p w:rsidR="00365860" w:rsidRDefault="00365860">
      <w:pPr>
        <w:pStyle w:val="Corpsdetexte"/>
        <w:spacing w:before="5"/>
        <w:rPr>
          <w:rFonts w:ascii="Calibri"/>
          <w:i/>
          <w:sz w:val="22"/>
        </w:rPr>
      </w:pPr>
    </w:p>
    <w:p w:rsidR="00365860" w:rsidRDefault="00B04FA1">
      <w:pPr>
        <w:tabs>
          <w:tab w:val="left" w:pos="2023"/>
        </w:tabs>
        <w:ind w:left="1315"/>
        <w:rPr>
          <w:rFonts w:ascii="Cambria" w:hAnsi="Cambria"/>
          <w:i/>
          <w:sz w:val="19"/>
        </w:rPr>
      </w:pPr>
      <w:r>
        <w:rPr>
          <w:rFonts w:ascii="Arial" w:hAnsi="Arial"/>
          <w:i/>
          <w:color w:val="008000"/>
          <w:w w:val="95"/>
          <w:sz w:val="36"/>
        </w:rPr>
        <w:t>L1.</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tabs>
          <w:tab w:val="left" w:pos="9113"/>
        </w:tabs>
        <w:spacing w:before="108"/>
        <w:ind w:left="1882"/>
        <w:rPr>
          <w:rFonts w:ascii="Cambria" w:hAnsi="Cambria"/>
          <w:i/>
          <w:sz w:val="16"/>
        </w:rPr>
      </w:pPr>
      <w:r>
        <w:rPr>
          <w:rFonts w:ascii="Cambria" w:hAnsi="Cambria"/>
          <w:b/>
          <w:position w:val="2"/>
          <w:sz w:val="24"/>
        </w:rPr>
        <w:t>Lecture du livre de</w:t>
      </w:r>
      <w:r>
        <w:rPr>
          <w:rFonts w:ascii="Cambria" w:hAnsi="Cambria"/>
          <w:b/>
          <w:spacing w:val="-9"/>
          <w:position w:val="2"/>
          <w:sz w:val="24"/>
        </w:rPr>
        <w:t xml:space="preserve"> </w:t>
      </w:r>
      <w:r>
        <w:rPr>
          <w:rFonts w:ascii="Cambria" w:hAnsi="Cambria"/>
          <w:b/>
          <w:position w:val="2"/>
          <w:sz w:val="24"/>
        </w:rPr>
        <w:t>la</w:t>
      </w:r>
      <w:r>
        <w:rPr>
          <w:rFonts w:ascii="Cambria" w:hAnsi="Cambria"/>
          <w:b/>
          <w:spacing w:val="-2"/>
          <w:position w:val="2"/>
          <w:sz w:val="24"/>
        </w:rPr>
        <w:t xml:space="preserve"> </w:t>
      </w:r>
      <w:r>
        <w:rPr>
          <w:rFonts w:ascii="Cambria" w:hAnsi="Cambria"/>
          <w:b/>
          <w:position w:val="2"/>
          <w:sz w:val="24"/>
        </w:rPr>
        <w:t>Genèse</w:t>
      </w:r>
      <w:r>
        <w:rPr>
          <w:rFonts w:ascii="Cambria" w:hAnsi="Cambria"/>
          <w:b/>
          <w:position w:val="2"/>
          <w:sz w:val="24"/>
        </w:rPr>
        <w:tab/>
      </w:r>
      <w:r>
        <w:rPr>
          <w:rFonts w:ascii="Cambria" w:hAnsi="Cambria"/>
          <w:i/>
          <w:color w:val="FF0000"/>
          <w:sz w:val="16"/>
        </w:rPr>
        <w:t>1,26-28.31a</w:t>
      </w:r>
    </w:p>
    <w:p w:rsidR="00365860" w:rsidRDefault="00B04FA1">
      <w:pPr>
        <w:pStyle w:val="Corpsdetexte"/>
        <w:spacing w:before="227"/>
        <w:ind w:left="2166"/>
        <w:jc w:val="both"/>
        <w:rPr>
          <w:rFonts w:ascii="Cambria"/>
        </w:rPr>
      </w:pPr>
      <w:r>
        <w:rPr>
          <w:rFonts w:ascii="Cambria"/>
          <w:sz w:val="36"/>
        </w:rPr>
        <w:t>A</w:t>
      </w:r>
      <w:r>
        <w:rPr>
          <w:rFonts w:ascii="Cambria"/>
        </w:rPr>
        <w:t>u commencement, Dieu dit :</w:t>
      </w:r>
    </w:p>
    <w:p w:rsidR="00365860" w:rsidRDefault="00B04FA1">
      <w:pPr>
        <w:pStyle w:val="Corpsdetexte"/>
        <w:spacing w:before="4"/>
        <w:ind w:left="1881" w:right="2089"/>
        <w:jc w:val="both"/>
        <w:rPr>
          <w:rFonts w:ascii="Cambria" w:hAnsi="Cambria"/>
        </w:rPr>
      </w:pPr>
      <w:r>
        <w:rPr>
          <w:rFonts w:ascii="Cambria" w:hAnsi="Cambria"/>
        </w:rPr>
        <w:t>« Faisons l’homme à notre image, selon notre ressemblance. Qu’il soit le maître des poissons de la mer, des oiseaux du ciel, des bestiaux, de toutes les bêtes sauvages, et de toutes les bestioles qui vont et viennent sur la terre. »</w:t>
      </w:r>
    </w:p>
    <w:p w:rsidR="00365860" w:rsidRDefault="00B04FA1">
      <w:pPr>
        <w:pStyle w:val="Corpsdetexte"/>
        <w:spacing w:line="244" w:lineRule="auto"/>
        <w:ind w:left="1881" w:right="2091" w:firstLine="283"/>
        <w:jc w:val="both"/>
        <w:rPr>
          <w:rFonts w:ascii="Cambria" w:hAnsi="Cambria"/>
        </w:rPr>
      </w:pPr>
      <w:r>
        <w:rPr>
          <w:rFonts w:ascii="Cambria" w:hAnsi="Cambria"/>
        </w:rPr>
        <w:t>Dieu créa l’homme à son image, à l’image de Dieu il le créa, il les créa homme et femme.</w:t>
      </w:r>
    </w:p>
    <w:p w:rsidR="00365860" w:rsidRDefault="00B04FA1">
      <w:pPr>
        <w:pStyle w:val="Corpsdetexte"/>
        <w:spacing w:line="242" w:lineRule="auto"/>
        <w:ind w:left="1881" w:right="2089" w:firstLine="283"/>
        <w:jc w:val="both"/>
        <w:rPr>
          <w:rFonts w:ascii="Cambria" w:hAnsi="Cambria"/>
        </w:rPr>
      </w:pPr>
      <w:r>
        <w:rPr>
          <w:rFonts w:ascii="Cambria" w:hAnsi="Cambria"/>
        </w:rPr>
        <w:t>Dieu les bénit et leur dit : « Soyez féconds et multipliez-vous, remplissez la terre et soumettez-la. Soyez les maîtres des poissons de la mer, des oiseaux du ciel, et de tous les animaux qui vont et viennent sur la terre.</w:t>
      </w:r>
      <w:r>
        <w:rPr>
          <w:rFonts w:ascii="Cambria" w:hAnsi="Cambria"/>
          <w:spacing w:val="-2"/>
        </w:rPr>
        <w:t xml:space="preserve"> </w:t>
      </w:r>
      <w:r>
        <w:rPr>
          <w:rFonts w:ascii="Cambria" w:hAnsi="Cambria"/>
        </w:rPr>
        <w:t>»</w:t>
      </w:r>
    </w:p>
    <w:p w:rsidR="00365860" w:rsidRDefault="00B04FA1">
      <w:pPr>
        <w:spacing w:line="277" w:lineRule="exact"/>
        <w:ind w:left="2165"/>
        <w:jc w:val="both"/>
        <w:rPr>
          <w:rFonts w:ascii="Cambria" w:hAnsi="Cambria"/>
          <w:i/>
          <w:sz w:val="24"/>
        </w:rPr>
      </w:pPr>
      <w:r>
        <w:rPr>
          <w:rFonts w:ascii="Cambria" w:hAnsi="Cambria"/>
          <w:sz w:val="24"/>
        </w:rPr>
        <w:t xml:space="preserve">Et Dieu vit tout ce qu’il avait fait : c’était très bon. </w:t>
      </w:r>
      <w:r>
        <w:rPr>
          <w:rFonts w:ascii="Cambria" w:hAnsi="Cambria"/>
          <w:i/>
          <w:sz w:val="24"/>
        </w:rPr>
        <w:t>Parole du Seigneur.</w:t>
      </w:r>
    </w:p>
    <w:p w:rsidR="00365860" w:rsidRDefault="00365860">
      <w:pPr>
        <w:pStyle w:val="Corpsdetexte"/>
        <w:rPr>
          <w:rFonts w:ascii="Cambria"/>
          <w:i/>
          <w:sz w:val="28"/>
        </w:rPr>
      </w:pPr>
    </w:p>
    <w:p w:rsidR="00365860" w:rsidRDefault="00365860">
      <w:pPr>
        <w:pStyle w:val="Corpsdetexte"/>
        <w:rPr>
          <w:rFonts w:ascii="Cambria"/>
          <w:i/>
          <w:sz w:val="28"/>
        </w:rPr>
      </w:pPr>
    </w:p>
    <w:p w:rsidR="00365860" w:rsidRDefault="00B04FA1">
      <w:pPr>
        <w:tabs>
          <w:tab w:val="left" w:pos="2023"/>
        </w:tabs>
        <w:spacing w:before="200"/>
        <w:ind w:left="1315"/>
        <w:rPr>
          <w:rFonts w:ascii="Cambria" w:hAnsi="Cambria"/>
          <w:i/>
          <w:sz w:val="19"/>
        </w:rPr>
      </w:pPr>
      <w:r>
        <w:rPr>
          <w:rFonts w:ascii="Arial" w:hAnsi="Arial"/>
          <w:i/>
          <w:color w:val="008000"/>
          <w:w w:val="95"/>
          <w:sz w:val="36"/>
        </w:rPr>
        <w:t>L2.</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tabs>
          <w:tab w:val="left" w:pos="9113"/>
        </w:tabs>
        <w:spacing w:before="108"/>
        <w:ind w:left="1882"/>
        <w:rPr>
          <w:rFonts w:ascii="Cambria" w:hAnsi="Cambria"/>
          <w:i/>
          <w:sz w:val="16"/>
        </w:rPr>
      </w:pPr>
      <w:r>
        <w:rPr>
          <w:rFonts w:ascii="Cambria" w:hAnsi="Cambria"/>
          <w:b/>
          <w:position w:val="2"/>
          <w:sz w:val="24"/>
        </w:rPr>
        <w:t>Lecture du livre de</w:t>
      </w:r>
      <w:r>
        <w:rPr>
          <w:rFonts w:ascii="Cambria" w:hAnsi="Cambria"/>
          <w:b/>
          <w:spacing w:val="-9"/>
          <w:position w:val="2"/>
          <w:sz w:val="24"/>
        </w:rPr>
        <w:t xml:space="preserve"> </w:t>
      </w:r>
      <w:r>
        <w:rPr>
          <w:rFonts w:ascii="Cambria" w:hAnsi="Cambria"/>
          <w:b/>
          <w:position w:val="2"/>
          <w:sz w:val="24"/>
        </w:rPr>
        <w:t>la</w:t>
      </w:r>
      <w:r>
        <w:rPr>
          <w:rFonts w:ascii="Cambria" w:hAnsi="Cambria"/>
          <w:b/>
          <w:spacing w:val="-2"/>
          <w:position w:val="2"/>
          <w:sz w:val="24"/>
        </w:rPr>
        <w:t xml:space="preserve"> </w:t>
      </w:r>
      <w:r>
        <w:rPr>
          <w:rFonts w:ascii="Cambria" w:hAnsi="Cambria"/>
          <w:b/>
          <w:position w:val="2"/>
          <w:sz w:val="24"/>
        </w:rPr>
        <w:t>Genèse</w:t>
      </w:r>
      <w:r>
        <w:rPr>
          <w:rFonts w:ascii="Cambria" w:hAnsi="Cambria"/>
          <w:b/>
          <w:position w:val="2"/>
          <w:sz w:val="24"/>
        </w:rPr>
        <w:tab/>
      </w:r>
      <w:r>
        <w:rPr>
          <w:rFonts w:ascii="Cambria" w:hAnsi="Cambria"/>
          <w:i/>
          <w:color w:val="FF0000"/>
          <w:sz w:val="16"/>
        </w:rPr>
        <w:t>2, 18-24</w:t>
      </w:r>
    </w:p>
    <w:p w:rsidR="00365860" w:rsidRDefault="00B04FA1">
      <w:pPr>
        <w:pStyle w:val="Corpsdetexte"/>
        <w:spacing w:before="227"/>
        <w:ind w:left="2166"/>
        <w:jc w:val="both"/>
        <w:rPr>
          <w:rFonts w:ascii="Cambria"/>
        </w:rPr>
      </w:pPr>
      <w:r>
        <w:rPr>
          <w:rFonts w:ascii="Cambria"/>
          <w:sz w:val="36"/>
        </w:rPr>
        <w:t>A</w:t>
      </w:r>
      <w:r>
        <w:rPr>
          <w:rFonts w:ascii="Cambria"/>
        </w:rPr>
        <w:t>u commencement, le Seigneur Dieu dit :</w:t>
      </w:r>
    </w:p>
    <w:p w:rsidR="00365860" w:rsidRDefault="00B04FA1">
      <w:pPr>
        <w:pStyle w:val="Corpsdetexte"/>
        <w:spacing w:before="4"/>
        <w:ind w:left="1881" w:right="2092" w:firstLine="283"/>
        <w:jc w:val="both"/>
        <w:rPr>
          <w:rFonts w:ascii="Cambria" w:hAnsi="Cambria"/>
        </w:rPr>
      </w:pPr>
      <w:r>
        <w:rPr>
          <w:rFonts w:ascii="Cambria" w:hAnsi="Cambria"/>
        </w:rPr>
        <w:t>« Il n'est pas bon que l'homme soit seul. Je vais lui faire une aide qui lui correspondra. »</w:t>
      </w:r>
    </w:p>
    <w:p w:rsidR="00365860" w:rsidRDefault="00B04FA1">
      <w:pPr>
        <w:pStyle w:val="Corpsdetexte"/>
        <w:spacing w:line="242" w:lineRule="auto"/>
        <w:ind w:left="1881" w:right="2088" w:firstLine="283"/>
        <w:jc w:val="both"/>
        <w:rPr>
          <w:rFonts w:ascii="Cambria" w:hAnsi="Cambria"/>
        </w:rPr>
      </w:pPr>
      <w:r>
        <w:rPr>
          <w:rFonts w:ascii="Cambria" w:hAnsi="Cambria"/>
        </w:rPr>
        <w:t>Avec de la terre, le Seigneur Dieu façonna toutes les bêtes des champs et tous les oiseaux du ciel, et il les amena vers l'homme pour voir quels noms il leur donnerait. C'étaient des êtres vivants, et l'homme donna un nom à chacun. L'homme donna donc leurs noms à tous les animaux, aux oiseaux du ciel et à toutes les bêtes des champs.</w:t>
      </w:r>
    </w:p>
    <w:p w:rsidR="00365860" w:rsidRDefault="00B04FA1">
      <w:pPr>
        <w:pStyle w:val="Corpsdetexte"/>
        <w:spacing w:line="275" w:lineRule="exact"/>
        <w:ind w:left="2165"/>
        <w:jc w:val="both"/>
        <w:rPr>
          <w:rFonts w:ascii="Cambria"/>
        </w:rPr>
      </w:pPr>
      <w:r>
        <w:rPr>
          <w:rFonts w:ascii="Cambria"/>
        </w:rPr>
        <w:t>Mais il ne trouva aucune aide qui lui corresponde.</w:t>
      </w:r>
    </w:p>
    <w:p w:rsidR="00365860" w:rsidRDefault="00B04FA1">
      <w:pPr>
        <w:pStyle w:val="Corpsdetexte"/>
        <w:spacing w:line="244" w:lineRule="auto"/>
        <w:ind w:left="1881" w:right="2090" w:firstLine="283"/>
        <w:jc w:val="both"/>
        <w:rPr>
          <w:rFonts w:ascii="Cambria" w:hAnsi="Cambria"/>
        </w:rPr>
      </w:pPr>
      <w:r>
        <w:rPr>
          <w:rFonts w:ascii="Cambria" w:hAnsi="Cambria"/>
        </w:rPr>
        <w:t>Alors le Seigneur Dieu fit tomber sur lui un sommeil mystérieux, et l'homme s'endormit.</w:t>
      </w:r>
    </w:p>
    <w:p w:rsidR="00365860" w:rsidRDefault="00B04FA1">
      <w:pPr>
        <w:pStyle w:val="Corpsdetexte"/>
        <w:spacing w:line="242" w:lineRule="auto"/>
        <w:ind w:left="1881" w:right="2087" w:firstLine="283"/>
        <w:jc w:val="both"/>
        <w:rPr>
          <w:rFonts w:ascii="Cambria" w:hAnsi="Cambria"/>
        </w:rPr>
      </w:pPr>
      <w:r>
        <w:rPr>
          <w:rFonts w:ascii="Cambria" w:hAnsi="Cambria"/>
        </w:rPr>
        <w:t>Le Seigneur Dieu prit de la chair dans son côté, puis il le referma. Avec ce qu'il avait pris à l'homme, il forma une femme et il l'amena vers l'homme.</w:t>
      </w:r>
    </w:p>
    <w:p w:rsidR="00365860" w:rsidRDefault="00B04FA1">
      <w:pPr>
        <w:pStyle w:val="Corpsdetexte"/>
        <w:spacing w:line="244" w:lineRule="auto"/>
        <w:ind w:left="1881" w:right="2090"/>
        <w:jc w:val="both"/>
        <w:rPr>
          <w:rFonts w:ascii="Cambria" w:hAnsi="Cambria"/>
        </w:rPr>
      </w:pPr>
      <w:r>
        <w:rPr>
          <w:rFonts w:ascii="Cambria" w:hAnsi="Cambria"/>
        </w:rPr>
        <w:t>L'homme dit alors : « Cette fois-ci, voilà l’os de mes os et la chair de ma chair</w:t>
      </w:r>
      <w:r>
        <w:t> </w:t>
      </w:r>
      <w:r>
        <w:rPr>
          <w:rFonts w:ascii="Cambria" w:hAnsi="Cambria"/>
        </w:rPr>
        <w:t>! On l’appellera : femme. »</w:t>
      </w:r>
    </w:p>
    <w:p w:rsidR="00365860" w:rsidRDefault="00B04FA1">
      <w:pPr>
        <w:pStyle w:val="Corpsdetexte"/>
        <w:spacing w:line="242" w:lineRule="auto"/>
        <w:ind w:left="1881" w:right="2088"/>
        <w:jc w:val="both"/>
        <w:rPr>
          <w:rFonts w:ascii="Cambria" w:hAnsi="Cambria"/>
          <w:i/>
        </w:rPr>
      </w:pPr>
      <w:r>
        <w:rPr>
          <w:rFonts w:ascii="Cambria" w:hAnsi="Cambria"/>
        </w:rPr>
        <w:t xml:space="preserve">À cause de cela, l'homme quittera son père et sa mère, il s'attachera à sa femme, et tous deux ne feront plus qu'un. </w:t>
      </w:r>
      <w:r>
        <w:rPr>
          <w:rFonts w:ascii="Cambria" w:hAnsi="Cambria"/>
          <w:i/>
        </w:rPr>
        <w:t>Parole du Seigneur.</w:t>
      </w:r>
    </w:p>
    <w:p w:rsidR="00365860" w:rsidRDefault="00365860">
      <w:pPr>
        <w:spacing w:line="242" w:lineRule="auto"/>
        <w:jc w:val="both"/>
        <w:rPr>
          <w:rFonts w:ascii="Cambria" w:hAnsi="Cambria"/>
        </w:rPr>
        <w:sectPr w:rsidR="00365860">
          <w:pgSz w:w="11910" w:h="16840"/>
          <w:pgMar w:top="780" w:right="300" w:bottom="940" w:left="120" w:header="0" w:footer="684" w:gutter="0"/>
          <w:cols w:space="720"/>
        </w:sectPr>
      </w:pPr>
    </w:p>
    <w:p w:rsidR="00365860" w:rsidRDefault="00B04FA1">
      <w:pPr>
        <w:tabs>
          <w:tab w:val="left" w:pos="2023"/>
        </w:tabs>
        <w:spacing w:before="111"/>
        <w:ind w:left="1315"/>
        <w:rPr>
          <w:rFonts w:ascii="Cambria" w:hAnsi="Cambria"/>
          <w:i/>
          <w:sz w:val="19"/>
        </w:rPr>
      </w:pPr>
      <w:r>
        <w:rPr>
          <w:rFonts w:ascii="Arial" w:hAnsi="Arial"/>
          <w:i/>
          <w:color w:val="008000"/>
          <w:w w:val="95"/>
          <w:sz w:val="36"/>
        </w:rPr>
        <w:lastRenderedPageBreak/>
        <w:t>L3.</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822"/>
        </w:tabs>
        <w:spacing w:before="108"/>
        <w:rPr>
          <w:rFonts w:ascii="Cambria"/>
          <w:b w:val="0"/>
          <w:i/>
          <w:sz w:val="16"/>
        </w:rPr>
      </w:pPr>
      <w:r>
        <w:rPr>
          <w:rFonts w:ascii="Cambria"/>
          <w:position w:val="2"/>
        </w:rPr>
        <w:t>Lecture du livre</w:t>
      </w:r>
      <w:r>
        <w:rPr>
          <w:rFonts w:ascii="Cambria"/>
          <w:spacing w:val="-5"/>
          <w:position w:val="2"/>
        </w:rPr>
        <w:t xml:space="preserve"> </w:t>
      </w:r>
      <w:r>
        <w:rPr>
          <w:rFonts w:ascii="Cambria"/>
          <w:position w:val="2"/>
        </w:rPr>
        <w:t>de</w:t>
      </w:r>
      <w:r>
        <w:rPr>
          <w:rFonts w:ascii="Cambria"/>
          <w:spacing w:val="-2"/>
          <w:position w:val="2"/>
        </w:rPr>
        <w:t xml:space="preserve"> </w:t>
      </w:r>
      <w:r>
        <w:rPr>
          <w:rFonts w:ascii="Cambria"/>
          <w:position w:val="2"/>
        </w:rPr>
        <w:t>Tobie</w:t>
      </w:r>
      <w:r>
        <w:rPr>
          <w:rFonts w:ascii="Cambria"/>
          <w:position w:val="2"/>
        </w:rPr>
        <w:tab/>
      </w:r>
      <w:r>
        <w:rPr>
          <w:rFonts w:ascii="Cambria"/>
          <w:b w:val="0"/>
          <w:i/>
          <w:color w:val="FF0000"/>
          <w:sz w:val="16"/>
        </w:rPr>
        <w:t>8,5-10</w:t>
      </w:r>
    </w:p>
    <w:p w:rsidR="00365860" w:rsidRDefault="00B04FA1">
      <w:pPr>
        <w:pStyle w:val="Corpsdetexte"/>
        <w:spacing w:before="232" w:line="422" w:lineRule="exact"/>
        <w:ind w:left="2166"/>
        <w:jc w:val="both"/>
        <w:rPr>
          <w:rFonts w:ascii="Cambria" w:hAnsi="Cambria"/>
        </w:rPr>
      </w:pPr>
      <w:r>
        <w:rPr>
          <w:rFonts w:ascii="Cambria" w:hAnsi="Cambria"/>
          <w:sz w:val="36"/>
        </w:rPr>
        <w:t>L</w:t>
      </w:r>
      <w:r>
        <w:rPr>
          <w:rFonts w:ascii="Cambria" w:hAnsi="Cambria"/>
        </w:rPr>
        <w:t>e soir de son mariage, Tobie dit à Sara :</w:t>
      </w:r>
    </w:p>
    <w:p w:rsidR="00365860" w:rsidRDefault="00B04FA1">
      <w:pPr>
        <w:pStyle w:val="Corpsdetexte"/>
        <w:spacing w:line="244" w:lineRule="auto"/>
        <w:ind w:left="1882" w:right="2086" w:firstLine="283"/>
        <w:jc w:val="both"/>
        <w:rPr>
          <w:rFonts w:ascii="Cambria" w:hAnsi="Cambria"/>
        </w:rPr>
      </w:pPr>
      <w:r>
        <w:rPr>
          <w:rFonts w:ascii="Cambria" w:hAnsi="Cambria"/>
        </w:rPr>
        <w:t>« Nous sommes les descendants d’un peuple de saints, et nous ne pouvons pas nous unir comme des païens qui ne connaissent pas Dieu. »</w:t>
      </w:r>
    </w:p>
    <w:p w:rsidR="00365860" w:rsidRDefault="00B04FA1">
      <w:pPr>
        <w:pStyle w:val="Corpsdetexte"/>
        <w:spacing w:line="242" w:lineRule="auto"/>
        <w:ind w:left="1882" w:right="2093" w:firstLine="283"/>
        <w:jc w:val="both"/>
        <w:rPr>
          <w:rFonts w:ascii="Cambria" w:hAnsi="Cambria"/>
        </w:rPr>
      </w:pPr>
      <w:r>
        <w:rPr>
          <w:rFonts w:ascii="Cambria" w:hAnsi="Cambria"/>
        </w:rPr>
        <w:t>Ils se levèrent tous les deux et se mirent à prier ensemble avec ferveur.</w:t>
      </w:r>
    </w:p>
    <w:p w:rsidR="00365860" w:rsidRDefault="00B04FA1">
      <w:pPr>
        <w:pStyle w:val="Corpsdetexte"/>
        <w:spacing w:line="278" w:lineRule="exact"/>
        <w:ind w:left="2165"/>
        <w:jc w:val="both"/>
        <w:rPr>
          <w:rFonts w:ascii="Cambria" w:hAnsi="Cambria"/>
        </w:rPr>
      </w:pPr>
      <w:r>
        <w:rPr>
          <w:rFonts w:ascii="Cambria" w:hAnsi="Cambria"/>
        </w:rPr>
        <w:t>Ils demandaient à Dieu sa protection.</w:t>
      </w:r>
    </w:p>
    <w:p w:rsidR="00365860" w:rsidRDefault="00B04FA1">
      <w:pPr>
        <w:pStyle w:val="Corpsdetexte"/>
        <w:ind w:left="1882" w:right="2091" w:firstLine="283"/>
        <w:jc w:val="both"/>
        <w:rPr>
          <w:rFonts w:ascii="Cambria" w:hAnsi="Cambria"/>
        </w:rPr>
      </w:pPr>
      <w:r>
        <w:rPr>
          <w:rFonts w:ascii="Cambria" w:hAnsi="Cambria"/>
        </w:rPr>
        <w:t>Tobie disait : « Seigneur, Dieu de nos pères, que le ciel et la terre te bénissent, ainsi que la mer, les sources, les fleuves et toutes les créatures qui s’y trouvent. C’est toi qui as fait Adam avec la glaise du sol, et qui lui as donné Ève pour</w:t>
      </w:r>
      <w:r>
        <w:rPr>
          <w:rFonts w:ascii="Cambria" w:hAnsi="Cambria"/>
          <w:spacing w:val="-5"/>
        </w:rPr>
        <w:t xml:space="preserve"> </w:t>
      </w:r>
      <w:r>
        <w:rPr>
          <w:rFonts w:ascii="Cambria" w:hAnsi="Cambria"/>
        </w:rPr>
        <w:t>l’aider.</w:t>
      </w:r>
    </w:p>
    <w:p w:rsidR="00365860" w:rsidRDefault="00B04FA1">
      <w:pPr>
        <w:pStyle w:val="Corpsdetexte"/>
        <w:ind w:left="1882" w:right="2088" w:firstLine="283"/>
        <w:jc w:val="both"/>
        <w:rPr>
          <w:rFonts w:ascii="Cambria" w:hAnsi="Cambria"/>
        </w:rPr>
      </w:pPr>
      <w:r>
        <w:rPr>
          <w:rFonts w:ascii="Cambria" w:hAnsi="Cambria"/>
        </w:rPr>
        <w:t>Et maintenant, Seigneur, tu le sais : si j’épouse cette fille d’Israël, ce n’est pas pour satisfaire mes passions, mais seulement par désir de fonder une famille qui bénira ton nom dans la suite des siècles. »</w:t>
      </w:r>
    </w:p>
    <w:p w:rsidR="00365860" w:rsidRDefault="00B04FA1">
      <w:pPr>
        <w:pStyle w:val="Corpsdetexte"/>
        <w:spacing w:line="242" w:lineRule="auto"/>
        <w:ind w:left="1882" w:right="2089" w:firstLine="283"/>
        <w:jc w:val="both"/>
        <w:rPr>
          <w:rFonts w:ascii="Cambria" w:hAnsi="Cambria"/>
          <w:i/>
        </w:rPr>
      </w:pPr>
      <w:r>
        <w:rPr>
          <w:rFonts w:ascii="Cambria" w:hAnsi="Cambria"/>
        </w:rPr>
        <w:t>Sara dit à son tour : « Prends pitié de nous, Seigneur, prends pitié de nous</w:t>
      </w:r>
      <w:r>
        <w:t> </w:t>
      </w:r>
      <w:r>
        <w:rPr>
          <w:rFonts w:ascii="Cambria" w:hAnsi="Cambria"/>
        </w:rPr>
        <w:t xml:space="preserve">; puissions-nous vivre heureux jusqu’à notre vieillesse tous les deux ensemble. » </w:t>
      </w:r>
      <w:r>
        <w:rPr>
          <w:rFonts w:ascii="Cambria" w:hAnsi="Cambria"/>
          <w:i/>
        </w:rPr>
        <w:t>Parole du Seigneur.</w:t>
      </w:r>
    </w:p>
    <w:p w:rsidR="00365860" w:rsidRDefault="00365860">
      <w:pPr>
        <w:pStyle w:val="Corpsdetexte"/>
        <w:spacing w:before="1"/>
        <w:rPr>
          <w:rFonts w:ascii="Cambria"/>
          <w:i/>
          <w:sz w:val="25"/>
        </w:rPr>
      </w:pPr>
    </w:p>
    <w:p w:rsidR="00365860" w:rsidRDefault="00B04FA1">
      <w:pPr>
        <w:tabs>
          <w:tab w:val="left" w:pos="2023"/>
        </w:tabs>
        <w:ind w:left="1315"/>
        <w:rPr>
          <w:rFonts w:ascii="Cambria" w:hAnsi="Cambria"/>
          <w:i/>
          <w:sz w:val="19"/>
        </w:rPr>
      </w:pPr>
      <w:r>
        <w:rPr>
          <w:rFonts w:ascii="Arial" w:hAnsi="Arial"/>
          <w:i/>
          <w:color w:val="008000"/>
          <w:w w:val="95"/>
          <w:sz w:val="36"/>
        </w:rPr>
        <w:t>L4.</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tabs>
          <w:tab w:val="left" w:pos="9483"/>
        </w:tabs>
        <w:spacing w:before="107"/>
        <w:ind w:left="1882"/>
        <w:rPr>
          <w:rFonts w:ascii="Cambria" w:hAnsi="Cambria"/>
          <w:i/>
          <w:sz w:val="16"/>
        </w:rPr>
      </w:pPr>
      <w:r>
        <w:rPr>
          <w:rFonts w:ascii="Cambria" w:hAnsi="Cambria"/>
          <w:b/>
          <w:position w:val="2"/>
          <w:sz w:val="24"/>
        </w:rPr>
        <w:t>Lecture du livre</w:t>
      </w:r>
      <w:r>
        <w:rPr>
          <w:rFonts w:ascii="Cambria" w:hAnsi="Cambria"/>
          <w:b/>
          <w:spacing w:val="-5"/>
          <w:position w:val="2"/>
          <w:sz w:val="24"/>
        </w:rPr>
        <w:t xml:space="preserve"> </w:t>
      </w:r>
      <w:r>
        <w:rPr>
          <w:rFonts w:ascii="Cambria" w:hAnsi="Cambria"/>
          <w:b/>
          <w:position w:val="2"/>
          <w:sz w:val="24"/>
        </w:rPr>
        <w:t>de</w:t>
      </w:r>
      <w:r>
        <w:rPr>
          <w:rFonts w:ascii="Cambria" w:hAnsi="Cambria"/>
          <w:b/>
          <w:spacing w:val="-1"/>
          <w:position w:val="2"/>
          <w:sz w:val="24"/>
        </w:rPr>
        <w:t xml:space="preserve"> </w:t>
      </w:r>
      <w:r>
        <w:rPr>
          <w:rFonts w:ascii="Cambria" w:hAnsi="Cambria"/>
          <w:b/>
          <w:position w:val="2"/>
          <w:sz w:val="24"/>
        </w:rPr>
        <w:t>Jérémie</w:t>
      </w:r>
      <w:r>
        <w:rPr>
          <w:rFonts w:ascii="Cambria" w:hAnsi="Cambria"/>
          <w:b/>
          <w:position w:val="2"/>
          <w:sz w:val="24"/>
        </w:rPr>
        <w:tab/>
      </w:r>
      <w:r>
        <w:rPr>
          <w:rFonts w:ascii="Cambria" w:hAnsi="Cambria"/>
          <w:i/>
          <w:color w:val="FF0000"/>
          <w:sz w:val="16"/>
        </w:rPr>
        <w:t>31,31-32a.33</w:t>
      </w:r>
    </w:p>
    <w:p w:rsidR="00365860" w:rsidRDefault="00B04FA1">
      <w:pPr>
        <w:pStyle w:val="Corpsdetexte"/>
        <w:spacing w:before="223" w:line="244" w:lineRule="auto"/>
        <w:ind w:left="1881" w:right="2090" w:firstLine="284"/>
        <w:jc w:val="both"/>
        <w:rPr>
          <w:rFonts w:ascii="Cambria" w:hAnsi="Cambria"/>
        </w:rPr>
      </w:pPr>
      <w:r>
        <w:rPr>
          <w:rFonts w:ascii="Cambria" w:hAnsi="Cambria"/>
          <w:sz w:val="36"/>
        </w:rPr>
        <w:t>V</w:t>
      </w:r>
      <w:r>
        <w:rPr>
          <w:rFonts w:ascii="Cambria" w:hAnsi="Cambria"/>
        </w:rPr>
        <w:t>oici venir des jours, déclare le Seigneur, où je conclurai avec la maison d’Israël et avec la maison de Juda une Alliance nouvelle.</w:t>
      </w:r>
    </w:p>
    <w:p w:rsidR="00365860" w:rsidRDefault="00B04FA1">
      <w:pPr>
        <w:pStyle w:val="Corpsdetexte"/>
        <w:spacing w:line="244" w:lineRule="auto"/>
        <w:ind w:left="1881" w:right="2202" w:firstLine="283"/>
        <w:rPr>
          <w:rFonts w:ascii="Cambria" w:hAnsi="Cambria"/>
        </w:rPr>
      </w:pPr>
      <w:r>
        <w:rPr>
          <w:rFonts w:ascii="Cambria" w:hAnsi="Cambria"/>
        </w:rPr>
        <w:t>Ce ne sera pas comme l’Alliance que j’ai conclue avec leurs pères, le jour où je les ai pris par la main pour les faire sortir</w:t>
      </w:r>
      <w:r>
        <w:rPr>
          <w:rFonts w:ascii="Cambria" w:hAnsi="Cambria"/>
          <w:spacing w:val="-18"/>
        </w:rPr>
        <w:t xml:space="preserve"> </w:t>
      </w:r>
      <w:r>
        <w:rPr>
          <w:rFonts w:ascii="Cambria" w:hAnsi="Cambria"/>
        </w:rPr>
        <w:t>d’Égypte.</w:t>
      </w:r>
    </w:p>
    <w:p w:rsidR="00365860" w:rsidRDefault="00B04FA1">
      <w:pPr>
        <w:pStyle w:val="Corpsdetexte"/>
        <w:spacing w:line="242" w:lineRule="auto"/>
        <w:ind w:left="1881" w:right="2202" w:firstLine="283"/>
        <w:rPr>
          <w:rFonts w:ascii="Cambria" w:hAnsi="Cambria"/>
        </w:rPr>
      </w:pPr>
      <w:r>
        <w:rPr>
          <w:rFonts w:ascii="Cambria" w:hAnsi="Cambria"/>
        </w:rPr>
        <w:t>Mais voici quelle sera l’Alliance que je conclurai avec la maison  d’Israël quand ces jours-là seront passés, déclare le</w:t>
      </w:r>
      <w:r>
        <w:rPr>
          <w:rFonts w:ascii="Cambria" w:hAnsi="Cambria"/>
          <w:spacing w:val="-9"/>
        </w:rPr>
        <w:t xml:space="preserve"> </w:t>
      </w:r>
      <w:r>
        <w:rPr>
          <w:rFonts w:ascii="Cambria" w:hAnsi="Cambria"/>
        </w:rPr>
        <w:t>Seigneur.</w:t>
      </w:r>
    </w:p>
    <w:p w:rsidR="00365860" w:rsidRDefault="00B04FA1">
      <w:pPr>
        <w:pStyle w:val="Corpsdetexte"/>
        <w:spacing w:line="244" w:lineRule="auto"/>
        <w:ind w:left="1882" w:right="2080" w:firstLine="283"/>
        <w:rPr>
          <w:rFonts w:ascii="Cambria" w:hAnsi="Cambria"/>
          <w:i/>
        </w:rPr>
      </w:pPr>
      <w:r>
        <w:rPr>
          <w:rFonts w:ascii="Cambria" w:hAnsi="Cambria"/>
        </w:rPr>
        <w:t>Je mettrai ma Loi au plus profond d’eux-mêmes</w:t>
      </w:r>
      <w:r>
        <w:t> </w:t>
      </w:r>
      <w:r>
        <w:rPr>
          <w:rFonts w:ascii="Cambria" w:hAnsi="Cambria"/>
        </w:rPr>
        <w:t xml:space="preserve">; je l’inscrirai dans leur cœur. Je serai leur Dieu, et ils seront mon peuple. </w:t>
      </w:r>
      <w:r>
        <w:rPr>
          <w:rFonts w:ascii="Cambria" w:hAnsi="Cambria"/>
          <w:i/>
        </w:rPr>
        <w:t>Parole du Seigneur.</w:t>
      </w:r>
    </w:p>
    <w:p w:rsidR="00365860" w:rsidRDefault="00365860">
      <w:pPr>
        <w:pStyle w:val="Corpsdetexte"/>
        <w:spacing w:before="3"/>
        <w:rPr>
          <w:rFonts w:ascii="Cambria"/>
          <w:i/>
          <w:sz w:val="23"/>
        </w:rPr>
      </w:pPr>
    </w:p>
    <w:p w:rsidR="00365860" w:rsidRDefault="00B04FA1">
      <w:pPr>
        <w:tabs>
          <w:tab w:val="left" w:pos="2023"/>
        </w:tabs>
        <w:ind w:left="1315"/>
        <w:rPr>
          <w:rFonts w:ascii="Cambria" w:hAnsi="Cambria"/>
          <w:i/>
          <w:sz w:val="19"/>
        </w:rPr>
      </w:pPr>
      <w:r>
        <w:rPr>
          <w:rFonts w:ascii="Arial" w:hAnsi="Arial"/>
          <w:i/>
          <w:color w:val="008000"/>
          <w:w w:val="95"/>
          <w:sz w:val="36"/>
        </w:rPr>
        <w:t>L5.</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589"/>
        </w:tabs>
        <w:spacing w:before="108"/>
        <w:rPr>
          <w:rFonts w:ascii="Cambria" w:hAnsi="Cambria"/>
          <w:b w:val="0"/>
          <w:i/>
          <w:sz w:val="16"/>
        </w:rPr>
      </w:pPr>
      <w:r>
        <w:rPr>
          <w:rFonts w:ascii="Cambria" w:hAnsi="Cambria"/>
          <w:position w:val="2"/>
        </w:rPr>
        <w:t>Lecture de la lettre de Saint Paul Apôtre</w:t>
      </w:r>
      <w:r>
        <w:rPr>
          <w:rFonts w:ascii="Cambria" w:hAnsi="Cambria"/>
          <w:spacing w:val="-18"/>
          <w:position w:val="2"/>
        </w:rPr>
        <w:t xml:space="preserve"> </w:t>
      </w:r>
      <w:r>
        <w:rPr>
          <w:rFonts w:ascii="Cambria" w:hAnsi="Cambria"/>
          <w:position w:val="2"/>
        </w:rPr>
        <w:t>aux</w:t>
      </w:r>
      <w:r>
        <w:rPr>
          <w:rFonts w:ascii="Cambria" w:hAnsi="Cambria"/>
          <w:spacing w:val="-3"/>
          <w:position w:val="2"/>
        </w:rPr>
        <w:t xml:space="preserve"> </w:t>
      </w:r>
      <w:r>
        <w:rPr>
          <w:rFonts w:ascii="Cambria" w:hAnsi="Cambria"/>
          <w:position w:val="2"/>
        </w:rPr>
        <w:t>Romains</w:t>
      </w:r>
      <w:r>
        <w:rPr>
          <w:rFonts w:ascii="Cambria" w:hAnsi="Cambria"/>
          <w:position w:val="2"/>
        </w:rPr>
        <w:tab/>
      </w:r>
      <w:r>
        <w:rPr>
          <w:rFonts w:ascii="Cambria" w:hAnsi="Cambria"/>
          <w:b w:val="0"/>
          <w:i/>
          <w:color w:val="FF0000"/>
          <w:sz w:val="16"/>
        </w:rPr>
        <w:t>12,1-2.9-18</w:t>
      </w:r>
    </w:p>
    <w:p w:rsidR="00365860" w:rsidRDefault="00365860">
      <w:pPr>
        <w:pStyle w:val="Corpsdetexte"/>
        <w:spacing w:before="5"/>
        <w:rPr>
          <w:rFonts w:ascii="Cambria"/>
          <w:i/>
          <w:sz w:val="23"/>
        </w:rPr>
      </w:pPr>
    </w:p>
    <w:p w:rsidR="00365860" w:rsidRDefault="00B04FA1">
      <w:pPr>
        <w:pStyle w:val="Corpsdetexte"/>
        <w:spacing w:line="244" w:lineRule="auto"/>
        <w:ind w:left="1882" w:right="1691" w:firstLine="283"/>
        <w:rPr>
          <w:rFonts w:ascii="Cambria" w:hAnsi="Cambria"/>
        </w:rPr>
      </w:pPr>
      <w:r>
        <w:rPr>
          <w:rFonts w:ascii="Cambria" w:hAnsi="Cambria"/>
          <w:sz w:val="36"/>
        </w:rPr>
        <w:t>J</w:t>
      </w:r>
      <w:r>
        <w:rPr>
          <w:rFonts w:ascii="Cambria" w:hAnsi="Cambria"/>
        </w:rPr>
        <w:t>e vous exhorte, mes frères, par la tendresse de Dieu, à lui offrir votre personne et votre vie en sacrifice saint, capable de plaire à Dieu :</w:t>
      </w:r>
    </w:p>
    <w:p w:rsidR="00365860" w:rsidRDefault="00B04FA1">
      <w:pPr>
        <w:pStyle w:val="Corpsdetexte"/>
        <w:spacing w:line="278" w:lineRule="exact"/>
        <w:ind w:left="2166"/>
        <w:rPr>
          <w:rFonts w:ascii="Cambria" w:hAnsi="Cambria"/>
        </w:rPr>
      </w:pPr>
      <w:r>
        <w:rPr>
          <w:rFonts w:ascii="Cambria" w:hAnsi="Cambria"/>
        </w:rPr>
        <w:t>C’est là pour vous l’adoration véritable.</w:t>
      </w:r>
    </w:p>
    <w:p w:rsidR="00365860" w:rsidRDefault="00B04FA1">
      <w:pPr>
        <w:pStyle w:val="Corpsdetexte"/>
        <w:spacing w:before="2" w:line="280" w:lineRule="exact"/>
        <w:ind w:left="2166"/>
        <w:rPr>
          <w:rFonts w:ascii="Cambria" w:hAnsi="Cambria"/>
        </w:rPr>
      </w:pPr>
      <w:r>
        <w:rPr>
          <w:rFonts w:ascii="Cambria" w:hAnsi="Cambria"/>
        </w:rPr>
        <w:t>Ne prenez pas pour modèle le monde</w:t>
      </w:r>
      <w:r>
        <w:rPr>
          <w:rFonts w:ascii="Cambria" w:hAnsi="Cambria"/>
          <w:spacing w:val="-34"/>
        </w:rPr>
        <w:t xml:space="preserve"> </w:t>
      </w:r>
      <w:r>
        <w:rPr>
          <w:rFonts w:ascii="Cambria" w:hAnsi="Cambria"/>
        </w:rPr>
        <w:t>présent,</w:t>
      </w:r>
    </w:p>
    <w:p w:rsidR="00365860" w:rsidRDefault="00B04FA1">
      <w:pPr>
        <w:pStyle w:val="Corpsdetexte"/>
        <w:spacing w:line="244" w:lineRule="auto"/>
        <w:ind w:left="1882" w:right="2202" w:firstLine="283"/>
        <w:rPr>
          <w:rFonts w:ascii="Cambria" w:hAnsi="Cambria"/>
        </w:rPr>
      </w:pPr>
      <w:proofErr w:type="gramStart"/>
      <w:r>
        <w:rPr>
          <w:rFonts w:ascii="Cambria" w:hAnsi="Cambria"/>
        </w:rPr>
        <w:t>mais</w:t>
      </w:r>
      <w:proofErr w:type="gramEnd"/>
      <w:r>
        <w:rPr>
          <w:rFonts w:ascii="Cambria" w:hAnsi="Cambria"/>
        </w:rPr>
        <w:t xml:space="preserve"> transformez-vous en renouvelant votre façon de penser pour savoir reconnaître quelle est la volonté de Dieu</w:t>
      </w:r>
      <w:r>
        <w:rPr>
          <w:rFonts w:ascii="Cambria" w:hAnsi="Cambria"/>
          <w:spacing w:val="-6"/>
        </w:rPr>
        <w:t xml:space="preserve"> </w:t>
      </w:r>
      <w:r>
        <w:rPr>
          <w:rFonts w:ascii="Cambria" w:hAnsi="Cambria"/>
        </w:rPr>
        <w:t>:</w:t>
      </w:r>
    </w:p>
    <w:p w:rsidR="00365860" w:rsidRDefault="00B04FA1">
      <w:pPr>
        <w:pStyle w:val="Corpsdetexte"/>
        <w:spacing w:line="242" w:lineRule="auto"/>
        <w:ind w:left="2024" w:right="2983"/>
        <w:rPr>
          <w:rFonts w:ascii="Cambria"/>
        </w:rPr>
      </w:pPr>
      <w:r>
        <w:rPr>
          <w:rFonts w:ascii="Cambria"/>
        </w:rPr>
        <w:t>Ce qui est bon, ce qui est capable de lui plaire, ce qui est parfait. Que votre amour soit sans hypocrisie.</w:t>
      </w:r>
    </w:p>
    <w:p w:rsidR="00365860" w:rsidRDefault="00B04FA1">
      <w:pPr>
        <w:pStyle w:val="Corpsdetexte"/>
        <w:spacing w:line="278" w:lineRule="exact"/>
        <w:ind w:left="2024"/>
        <w:rPr>
          <w:rFonts w:ascii="Cambria"/>
        </w:rPr>
      </w:pPr>
      <w:r>
        <w:rPr>
          <w:rFonts w:ascii="Cambria"/>
        </w:rPr>
        <w:t>Fuyez le mal avec horreur, attachez-vous au bien.</w:t>
      </w:r>
    </w:p>
    <w:p w:rsidR="00365860" w:rsidRDefault="00B04FA1">
      <w:pPr>
        <w:pStyle w:val="Corpsdetexte"/>
        <w:ind w:left="1882" w:right="2202" w:firstLine="141"/>
        <w:rPr>
          <w:rFonts w:ascii="Cambria" w:hAnsi="Cambria"/>
        </w:rPr>
      </w:pPr>
      <w:r>
        <w:rPr>
          <w:rFonts w:ascii="Cambria" w:hAnsi="Cambria"/>
        </w:rPr>
        <w:t>Soyez unis les uns aux autres par l’affection fraternelle, rivalisez de respect les uns pour les autres.</w:t>
      </w:r>
    </w:p>
    <w:p w:rsidR="00365860" w:rsidRDefault="00B04FA1">
      <w:pPr>
        <w:pStyle w:val="Corpsdetexte"/>
        <w:spacing w:line="244" w:lineRule="auto"/>
        <w:ind w:left="1882" w:right="2202" w:firstLine="142"/>
        <w:rPr>
          <w:rFonts w:ascii="Cambria" w:hAnsi="Cambria"/>
        </w:rPr>
      </w:pPr>
      <w:r>
        <w:rPr>
          <w:rFonts w:ascii="Cambria" w:hAnsi="Cambria"/>
        </w:rPr>
        <w:t>Ne brisez pas l’élan de votre générosité, mais laissez jaillir l’Esprit</w:t>
      </w:r>
      <w:r>
        <w:t> </w:t>
      </w:r>
      <w:r>
        <w:rPr>
          <w:rFonts w:ascii="Cambria" w:hAnsi="Cambria"/>
        </w:rPr>
        <w:t>; soyez les serviteurs du Seigneur.</w:t>
      </w:r>
    </w:p>
    <w:p w:rsidR="00365860" w:rsidRDefault="00365860">
      <w:pPr>
        <w:spacing w:line="244" w:lineRule="auto"/>
        <w:rPr>
          <w:rFonts w:ascii="Cambria" w:hAnsi="Cambria"/>
        </w:rPr>
        <w:sectPr w:rsidR="00365860">
          <w:pgSz w:w="11910" w:h="16840"/>
          <w:pgMar w:top="1040" w:right="300" w:bottom="940" w:left="120" w:header="0" w:footer="684" w:gutter="0"/>
          <w:cols w:space="720"/>
        </w:sectPr>
      </w:pPr>
    </w:p>
    <w:p w:rsidR="00365860" w:rsidRDefault="00B04FA1">
      <w:pPr>
        <w:pStyle w:val="Corpsdetexte"/>
        <w:spacing w:before="88" w:line="244" w:lineRule="auto"/>
        <w:ind w:left="1881" w:right="2202" w:firstLine="142"/>
        <w:rPr>
          <w:rFonts w:ascii="Cambria" w:hAnsi="Cambria"/>
        </w:rPr>
      </w:pPr>
      <w:r>
        <w:rPr>
          <w:rFonts w:ascii="Cambria" w:hAnsi="Cambria"/>
        </w:rPr>
        <w:lastRenderedPageBreak/>
        <w:t>Aux jours d’espérance, soyez dans la joie, aux jours d’épreuve, tenez bon</w:t>
      </w:r>
      <w:r>
        <w:t> </w:t>
      </w:r>
      <w:r>
        <w:rPr>
          <w:rFonts w:ascii="Cambria" w:hAnsi="Cambria"/>
        </w:rPr>
        <w:t>; priez avec persévérance.</w:t>
      </w:r>
    </w:p>
    <w:p w:rsidR="00365860" w:rsidRDefault="00B04FA1">
      <w:pPr>
        <w:pStyle w:val="Corpsdetexte"/>
        <w:spacing w:line="244" w:lineRule="auto"/>
        <w:ind w:left="1881" w:right="2202" w:firstLine="142"/>
        <w:rPr>
          <w:rFonts w:ascii="Cambria" w:hAnsi="Cambria"/>
        </w:rPr>
      </w:pPr>
      <w:r>
        <w:rPr>
          <w:rFonts w:ascii="Cambria" w:hAnsi="Cambria"/>
        </w:rPr>
        <w:t>Partagez avec les fidèles qui sont dans le besoin, et que votre maison soit toujours</w:t>
      </w:r>
      <w:r>
        <w:rPr>
          <w:rFonts w:ascii="Cambria" w:hAnsi="Cambria"/>
          <w:spacing w:val="-1"/>
        </w:rPr>
        <w:t xml:space="preserve"> </w:t>
      </w:r>
      <w:r>
        <w:rPr>
          <w:rFonts w:ascii="Cambria" w:hAnsi="Cambria"/>
        </w:rPr>
        <w:t>accueillante.</w:t>
      </w:r>
    </w:p>
    <w:p w:rsidR="00365860" w:rsidRDefault="00B04FA1">
      <w:pPr>
        <w:pStyle w:val="Corpsdetexte"/>
        <w:spacing w:line="242" w:lineRule="auto"/>
        <w:ind w:left="1881" w:right="2202" w:firstLine="142"/>
        <w:rPr>
          <w:rFonts w:ascii="Cambria" w:hAnsi="Cambria"/>
        </w:rPr>
      </w:pPr>
      <w:r>
        <w:rPr>
          <w:rFonts w:ascii="Cambria" w:hAnsi="Cambria"/>
        </w:rPr>
        <w:t>Bénissez ceux qui vous persécutent</w:t>
      </w:r>
      <w:r>
        <w:t> </w:t>
      </w:r>
      <w:r>
        <w:rPr>
          <w:rFonts w:ascii="Cambria" w:hAnsi="Cambria"/>
        </w:rPr>
        <w:t>; souhaitez-leur du bien, et non du mal.</w:t>
      </w:r>
    </w:p>
    <w:p w:rsidR="00365860" w:rsidRDefault="00B04FA1">
      <w:pPr>
        <w:pStyle w:val="Corpsdetexte"/>
        <w:spacing w:line="244" w:lineRule="auto"/>
        <w:ind w:left="1881" w:right="2202" w:firstLine="141"/>
        <w:rPr>
          <w:rFonts w:ascii="Cambria" w:hAnsi="Cambria"/>
        </w:rPr>
      </w:pPr>
      <w:r>
        <w:rPr>
          <w:rFonts w:ascii="Cambria" w:hAnsi="Cambria"/>
        </w:rPr>
        <w:t>Soyez joyeux avec ceux qui sont dans la joie</w:t>
      </w:r>
      <w:r>
        <w:t> </w:t>
      </w:r>
      <w:r>
        <w:rPr>
          <w:rFonts w:ascii="Cambria" w:hAnsi="Cambria"/>
        </w:rPr>
        <w:t>; pleurez avec ceux qui pleurent.</w:t>
      </w:r>
    </w:p>
    <w:p w:rsidR="00365860" w:rsidRDefault="00B04FA1">
      <w:pPr>
        <w:pStyle w:val="Corpsdetexte"/>
        <w:spacing w:line="244" w:lineRule="auto"/>
        <w:ind w:left="1881" w:right="2092" w:firstLine="142"/>
        <w:rPr>
          <w:rFonts w:ascii="Cambria" w:hAnsi="Cambria"/>
        </w:rPr>
      </w:pPr>
      <w:r>
        <w:rPr>
          <w:rFonts w:ascii="Cambria" w:hAnsi="Cambria"/>
        </w:rPr>
        <w:t>Soyez bien d’accord entre vous</w:t>
      </w:r>
      <w:r>
        <w:t> </w:t>
      </w:r>
      <w:r>
        <w:rPr>
          <w:rFonts w:ascii="Cambria" w:hAnsi="Cambria"/>
        </w:rPr>
        <w:t>; n’ayez pas le goût des grandeurs, mais laissez-vous attirer par ce qui est simple.</w:t>
      </w:r>
    </w:p>
    <w:p w:rsidR="00365860" w:rsidRDefault="00B04FA1">
      <w:pPr>
        <w:pStyle w:val="Corpsdetexte"/>
        <w:spacing w:line="277" w:lineRule="exact"/>
        <w:ind w:left="2024"/>
        <w:rPr>
          <w:rFonts w:ascii="Cambria" w:hAnsi="Cambria"/>
        </w:rPr>
      </w:pPr>
      <w:r>
        <w:rPr>
          <w:rFonts w:ascii="Cambria" w:hAnsi="Cambria"/>
        </w:rPr>
        <w:t>Ne vous fiez pas à votre propre jugement.</w:t>
      </w:r>
    </w:p>
    <w:p w:rsidR="00365860" w:rsidRDefault="00B04FA1">
      <w:pPr>
        <w:pStyle w:val="Corpsdetexte"/>
        <w:ind w:left="1882" w:right="1691" w:firstLine="141"/>
        <w:rPr>
          <w:rFonts w:ascii="Cambria" w:hAnsi="Cambria"/>
        </w:rPr>
      </w:pPr>
      <w:r>
        <w:rPr>
          <w:rFonts w:ascii="Cambria" w:hAnsi="Cambria"/>
        </w:rPr>
        <w:t>Ne rendez à personne le mal pour le mal, appliquez-vous à bien agir aux yeux de tous les hommes.</w:t>
      </w:r>
    </w:p>
    <w:p w:rsidR="00365860" w:rsidRDefault="00B04FA1">
      <w:pPr>
        <w:pStyle w:val="Corpsdetexte"/>
        <w:spacing w:line="244" w:lineRule="auto"/>
        <w:ind w:left="1882" w:right="2202" w:firstLine="142"/>
        <w:rPr>
          <w:rFonts w:ascii="Cambria" w:hAnsi="Cambria"/>
          <w:i/>
        </w:rPr>
      </w:pPr>
      <w:r>
        <w:rPr>
          <w:rFonts w:ascii="Cambria" w:hAnsi="Cambria"/>
        </w:rPr>
        <w:t xml:space="preserve">Autant que possible, pour ce qui dépend de vous, vivez en paix avec tous les hommes. </w:t>
      </w:r>
      <w:r>
        <w:rPr>
          <w:rFonts w:ascii="Cambria" w:hAnsi="Cambria"/>
          <w:i/>
        </w:rPr>
        <w:t>Parole du</w:t>
      </w:r>
      <w:r>
        <w:rPr>
          <w:rFonts w:ascii="Cambria" w:hAnsi="Cambria"/>
          <w:i/>
          <w:spacing w:val="-6"/>
        </w:rPr>
        <w:t xml:space="preserve"> </w:t>
      </w:r>
      <w:r>
        <w:rPr>
          <w:rFonts w:ascii="Cambria" w:hAnsi="Cambria"/>
          <w:i/>
        </w:rPr>
        <w:t>Seigneur.</w:t>
      </w:r>
    </w:p>
    <w:p w:rsidR="00365860" w:rsidRDefault="00365860">
      <w:pPr>
        <w:pStyle w:val="Corpsdetexte"/>
        <w:spacing w:before="5"/>
        <w:rPr>
          <w:rFonts w:ascii="Cambria"/>
          <w:i/>
          <w:sz w:val="22"/>
        </w:rPr>
      </w:pPr>
    </w:p>
    <w:p w:rsidR="00365860" w:rsidRDefault="00B04FA1">
      <w:pPr>
        <w:tabs>
          <w:tab w:val="left" w:pos="2023"/>
        </w:tabs>
        <w:spacing w:before="1"/>
        <w:ind w:left="1315"/>
        <w:rPr>
          <w:rFonts w:ascii="Cambria" w:hAnsi="Cambria"/>
          <w:i/>
          <w:sz w:val="19"/>
        </w:rPr>
      </w:pPr>
      <w:r>
        <w:rPr>
          <w:rFonts w:ascii="Arial" w:hAnsi="Arial"/>
          <w:i/>
          <w:color w:val="008000"/>
          <w:w w:val="95"/>
          <w:sz w:val="36"/>
        </w:rPr>
        <w:t>L6.</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tabs>
          <w:tab w:val="left" w:pos="9113"/>
        </w:tabs>
        <w:spacing w:before="107"/>
        <w:ind w:left="1882"/>
        <w:rPr>
          <w:rFonts w:ascii="Cambria" w:hAnsi="Cambria"/>
          <w:i/>
          <w:sz w:val="16"/>
        </w:rPr>
      </w:pPr>
      <w:r>
        <w:rPr>
          <w:rFonts w:ascii="Cambria" w:hAnsi="Cambria"/>
          <w:b/>
          <w:position w:val="2"/>
          <w:sz w:val="24"/>
        </w:rPr>
        <w:t>Lecture de la lettre de Saint Paul Apôtre</w:t>
      </w:r>
      <w:r>
        <w:rPr>
          <w:rFonts w:ascii="Cambria" w:hAnsi="Cambria"/>
          <w:b/>
          <w:spacing w:val="-13"/>
          <w:position w:val="2"/>
          <w:sz w:val="24"/>
        </w:rPr>
        <w:t xml:space="preserve"> </w:t>
      </w:r>
      <w:r>
        <w:rPr>
          <w:rFonts w:ascii="Cambria" w:hAnsi="Cambria"/>
          <w:b/>
          <w:position w:val="2"/>
          <w:sz w:val="24"/>
        </w:rPr>
        <w:t>aux</w:t>
      </w:r>
      <w:r>
        <w:rPr>
          <w:rFonts w:ascii="Cambria" w:hAnsi="Cambria"/>
          <w:b/>
          <w:spacing w:val="-2"/>
          <w:position w:val="2"/>
          <w:sz w:val="24"/>
        </w:rPr>
        <w:t xml:space="preserve"> </w:t>
      </w:r>
      <w:r>
        <w:rPr>
          <w:rFonts w:ascii="Cambria" w:hAnsi="Cambria"/>
          <w:b/>
          <w:position w:val="2"/>
          <w:sz w:val="24"/>
        </w:rPr>
        <w:t>Romains</w:t>
      </w:r>
      <w:r>
        <w:rPr>
          <w:rFonts w:ascii="Cambria" w:hAnsi="Cambria"/>
          <w:b/>
          <w:position w:val="2"/>
          <w:sz w:val="24"/>
        </w:rPr>
        <w:tab/>
      </w:r>
      <w:r>
        <w:rPr>
          <w:rFonts w:ascii="Cambria" w:hAnsi="Cambria"/>
          <w:i/>
          <w:color w:val="FF0000"/>
          <w:sz w:val="16"/>
        </w:rPr>
        <w:t>15,1b-3a.5-7b.13</w:t>
      </w:r>
    </w:p>
    <w:p w:rsidR="00365860" w:rsidRDefault="00365860">
      <w:pPr>
        <w:pStyle w:val="Corpsdetexte"/>
        <w:spacing w:before="10"/>
        <w:rPr>
          <w:rFonts w:ascii="Cambria"/>
          <w:i/>
          <w:sz w:val="23"/>
        </w:rPr>
      </w:pPr>
    </w:p>
    <w:p w:rsidR="00365860" w:rsidRDefault="00B04FA1">
      <w:pPr>
        <w:spacing w:before="1"/>
        <w:ind w:left="1882"/>
        <w:rPr>
          <w:rFonts w:ascii="Cambria" w:hAnsi="Cambria"/>
          <w:sz w:val="36"/>
        </w:rPr>
      </w:pPr>
      <w:r>
        <w:rPr>
          <w:rFonts w:ascii="Cambria" w:hAnsi="Cambria"/>
          <w:sz w:val="36"/>
        </w:rPr>
        <w:t>F</w:t>
      </w:r>
      <w:r>
        <w:rPr>
          <w:rFonts w:ascii="Cambria" w:hAnsi="Cambria"/>
          <w:sz w:val="36"/>
          <w:vertAlign w:val="subscript"/>
        </w:rPr>
        <w:t>rères,</w:t>
      </w:r>
    </w:p>
    <w:p w:rsidR="00365860" w:rsidRDefault="00B04FA1">
      <w:pPr>
        <w:pStyle w:val="Corpsdetexte"/>
        <w:spacing w:before="4" w:line="280" w:lineRule="exact"/>
        <w:ind w:left="2024"/>
        <w:jc w:val="both"/>
        <w:rPr>
          <w:rFonts w:ascii="Cambria"/>
        </w:rPr>
      </w:pPr>
      <w:r>
        <w:rPr>
          <w:rFonts w:ascii="Cambria"/>
        </w:rPr>
        <w:t>Nous ne devons pas agir selon notre convenance.</w:t>
      </w:r>
    </w:p>
    <w:p w:rsidR="00365860" w:rsidRDefault="00B04FA1">
      <w:pPr>
        <w:pStyle w:val="Corpsdetexte"/>
        <w:spacing w:line="244" w:lineRule="auto"/>
        <w:ind w:left="1882" w:right="2094" w:firstLine="283"/>
        <w:jc w:val="both"/>
        <w:rPr>
          <w:rFonts w:ascii="Cambria" w:hAnsi="Cambria"/>
        </w:rPr>
      </w:pPr>
      <w:r>
        <w:rPr>
          <w:rFonts w:ascii="Cambria" w:hAnsi="Cambria"/>
        </w:rPr>
        <w:t>Que chacun de nous cherche à faire ce qui convient à son prochain en vue d'un bien vraiment constructif.</w:t>
      </w:r>
    </w:p>
    <w:p w:rsidR="00365860" w:rsidRDefault="00B04FA1">
      <w:pPr>
        <w:pStyle w:val="Corpsdetexte"/>
        <w:spacing w:line="277" w:lineRule="exact"/>
        <w:ind w:left="2166"/>
        <w:jc w:val="both"/>
        <w:rPr>
          <w:rFonts w:ascii="Cambria"/>
        </w:rPr>
      </w:pPr>
      <w:r>
        <w:rPr>
          <w:rFonts w:ascii="Cambria"/>
        </w:rPr>
        <w:t>Car le Christ non plus n'a pas agi selon sa convenance.</w:t>
      </w:r>
    </w:p>
    <w:p w:rsidR="00365860" w:rsidRDefault="00B04FA1">
      <w:pPr>
        <w:pStyle w:val="Corpsdetexte"/>
        <w:ind w:left="1881" w:right="2090" w:firstLine="284"/>
        <w:jc w:val="both"/>
        <w:rPr>
          <w:rFonts w:ascii="Cambria" w:hAnsi="Cambria"/>
        </w:rPr>
      </w:pPr>
      <w:r>
        <w:rPr>
          <w:rFonts w:ascii="Cambria" w:hAnsi="Cambria"/>
        </w:rPr>
        <w:t>Que le Dieu de la persévérance et du courage vous donne d'être d'accord entre vous selon l'esprit du Christ Jésus.</w:t>
      </w:r>
    </w:p>
    <w:p w:rsidR="00365860" w:rsidRDefault="00B04FA1">
      <w:pPr>
        <w:pStyle w:val="Corpsdetexte"/>
        <w:ind w:left="1881" w:right="2087" w:firstLine="283"/>
        <w:jc w:val="both"/>
        <w:rPr>
          <w:rFonts w:ascii="Cambria" w:hAnsi="Cambria"/>
        </w:rPr>
      </w:pPr>
      <w:r>
        <w:rPr>
          <w:rFonts w:ascii="Cambria" w:hAnsi="Cambria"/>
        </w:rPr>
        <w:t>Ainsi, d'un même cœur, d'une même voix, vous rendrez gloire à Dieu, le Père de notre Seigneur</w:t>
      </w:r>
      <w:r>
        <w:rPr>
          <w:rFonts w:ascii="Cambria" w:hAnsi="Cambria"/>
          <w:spacing w:val="-3"/>
        </w:rPr>
        <w:t xml:space="preserve"> </w:t>
      </w:r>
      <w:r>
        <w:rPr>
          <w:rFonts w:ascii="Cambria" w:hAnsi="Cambria"/>
        </w:rPr>
        <w:t>Jésus-Christ.</w:t>
      </w:r>
    </w:p>
    <w:p w:rsidR="00365860" w:rsidRDefault="00B04FA1">
      <w:pPr>
        <w:pStyle w:val="Corpsdetexte"/>
        <w:spacing w:line="244" w:lineRule="auto"/>
        <w:ind w:left="1881" w:right="2090" w:firstLine="283"/>
        <w:jc w:val="both"/>
        <w:rPr>
          <w:rFonts w:ascii="Cambria"/>
        </w:rPr>
      </w:pPr>
      <w:r>
        <w:rPr>
          <w:rFonts w:ascii="Cambria"/>
        </w:rPr>
        <w:t>Accueillez-vous donc les uns les autres comme le Christ vous a accueillis pour la gloire de Dieu.</w:t>
      </w:r>
    </w:p>
    <w:p w:rsidR="00365860" w:rsidRDefault="00B04FA1">
      <w:pPr>
        <w:pStyle w:val="Corpsdetexte"/>
        <w:spacing w:line="242" w:lineRule="auto"/>
        <w:ind w:left="1881" w:right="2088" w:firstLine="283"/>
        <w:jc w:val="both"/>
        <w:rPr>
          <w:rFonts w:ascii="Cambria" w:hAnsi="Cambria"/>
          <w:i/>
        </w:rPr>
      </w:pPr>
      <w:r>
        <w:rPr>
          <w:rFonts w:ascii="Cambria" w:hAnsi="Cambria"/>
        </w:rPr>
        <w:t xml:space="preserve">Que le Dieu de l'espérance vous remplisse, vous qui croyez, de joie et de paix parfaites, afin que vous débordiez d'espérance par la puissance de l'Esprit Saint. </w:t>
      </w:r>
      <w:r>
        <w:rPr>
          <w:rFonts w:ascii="Cambria" w:hAnsi="Cambria"/>
          <w:i/>
        </w:rPr>
        <w:t>Parole du</w:t>
      </w:r>
      <w:r>
        <w:rPr>
          <w:rFonts w:ascii="Cambria" w:hAnsi="Cambria"/>
          <w:i/>
          <w:spacing w:val="-6"/>
        </w:rPr>
        <w:t xml:space="preserve"> </w:t>
      </w:r>
      <w:r>
        <w:rPr>
          <w:rFonts w:ascii="Cambria" w:hAnsi="Cambria"/>
          <w:i/>
        </w:rPr>
        <w:t>Seigneur.</w:t>
      </w:r>
    </w:p>
    <w:p w:rsidR="00365860" w:rsidRDefault="00365860">
      <w:pPr>
        <w:pStyle w:val="Corpsdetexte"/>
        <w:spacing w:before="5"/>
        <w:rPr>
          <w:rFonts w:ascii="Cambria"/>
          <w:i/>
        </w:rPr>
      </w:pPr>
    </w:p>
    <w:p w:rsidR="00365860" w:rsidRDefault="00B04FA1">
      <w:pPr>
        <w:tabs>
          <w:tab w:val="left" w:pos="2023"/>
        </w:tabs>
        <w:spacing w:before="1"/>
        <w:ind w:left="1315"/>
        <w:rPr>
          <w:rFonts w:ascii="Cambria" w:hAnsi="Cambria"/>
          <w:i/>
          <w:sz w:val="19"/>
        </w:rPr>
      </w:pPr>
      <w:r>
        <w:rPr>
          <w:rFonts w:ascii="Arial" w:hAnsi="Arial"/>
          <w:i/>
          <w:color w:val="008000"/>
          <w:w w:val="95"/>
          <w:sz w:val="36"/>
        </w:rPr>
        <w:t>L7.</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49"/>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113"/>
        </w:tabs>
        <w:spacing w:before="107"/>
        <w:rPr>
          <w:rFonts w:ascii="Cambria" w:hAnsi="Cambria"/>
          <w:b w:val="0"/>
          <w:i/>
          <w:sz w:val="16"/>
        </w:rPr>
      </w:pPr>
      <w:r>
        <w:rPr>
          <w:rFonts w:ascii="Cambria" w:hAnsi="Cambria"/>
          <w:position w:val="2"/>
        </w:rPr>
        <w:t>Lecture de la première lettre de Saint Paul</w:t>
      </w:r>
      <w:r>
        <w:rPr>
          <w:rFonts w:ascii="Cambria" w:hAnsi="Cambria"/>
          <w:spacing w:val="-16"/>
          <w:position w:val="2"/>
        </w:rPr>
        <w:t xml:space="preserve"> </w:t>
      </w:r>
      <w:r>
        <w:rPr>
          <w:rFonts w:ascii="Cambria" w:hAnsi="Cambria"/>
          <w:position w:val="2"/>
        </w:rPr>
        <w:t>aux</w:t>
      </w:r>
      <w:r>
        <w:rPr>
          <w:rFonts w:ascii="Cambria" w:hAnsi="Cambria"/>
          <w:spacing w:val="-1"/>
          <w:position w:val="2"/>
        </w:rPr>
        <w:t xml:space="preserve"> </w:t>
      </w:r>
      <w:r>
        <w:rPr>
          <w:rFonts w:ascii="Cambria" w:hAnsi="Cambria"/>
          <w:position w:val="2"/>
        </w:rPr>
        <w:t>Corinthiens</w:t>
      </w:r>
      <w:r>
        <w:rPr>
          <w:rFonts w:ascii="Cambria" w:hAnsi="Cambria"/>
          <w:position w:val="2"/>
        </w:rPr>
        <w:tab/>
      </w:r>
      <w:r>
        <w:rPr>
          <w:rFonts w:ascii="Cambria" w:hAnsi="Cambria"/>
          <w:b w:val="0"/>
          <w:i/>
          <w:color w:val="FF0000"/>
          <w:sz w:val="16"/>
        </w:rPr>
        <w:t>12,31-13,8a</w:t>
      </w:r>
    </w:p>
    <w:p w:rsidR="00365860" w:rsidRDefault="00365860">
      <w:pPr>
        <w:pStyle w:val="Corpsdetexte"/>
        <w:spacing w:before="6"/>
        <w:rPr>
          <w:rFonts w:ascii="Cambria"/>
          <w:i/>
          <w:sz w:val="23"/>
        </w:rPr>
      </w:pPr>
    </w:p>
    <w:p w:rsidR="00365860" w:rsidRDefault="00B04FA1">
      <w:pPr>
        <w:pStyle w:val="Corpsdetexte"/>
        <w:spacing w:line="244" w:lineRule="auto"/>
        <w:ind w:left="1881" w:right="2088"/>
        <w:jc w:val="both"/>
        <w:rPr>
          <w:rFonts w:ascii="Cambria" w:hAnsi="Cambria"/>
        </w:rPr>
      </w:pPr>
      <w:r>
        <w:rPr>
          <w:rFonts w:ascii="Cambria" w:hAnsi="Cambria"/>
          <w:sz w:val="36"/>
        </w:rPr>
        <w:t>F</w:t>
      </w:r>
      <w:r>
        <w:rPr>
          <w:rFonts w:ascii="Cambria" w:hAnsi="Cambria"/>
        </w:rPr>
        <w:t>rères, Parmi les dons de Dieu, vous cherchez à obtenir ce qu’il y a de meilleur. Eh bien, je vais vous indiquer une voie supérieure à toutes les autres.</w:t>
      </w:r>
    </w:p>
    <w:p w:rsidR="00365860" w:rsidRDefault="00B04FA1">
      <w:pPr>
        <w:pStyle w:val="Corpsdetexte"/>
        <w:spacing w:line="242" w:lineRule="auto"/>
        <w:ind w:left="1881" w:right="2085" w:firstLine="142"/>
        <w:jc w:val="both"/>
        <w:rPr>
          <w:rFonts w:ascii="Cambria" w:hAnsi="Cambria"/>
        </w:rPr>
      </w:pPr>
      <w:r>
        <w:rPr>
          <w:rFonts w:ascii="Cambria" w:hAnsi="Cambria"/>
        </w:rPr>
        <w:t>J’aurais beau parler toutes les langues de la terre et du ciel, si je n’ai pas la charité, s’il me manque l’amour, je ne suis qu’un cuivre qui résonne, une cymbale</w:t>
      </w:r>
      <w:r>
        <w:rPr>
          <w:rFonts w:ascii="Cambria" w:hAnsi="Cambria"/>
          <w:spacing w:val="-3"/>
        </w:rPr>
        <w:t xml:space="preserve"> </w:t>
      </w:r>
      <w:r>
        <w:rPr>
          <w:rFonts w:ascii="Cambria" w:hAnsi="Cambria"/>
        </w:rPr>
        <w:t>retentissante.</w:t>
      </w:r>
    </w:p>
    <w:p w:rsidR="00365860" w:rsidRDefault="00B04FA1">
      <w:pPr>
        <w:pStyle w:val="Corpsdetexte"/>
        <w:spacing w:line="242" w:lineRule="auto"/>
        <w:ind w:left="1881" w:right="2091" w:firstLine="142"/>
        <w:jc w:val="both"/>
        <w:rPr>
          <w:rFonts w:ascii="Cambria" w:hAnsi="Cambria"/>
        </w:rPr>
      </w:pPr>
      <w:r>
        <w:rPr>
          <w:rFonts w:ascii="Cambria" w:hAnsi="Cambria"/>
        </w:rPr>
        <w:t>J’aurais beau être prophète, avoir toute la science des mystères et toute la connaissance de Dieu, et toute la foi jusqu’à transporter les montagnes, s’il me manque l’amour, je ne suis rien.</w:t>
      </w:r>
    </w:p>
    <w:p w:rsidR="00365860" w:rsidRDefault="00B04FA1">
      <w:pPr>
        <w:pStyle w:val="Corpsdetexte"/>
        <w:spacing w:line="244" w:lineRule="auto"/>
        <w:ind w:left="1881" w:right="2090" w:firstLine="142"/>
        <w:jc w:val="both"/>
        <w:rPr>
          <w:rFonts w:ascii="Cambria" w:hAnsi="Cambria"/>
        </w:rPr>
      </w:pPr>
      <w:r>
        <w:rPr>
          <w:rFonts w:ascii="Cambria" w:hAnsi="Cambria"/>
        </w:rPr>
        <w:t>J’aurais beau distribuer toute ma fortune aux affamés, j’aurais beau me faire brûler vif, s’il me manque l’amour, cela ne me sert à rien.</w:t>
      </w:r>
    </w:p>
    <w:p w:rsidR="00365860" w:rsidRDefault="00B04FA1">
      <w:pPr>
        <w:pStyle w:val="Corpsdetexte"/>
        <w:spacing w:line="237" w:lineRule="auto"/>
        <w:ind w:left="1881" w:right="2089" w:firstLine="142"/>
        <w:jc w:val="both"/>
        <w:rPr>
          <w:rFonts w:ascii="Cambria" w:hAnsi="Cambria"/>
        </w:rPr>
      </w:pPr>
      <w:r>
        <w:rPr>
          <w:rFonts w:ascii="Cambria" w:hAnsi="Cambria"/>
        </w:rPr>
        <w:t>L’amour prend patience</w:t>
      </w:r>
      <w:r>
        <w:t> </w:t>
      </w:r>
      <w:r>
        <w:rPr>
          <w:rFonts w:ascii="Cambria" w:hAnsi="Cambria"/>
        </w:rPr>
        <w:t>; l’amour rend service</w:t>
      </w:r>
      <w:r>
        <w:t> </w:t>
      </w:r>
      <w:r>
        <w:rPr>
          <w:rFonts w:ascii="Cambria" w:hAnsi="Cambria"/>
        </w:rPr>
        <w:t>; l’amour ne jalouse pas</w:t>
      </w:r>
      <w:r>
        <w:t> </w:t>
      </w:r>
      <w:r>
        <w:rPr>
          <w:rFonts w:ascii="Cambria" w:hAnsi="Cambria"/>
        </w:rPr>
        <w:t>; il ne se vante pas, ne se gonfle pas d’orgueil</w:t>
      </w:r>
      <w:r>
        <w:t> </w:t>
      </w:r>
      <w:r>
        <w:rPr>
          <w:rFonts w:ascii="Cambria" w:hAnsi="Cambria"/>
        </w:rPr>
        <w:t>; il ne fait rien de</w:t>
      </w:r>
    </w:p>
    <w:p w:rsidR="00365860" w:rsidRDefault="00365860">
      <w:pPr>
        <w:spacing w:line="237" w:lineRule="auto"/>
        <w:jc w:val="both"/>
        <w:rPr>
          <w:rFonts w:ascii="Cambria" w:hAnsi="Cambria"/>
        </w:rPr>
        <w:sectPr w:rsidR="00365860">
          <w:pgSz w:w="11910" w:h="16840"/>
          <w:pgMar w:top="760" w:right="300" w:bottom="940" w:left="120" w:header="0" w:footer="684" w:gutter="0"/>
          <w:cols w:space="720"/>
        </w:sectPr>
      </w:pPr>
    </w:p>
    <w:p w:rsidR="00365860" w:rsidRDefault="00B04FA1">
      <w:pPr>
        <w:pStyle w:val="Corpsdetexte"/>
        <w:spacing w:before="88"/>
        <w:ind w:left="1881" w:right="2089"/>
        <w:jc w:val="both"/>
        <w:rPr>
          <w:rFonts w:ascii="Cambria" w:hAnsi="Cambria"/>
        </w:rPr>
      </w:pPr>
      <w:proofErr w:type="gramStart"/>
      <w:r>
        <w:rPr>
          <w:rFonts w:ascii="Cambria" w:hAnsi="Cambria"/>
        </w:rPr>
        <w:lastRenderedPageBreak/>
        <w:t>malhonnête</w:t>
      </w:r>
      <w:proofErr w:type="gramEnd"/>
      <w:r>
        <w:t> </w:t>
      </w:r>
      <w:r>
        <w:rPr>
          <w:rFonts w:ascii="Cambria" w:hAnsi="Cambria"/>
        </w:rPr>
        <w:t>; il ne cherche pas son intérêt</w:t>
      </w:r>
      <w:r>
        <w:t> </w:t>
      </w:r>
      <w:r>
        <w:rPr>
          <w:rFonts w:ascii="Cambria" w:hAnsi="Cambria"/>
        </w:rPr>
        <w:t>; il ne s’emporte pas</w:t>
      </w:r>
      <w:r>
        <w:t> </w:t>
      </w:r>
      <w:r>
        <w:rPr>
          <w:rFonts w:ascii="Cambria" w:hAnsi="Cambria"/>
        </w:rPr>
        <w:t>; il n’entretient pas de rancune</w:t>
      </w:r>
      <w:r>
        <w:t> </w:t>
      </w:r>
      <w:r>
        <w:rPr>
          <w:rFonts w:ascii="Cambria" w:hAnsi="Cambria"/>
        </w:rPr>
        <w:t>; il ne se réjouit pas de ce qui est mal, mais il trouve sa joie dans ce qui est vrai</w:t>
      </w:r>
      <w:r>
        <w:t> </w:t>
      </w:r>
      <w:r>
        <w:rPr>
          <w:rFonts w:ascii="Cambria" w:hAnsi="Cambria"/>
        </w:rPr>
        <w:t>; il supporte tout, il fait confiance en tout, il espère tout, il endure tout.</w:t>
      </w:r>
    </w:p>
    <w:p w:rsidR="00365860" w:rsidRDefault="00B04FA1">
      <w:pPr>
        <w:spacing w:before="7"/>
        <w:ind w:left="2023"/>
        <w:jc w:val="both"/>
        <w:rPr>
          <w:rFonts w:ascii="Cambria" w:hAnsi="Cambria"/>
          <w:i/>
          <w:sz w:val="24"/>
        </w:rPr>
      </w:pPr>
      <w:r>
        <w:rPr>
          <w:rFonts w:ascii="Cambria" w:hAnsi="Cambria"/>
          <w:sz w:val="24"/>
        </w:rPr>
        <w:t xml:space="preserve">L’amour ne passera jamais. </w:t>
      </w:r>
      <w:r>
        <w:rPr>
          <w:rFonts w:ascii="Cambria" w:hAnsi="Cambria"/>
          <w:i/>
          <w:sz w:val="24"/>
        </w:rPr>
        <w:t>Parole du Seigneur.</w:t>
      </w:r>
    </w:p>
    <w:p w:rsidR="00365860" w:rsidRDefault="00365860">
      <w:pPr>
        <w:pStyle w:val="Corpsdetexte"/>
        <w:rPr>
          <w:rFonts w:ascii="Cambria"/>
          <w:i/>
          <w:sz w:val="28"/>
        </w:rPr>
      </w:pPr>
    </w:p>
    <w:p w:rsidR="00365860" w:rsidRDefault="00365860">
      <w:pPr>
        <w:pStyle w:val="Corpsdetexte"/>
        <w:rPr>
          <w:rFonts w:ascii="Cambria"/>
          <w:i/>
          <w:sz w:val="28"/>
        </w:rPr>
      </w:pPr>
    </w:p>
    <w:p w:rsidR="00365860" w:rsidRDefault="00365860">
      <w:pPr>
        <w:pStyle w:val="Corpsdetexte"/>
        <w:rPr>
          <w:rFonts w:ascii="Cambria"/>
          <w:i/>
          <w:sz w:val="28"/>
        </w:rPr>
      </w:pPr>
    </w:p>
    <w:p w:rsidR="00365860" w:rsidRDefault="00365860">
      <w:pPr>
        <w:pStyle w:val="Corpsdetexte"/>
        <w:spacing w:before="3"/>
        <w:rPr>
          <w:rFonts w:ascii="Cambria"/>
          <w:i/>
          <w:sz w:val="38"/>
        </w:rPr>
      </w:pPr>
    </w:p>
    <w:p w:rsidR="00365860" w:rsidRDefault="00B04FA1">
      <w:pPr>
        <w:tabs>
          <w:tab w:val="left" w:pos="2023"/>
        </w:tabs>
        <w:ind w:left="1315"/>
        <w:rPr>
          <w:rFonts w:ascii="Cambria" w:hAnsi="Cambria"/>
          <w:i/>
          <w:sz w:val="19"/>
        </w:rPr>
      </w:pPr>
      <w:r>
        <w:rPr>
          <w:rFonts w:ascii="Arial" w:hAnsi="Arial"/>
          <w:i/>
          <w:color w:val="008000"/>
          <w:w w:val="95"/>
          <w:sz w:val="36"/>
        </w:rPr>
        <w:t>L8.</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589"/>
        </w:tabs>
        <w:spacing w:before="108"/>
        <w:rPr>
          <w:rFonts w:ascii="Cambria" w:hAnsi="Cambria"/>
          <w:b w:val="0"/>
          <w:i/>
          <w:sz w:val="16"/>
        </w:rPr>
      </w:pPr>
      <w:r>
        <w:rPr>
          <w:rFonts w:ascii="Cambria" w:hAnsi="Cambria"/>
          <w:position w:val="2"/>
        </w:rPr>
        <w:t>Lecture de la lettre de Saint Paul Apôtre</w:t>
      </w:r>
      <w:r>
        <w:rPr>
          <w:rFonts w:ascii="Cambria" w:hAnsi="Cambria"/>
          <w:spacing w:val="-13"/>
          <w:position w:val="2"/>
        </w:rPr>
        <w:t xml:space="preserve"> </w:t>
      </w:r>
      <w:r>
        <w:rPr>
          <w:rFonts w:ascii="Cambria" w:hAnsi="Cambria"/>
          <w:position w:val="2"/>
        </w:rPr>
        <w:t>aux</w:t>
      </w:r>
      <w:r>
        <w:rPr>
          <w:rFonts w:ascii="Cambria" w:hAnsi="Cambria"/>
          <w:spacing w:val="-2"/>
          <w:position w:val="2"/>
        </w:rPr>
        <w:t xml:space="preserve"> </w:t>
      </w:r>
      <w:r>
        <w:rPr>
          <w:rFonts w:ascii="Cambria" w:hAnsi="Cambria"/>
          <w:position w:val="2"/>
        </w:rPr>
        <w:t>Éphésiens</w:t>
      </w:r>
      <w:r>
        <w:rPr>
          <w:rFonts w:ascii="Cambria" w:hAnsi="Cambria"/>
          <w:position w:val="2"/>
        </w:rPr>
        <w:tab/>
      </w:r>
      <w:r>
        <w:rPr>
          <w:rFonts w:ascii="Cambria" w:hAnsi="Cambria"/>
          <w:b w:val="0"/>
          <w:i/>
          <w:color w:val="FF0000"/>
          <w:sz w:val="16"/>
        </w:rPr>
        <w:t>5, 2a. 21-33</w:t>
      </w:r>
    </w:p>
    <w:p w:rsidR="00365860" w:rsidRDefault="00365860">
      <w:pPr>
        <w:pStyle w:val="Corpsdetexte"/>
        <w:spacing w:before="10"/>
        <w:rPr>
          <w:rFonts w:ascii="Cambria"/>
          <w:i/>
          <w:sz w:val="23"/>
        </w:rPr>
      </w:pPr>
    </w:p>
    <w:p w:rsidR="00365860" w:rsidRDefault="00B04FA1">
      <w:pPr>
        <w:ind w:left="1882"/>
        <w:rPr>
          <w:rFonts w:ascii="Cambria" w:hAnsi="Cambria"/>
          <w:sz w:val="36"/>
        </w:rPr>
      </w:pPr>
      <w:r>
        <w:rPr>
          <w:rFonts w:ascii="Cambria" w:hAnsi="Cambria"/>
          <w:sz w:val="36"/>
        </w:rPr>
        <w:t>F</w:t>
      </w:r>
      <w:r>
        <w:rPr>
          <w:rFonts w:ascii="Cambria" w:hAnsi="Cambria"/>
          <w:sz w:val="36"/>
          <w:vertAlign w:val="subscript"/>
        </w:rPr>
        <w:t>rères,</w:t>
      </w:r>
    </w:p>
    <w:p w:rsidR="00365860" w:rsidRDefault="00B04FA1">
      <w:pPr>
        <w:pStyle w:val="Corpsdetexte"/>
        <w:spacing w:before="4"/>
        <w:ind w:left="1882" w:right="2092" w:firstLine="141"/>
        <w:jc w:val="both"/>
        <w:rPr>
          <w:rFonts w:ascii="Cambria" w:hAnsi="Cambria"/>
        </w:rPr>
      </w:pPr>
      <w:r>
        <w:rPr>
          <w:rFonts w:ascii="Cambria" w:hAnsi="Cambria"/>
        </w:rPr>
        <w:t>Vivez dans l’amour, comme le Christ nous a aimés et s’est livré pour nous.</w:t>
      </w:r>
    </w:p>
    <w:p w:rsidR="00365860" w:rsidRDefault="00B04FA1">
      <w:pPr>
        <w:pStyle w:val="Corpsdetexte"/>
        <w:spacing w:line="242" w:lineRule="auto"/>
        <w:ind w:left="1882" w:right="2089" w:firstLine="142"/>
        <w:jc w:val="both"/>
        <w:rPr>
          <w:rFonts w:ascii="Cambria" w:hAnsi="Cambria"/>
        </w:rPr>
      </w:pPr>
      <w:r>
        <w:rPr>
          <w:rFonts w:ascii="Cambria" w:hAnsi="Cambria"/>
        </w:rPr>
        <w:t>Par respect pour le Christ, soyez soumis les uns aux autres</w:t>
      </w:r>
      <w:r>
        <w:t> </w:t>
      </w:r>
      <w:r>
        <w:rPr>
          <w:rFonts w:ascii="Cambria" w:hAnsi="Cambria"/>
        </w:rPr>
        <w:t>; les femmes, à leur mari, comme au Seigneur Jésus</w:t>
      </w:r>
      <w:r>
        <w:t> </w:t>
      </w:r>
      <w:r>
        <w:rPr>
          <w:rFonts w:ascii="Cambria" w:hAnsi="Cambria"/>
        </w:rPr>
        <w:t>; car, pour la femme, le mari est la tête, tout comme, pour l’Église, le Christ est la tête, lui qui est le Sauveur de son corps.</w:t>
      </w:r>
    </w:p>
    <w:p w:rsidR="00365860" w:rsidRDefault="00B04FA1">
      <w:pPr>
        <w:pStyle w:val="Corpsdetexte"/>
        <w:spacing w:line="244" w:lineRule="auto"/>
        <w:ind w:left="1882" w:right="2090" w:firstLine="142"/>
        <w:jc w:val="both"/>
        <w:rPr>
          <w:rFonts w:ascii="Cambria" w:hAnsi="Cambria"/>
        </w:rPr>
      </w:pPr>
      <w:r>
        <w:rPr>
          <w:rFonts w:ascii="Cambria" w:hAnsi="Cambria"/>
        </w:rPr>
        <w:t>Eh bien</w:t>
      </w:r>
      <w:r>
        <w:t> </w:t>
      </w:r>
      <w:r>
        <w:rPr>
          <w:rFonts w:ascii="Cambria" w:hAnsi="Cambria"/>
        </w:rPr>
        <w:t xml:space="preserve">! </w:t>
      </w:r>
      <w:proofErr w:type="gramStart"/>
      <w:r>
        <w:rPr>
          <w:rFonts w:ascii="Cambria" w:hAnsi="Cambria"/>
        </w:rPr>
        <w:t>si</w:t>
      </w:r>
      <w:proofErr w:type="gramEnd"/>
      <w:r>
        <w:rPr>
          <w:rFonts w:ascii="Cambria" w:hAnsi="Cambria"/>
        </w:rPr>
        <w:t xml:space="preserve"> l’Église se soumet au Christ, qu’il en soit toujours de même pour les femmes à l’égard de leur mari.</w:t>
      </w:r>
    </w:p>
    <w:p w:rsidR="00365860" w:rsidRDefault="00B04FA1">
      <w:pPr>
        <w:pStyle w:val="Corpsdetexte"/>
        <w:ind w:left="1882" w:right="2088" w:firstLine="142"/>
        <w:jc w:val="both"/>
        <w:rPr>
          <w:rFonts w:ascii="Cambria" w:hAnsi="Cambria"/>
        </w:rPr>
      </w:pPr>
      <w:r>
        <w:rPr>
          <w:rFonts w:ascii="Cambria" w:hAnsi="Cambria"/>
        </w:rPr>
        <w:t>Vous, les hommes, aimez votre femme à l’exemple du Christ : il a aimé l’Église, il s’est livré pour elle</w:t>
      </w:r>
      <w:r>
        <w:t> </w:t>
      </w:r>
      <w:r>
        <w:rPr>
          <w:rFonts w:ascii="Cambria" w:hAnsi="Cambria"/>
        </w:rPr>
        <w:t>; il voulait la rendre sainte en la purifiant par le bain du baptême et la Parole de vie</w:t>
      </w:r>
      <w:r>
        <w:t> </w:t>
      </w:r>
      <w:r>
        <w:rPr>
          <w:rFonts w:ascii="Cambria" w:hAnsi="Cambria"/>
        </w:rPr>
        <w:t>; il voulait se la présenter à lui- même, cette Église, resplendissante, sans tache, ni ride, ni aucun défaut</w:t>
      </w:r>
      <w:r>
        <w:t> </w:t>
      </w:r>
      <w:r>
        <w:rPr>
          <w:rFonts w:ascii="Cambria" w:hAnsi="Cambria"/>
        </w:rPr>
        <w:t>; il la voulait sainte et</w:t>
      </w:r>
      <w:r>
        <w:rPr>
          <w:rFonts w:ascii="Cambria" w:hAnsi="Cambria"/>
          <w:spacing w:val="-2"/>
        </w:rPr>
        <w:t xml:space="preserve"> </w:t>
      </w:r>
      <w:r>
        <w:rPr>
          <w:rFonts w:ascii="Cambria" w:hAnsi="Cambria"/>
        </w:rPr>
        <w:t>irréprochable.</w:t>
      </w:r>
    </w:p>
    <w:p w:rsidR="00365860" w:rsidRDefault="00B04FA1">
      <w:pPr>
        <w:pStyle w:val="Corpsdetexte"/>
        <w:spacing w:line="244" w:lineRule="auto"/>
        <w:ind w:left="1881" w:right="2087" w:firstLine="142"/>
        <w:jc w:val="both"/>
        <w:rPr>
          <w:rFonts w:ascii="Cambria" w:hAnsi="Cambria"/>
        </w:rPr>
      </w:pPr>
      <w:r>
        <w:rPr>
          <w:rFonts w:ascii="Cambria" w:hAnsi="Cambria"/>
        </w:rPr>
        <w:t>C’est comme cela que le mari doit aimer sa femme : comme son propre corps. Celui qui aime sa femme s’aime soi-même. Jamais personne n’a méprisé son propre corps : au contraire, on le nourrit, on en prend soin.</w:t>
      </w:r>
    </w:p>
    <w:p w:rsidR="00365860" w:rsidRDefault="00B04FA1">
      <w:pPr>
        <w:pStyle w:val="Corpsdetexte"/>
        <w:spacing w:line="242" w:lineRule="auto"/>
        <w:ind w:left="1881" w:right="2092" w:firstLine="142"/>
        <w:jc w:val="both"/>
        <w:rPr>
          <w:rFonts w:ascii="Cambria" w:hAnsi="Cambria"/>
        </w:rPr>
      </w:pPr>
      <w:r>
        <w:rPr>
          <w:rFonts w:ascii="Cambria" w:hAnsi="Cambria"/>
        </w:rPr>
        <w:t>C’est ce que fait le Christ pour l’Église, parce que nous sommes les membres de son corps.</w:t>
      </w:r>
    </w:p>
    <w:p w:rsidR="00365860" w:rsidRDefault="00B04FA1">
      <w:pPr>
        <w:pStyle w:val="Corpsdetexte"/>
        <w:spacing w:line="242" w:lineRule="auto"/>
        <w:ind w:left="1881" w:right="2090" w:firstLine="142"/>
        <w:jc w:val="both"/>
        <w:rPr>
          <w:rFonts w:ascii="Cambria" w:hAnsi="Cambria"/>
        </w:rPr>
      </w:pPr>
      <w:r>
        <w:rPr>
          <w:rFonts w:ascii="Cambria" w:hAnsi="Cambria"/>
        </w:rPr>
        <w:t>Comme dit l’Écriture : À cause de cela, l’homme quittera son père et sa mère, il s’attachera à sa femme, et tous deux ne feront plus qu’un. Ce mystère est grand : je le dis en pensant au Christ et à l’Église.</w:t>
      </w:r>
    </w:p>
    <w:p w:rsidR="00365860" w:rsidRDefault="00B04FA1">
      <w:pPr>
        <w:pStyle w:val="Corpsdetexte"/>
        <w:spacing w:line="244" w:lineRule="auto"/>
        <w:ind w:left="1881" w:right="2088" w:firstLine="142"/>
        <w:jc w:val="both"/>
        <w:rPr>
          <w:rFonts w:ascii="Cambria" w:hAnsi="Cambria"/>
          <w:i/>
        </w:rPr>
      </w:pPr>
      <w:r>
        <w:rPr>
          <w:rFonts w:ascii="Cambria" w:hAnsi="Cambria"/>
        </w:rPr>
        <w:t xml:space="preserve">Pour en revenir à vous, chacun doit aimer sa propre femme comme lui- même, et la femme doit avoir du respect pour son mari. </w:t>
      </w:r>
      <w:r>
        <w:rPr>
          <w:rFonts w:ascii="Cambria" w:hAnsi="Cambria"/>
          <w:i/>
        </w:rPr>
        <w:t>Parole du Seigneur.</w:t>
      </w:r>
    </w:p>
    <w:p w:rsidR="00365860" w:rsidRDefault="00365860">
      <w:pPr>
        <w:spacing w:line="244" w:lineRule="auto"/>
        <w:jc w:val="both"/>
        <w:rPr>
          <w:rFonts w:ascii="Cambria" w:hAnsi="Cambria"/>
        </w:rPr>
        <w:sectPr w:rsidR="00365860">
          <w:pgSz w:w="11910" w:h="16840"/>
          <w:pgMar w:top="760" w:right="300" w:bottom="940" w:left="120" w:header="0" w:footer="684" w:gutter="0"/>
          <w:cols w:space="720"/>
        </w:sectPr>
      </w:pPr>
    </w:p>
    <w:p w:rsidR="00365860" w:rsidRDefault="00B04FA1">
      <w:pPr>
        <w:tabs>
          <w:tab w:val="left" w:pos="2023"/>
        </w:tabs>
        <w:spacing w:before="94"/>
        <w:ind w:left="1315"/>
        <w:rPr>
          <w:rFonts w:ascii="Cambria" w:hAnsi="Cambria"/>
          <w:i/>
          <w:sz w:val="19"/>
        </w:rPr>
      </w:pPr>
      <w:r>
        <w:rPr>
          <w:rFonts w:ascii="Arial" w:hAnsi="Arial"/>
          <w:i/>
          <w:color w:val="008000"/>
          <w:w w:val="95"/>
          <w:sz w:val="36"/>
        </w:rPr>
        <w:lastRenderedPageBreak/>
        <w:t>L9.</w:t>
      </w:r>
      <w:r>
        <w:rPr>
          <w:rFonts w:ascii="Arial" w:hAnsi="Arial"/>
          <w:i/>
          <w:color w:val="008000"/>
          <w:w w:val="95"/>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822"/>
        </w:tabs>
        <w:spacing w:before="108"/>
        <w:rPr>
          <w:rFonts w:ascii="Cambria" w:hAnsi="Cambria"/>
          <w:b w:val="0"/>
          <w:i/>
          <w:sz w:val="16"/>
        </w:rPr>
      </w:pPr>
      <w:r>
        <w:rPr>
          <w:rFonts w:ascii="Cambria" w:hAnsi="Cambria"/>
          <w:position w:val="2"/>
        </w:rPr>
        <w:t>Lecture de la lettre de Saint Paul Apôtre</w:t>
      </w:r>
      <w:r>
        <w:rPr>
          <w:rFonts w:ascii="Cambria" w:hAnsi="Cambria"/>
          <w:spacing w:val="-15"/>
          <w:position w:val="2"/>
        </w:rPr>
        <w:t xml:space="preserve"> </w:t>
      </w:r>
      <w:r>
        <w:rPr>
          <w:rFonts w:ascii="Cambria" w:hAnsi="Cambria"/>
          <w:position w:val="2"/>
        </w:rPr>
        <w:t>aux</w:t>
      </w:r>
      <w:r>
        <w:rPr>
          <w:rFonts w:ascii="Cambria" w:hAnsi="Cambria"/>
          <w:spacing w:val="-2"/>
          <w:position w:val="2"/>
        </w:rPr>
        <w:t xml:space="preserve"> </w:t>
      </w:r>
      <w:proofErr w:type="spellStart"/>
      <w:r>
        <w:rPr>
          <w:rFonts w:ascii="Cambria" w:hAnsi="Cambria"/>
          <w:position w:val="2"/>
        </w:rPr>
        <w:t>Philippiens</w:t>
      </w:r>
      <w:proofErr w:type="spellEnd"/>
      <w:r>
        <w:rPr>
          <w:rFonts w:ascii="Cambria" w:hAnsi="Cambria"/>
          <w:position w:val="2"/>
        </w:rPr>
        <w:tab/>
      </w:r>
      <w:r>
        <w:rPr>
          <w:rFonts w:ascii="Cambria" w:hAnsi="Cambria"/>
          <w:b w:val="0"/>
          <w:i/>
          <w:color w:val="FF0000"/>
          <w:sz w:val="16"/>
        </w:rPr>
        <w:t>4, 4-9</w:t>
      </w:r>
    </w:p>
    <w:p w:rsidR="00365860" w:rsidRDefault="00365860">
      <w:pPr>
        <w:pStyle w:val="Corpsdetexte"/>
        <w:spacing w:before="10"/>
        <w:rPr>
          <w:rFonts w:ascii="Cambria"/>
          <w:i/>
          <w:sz w:val="23"/>
        </w:rPr>
      </w:pPr>
    </w:p>
    <w:p w:rsidR="00365860" w:rsidRDefault="00B04FA1">
      <w:pPr>
        <w:ind w:left="1882"/>
        <w:rPr>
          <w:rFonts w:ascii="Cambria" w:hAnsi="Cambria"/>
          <w:sz w:val="36"/>
        </w:rPr>
      </w:pPr>
      <w:r>
        <w:rPr>
          <w:rFonts w:ascii="Cambria" w:hAnsi="Cambria"/>
          <w:sz w:val="36"/>
        </w:rPr>
        <w:t>F</w:t>
      </w:r>
      <w:r>
        <w:rPr>
          <w:rFonts w:ascii="Cambria" w:hAnsi="Cambria"/>
          <w:sz w:val="36"/>
          <w:vertAlign w:val="subscript"/>
        </w:rPr>
        <w:t>rères,</w:t>
      </w:r>
    </w:p>
    <w:p w:rsidR="00365860" w:rsidRDefault="00B04FA1">
      <w:pPr>
        <w:pStyle w:val="Corpsdetexte"/>
        <w:spacing w:before="4"/>
        <w:ind w:left="1882" w:right="2090" w:firstLine="141"/>
        <w:jc w:val="both"/>
        <w:rPr>
          <w:rFonts w:ascii="Cambria" w:hAnsi="Cambria"/>
        </w:rPr>
      </w:pPr>
      <w:r>
        <w:rPr>
          <w:rFonts w:ascii="Cambria" w:hAnsi="Cambria"/>
        </w:rPr>
        <w:t>Soyez toujours dans la joie du Seigneur</w:t>
      </w:r>
      <w:r>
        <w:t> </w:t>
      </w:r>
      <w:r>
        <w:rPr>
          <w:rFonts w:ascii="Cambria" w:hAnsi="Cambria"/>
        </w:rPr>
        <w:t>; laissez-moi vous le redire : soyez dans la joie.</w:t>
      </w:r>
    </w:p>
    <w:p w:rsidR="00365860" w:rsidRDefault="00B04FA1">
      <w:pPr>
        <w:pStyle w:val="Corpsdetexte"/>
        <w:spacing w:line="244" w:lineRule="auto"/>
        <w:ind w:left="1882" w:right="2088" w:firstLine="142"/>
        <w:jc w:val="both"/>
        <w:rPr>
          <w:rFonts w:ascii="Cambria" w:hAnsi="Cambria"/>
        </w:rPr>
      </w:pPr>
      <w:r>
        <w:rPr>
          <w:rFonts w:ascii="Cambria" w:hAnsi="Cambria"/>
        </w:rPr>
        <w:t>Que votre sérénité soit connue de tous les hommes. Le Seigneur est proche.</w:t>
      </w:r>
    </w:p>
    <w:p w:rsidR="00365860" w:rsidRDefault="00B04FA1">
      <w:pPr>
        <w:pStyle w:val="Corpsdetexte"/>
        <w:spacing w:line="242" w:lineRule="auto"/>
        <w:ind w:left="1881" w:right="2087" w:firstLine="142"/>
        <w:jc w:val="both"/>
        <w:rPr>
          <w:rFonts w:ascii="Cambria" w:hAnsi="Cambria"/>
        </w:rPr>
      </w:pPr>
      <w:r>
        <w:rPr>
          <w:rFonts w:ascii="Cambria" w:hAnsi="Cambria"/>
        </w:rPr>
        <w:t>Ne soyez inquiets de rien, mais, en toute circonstance, dans l’action de grâce priez et suppliez pour faire connaître à Dieu vos demandes. Et la paix de Dieu, qui dépasse tout ce qu’on peut imaginer, gardera votre cœur et votre intelligence dans le Christ</w:t>
      </w:r>
      <w:r>
        <w:rPr>
          <w:rFonts w:ascii="Cambria" w:hAnsi="Cambria"/>
          <w:spacing w:val="-3"/>
        </w:rPr>
        <w:t xml:space="preserve"> </w:t>
      </w:r>
      <w:r>
        <w:rPr>
          <w:rFonts w:ascii="Cambria" w:hAnsi="Cambria"/>
        </w:rPr>
        <w:t>Jésus.</w:t>
      </w:r>
    </w:p>
    <w:p w:rsidR="00365860" w:rsidRDefault="00B04FA1">
      <w:pPr>
        <w:pStyle w:val="Corpsdetexte"/>
        <w:spacing w:line="242" w:lineRule="auto"/>
        <w:ind w:left="1881" w:right="2088" w:firstLine="142"/>
        <w:jc w:val="both"/>
        <w:rPr>
          <w:rFonts w:ascii="Cambria" w:hAnsi="Cambria"/>
        </w:rPr>
      </w:pPr>
      <w:r>
        <w:rPr>
          <w:rFonts w:ascii="Cambria" w:hAnsi="Cambria"/>
        </w:rPr>
        <w:t>Enfin, mes frères, tout ce qui est vrai et noble, tout ce qui est juste et pur, tout ce qui est digne d’être aimé et honoré, tout ce qui s’appelle  vertu et qui mérite des éloges, tout cela, prenez-le à votre</w:t>
      </w:r>
      <w:r>
        <w:rPr>
          <w:rFonts w:ascii="Cambria" w:hAnsi="Cambria"/>
          <w:spacing w:val="-12"/>
        </w:rPr>
        <w:t xml:space="preserve"> </w:t>
      </w:r>
      <w:r>
        <w:rPr>
          <w:rFonts w:ascii="Cambria" w:hAnsi="Cambria"/>
        </w:rPr>
        <w:t>compte.</w:t>
      </w:r>
    </w:p>
    <w:p w:rsidR="00365860" w:rsidRDefault="00B04FA1">
      <w:pPr>
        <w:pStyle w:val="Corpsdetexte"/>
        <w:spacing w:line="244" w:lineRule="auto"/>
        <w:ind w:left="1881" w:right="2089" w:firstLine="141"/>
        <w:jc w:val="both"/>
        <w:rPr>
          <w:rFonts w:ascii="Cambria" w:hAnsi="Cambria"/>
        </w:rPr>
      </w:pPr>
      <w:r>
        <w:rPr>
          <w:rFonts w:ascii="Cambria" w:hAnsi="Cambria"/>
        </w:rPr>
        <w:t>Ce que vous avez appris et reçu, ce que vous avez vu et entendu de moi, mettez-le en pratique.</w:t>
      </w:r>
    </w:p>
    <w:p w:rsidR="00365860" w:rsidRDefault="00B04FA1">
      <w:pPr>
        <w:spacing w:line="279" w:lineRule="exact"/>
        <w:ind w:left="2024"/>
        <w:jc w:val="both"/>
        <w:rPr>
          <w:rFonts w:ascii="Cambria"/>
          <w:i/>
          <w:sz w:val="24"/>
        </w:rPr>
      </w:pPr>
      <w:r>
        <w:rPr>
          <w:rFonts w:ascii="Cambria"/>
          <w:sz w:val="24"/>
        </w:rPr>
        <w:t xml:space="preserve">Et le Dieu de la paix sera avec vous. </w:t>
      </w:r>
      <w:r>
        <w:rPr>
          <w:rFonts w:ascii="Cambria"/>
          <w:i/>
          <w:sz w:val="24"/>
        </w:rPr>
        <w:t>Parole du Seigneur.</w:t>
      </w:r>
    </w:p>
    <w:p w:rsidR="00365860" w:rsidRDefault="00365860">
      <w:pPr>
        <w:pStyle w:val="Corpsdetexte"/>
        <w:rPr>
          <w:rFonts w:ascii="Cambria"/>
          <w:i/>
          <w:sz w:val="28"/>
        </w:rPr>
      </w:pPr>
    </w:p>
    <w:p w:rsidR="00365860" w:rsidRDefault="00B04FA1">
      <w:pPr>
        <w:tabs>
          <w:tab w:val="left" w:pos="2023"/>
        </w:tabs>
        <w:spacing w:before="230"/>
        <w:ind w:left="1315"/>
        <w:rPr>
          <w:rFonts w:ascii="Cambria" w:hAnsi="Cambria"/>
          <w:i/>
          <w:sz w:val="19"/>
        </w:rPr>
      </w:pPr>
      <w:r>
        <w:rPr>
          <w:rFonts w:ascii="Arial" w:hAnsi="Arial"/>
          <w:i/>
          <w:color w:val="008000"/>
          <w:w w:val="90"/>
          <w:sz w:val="36"/>
        </w:rPr>
        <w:t>L10.</w:t>
      </w:r>
      <w:r>
        <w:rPr>
          <w:rFonts w:ascii="Arial" w:hAnsi="Arial"/>
          <w:i/>
          <w:color w:val="008000"/>
          <w:w w:val="90"/>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822"/>
        </w:tabs>
        <w:spacing w:before="108"/>
        <w:rPr>
          <w:rFonts w:ascii="Cambria" w:hAnsi="Cambria"/>
          <w:b w:val="0"/>
          <w:i/>
          <w:sz w:val="16"/>
        </w:rPr>
      </w:pPr>
      <w:r>
        <w:rPr>
          <w:rFonts w:ascii="Cambria" w:hAnsi="Cambria"/>
          <w:position w:val="2"/>
        </w:rPr>
        <w:t>Lecture de la lettre de Saint Paul Apôtre</w:t>
      </w:r>
      <w:r>
        <w:rPr>
          <w:rFonts w:ascii="Cambria" w:hAnsi="Cambria"/>
          <w:spacing w:val="-19"/>
          <w:position w:val="2"/>
        </w:rPr>
        <w:t xml:space="preserve"> </w:t>
      </w:r>
      <w:r>
        <w:rPr>
          <w:rFonts w:ascii="Cambria" w:hAnsi="Cambria"/>
          <w:position w:val="2"/>
        </w:rPr>
        <w:t>aux</w:t>
      </w:r>
      <w:r>
        <w:rPr>
          <w:rFonts w:ascii="Cambria" w:hAnsi="Cambria"/>
          <w:spacing w:val="-3"/>
          <w:position w:val="2"/>
        </w:rPr>
        <w:t xml:space="preserve"> </w:t>
      </w:r>
      <w:r>
        <w:rPr>
          <w:rFonts w:ascii="Cambria" w:hAnsi="Cambria"/>
          <w:position w:val="2"/>
        </w:rPr>
        <w:t>Colossiens</w:t>
      </w:r>
      <w:r>
        <w:rPr>
          <w:rFonts w:ascii="Cambria" w:hAnsi="Cambria"/>
          <w:position w:val="2"/>
        </w:rPr>
        <w:tab/>
      </w:r>
      <w:r>
        <w:rPr>
          <w:rFonts w:ascii="Cambria" w:hAnsi="Cambria"/>
          <w:b w:val="0"/>
          <w:i/>
          <w:color w:val="FF0000"/>
          <w:sz w:val="16"/>
        </w:rPr>
        <w:t>3, 12-17</w:t>
      </w:r>
    </w:p>
    <w:p w:rsidR="00365860" w:rsidRDefault="00365860">
      <w:pPr>
        <w:pStyle w:val="Corpsdetexte"/>
        <w:spacing w:before="10"/>
        <w:rPr>
          <w:rFonts w:ascii="Cambria"/>
          <w:i/>
          <w:sz w:val="23"/>
        </w:rPr>
      </w:pPr>
    </w:p>
    <w:p w:rsidR="00365860" w:rsidRDefault="00B04FA1">
      <w:pPr>
        <w:ind w:left="1882"/>
        <w:rPr>
          <w:rFonts w:ascii="Cambria" w:hAnsi="Cambria"/>
          <w:sz w:val="36"/>
        </w:rPr>
      </w:pPr>
      <w:r>
        <w:rPr>
          <w:rFonts w:ascii="Cambria" w:hAnsi="Cambria"/>
          <w:sz w:val="36"/>
        </w:rPr>
        <w:t>F</w:t>
      </w:r>
      <w:r>
        <w:rPr>
          <w:rFonts w:ascii="Cambria" w:hAnsi="Cambria"/>
          <w:sz w:val="36"/>
          <w:vertAlign w:val="subscript"/>
        </w:rPr>
        <w:t>rères,</w:t>
      </w:r>
    </w:p>
    <w:p w:rsidR="00365860" w:rsidRDefault="00B04FA1">
      <w:pPr>
        <w:pStyle w:val="Corpsdetexte"/>
        <w:spacing w:before="4" w:line="280" w:lineRule="exact"/>
        <w:ind w:left="2024"/>
        <w:jc w:val="both"/>
        <w:rPr>
          <w:rFonts w:ascii="Cambria" w:hAnsi="Cambria"/>
        </w:rPr>
      </w:pPr>
      <w:r>
        <w:rPr>
          <w:rFonts w:ascii="Cambria" w:hAnsi="Cambria"/>
        </w:rPr>
        <w:t>Puisque vous avez été choisis par Dieu,</w:t>
      </w:r>
    </w:p>
    <w:p w:rsidR="00365860" w:rsidRDefault="00B04FA1">
      <w:pPr>
        <w:pStyle w:val="Corpsdetexte"/>
        <w:ind w:left="1881" w:right="2089" w:firstLine="142"/>
        <w:jc w:val="both"/>
        <w:rPr>
          <w:rFonts w:ascii="Cambria" w:hAnsi="Cambria"/>
        </w:rPr>
      </w:pPr>
      <w:proofErr w:type="gramStart"/>
      <w:r>
        <w:rPr>
          <w:rFonts w:ascii="Cambria" w:hAnsi="Cambria"/>
        </w:rPr>
        <w:t>que</w:t>
      </w:r>
      <w:proofErr w:type="gramEnd"/>
      <w:r>
        <w:rPr>
          <w:rFonts w:ascii="Cambria" w:hAnsi="Cambria"/>
        </w:rPr>
        <w:t xml:space="preserve"> vous êtes ses fidèles et ses bien-aimés, revêtez votre cœur de tendresse et de bonté, d’humilité, de douceur, de patience. Supportez- vous mutuellement, et pardonnez si vous avez des reproches à vous faire.</w:t>
      </w:r>
    </w:p>
    <w:p w:rsidR="00365860" w:rsidRDefault="00B04FA1">
      <w:pPr>
        <w:pStyle w:val="Corpsdetexte"/>
        <w:spacing w:before="4" w:line="280" w:lineRule="exact"/>
        <w:ind w:left="2024"/>
        <w:jc w:val="both"/>
        <w:rPr>
          <w:rFonts w:ascii="Cambria" w:hAnsi="Cambria"/>
        </w:rPr>
      </w:pPr>
      <w:r>
        <w:rPr>
          <w:rFonts w:ascii="Cambria" w:hAnsi="Cambria"/>
        </w:rPr>
        <w:t>Agissez comme le Seigneur : il vous a pardonné, faites de même.</w:t>
      </w:r>
    </w:p>
    <w:p w:rsidR="00365860" w:rsidRDefault="00B04FA1">
      <w:pPr>
        <w:pStyle w:val="Corpsdetexte"/>
        <w:spacing w:line="244" w:lineRule="auto"/>
        <w:ind w:left="1881" w:right="2089" w:firstLine="142"/>
        <w:jc w:val="both"/>
        <w:rPr>
          <w:rFonts w:ascii="Cambria" w:hAnsi="Cambria"/>
        </w:rPr>
      </w:pPr>
      <w:r>
        <w:rPr>
          <w:rFonts w:ascii="Cambria" w:hAnsi="Cambria"/>
        </w:rPr>
        <w:t>Par-dessus tout cela, qu’il y ait l’amour : c’est lui qui fait l’unité dans la perfection.</w:t>
      </w:r>
    </w:p>
    <w:p w:rsidR="00365860" w:rsidRDefault="00B04FA1">
      <w:pPr>
        <w:pStyle w:val="Corpsdetexte"/>
        <w:spacing w:line="244" w:lineRule="auto"/>
        <w:ind w:left="1881" w:right="2092" w:firstLine="142"/>
        <w:jc w:val="both"/>
        <w:rPr>
          <w:rFonts w:ascii="Cambria" w:hAnsi="Cambria"/>
        </w:rPr>
      </w:pPr>
      <w:r>
        <w:rPr>
          <w:rFonts w:ascii="Cambria" w:hAnsi="Cambria"/>
        </w:rPr>
        <w:t>Et que, dans vos cœurs, règne la paix du Christ à laquelle vous avez été appelés pour former en lui un seul corps.</w:t>
      </w:r>
    </w:p>
    <w:p w:rsidR="00365860" w:rsidRDefault="00B04FA1">
      <w:pPr>
        <w:pStyle w:val="Corpsdetexte"/>
        <w:spacing w:line="277" w:lineRule="exact"/>
        <w:ind w:left="2023"/>
        <w:jc w:val="both"/>
        <w:rPr>
          <w:rFonts w:ascii="Cambria" w:hAnsi="Cambria"/>
        </w:rPr>
      </w:pPr>
      <w:r>
        <w:rPr>
          <w:rFonts w:ascii="Cambria" w:hAnsi="Cambria"/>
        </w:rPr>
        <w:t>Vivez dans l’action de grâce.</w:t>
      </w:r>
    </w:p>
    <w:p w:rsidR="00365860" w:rsidRDefault="00B04FA1">
      <w:pPr>
        <w:pStyle w:val="Corpsdetexte"/>
        <w:spacing w:line="242" w:lineRule="auto"/>
        <w:ind w:left="1881" w:right="2091" w:firstLine="142"/>
        <w:jc w:val="both"/>
        <w:rPr>
          <w:rFonts w:ascii="Cambria" w:hAnsi="Cambria"/>
        </w:rPr>
      </w:pPr>
      <w:r>
        <w:rPr>
          <w:rFonts w:ascii="Cambria" w:hAnsi="Cambria"/>
        </w:rPr>
        <w:t>Que la parole du Christ habite en vous dans toute sa richesse</w:t>
      </w:r>
      <w:r>
        <w:t> </w:t>
      </w:r>
      <w:r>
        <w:rPr>
          <w:rFonts w:ascii="Cambria" w:hAnsi="Cambria"/>
        </w:rPr>
        <w:t>; instruisez-vous et reprenez-vous les uns les autres avec une vraie sagesse</w:t>
      </w:r>
      <w:r>
        <w:t> </w:t>
      </w:r>
      <w:r>
        <w:rPr>
          <w:rFonts w:ascii="Cambria" w:hAnsi="Cambria"/>
        </w:rPr>
        <w:t>; par des psaumes, des hymnes et de libres louanges, chantez à Dieu, dans vos cœurs, votre reconnaissance.</w:t>
      </w:r>
    </w:p>
    <w:p w:rsidR="00365860" w:rsidRDefault="00B04FA1">
      <w:pPr>
        <w:pStyle w:val="Corpsdetexte"/>
        <w:spacing w:line="242" w:lineRule="auto"/>
        <w:ind w:left="1881" w:right="2088" w:firstLine="142"/>
        <w:jc w:val="both"/>
        <w:rPr>
          <w:rFonts w:ascii="Cambria" w:hAnsi="Cambria"/>
          <w:i/>
        </w:rPr>
      </w:pPr>
      <w:r>
        <w:rPr>
          <w:rFonts w:ascii="Cambria" w:hAnsi="Cambria"/>
        </w:rPr>
        <w:t xml:space="preserve">Et tout ce que vous dites, tout ce que vous faites, que ce soit toujours au nom du Seigneur Jésus-Christ, en offrant par lui votre action de grâce à Dieu le Père. </w:t>
      </w:r>
      <w:r>
        <w:rPr>
          <w:rFonts w:ascii="Cambria" w:hAnsi="Cambria"/>
          <w:i/>
        </w:rPr>
        <w:t>Parole du Seigneur.</w:t>
      </w:r>
    </w:p>
    <w:p w:rsidR="00365860" w:rsidRDefault="00365860">
      <w:pPr>
        <w:spacing w:line="242" w:lineRule="auto"/>
        <w:jc w:val="both"/>
        <w:rPr>
          <w:rFonts w:ascii="Cambria" w:hAnsi="Cambria"/>
        </w:rPr>
        <w:sectPr w:rsidR="00365860">
          <w:pgSz w:w="11910" w:h="16840"/>
          <w:pgMar w:top="1340" w:right="300" w:bottom="940" w:left="120" w:header="0" w:footer="684" w:gutter="0"/>
          <w:cols w:space="720"/>
        </w:sectPr>
      </w:pPr>
    </w:p>
    <w:p w:rsidR="00365860" w:rsidRDefault="00B04FA1">
      <w:pPr>
        <w:tabs>
          <w:tab w:val="left" w:pos="2023"/>
        </w:tabs>
        <w:spacing w:before="94"/>
        <w:ind w:left="1315"/>
        <w:rPr>
          <w:rFonts w:ascii="Cambria" w:hAnsi="Cambria"/>
          <w:i/>
          <w:sz w:val="19"/>
        </w:rPr>
      </w:pPr>
      <w:r>
        <w:rPr>
          <w:rFonts w:ascii="Arial" w:hAnsi="Arial"/>
          <w:i/>
          <w:color w:val="008000"/>
          <w:w w:val="90"/>
          <w:sz w:val="36"/>
        </w:rPr>
        <w:lastRenderedPageBreak/>
        <w:t>L11.</w:t>
      </w:r>
      <w:r>
        <w:rPr>
          <w:rFonts w:ascii="Arial" w:hAnsi="Arial"/>
          <w:i/>
          <w:color w:val="008000"/>
          <w:w w:val="90"/>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822"/>
        </w:tabs>
        <w:spacing w:before="108"/>
        <w:rPr>
          <w:rFonts w:ascii="Cambria" w:hAnsi="Cambria"/>
          <w:b w:val="0"/>
          <w:i/>
          <w:sz w:val="16"/>
        </w:rPr>
      </w:pPr>
      <w:r>
        <w:rPr>
          <w:rFonts w:ascii="Cambria" w:hAnsi="Cambria"/>
          <w:position w:val="2"/>
        </w:rPr>
        <w:t>Lecture de la lettre</w:t>
      </w:r>
      <w:r>
        <w:rPr>
          <w:rFonts w:ascii="Cambria" w:hAnsi="Cambria"/>
          <w:spacing w:val="-9"/>
          <w:position w:val="2"/>
        </w:rPr>
        <w:t xml:space="preserve"> </w:t>
      </w:r>
      <w:r>
        <w:rPr>
          <w:rFonts w:ascii="Cambria" w:hAnsi="Cambria"/>
          <w:position w:val="2"/>
        </w:rPr>
        <w:t>aux</w:t>
      </w:r>
      <w:r>
        <w:rPr>
          <w:rFonts w:ascii="Cambria" w:hAnsi="Cambria"/>
          <w:spacing w:val="-1"/>
          <w:position w:val="2"/>
        </w:rPr>
        <w:t xml:space="preserve"> </w:t>
      </w:r>
      <w:r>
        <w:rPr>
          <w:rFonts w:ascii="Cambria" w:hAnsi="Cambria"/>
          <w:position w:val="2"/>
        </w:rPr>
        <w:t>Hébreux</w:t>
      </w:r>
      <w:r>
        <w:rPr>
          <w:rFonts w:ascii="Cambria" w:hAnsi="Cambria"/>
          <w:position w:val="2"/>
        </w:rPr>
        <w:tab/>
      </w:r>
      <w:r>
        <w:rPr>
          <w:rFonts w:ascii="Cambria" w:hAnsi="Cambria"/>
          <w:b w:val="0"/>
          <w:i/>
          <w:color w:val="FF0000"/>
          <w:sz w:val="16"/>
        </w:rPr>
        <w:t>13, 1.</w:t>
      </w:r>
      <w:r>
        <w:rPr>
          <w:rFonts w:ascii="Cambria" w:hAnsi="Cambria"/>
          <w:b w:val="0"/>
          <w:i/>
          <w:color w:val="FF0000"/>
          <w:spacing w:val="27"/>
          <w:sz w:val="16"/>
        </w:rPr>
        <w:t xml:space="preserve"> </w:t>
      </w:r>
      <w:r>
        <w:rPr>
          <w:rFonts w:ascii="Cambria" w:hAnsi="Cambria"/>
          <w:b w:val="0"/>
          <w:i/>
          <w:color w:val="FF0000"/>
          <w:sz w:val="16"/>
        </w:rPr>
        <w:t>6</w:t>
      </w:r>
    </w:p>
    <w:p w:rsidR="00365860" w:rsidRDefault="00365860">
      <w:pPr>
        <w:pStyle w:val="Corpsdetexte"/>
        <w:spacing w:before="10"/>
        <w:rPr>
          <w:rFonts w:ascii="Cambria"/>
          <w:i/>
          <w:sz w:val="23"/>
        </w:rPr>
      </w:pPr>
    </w:p>
    <w:p w:rsidR="00365860" w:rsidRDefault="00B04FA1">
      <w:pPr>
        <w:ind w:left="1882"/>
        <w:rPr>
          <w:rFonts w:ascii="Cambria" w:hAnsi="Cambria"/>
          <w:sz w:val="36"/>
        </w:rPr>
      </w:pPr>
      <w:r>
        <w:rPr>
          <w:rFonts w:ascii="Cambria" w:hAnsi="Cambria"/>
          <w:sz w:val="36"/>
        </w:rPr>
        <w:t>F</w:t>
      </w:r>
      <w:r>
        <w:rPr>
          <w:rFonts w:ascii="Cambria" w:hAnsi="Cambria"/>
          <w:sz w:val="36"/>
          <w:vertAlign w:val="subscript"/>
        </w:rPr>
        <w:t>rères,</w:t>
      </w:r>
    </w:p>
    <w:p w:rsidR="00365860" w:rsidRDefault="00B04FA1">
      <w:pPr>
        <w:pStyle w:val="Corpsdetexte"/>
        <w:spacing w:before="9" w:line="280" w:lineRule="exact"/>
        <w:ind w:left="2024"/>
        <w:jc w:val="both"/>
        <w:rPr>
          <w:rFonts w:ascii="Cambria" w:hAnsi="Cambria"/>
        </w:rPr>
      </w:pPr>
      <w:r>
        <w:rPr>
          <w:rFonts w:ascii="Cambria" w:hAnsi="Cambria"/>
        </w:rPr>
        <w:t>Persévérez dans l’amour fraternel.</w:t>
      </w:r>
    </w:p>
    <w:p w:rsidR="00365860" w:rsidRDefault="00B04FA1">
      <w:pPr>
        <w:pStyle w:val="Corpsdetexte"/>
        <w:ind w:left="1881" w:right="2088" w:firstLine="142"/>
        <w:jc w:val="both"/>
        <w:rPr>
          <w:rFonts w:ascii="Cambria" w:hAnsi="Cambria"/>
        </w:rPr>
      </w:pPr>
      <w:r>
        <w:rPr>
          <w:rFonts w:ascii="Cambria" w:hAnsi="Cambria"/>
        </w:rPr>
        <w:t>N’oubliez pas l’hospitalité : elle a permis à certains, sans le savoir, de recevoir chez eux des anges.</w:t>
      </w:r>
    </w:p>
    <w:p w:rsidR="00365860" w:rsidRDefault="00B04FA1">
      <w:pPr>
        <w:pStyle w:val="Corpsdetexte"/>
        <w:spacing w:line="244" w:lineRule="auto"/>
        <w:ind w:left="1881" w:right="2090" w:firstLine="142"/>
        <w:jc w:val="both"/>
        <w:rPr>
          <w:rFonts w:ascii="Cambria" w:hAnsi="Cambria"/>
        </w:rPr>
      </w:pPr>
      <w:r>
        <w:rPr>
          <w:rFonts w:ascii="Cambria" w:hAnsi="Cambria"/>
        </w:rPr>
        <w:t>Souvenez-vous de ceux qui sont en prison, car vous partagez leur épreuve.</w:t>
      </w:r>
    </w:p>
    <w:p w:rsidR="00365860" w:rsidRDefault="00B04FA1">
      <w:pPr>
        <w:pStyle w:val="Corpsdetexte"/>
        <w:spacing w:line="244" w:lineRule="auto"/>
        <w:ind w:left="1881" w:right="2090" w:firstLine="142"/>
        <w:jc w:val="both"/>
        <w:rPr>
          <w:rFonts w:ascii="Cambria" w:hAnsi="Cambria"/>
        </w:rPr>
      </w:pPr>
      <w:r>
        <w:rPr>
          <w:rFonts w:ascii="Cambria" w:hAnsi="Cambria"/>
        </w:rPr>
        <w:t>Souvenez-vous de ceux qui sont maltraités, car vous aussi, vous avez un corps.</w:t>
      </w:r>
    </w:p>
    <w:p w:rsidR="00365860" w:rsidRDefault="00B04FA1">
      <w:pPr>
        <w:pStyle w:val="Corpsdetexte"/>
        <w:spacing w:line="242" w:lineRule="auto"/>
        <w:ind w:left="1881" w:right="2091" w:firstLine="142"/>
        <w:jc w:val="both"/>
        <w:rPr>
          <w:rFonts w:ascii="Cambria" w:hAnsi="Cambria"/>
        </w:rPr>
      </w:pPr>
      <w:r>
        <w:rPr>
          <w:rFonts w:ascii="Cambria" w:hAnsi="Cambria"/>
        </w:rPr>
        <w:t>Que le mariage soit respecté par tous, que l’union conjugale ne soit pas profanée, car les débauchés et les adultères seront jugés par Dieu.</w:t>
      </w:r>
    </w:p>
    <w:p w:rsidR="00365860" w:rsidRDefault="00B04FA1">
      <w:pPr>
        <w:pStyle w:val="Corpsdetexte"/>
        <w:spacing w:line="242" w:lineRule="auto"/>
        <w:ind w:left="1881" w:right="2090" w:firstLine="142"/>
        <w:jc w:val="both"/>
        <w:rPr>
          <w:rFonts w:ascii="Cambria" w:hAnsi="Cambria"/>
        </w:rPr>
      </w:pPr>
      <w:r>
        <w:rPr>
          <w:rFonts w:ascii="Cambria" w:hAnsi="Cambria"/>
        </w:rPr>
        <w:t>Que votre vie ne soit pas menée par l’amour de l’argent : contentez- vous de ce que vous avez, car Dieu lui-même a dit : Jamais je ne te lâcherai, jamais je ne</w:t>
      </w:r>
      <w:r>
        <w:rPr>
          <w:rFonts w:ascii="Cambria" w:hAnsi="Cambria"/>
          <w:spacing w:val="-6"/>
        </w:rPr>
        <w:t xml:space="preserve"> </w:t>
      </w:r>
      <w:r>
        <w:rPr>
          <w:rFonts w:ascii="Cambria" w:hAnsi="Cambria"/>
        </w:rPr>
        <w:t>t’abandonnerai.</w:t>
      </w:r>
    </w:p>
    <w:p w:rsidR="00365860" w:rsidRDefault="00B04FA1">
      <w:pPr>
        <w:pStyle w:val="Corpsdetexte"/>
        <w:spacing w:line="244" w:lineRule="auto"/>
        <w:ind w:left="1881" w:right="2090" w:firstLine="142"/>
        <w:jc w:val="both"/>
        <w:rPr>
          <w:rFonts w:ascii="Cambria" w:hAnsi="Cambria"/>
          <w:i/>
        </w:rPr>
      </w:pPr>
      <w:r>
        <w:rPr>
          <w:rFonts w:ascii="Cambria" w:hAnsi="Cambria"/>
        </w:rPr>
        <w:t>C’est pourquoi nous pouvons dire en toute assurance : Le Seigneur est mon secours, je n’ai rien à craindre</w:t>
      </w:r>
      <w:r>
        <w:t> </w:t>
      </w:r>
      <w:r>
        <w:rPr>
          <w:rFonts w:ascii="Cambria" w:hAnsi="Cambria"/>
        </w:rPr>
        <w:t xml:space="preserve">! </w:t>
      </w:r>
      <w:r>
        <w:rPr>
          <w:rFonts w:ascii="Cambria" w:hAnsi="Cambria"/>
          <w:i/>
        </w:rPr>
        <w:t>Parole du Seigneur.</w:t>
      </w:r>
    </w:p>
    <w:p w:rsidR="00365860" w:rsidRDefault="00365860">
      <w:pPr>
        <w:pStyle w:val="Corpsdetexte"/>
        <w:rPr>
          <w:rFonts w:ascii="Cambria"/>
          <w:i/>
          <w:sz w:val="28"/>
        </w:rPr>
      </w:pPr>
    </w:p>
    <w:p w:rsidR="00365860" w:rsidRDefault="00365860">
      <w:pPr>
        <w:pStyle w:val="Corpsdetexte"/>
        <w:rPr>
          <w:rFonts w:ascii="Cambria"/>
          <w:i/>
          <w:sz w:val="28"/>
        </w:rPr>
      </w:pPr>
    </w:p>
    <w:p w:rsidR="00365860" w:rsidRDefault="00B04FA1">
      <w:pPr>
        <w:tabs>
          <w:tab w:val="left" w:pos="2023"/>
        </w:tabs>
        <w:spacing w:before="173"/>
        <w:ind w:left="1315"/>
        <w:rPr>
          <w:rFonts w:ascii="Cambria" w:hAnsi="Cambria"/>
          <w:i/>
          <w:sz w:val="19"/>
        </w:rPr>
      </w:pPr>
      <w:r>
        <w:rPr>
          <w:rFonts w:ascii="Arial" w:hAnsi="Arial"/>
          <w:i/>
          <w:color w:val="008000"/>
          <w:w w:val="90"/>
          <w:sz w:val="36"/>
        </w:rPr>
        <w:t>L12.</w:t>
      </w:r>
      <w:r>
        <w:rPr>
          <w:rFonts w:ascii="Arial" w:hAnsi="Arial"/>
          <w:i/>
          <w:color w:val="008000"/>
          <w:w w:val="90"/>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822"/>
        </w:tabs>
        <w:spacing w:before="108"/>
        <w:rPr>
          <w:rFonts w:ascii="Cambria" w:hAnsi="Cambria"/>
          <w:b w:val="0"/>
          <w:i/>
          <w:sz w:val="16"/>
        </w:rPr>
      </w:pPr>
      <w:r>
        <w:rPr>
          <w:rFonts w:ascii="Cambria" w:hAnsi="Cambria"/>
          <w:position w:val="2"/>
        </w:rPr>
        <w:t>Lecture de la première lettre de</w:t>
      </w:r>
      <w:r>
        <w:rPr>
          <w:rFonts w:ascii="Cambria" w:hAnsi="Cambria"/>
          <w:spacing w:val="-13"/>
          <w:position w:val="2"/>
        </w:rPr>
        <w:t xml:space="preserve"> </w:t>
      </w:r>
      <w:r>
        <w:rPr>
          <w:rFonts w:ascii="Cambria" w:hAnsi="Cambria"/>
          <w:position w:val="2"/>
        </w:rPr>
        <w:t>Saint</w:t>
      </w:r>
      <w:r>
        <w:rPr>
          <w:rFonts w:ascii="Cambria" w:hAnsi="Cambria"/>
          <w:spacing w:val="-1"/>
          <w:position w:val="2"/>
        </w:rPr>
        <w:t xml:space="preserve"> </w:t>
      </w:r>
      <w:r>
        <w:rPr>
          <w:rFonts w:ascii="Cambria" w:hAnsi="Cambria"/>
          <w:position w:val="2"/>
        </w:rPr>
        <w:t>Jean</w:t>
      </w:r>
      <w:r>
        <w:rPr>
          <w:rFonts w:ascii="Cambria" w:hAnsi="Cambria"/>
          <w:position w:val="2"/>
        </w:rPr>
        <w:tab/>
      </w:r>
      <w:r>
        <w:rPr>
          <w:rFonts w:ascii="Cambria" w:hAnsi="Cambria"/>
          <w:b w:val="0"/>
          <w:i/>
          <w:color w:val="FF0000"/>
          <w:sz w:val="16"/>
        </w:rPr>
        <w:t>3, 18-24</w:t>
      </w:r>
    </w:p>
    <w:p w:rsidR="00365860" w:rsidRDefault="00B04FA1">
      <w:pPr>
        <w:pStyle w:val="Corpsdetexte"/>
        <w:spacing w:before="232" w:line="422" w:lineRule="exact"/>
        <w:ind w:left="1882"/>
        <w:rPr>
          <w:rFonts w:ascii="Cambria"/>
        </w:rPr>
      </w:pPr>
      <w:r>
        <w:rPr>
          <w:rFonts w:ascii="Cambria"/>
          <w:sz w:val="36"/>
        </w:rPr>
        <w:t>M</w:t>
      </w:r>
      <w:r>
        <w:rPr>
          <w:rFonts w:ascii="Cambria"/>
        </w:rPr>
        <w:t>es enfants,</w:t>
      </w:r>
    </w:p>
    <w:p w:rsidR="00365860" w:rsidRDefault="00B04FA1">
      <w:pPr>
        <w:pStyle w:val="Corpsdetexte"/>
        <w:spacing w:line="244" w:lineRule="auto"/>
        <w:ind w:left="1882" w:right="2090" w:firstLine="141"/>
        <w:jc w:val="both"/>
        <w:rPr>
          <w:rFonts w:ascii="Cambria" w:hAnsi="Cambria"/>
        </w:rPr>
      </w:pPr>
      <w:r>
        <w:rPr>
          <w:rFonts w:ascii="Cambria" w:hAnsi="Cambria"/>
        </w:rPr>
        <w:t>Nous devons aimer, non pas avec des paroles et des discours, mais par des actes et en vérité.</w:t>
      </w:r>
    </w:p>
    <w:p w:rsidR="00365860" w:rsidRDefault="00B04FA1">
      <w:pPr>
        <w:pStyle w:val="Corpsdetexte"/>
        <w:spacing w:line="242" w:lineRule="auto"/>
        <w:ind w:left="1882" w:right="2087" w:firstLine="141"/>
        <w:jc w:val="both"/>
        <w:rPr>
          <w:rFonts w:ascii="Cambria" w:hAnsi="Cambria"/>
        </w:rPr>
      </w:pPr>
      <w:r>
        <w:rPr>
          <w:rFonts w:ascii="Cambria" w:hAnsi="Cambria"/>
        </w:rPr>
        <w:t>En agissant ainsi, nous reconnaîtrons que nous appartenons à la vérité, et devant Dieu nous aurons le cœur en paix</w:t>
      </w:r>
      <w:r>
        <w:t> </w:t>
      </w:r>
      <w:r>
        <w:rPr>
          <w:rFonts w:ascii="Cambria" w:hAnsi="Cambria"/>
        </w:rPr>
        <w:t>;</w:t>
      </w:r>
    </w:p>
    <w:p w:rsidR="00365860" w:rsidRDefault="00B04FA1">
      <w:pPr>
        <w:pStyle w:val="Corpsdetexte"/>
        <w:spacing w:line="244" w:lineRule="auto"/>
        <w:ind w:left="1882" w:right="2086" w:firstLine="142"/>
        <w:jc w:val="both"/>
        <w:rPr>
          <w:rFonts w:ascii="Cambria" w:hAnsi="Cambria"/>
        </w:rPr>
      </w:pPr>
      <w:r>
        <w:rPr>
          <w:rFonts w:ascii="Cambria" w:hAnsi="Cambria"/>
        </w:rPr>
        <w:t>Notre cœur aurait beau nous accuser, Dieu est plus grand que notre cœur, et il connaît toutes choses.</w:t>
      </w:r>
    </w:p>
    <w:p w:rsidR="00365860" w:rsidRDefault="00B04FA1">
      <w:pPr>
        <w:pStyle w:val="Corpsdetexte"/>
        <w:spacing w:line="244" w:lineRule="auto"/>
        <w:ind w:left="1882" w:right="2089" w:firstLine="142"/>
        <w:jc w:val="both"/>
        <w:rPr>
          <w:rFonts w:ascii="Cambria" w:hAnsi="Cambria"/>
        </w:rPr>
      </w:pPr>
      <w:r>
        <w:rPr>
          <w:rFonts w:ascii="Cambria" w:hAnsi="Cambria"/>
        </w:rPr>
        <w:t>Mes bien-aimés, si notre cœur ne nous accuse pas, nous nous tenons avec assurance devant Dieu.</w:t>
      </w:r>
    </w:p>
    <w:p w:rsidR="00365860" w:rsidRDefault="00B04FA1">
      <w:pPr>
        <w:pStyle w:val="Corpsdetexte"/>
        <w:spacing w:line="242" w:lineRule="auto"/>
        <w:ind w:left="1882" w:right="2089" w:firstLine="142"/>
        <w:jc w:val="both"/>
        <w:rPr>
          <w:rFonts w:ascii="Cambria" w:hAnsi="Cambria"/>
        </w:rPr>
      </w:pPr>
      <w:r>
        <w:rPr>
          <w:rFonts w:ascii="Cambria" w:hAnsi="Cambria"/>
        </w:rPr>
        <w:t>Tout ce que nous demandons à Dieu, il nous l’accorde, parce que nous sommes fidèles à ses commandements, et que nous faisons ce qui lui plaît.</w:t>
      </w:r>
    </w:p>
    <w:p w:rsidR="00365860" w:rsidRDefault="00B04FA1">
      <w:pPr>
        <w:pStyle w:val="Corpsdetexte"/>
        <w:spacing w:line="277" w:lineRule="exact"/>
        <w:ind w:left="2024"/>
        <w:jc w:val="both"/>
        <w:rPr>
          <w:rFonts w:ascii="Cambria"/>
        </w:rPr>
      </w:pPr>
      <w:r>
        <w:rPr>
          <w:rFonts w:ascii="Cambria"/>
        </w:rPr>
        <w:t>Or, voici son commandement :</w:t>
      </w:r>
    </w:p>
    <w:p w:rsidR="00365860" w:rsidRDefault="00B04FA1">
      <w:pPr>
        <w:pStyle w:val="Corpsdetexte"/>
        <w:ind w:left="1882" w:right="2093" w:firstLine="142"/>
        <w:jc w:val="both"/>
        <w:rPr>
          <w:rFonts w:ascii="Cambria" w:hAnsi="Cambria"/>
        </w:rPr>
      </w:pPr>
      <w:r>
        <w:rPr>
          <w:rFonts w:ascii="Cambria" w:hAnsi="Cambria"/>
        </w:rPr>
        <w:t>Avoir foi en son Fils Jésus-Christ, et nous aimer les uns les autres comme il nous l’a</w:t>
      </w:r>
      <w:r>
        <w:rPr>
          <w:rFonts w:ascii="Cambria" w:hAnsi="Cambria"/>
          <w:spacing w:val="-4"/>
        </w:rPr>
        <w:t xml:space="preserve"> </w:t>
      </w:r>
      <w:r>
        <w:rPr>
          <w:rFonts w:ascii="Cambria" w:hAnsi="Cambria"/>
        </w:rPr>
        <w:t>commandé.</w:t>
      </w:r>
    </w:p>
    <w:p w:rsidR="00365860" w:rsidRDefault="00B04FA1">
      <w:pPr>
        <w:pStyle w:val="Corpsdetexte"/>
        <w:spacing w:line="242" w:lineRule="auto"/>
        <w:ind w:left="1882" w:right="2088" w:firstLine="142"/>
        <w:jc w:val="both"/>
        <w:rPr>
          <w:rFonts w:ascii="Cambria" w:hAnsi="Cambria"/>
          <w:i/>
        </w:rPr>
      </w:pPr>
      <w:r>
        <w:rPr>
          <w:rFonts w:ascii="Cambria" w:hAnsi="Cambria"/>
        </w:rPr>
        <w:t>Et celui qui est fidèle à ses commandements demeure en Dieu, et Dieu en lui</w:t>
      </w:r>
      <w:r>
        <w:t> </w:t>
      </w:r>
      <w:r>
        <w:rPr>
          <w:rFonts w:ascii="Cambria" w:hAnsi="Cambria"/>
        </w:rPr>
        <w:t xml:space="preserve">; et nous reconnaissons qu’il demeure en nous, puisqu’il nous a donné son Esprit. </w:t>
      </w:r>
      <w:r>
        <w:rPr>
          <w:rFonts w:ascii="Cambria" w:hAnsi="Cambria"/>
          <w:i/>
        </w:rPr>
        <w:t>Parole du</w:t>
      </w:r>
      <w:r>
        <w:rPr>
          <w:rFonts w:ascii="Cambria" w:hAnsi="Cambria"/>
          <w:i/>
          <w:spacing w:val="-6"/>
        </w:rPr>
        <w:t xml:space="preserve"> </w:t>
      </w:r>
      <w:r>
        <w:rPr>
          <w:rFonts w:ascii="Cambria" w:hAnsi="Cambria"/>
          <w:i/>
        </w:rPr>
        <w:t>Seigneur.</w:t>
      </w:r>
    </w:p>
    <w:p w:rsidR="00365860" w:rsidRDefault="00365860">
      <w:pPr>
        <w:spacing w:line="242" w:lineRule="auto"/>
        <w:jc w:val="both"/>
        <w:rPr>
          <w:rFonts w:ascii="Cambria" w:hAnsi="Cambria"/>
        </w:rPr>
        <w:sectPr w:rsidR="00365860">
          <w:pgSz w:w="11910" w:h="16840"/>
          <w:pgMar w:top="1340" w:right="300" w:bottom="940" w:left="120" w:header="0" w:footer="684" w:gutter="0"/>
          <w:cols w:space="720"/>
        </w:sectPr>
      </w:pPr>
    </w:p>
    <w:p w:rsidR="00365860" w:rsidRDefault="00B04FA1">
      <w:pPr>
        <w:tabs>
          <w:tab w:val="left" w:pos="2023"/>
        </w:tabs>
        <w:spacing w:before="93" w:line="405" w:lineRule="exact"/>
        <w:ind w:left="1315"/>
        <w:rPr>
          <w:rFonts w:ascii="Cambria" w:hAnsi="Cambria"/>
          <w:i/>
          <w:sz w:val="19"/>
        </w:rPr>
      </w:pPr>
      <w:r>
        <w:rPr>
          <w:rFonts w:ascii="Arial" w:hAnsi="Arial"/>
          <w:i/>
          <w:color w:val="008000"/>
          <w:w w:val="90"/>
          <w:sz w:val="36"/>
        </w:rPr>
        <w:lastRenderedPageBreak/>
        <w:t>L13.</w:t>
      </w:r>
      <w:r>
        <w:rPr>
          <w:rFonts w:ascii="Arial" w:hAnsi="Arial"/>
          <w:i/>
          <w:color w:val="008000"/>
          <w:w w:val="90"/>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pStyle w:val="Heading5"/>
        <w:tabs>
          <w:tab w:val="left" w:pos="9822"/>
        </w:tabs>
        <w:spacing w:line="275" w:lineRule="exact"/>
        <w:rPr>
          <w:rFonts w:ascii="Cambria" w:hAnsi="Cambria"/>
          <w:b w:val="0"/>
          <w:i/>
          <w:sz w:val="16"/>
        </w:rPr>
      </w:pPr>
      <w:r>
        <w:rPr>
          <w:rFonts w:ascii="Cambria" w:hAnsi="Cambria"/>
          <w:position w:val="2"/>
        </w:rPr>
        <w:t>Lecture de la première lettre de</w:t>
      </w:r>
      <w:r>
        <w:rPr>
          <w:rFonts w:ascii="Cambria" w:hAnsi="Cambria"/>
          <w:spacing w:val="-13"/>
          <w:position w:val="2"/>
        </w:rPr>
        <w:t xml:space="preserve"> </w:t>
      </w:r>
      <w:r>
        <w:rPr>
          <w:rFonts w:ascii="Cambria" w:hAnsi="Cambria"/>
          <w:position w:val="2"/>
        </w:rPr>
        <w:t>Saint</w:t>
      </w:r>
      <w:r>
        <w:rPr>
          <w:rFonts w:ascii="Cambria" w:hAnsi="Cambria"/>
          <w:spacing w:val="-1"/>
          <w:position w:val="2"/>
        </w:rPr>
        <w:t xml:space="preserve"> </w:t>
      </w:r>
      <w:r>
        <w:rPr>
          <w:rFonts w:ascii="Cambria" w:hAnsi="Cambria"/>
          <w:position w:val="2"/>
        </w:rPr>
        <w:t>Jean</w:t>
      </w:r>
      <w:r>
        <w:rPr>
          <w:rFonts w:ascii="Cambria" w:hAnsi="Cambria"/>
          <w:position w:val="2"/>
        </w:rPr>
        <w:tab/>
      </w:r>
      <w:r>
        <w:rPr>
          <w:rFonts w:ascii="Cambria" w:hAnsi="Cambria"/>
          <w:b w:val="0"/>
          <w:i/>
          <w:color w:val="FF0000"/>
          <w:sz w:val="16"/>
        </w:rPr>
        <w:t>4, 7-12</w:t>
      </w:r>
    </w:p>
    <w:p w:rsidR="00365860" w:rsidRDefault="00B04FA1">
      <w:pPr>
        <w:pStyle w:val="Corpsdetexte"/>
        <w:spacing w:before="1"/>
        <w:ind w:left="1882"/>
        <w:rPr>
          <w:rFonts w:ascii="Cambria" w:hAnsi="Cambria"/>
        </w:rPr>
      </w:pPr>
      <w:r>
        <w:rPr>
          <w:rFonts w:ascii="Cambria" w:hAnsi="Cambria"/>
          <w:sz w:val="36"/>
        </w:rPr>
        <w:t>M</w:t>
      </w:r>
      <w:r>
        <w:rPr>
          <w:rFonts w:ascii="Cambria" w:hAnsi="Cambria"/>
        </w:rPr>
        <w:t>es bien-aimés,</w:t>
      </w:r>
    </w:p>
    <w:p w:rsidR="00365860" w:rsidRDefault="00B04FA1">
      <w:pPr>
        <w:pStyle w:val="Corpsdetexte"/>
        <w:spacing w:before="4"/>
        <w:ind w:left="2024" w:right="2681"/>
        <w:rPr>
          <w:rFonts w:ascii="Cambria" w:hAnsi="Cambria"/>
        </w:rPr>
      </w:pPr>
      <w:r>
        <w:rPr>
          <w:rFonts w:ascii="Cambria" w:hAnsi="Cambria"/>
        </w:rPr>
        <w:t xml:space="preserve">Aimons-nous les uns les autres, puisque l’amour vient de Dieu. Tous ceux qui aiment sont enfants de Dieu, et ils connaissent Dieu. </w:t>
      </w:r>
      <w:proofErr w:type="gramStart"/>
      <w:r>
        <w:rPr>
          <w:rFonts w:ascii="Cambria" w:hAnsi="Cambria"/>
        </w:rPr>
        <w:t>celui</w:t>
      </w:r>
      <w:proofErr w:type="gramEnd"/>
      <w:r>
        <w:rPr>
          <w:rFonts w:ascii="Cambria" w:hAnsi="Cambria"/>
        </w:rPr>
        <w:t xml:space="preserve"> qui n’aime pas ne connaît pas Dieu, car Dieu est amour.</w:t>
      </w:r>
    </w:p>
    <w:p w:rsidR="00365860" w:rsidRDefault="00B04FA1">
      <w:pPr>
        <w:pStyle w:val="Corpsdetexte"/>
        <w:spacing w:before="6" w:line="280" w:lineRule="exact"/>
        <w:ind w:left="2024"/>
        <w:rPr>
          <w:rFonts w:ascii="Cambria" w:hAnsi="Cambria"/>
        </w:rPr>
      </w:pPr>
      <w:r>
        <w:rPr>
          <w:rFonts w:ascii="Cambria" w:hAnsi="Cambria"/>
        </w:rPr>
        <w:t>Voici comment Dieu a manifesté son amour parmi nous :</w:t>
      </w:r>
    </w:p>
    <w:p w:rsidR="00365860" w:rsidRDefault="00B04FA1">
      <w:pPr>
        <w:pStyle w:val="Corpsdetexte"/>
        <w:spacing w:line="244" w:lineRule="auto"/>
        <w:ind w:left="1882" w:right="2089" w:firstLine="142"/>
        <w:jc w:val="both"/>
        <w:rPr>
          <w:rFonts w:ascii="Cambria" w:hAnsi="Cambria"/>
        </w:rPr>
      </w:pPr>
      <w:r>
        <w:rPr>
          <w:rFonts w:ascii="Cambria" w:hAnsi="Cambria"/>
        </w:rPr>
        <w:t>Dieu a envoyé son Fils unique dans le monde pour que nous vivions par lui.</w:t>
      </w:r>
    </w:p>
    <w:p w:rsidR="00365860" w:rsidRDefault="00B04FA1">
      <w:pPr>
        <w:pStyle w:val="Corpsdetexte"/>
        <w:spacing w:line="242" w:lineRule="auto"/>
        <w:ind w:left="1882" w:right="2089" w:firstLine="142"/>
        <w:jc w:val="both"/>
        <w:rPr>
          <w:rFonts w:ascii="Cambria" w:hAnsi="Cambria"/>
        </w:rPr>
      </w:pPr>
      <w:r>
        <w:rPr>
          <w:rFonts w:ascii="Cambria" w:hAnsi="Cambria"/>
        </w:rPr>
        <w:t>Voici à quoi se reconnaît l’amour : ce n’est pas nous qui avons aimé Dieu, c’est lui qui nous a aimés, et il a envoyé son Fils qui est la victime offerte pour nos</w:t>
      </w:r>
      <w:r>
        <w:rPr>
          <w:rFonts w:ascii="Cambria" w:hAnsi="Cambria"/>
          <w:spacing w:val="-4"/>
        </w:rPr>
        <w:t xml:space="preserve"> </w:t>
      </w:r>
      <w:r>
        <w:rPr>
          <w:rFonts w:ascii="Cambria" w:hAnsi="Cambria"/>
        </w:rPr>
        <w:t>péchés.</w:t>
      </w:r>
    </w:p>
    <w:p w:rsidR="00365860" w:rsidRDefault="00B04FA1">
      <w:pPr>
        <w:pStyle w:val="Corpsdetexte"/>
        <w:spacing w:line="242" w:lineRule="auto"/>
        <w:ind w:left="1882" w:right="2090" w:firstLine="141"/>
        <w:jc w:val="both"/>
        <w:rPr>
          <w:rFonts w:ascii="Cambria" w:hAnsi="Cambria"/>
          <w:i/>
        </w:rPr>
      </w:pPr>
      <w:r>
        <w:rPr>
          <w:rFonts w:ascii="Cambria" w:hAnsi="Cambria"/>
        </w:rPr>
        <w:t xml:space="preserve">Mes bien-aimés, puisque Dieu nous a tant aimés, nous devons aussi nous aimer les uns les autres. Dieu, personne ne l’a jamais vu. Mais si nous nous aimons les uns les autres, Dieu demeure en nous, et son amour atteint en nous sa perfection. </w:t>
      </w:r>
      <w:r>
        <w:rPr>
          <w:rFonts w:ascii="Cambria" w:hAnsi="Cambria"/>
          <w:i/>
        </w:rPr>
        <w:t>Parole du</w:t>
      </w:r>
      <w:r>
        <w:rPr>
          <w:rFonts w:ascii="Cambria" w:hAnsi="Cambria"/>
          <w:i/>
          <w:spacing w:val="-7"/>
        </w:rPr>
        <w:t xml:space="preserve"> </w:t>
      </w:r>
      <w:r>
        <w:rPr>
          <w:rFonts w:ascii="Cambria" w:hAnsi="Cambria"/>
          <w:i/>
        </w:rPr>
        <w:t>Seigneur.</w:t>
      </w:r>
    </w:p>
    <w:p w:rsidR="00365860" w:rsidRDefault="00365860">
      <w:pPr>
        <w:pStyle w:val="Corpsdetexte"/>
        <w:spacing w:before="8"/>
        <w:rPr>
          <w:rFonts w:ascii="Cambria"/>
          <w:i/>
          <w:sz w:val="23"/>
        </w:rPr>
      </w:pPr>
    </w:p>
    <w:p w:rsidR="00365860" w:rsidRDefault="00B04FA1">
      <w:pPr>
        <w:tabs>
          <w:tab w:val="left" w:pos="2023"/>
        </w:tabs>
        <w:ind w:left="1315"/>
        <w:rPr>
          <w:rFonts w:ascii="Cambria" w:hAnsi="Cambria"/>
          <w:i/>
          <w:sz w:val="19"/>
        </w:rPr>
      </w:pPr>
      <w:r>
        <w:rPr>
          <w:rFonts w:ascii="Arial" w:hAnsi="Arial"/>
          <w:i/>
          <w:color w:val="008000"/>
          <w:w w:val="90"/>
          <w:sz w:val="36"/>
        </w:rPr>
        <w:t>L14.</w:t>
      </w:r>
      <w:r>
        <w:rPr>
          <w:rFonts w:ascii="Arial" w:hAnsi="Arial"/>
          <w:i/>
          <w:color w:val="008000"/>
          <w:w w:val="90"/>
          <w:sz w:val="36"/>
        </w:rPr>
        <w:tab/>
      </w:r>
      <w:r>
        <w:rPr>
          <w:rFonts w:ascii="Calibri" w:hAnsi="Calibri"/>
          <w:i/>
          <w:color w:val="008000"/>
          <w:w w:val="110"/>
          <w:sz w:val="20"/>
        </w:rPr>
        <w:t>Lu</w:t>
      </w:r>
      <w:r>
        <w:rPr>
          <w:rFonts w:ascii="Calibri" w:hAnsi="Calibri"/>
          <w:i/>
          <w:color w:val="008000"/>
          <w:spacing w:val="1"/>
          <w:w w:val="110"/>
          <w:sz w:val="20"/>
        </w:rPr>
        <w:t xml:space="preserve"> </w:t>
      </w:r>
      <w:r>
        <w:rPr>
          <w:rFonts w:ascii="Calibri" w:hAnsi="Calibri"/>
          <w:i/>
          <w:color w:val="008000"/>
          <w:w w:val="110"/>
          <w:sz w:val="20"/>
        </w:rPr>
        <w:t>par:</w:t>
      </w:r>
      <w:r>
        <w:rPr>
          <w:rFonts w:ascii="Cambria" w:hAnsi="Cambria"/>
          <w:i/>
          <w:w w:val="110"/>
          <w:sz w:val="19"/>
        </w:rPr>
        <w:t>…………………………………………………</w:t>
      </w:r>
    </w:p>
    <w:p w:rsidR="00365860" w:rsidRDefault="00B04FA1">
      <w:pPr>
        <w:tabs>
          <w:tab w:val="left" w:pos="9695"/>
        </w:tabs>
        <w:spacing w:before="108" w:line="282" w:lineRule="exact"/>
        <w:ind w:left="1882"/>
        <w:rPr>
          <w:rFonts w:ascii="Cambria"/>
          <w:i/>
          <w:sz w:val="16"/>
        </w:rPr>
      </w:pPr>
      <w:r>
        <w:rPr>
          <w:rFonts w:ascii="Cambria"/>
          <w:b/>
          <w:position w:val="2"/>
          <w:sz w:val="24"/>
        </w:rPr>
        <w:t>Lecture de l'apocalypse de</w:t>
      </w:r>
      <w:r>
        <w:rPr>
          <w:rFonts w:ascii="Cambria"/>
          <w:b/>
          <w:spacing w:val="-11"/>
          <w:position w:val="2"/>
          <w:sz w:val="24"/>
        </w:rPr>
        <w:t xml:space="preserve"> </w:t>
      </w:r>
      <w:r>
        <w:rPr>
          <w:rFonts w:ascii="Cambria"/>
          <w:b/>
          <w:position w:val="2"/>
          <w:sz w:val="24"/>
        </w:rPr>
        <w:t>Saint</w:t>
      </w:r>
      <w:r>
        <w:rPr>
          <w:rFonts w:ascii="Cambria"/>
          <w:b/>
          <w:spacing w:val="-2"/>
          <w:position w:val="2"/>
          <w:sz w:val="24"/>
        </w:rPr>
        <w:t xml:space="preserve"> </w:t>
      </w:r>
      <w:r>
        <w:rPr>
          <w:rFonts w:ascii="Cambria"/>
          <w:b/>
          <w:position w:val="2"/>
          <w:sz w:val="24"/>
        </w:rPr>
        <w:t>Jean</w:t>
      </w:r>
      <w:r>
        <w:rPr>
          <w:rFonts w:ascii="Cambria"/>
          <w:b/>
          <w:position w:val="2"/>
          <w:sz w:val="24"/>
        </w:rPr>
        <w:tab/>
      </w:r>
      <w:r>
        <w:rPr>
          <w:rFonts w:ascii="Cambria"/>
          <w:i/>
          <w:color w:val="FF0000"/>
          <w:sz w:val="16"/>
        </w:rPr>
        <w:t>19, 1.5-9a</w:t>
      </w:r>
    </w:p>
    <w:p w:rsidR="00365860" w:rsidRDefault="00B04FA1">
      <w:pPr>
        <w:pStyle w:val="Heading2"/>
        <w:spacing w:line="420" w:lineRule="exact"/>
        <w:rPr>
          <w:rFonts w:ascii="Cambria"/>
        </w:rPr>
      </w:pPr>
      <w:r>
        <w:rPr>
          <w:rFonts w:ascii="Cambria"/>
        </w:rPr>
        <w:t>M</w:t>
      </w:r>
      <w:r>
        <w:rPr>
          <w:rFonts w:ascii="Cambria"/>
          <w:vertAlign w:val="subscript"/>
        </w:rPr>
        <w:t>oi,</w:t>
      </w:r>
      <w:r>
        <w:rPr>
          <w:rFonts w:ascii="Cambria"/>
        </w:rPr>
        <w:t xml:space="preserve"> </w:t>
      </w:r>
      <w:r>
        <w:rPr>
          <w:rFonts w:ascii="Cambria"/>
          <w:vertAlign w:val="subscript"/>
        </w:rPr>
        <w:t>Jean,</w:t>
      </w:r>
    </w:p>
    <w:p w:rsidR="00365860" w:rsidRDefault="00B04FA1">
      <w:pPr>
        <w:pStyle w:val="Corpsdetexte"/>
        <w:spacing w:line="244" w:lineRule="auto"/>
        <w:ind w:left="1882" w:right="2089" w:firstLine="141"/>
        <w:jc w:val="both"/>
        <w:rPr>
          <w:rFonts w:ascii="Cambria" w:hAnsi="Cambria"/>
        </w:rPr>
      </w:pPr>
      <w:r>
        <w:rPr>
          <w:rFonts w:ascii="Cambria" w:hAnsi="Cambria"/>
        </w:rPr>
        <w:t>J’ai entendu dans le ciel comme une voix puissante, celle d’une foule immense qui proclamait :</w:t>
      </w:r>
    </w:p>
    <w:p w:rsidR="00365860" w:rsidRDefault="00B04FA1">
      <w:pPr>
        <w:pStyle w:val="Corpsdetexte"/>
        <w:spacing w:line="242" w:lineRule="auto"/>
        <w:ind w:left="1882" w:right="2090" w:firstLine="142"/>
        <w:jc w:val="both"/>
        <w:rPr>
          <w:rFonts w:ascii="Cambria" w:hAnsi="Cambria"/>
        </w:rPr>
      </w:pPr>
      <w:r>
        <w:rPr>
          <w:rFonts w:ascii="Cambria" w:hAnsi="Cambria"/>
        </w:rPr>
        <w:t>« Alléluia</w:t>
      </w:r>
      <w:r>
        <w:t> </w:t>
      </w:r>
      <w:r>
        <w:rPr>
          <w:rFonts w:ascii="Cambria" w:hAnsi="Cambria"/>
        </w:rPr>
        <w:t xml:space="preserve">! </w:t>
      </w:r>
      <w:proofErr w:type="gramStart"/>
      <w:r>
        <w:rPr>
          <w:rFonts w:ascii="Cambria" w:hAnsi="Cambria"/>
        </w:rPr>
        <w:t>c’est</w:t>
      </w:r>
      <w:proofErr w:type="gramEnd"/>
      <w:r>
        <w:rPr>
          <w:rFonts w:ascii="Cambria" w:hAnsi="Cambria"/>
        </w:rPr>
        <w:t xml:space="preserve"> à notre Dieu qu’appartiennent le salut, la gloire et la puissance, car ses jugements sont vrais et justes. Il a jugé la grande prostituée qui corrompait la terre par sa prostitution, il l’a frappée pour venger le sang de ses serviteurs. »</w:t>
      </w:r>
    </w:p>
    <w:p w:rsidR="00365860" w:rsidRDefault="00B04FA1">
      <w:pPr>
        <w:pStyle w:val="Corpsdetexte"/>
        <w:spacing w:line="277" w:lineRule="exact"/>
        <w:ind w:left="2024"/>
        <w:jc w:val="both"/>
        <w:rPr>
          <w:rFonts w:ascii="Cambria"/>
        </w:rPr>
      </w:pPr>
      <w:r>
        <w:rPr>
          <w:rFonts w:ascii="Cambria"/>
        </w:rPr>
        <w:t>Et cette foule reprit :</w:t>
      </w:r>
    </w:p>
    <w:p w:rsidR="00365860" w:rsidRDefault="00B04FA1">
      <w:pPr>
        <w:pStyle w:val="Corpsdetexte"/>
        <w:spacing w:line="280" w:lineRule="exact"/>
        <w:ind w:left="2024"/>
        <w:jc w:val="both"/>
        <w:rPr>
          <w:rFonts w:ascii="Cambria" w:hAnsi="Cambria"/>
        </w:rPr>
      </w:pPr>
      <w:r>
        <w:rPr>
          <w:rFonts w:ascii="Cambria" w:hAnsi="Cambria"/>
        </w:rPr>
        <w:t>« Alléluia</w:t>
      </w:r>
      <w:r>
        <w:t> </w:t>
      </w:r>
      <w:r>
        <w:rPr>
          <w:rFonts w:ascii="Cambria" w:hAnsi="Cambria"/>
        </w:rPr>
        <w:t xml:space="preserve">! </w:t>
      </w:r>
      <w:proofErr w:type="gramStart"/>
      <w:r>
        <w:rPr>
          <w:rFonts w:ascii="Cambria" w:hAnsi="Cambria"/>
        </w:rPr>
        <w:t>la</w:t>
      </w:r>
      <w:proofErr w:type="gramEnd"/>
      <w:r>
        <w:rPr>
          <w:rFonts w:ascii="Cambria" w:hAnsi="Cambria"/>
        </w:rPr>
        <w:t xml:space="preserve"> fumée de l’incendie s’élève pour les siècles des siècles. »</w:t>
      </w:r>
    </w:p>
    <w:p w:rsidR="00365860" w:rsidRDefault="00B04FA1">
      <w:pPr>
        <w:pStyle w:val="Corpsdetexte"/>
        <w:ind w:left="1882" w:right="2091" w:firstLine="142"/>
        <w:jc w:val="both"/>
        <w:rPr>
          <w:rFonts w:ascii="Cambria" w:hAnsi="Cambria"/>
        </w:rPr>
      </w:pPr>
      <w:r>
        <w:rPr>
          <w:rFonts w:ascii="Cambria" w:hAnsi="Cambria"/>
        </w:rPr>
        <w:t>Les vingt-quatre Anciens et  les  quatre  Vivants  tombèrent  à  genoux  et adorèrent le Dieu qui siège sur le trône, en disant</w:t>
      </w:r>
      <w:r>
        <w:rPr>
          <w:rFonts w:ascii="Cambria" w:hAnsi="Cambria"/>
          <w:spacing w:val="-7"/>
        </w:rPr>
        <w:t xml:space="preserve"> </w:t>
      </w:r>
      <w:r>
        <w:rPr>
          <w:rFonts w:ascii="Cambria" w:hAnsi="Cambria"/>
        </w:rPr>
        <w:t>:</w:t>
      </w:r>
    </w:p>
    <w:p w:rsidR="00365860" w:rsidRDefault="00B04FA1">
      <w:pPr>
        <w:pStyle w:val="Corpsdetexte"/>
        <w:ind w:left="2023"/>
        <w:jc w:val="both"/>
        <w:rPr>
          <w:rFonts w:ascii="Cambria" w:hAnsi="Cambria"/>
        </w:rPr>
      </w:pPr>
      <w:r>
        <w:rPr>
          <w:rFonts w:ascii="Cambria" w:hAnsi="Cambria"/>
        </w:rPr>
        <w:t>« Amen</w:t>
      </w:r>
      <w:r>
        <w:t> </w:t>
      </w:r>
      <w:r>
        <w:rPr>
          <w:rFonts w:ascii="Cambria" w:hAnsi="Cambria"/>
        </w:rPr>
        <w:t>! Alléluia</w:t>
      </w:r>
      <w:r>
        <w:t> </w:t>
      </w:r>
      <w:r>
        <w:rPr>
          <w:rFonts w:ascii="Cambria" w:hAnsi="Cambria"/>
        </w:rPr>
        <w:t>! »</w:t>
      </w:r>
    </w:p>
    <w:p w:rsidR="00365860" w:rsidRDefault="00B04FA1">
      <w:pPr>
        <w:pStyle w:val="Corpsdetexte"/>
        <w:spacing w:line="280" w:lineRule="exact"/>
        <w:ind w:left="2023"/>
        <w:jc w:val="both"/>
        <w:rPr>
          <w:rFonts w:ascii="Cambria" w:hAnsi="Cambria"/>
        </w:rPr>
      </w:pPr>
      <w:r>
        <w:rPr>
          <w:rFonts w:ascii="Cambria" w:hAnsi="Cambria"/>
        </w:rPr>
        <w:t>Et du Trône venait une voix qui disait :</w:t>
      </w:r>
    </w:p>
    <w:p w:rsidR="00365860" w:rsidRDefault="00B04FA1">
      <w:pPr>
        <w:pStyle w:val="Corpsdetexte"/>
        <w:spacing w:line="244" w:lineRule="auto"/>
        <w:ind w:left="1881" w:right="2089" w:firstLine="142"/>
        <w:jc w:val="both"/>
        <w:rPr>
          <w:rFonts w:ascii="Cambria" w:hAnsi="Cambria"/>
        </w:rPr>
      </w:pPr>
      <w:r>
        <w:rPr>
          <w:rFonts w:ascii="Cambria" w:hAnsi="Cambria"/>
        </w:rPr>
        <w:t>« Chantez les louanges de notre Dieu, vous tous qui le servez et le craignez, des plus petits jusqu’aux plus grands. »</w:t>
      </w:r>
    </w:p>
    <w:p w:rsidR="00365860" w:rsidRDefault="00B04FA1">
      <w:pPr>
        <w:pStyle w:val="Corpsdetexte"/>
        <w:spacing w:line="244" w:lineRule="auto"/>
        <w:ind w:left="1882" w:right="2088" w:firstLine="141"/>
        <w:jc w:val="both"/>
        <w:rPr>
          <w:rFonts w:ascii="Cambria" w:hAnsi="Cambria"/>
        </w:rPr>
      </w:pPr>
      <w:r>
        <w:rPr>
          <w:rFonts w:ascii="Cambria" w:hAnsi="Cambria"/>
        </w:rPr>
        <w:t>Alors j’entendis comme la voix d’une foule immense, comme la voix des océans, ou celle de violents coups de tonnerre.</w:t>
      </w:r>
    </w:p>
    <w:p w:rsidR="00365860" w:rsidRDefault="00B04FA1">
      <w:pPr>
        <w:pStyle w:val="Corpsdetexte"/>
        <w:spacing w:line="277" w:lineRule="exact"/>
        <w:ind w:left="2023"/>
        <w:jc w:val="both"/>
        <w:rPr>
          <w:rFonts w:ascii="Cambria"/>
        </w:rPr>
      </w:pPr>
      <w:r>
        <w:rPr>
          <w:rFonts w:ascii="Cambria"/>
        </w:rPr>
        <w:t>Elle proclamait :</w:t>
      </w:r>
    </w:p>
    <w:p w:rsidR="00365860" w:rsidRDefault="00B04FA1">
      <w:pPr>
        <w:pStyle w:val="Corpsdetexte"/>
        <w:ind w:left="1881" w:right="2089" w:firstLine="142"/>
        <w:jc w:val="both"/>
        <w:rPr>
          <w:rFonts w:ascii="Cambria" w:hAnsi="Cambria"/>
        </w:rPr>
      </w:pPr>
      <w:r>
        <w:rPr>
          <w:rFonts w:ascii="Cambria" w:hAnsi="Cambria"/>
        </w:rPr>
        <w:t>« Alléluia</w:t>
      </w:r>
      <w:r>
        <w:t> </w:t>
      </w:r>
      <w:r>
        <w:rPr>
          <w:rFonts w:ascii="Cambria" w:hAnsi="Cambria"/>
        </w:rPr>
        <w:t xml:space="preserve">! </w:t>
      </w:r>
      <w:proofErr w:type="gramStart"/>
      <w:r>
        <w:rPr>
          <w:rFonts w:ascii="Cambria" w:hAnsi="Cambria"/>
        </w:rPr>
        <w:t>le</w:t>
      </w:r>
      <w:proofErr w:type="gramEnd"/>
      <w:r>
        <w:rPr>
          <w:rFonts w:ascii="Cambria" w:hAnsi="Cambria"/>
        </w:rPr>
        <w:t xml:space="preserve"> Seigneur notre Dieu  a  pris  possession  de  sa  royauté,  lui, le Tout-Puissant. Soyons dans la joie, exultons, rendons-lui gloire, car voici les noces de l’Agneau. Son épouse a revêtu ses parures, Dieu lui a donné un vêtement en fin tissu de lin, pur et resplendissant, qui est la sainteté des justes.</w:t>
      </w:r>
      <w:r>
        <w:rPr>
          <w:rFonts w:ascii="Cambria" w:hAnsi="Cambria"/>
          <w:spacing w:val="-3"/>
        </w:rPr>
        <w:t xml:space="preserve"> </w:t>
      </w:r>
      <w:r>
        <w:rPr>
          <w:rFonts w:ascii="Cambria" w:hAnsi="Cambria"/>
        </w:rPr>
        <w:t>»</w:t>
      </w:r>
    </w:p>
    <w:p w:rsidR="00365860" w:rsidRDefault="00B04FA1">
      <w:pPr>
        <w:pStyle w:val="Corpsdetexte"/>
        <w:ind w:left="2023"/>
        <w:rPr>
          <w:rFonts w:ascii="Cambria"/>
        </w:rPr>
      </w:pPr>
      <w:r>
        <w:rPr>
          <w:rFonts w:ascii="Cambria"/>
        </w:rPr>
        <w:t>Un ange me dit alors :</w:t>
      </w:r>
    </w:p>
    <w:p w:rsidR="00365860" w:rsidRDefault="00B04FA1">
      <w:pPr>
        <w:pStyle w:val="Corpsdetexte"/>
        <w:ind w:left="2023"/>
        <w:rPr>
          <w:rFonts w:ascii="Cambria" w:hAnsi="Cambria"/>
        </w:rPr>
      </w:pPr>
      <w:r>
        <w:rPr>
          <w:rFonts w:ascii="Cambria" w:hAnsi="Cambria"/>
        </w:rPr>
        <w:t>« Écris ceci : heureux les invités au repas des noces de l’Agneau</w:t>
      </w:r>
      <w:r>
        <w:t> </w:t>
      </w:r>
      <w:r>
        <w:rPr>
          <w:rFonts w:ascii="Cambria" w:hAnsi="Cambria"/>
        </w:rPr>
        <w:t>! »</w:t>
      </w:r>
    </w:p>
    <w:p w:rsidR="00365860" w:rsidRDefault="00B04FA1">
      <w:pPr>
        <w:ind w:left="2023"/>
        <w:rPr>
          <w:rFonts w:ascii="Cambria"/>
          <w:i/>
          <w:sz w:val="24"/>
        </w:rPr>
      </w:pPr>
      <w:r>
        <w:rPr>
          <w:rFonts w:ascii="Cambria"/>
          <w:i/>
          <w:sz w:val="24"/>
        </w:rPr>
        <w:t>Parole du Seigneur.</w:t>
      </w:r>
    </w:p>
    <w:p w:rsidR="00365860" w:rsidRDefault="00365860">
      <w:pPr>
        <w:rPr>
          <w:rFonts w:ascii="Cambria"/>
          <w:sz w:val="24"/>
        </w:rPr>
        <w:sectPr w:rsidR="00365860">
          <w:pgSz w:w="11910" w:h="16840"/>
          <w:pgMar w:top="780" w:right="300" w:bottom="940" w:left="120" w:header="0" w:footer="684" w:gutter="0"/>
          <w:cols w:space="720"/>
        </w:sectPr>
      </w:pPr>
    </w:p>
    <w:p w:rsidR="00365860" w:rsidRDefault="00B04FA1">
      <w:pPr>
        <w:spacing w:before="97"/>
        <w:ind w:left="1576" w:right="1368"/>
        <w:jc w:val="center"/>
        <w:rPr>
          <w:rFonts w:ascii="Calibri"/>
          <w:i/>
          <w:sz w:val="24"/>
        </w:rPr>
      </w:pPr>
      <w:r>
        <w:rPr>
          <w:rFonts w:ascii="Calibri"/>
          <w:i/>
          <w:color w:val="008000"/>
          <w:w w:val="135"/>
          <w:sz w:val="24"/>
        </w:rPr>
        <w:lastRenderedPageBreak/>
        <w:t>Le psaume:</w:t>
      </w:r>
    </w:p>
    <w:p w:rsidR="00365860" w:rsidRDefault="00B04FA1">
      <w:pPr>
        <w:spacing w:before="27" w:line="297" w:lineRule="auto"/>
        <w:ind w:left="1314" w:right="1105"/>
        <w:jc w:val="both"/>
        <w:rPr>
          <w:rFonts w:ascii="Arial" w:hAnsi="Arial"/>
          <w:sz w:val="21"/>
        </w:rPr>
      </w:pPr>
      <w:r>
        <w:rPr>
          <w:rFonts w:ascii="Arial" w:hAnsi="Arial"/>
          <w:color w:val="FF6600"/>
          <w:w w:val="85"/>
          <w:sz w:val="21"/>
        </w:rPr>
        <w:t>Le</w:t>
      </w:r>
      <w:r>
        <w:rPr>
          <w:rFonts w:ascii="Arial" w:hAnsi="Arial"/>
          <w:color w:val="FF6600"/>
          <w:spacing w:val="-10"/>
          <w:w w:val="85"/>
          <w:sz w:val="21"/>
        </w:rPr>
        <w:t xml:space="preserve"> </w:t>
      </w:r>
      <w:r>
        <w:rPr>
          <w:rFonts w:ascii="Arial" w:hAnsi="Arial"/>
          <w:color w:val="FF6600"/>
          <w:w w:val="85"/>
          <w:sz w:val="21"/>
        </w:rPr>
        <w:t>psaume</w:t>
      </w:r>
      <w:r>
        <w:rPr>
          <w:rFonts w:ascii="Arial" w:hAnsi="Arial"/>
          <w:color w:val="FF6600"/>
          <w:spacing w:val="-9"/>
          <w:w w:val="85"/>
          <w:sz w:val="21"/>
        </w:rPr>
        <w:t xml:space="preserve"> </w:t>
      </w:r>
      <w:r>
        <w:rPr>
          <w:rFonts w:ascii="Arial" w:hAnsi="Arial"/>
          <w:color w:val="FF6600"/>
          <w:w w:val="85"/>
          <w:sz w:val="21"/>
        </w:rPr>
        <w:t>est</w:t>
      </w:r>
      <w:r>
        <w:rPr>
          <w:rFonts w:ascii="Arial" w:hAnsi="Arial"/>
          <w:color w:val="FF6600"/>
          <w:spacing w:val="-10"/>
          <w:w w:val="85"/>
          <w:sz w:val="21"/>
        </w:rPr>
        <w:t xml:space="preserve"> </w:t>
      </w:r>
      <w:r>
        <w:rPr>
          <w:rFonts w:ascii="Arial" w:hAnsi="Arial"/>
          <w:color w:val="FF6600"/>
          <w:w w:val="85"/>
          <w:sz w:val="21"/>
        </w:rPr>
        <w:t>un</w:t>
      </w:r>
      <w:r>
        <w:rPr>
          <w:rFonts w:ascii="Arial" w:hAnsi="Arial"/>
          <w:color w:val="FF6600"/>
          <w:spacing w:val="-9"/>
          <w:w w:val="85"/>
          <w:sz w:val="21"/>
        </w:rPr>
        <w:t xml:space="preserve"> </w:t>
      </w:r>
      <w:r>
        <w:rPr>
          <w:rFonts w:ascii="Arial" w:hAnsi="Arial"/>
          <w:color w:val="FF6600"/>
          <w:w w:val="85"/>
          <w:sz w:val="21"/>
        </w:rPr>
        <w:t>poème</w:t>
      </w:r>
      <w:r>
        <w:rPr>
          <w:rFonts w:ascii="Arial" w:hAnsi="Arial"/>
          <w:color w:val="FF6600"/>
          <w:spacing w:val="-9"/>
          <w:w w:val="85"/>
          <w:sz w:val="21"/>
        </w:rPr>
        <w:t xml:space="preserve"> </w:t>
      </w:r>
      <w:r>
        <w:rPr>
          <w:rFonts w:ascii="Arial" w:hAnsi="Arial"/>
          <w:color w:val="FF6600"/>
          <w:w w:val="85"/>
          <w:sz w:val="21"/>
        </w:rPr>
        <w:t>ou</w:t>
      </w:r>
      <w:r>
        <w:rPr>
          <w:rFonts w:ascii="Arial" w:hAnsi="Arial"/>
          <w:color w:val="FF6600"/>
          <w:spacing w:val="-9"/>
          <w:w w:val="85"/>
          <w:sz w:val="21"/>
        </w:rPr>
        <w:t xml:space="preserve"> </w:t>
      </w:r>
      <w:r>
        <w:rPr>
          <w:rFonts w:ascii="Arial" w:hAnsi="Arial"/>
          <w:color w:val="FF6600"/>
          <w:w w:val="85"/>
          <w:sz w:val="21"/>
        </w:rPr>
        <w:t>un</w:t>
      </w:r>
      <w:r>
        <w:rPr>
          <w:rFonts w:ascii="Arial" w:hAnsi="Arial"/>
          <w:color w:val="FF6600"/>
          <w:spacing w:val="-10"/>
          <w:w w:val="85"/>
          <w:sz w:val="21"/>
        </w:rPr>
        <w:t xml:space="preserve"> </w:t>
      </w:r>
      <w:r>
        <w:rPr>
          <w:rFonts w:ascii="Arial" w:hAnsi="Arial"/>
          <w:color w:val="FF6600"/>
          <w:w w:val="85"/>
          <w:sz w:val="21"/>
        </w:rPr>
        <w:t>cantique</w:t>
      </w:r>
      <w:r>
        <w:rPr>
          <w:rFonts w:ascii="Arial" w:hAnsi="Arial"/>
          <w:color w:val="FF6600"/>
          <w:spacing w:val="-9"/>
          <w:w w:val="85"/>
          <w:sz w:val="21"/>
        </w:rPr>
        <w:t xml:space="preserve"> </w:t>
      </w:r>
      <w:r>
        <w:rPr>
          <w:rFonts w:ascii="Arial" w:hAnsi="Arial"/>
          <w:color w:val="FF6600"/>
          <w:w w:val="85"/>
          <w:sz w:val="21"/>
        </w:rPr>
        <w:t>des</w:t>
      </w:r>
      <w:r>
        <w:rPr>
          <w:rFonts w:ascii="Arial" w:hAnsi="Arial"/>
          <w:color w:val="FF6600"/>
          <w:spacing w:val="-10"/>
          <w:w w:val="85"/>
          <w:sz w:val="21"/>
        </w:rPr>
        <w:t xml:space="preserve"> </w:t>
      </w:r>
      <w:r>
        <w:rPr>
          <w:rFonts w:ascii="Arial" w:hAnsi="Arial"/>
          <w:color w:val="FF6600"/>
          <w:w w:val="85"/>
          <w:sz w:val="21"/>
        </w:rPr>
        <w:t>saintes</w:t>
      </w:r>
      <w:r>
        <w:rPr>
          <w:rFonts w:ascii="Arial" w:hAnsi="Arial"/>
          <w:color w:val="FF6600"/>
          <w:spacing w:val="-10"/>
          <w:w w:val="85"/>
          <w:sz w:val="21"/>
        </w:rPr>
        <w:t xml:space="preserve"> </w:t>
      </w:r>
      <w:r>
        <w:rPr>
          <w:rFonts w:ascii="Arial" w:hAnsi="Arial"/>
          <w:color w:val="FF6600"/>
          <w:w w:val="85"/>
          <w:sz w:val="21"/>
        </w:rPr>
        <w:t>Ecritures</w:t>
      </w:r>
      <w:r>
        <w:rPr>
          <w:rFonts w:ascii="Arial" w:hAnsi="Arial"/>
          <w:color w:val="FF6600"/>
          <w:spacing w:val="-9"/>
          <w:w w:val="85"/>
          <w:sz w:val="21"/>
        </w:rPr>
        <w:t xml:space="preserve"> </w:t>
      </w:r>
      <w:r>
        <w:rPr>
          <w:rFonts w:ascii="Arial" w:hAnsi="Arial"/>
          <w:color w:val="FF6600"/>
          <w:w w:val="85"/>
          <w:sz w:val="21"/>
        </w:rPr>
        <w:t>(la</w:t>
      </w:r>
      <w:r>
        <w:rPr>
          <w:rFonts w:ascii="Arial" w:hAnsi="Arial"/>
          <w:color w:val="FF6600"/>
          <w:spacing w:val="-10"/>
          <w:w w:val="85"/>
          <w:sz w:val="21"/>
        </w:rPr>
        <w:t xml:space="preserve"> </w:t>
      </w:r>
      <w:r>
        <w:rPr>
          <w:rFonts w:ascii="Arial" w:hAnsi="Arial"/>
          <w:color w:val="FF6600"/>
          <w:w w:val="85"/>
          <w:sz w:val="21"/>
        </w:rPr>
        <w:t>bible</w:t>
      </w:r>
      <w:proofErr w:type="gramStart"/>
      <w:r>
        <w:rPr>
          <w:rFonts w:ascii="Arial" w:hAnsi="Arial"/>
          <w:color w:val="FF6600"/>
          <w:w w:val="85"/>
          <w:sz w:val="21"/>
        </w:rPr>
        <w:t>)</w:t>
      </w:r>
      <w:r>
        <w:rPr>
          <w:rFonts w:ascii="Arial" w:hAnsi="Arial"/>
          <w:color w:val="FF6600"/>
          <w:w w:val="85"/>
          <w:sz w:val="21"/>
          <w:vertAlign w:val="superscript"/>
        </w:rPr>
        <w:t>15</w:t>
      </w:r>
      <w:proofErr w:type="gramEnd"/>
      <w:r>
        <w:rPr>
          <w:rFonts w:ascii="Arial" w:hAnsi="Arial"/>
          <w:color w:val="FF6600"/>
          <w:w w:val="85"/>
          <w:sz w:val="21"/>
        </w:rPr>
        <w:t>.</w:t>
      </w:r>
      <w:r>
        <w:rPr>
          <w:rFonts w:ascii="Arial" w:hAnsi="Arial"/>
          <w:color w:val="FF6600"/>
          <w:spacing w:val="-10"/>
          <w:w w:val="85"/>
          <w:sz w:val="21"/>
        </w:rPr>
        <w:t xml:space="preserve"> </w:t>
      </w:r>
      <w:r>
        <w:rPr>
          <w:rFonts w:ascii="Arial" w:hAnsi="Arial"/>
          <w:color w:val="FF6600"/>
          <w:w w:val="85"/>
          <w:sz w:val="21"/>
        </w:rPr>
        <w:t>Il</w:t>
      </w:r>
      <w:r>
        <w:rPr>
          <w:rFonts w:ascii="Arial" w:hAnsi="Arial"/>
          <w:color w:val="FF6600"/>
          <w:spacing w:val="-9"/>
          <w:w w:val="85"/>
          <w:sz w:val="21"/>
        </w:rPr>
        <w:t xml:space="preserve"> </w:t>
      </w:r>
      <w:r>
        <w:rPr>
          <w:rFonts w:ascii="Arial" w:hAnsi="Arial"/>
          <w:color w:val="FF6600"/>
          <w:w w:val="85"/>
          <w:sz w:val="21"/>
        </w:rPr>
        <w:t>sera</w:t>
      </w:r>
      <w:r>
        <w:rPr>
          <w:rFonts w:ascii="Arial" w:hAnsi="Arial"/>
          <w:color w:val="FF6600"/>
          <w:spacing w:val="-10"/>
          <w:w w:val="85"/>
          <w:sz w:val="21"/>
        </w:rPr>
        <w:t xml:space="preserve"> </w:t>
      </w:r>
      <w:r>
        <w:rPr>
          <w:rFonts w:ascii="Arial" w:hAnsi="Arial"/>
          <w:color w:val="FF6600"/>
          <w:w w:val="85"/>
          <w:sz w:val="21"/>
        </w:rPr>
        <w:t>lu</w:t>
      </w:r>
      <w:r>
        <w:rPr>
          <w:rFonts w:ascii="Arial" w:hAnsi="Arial"/>
          <w:color w:val="FF6600"/>
          <w:spacing w:val="-9"/>
          <w:w w:val="85"/>
          <w:sz w:val="21"/>
        </w:rPr>
        <w:t xml:space="preserve"> </w:t>
      </w:r>
      <w:r>
        <w:rPr>
          <w:rFonts w:ascii="Arial" w:hAnsi="Arial"/>
          <w:color w:val="FF6600"/>
          <w:w w:val="85"/>
          <w:sz w:val="21"/>
        </w:rPr>
        <w:t>par</w:t>
      </w:r>
      <w:r>
        <w:rPr>
          <w:rFonts w:ascii="Arial" w:hAnsi="Arial"/>
          <w:color w:val="FF6600"/>
          <w:spacing w:val="-10"/>
          <w:w w:val="85"/>
          <w:sz w:val="21"/>
        </w:rPr>
        <w:t xml:space="preserve"> </w:t>
      </w:r>
      <w:r>
        <w:rPr>
          <w:rFonts w:ascii="Arial" w:hAnsi="Arial"/>
          <w:color w:val="FF6600"/>
          <w:w w:val="85"/>
          <w:sz w:val="21"/>
        </w:rPr>
        <w:t>un,</w:t>
      </w:r>
      <w:r>
        <w:rPr>
          <w:rFonts w:ascii="Arial" w:hAnsi="Arial"/>
          <w:color w:val="FF6600"/>
          <w:spacing w:val="-9"/>
          <w:w w:val="85"/>
          <w:sz w:val="21"/>
        </w:rPr>
        <w:t xml:space="preserve"> </w:t>
      </w:r>
      <w:r>
        <w:rPr>
          <w:rFonts w:ascii="Arial" w:hAnsi="Arial"/>
          <w:color w:val="FF6600"/>
          <w:w w:val="85"/>
          <w:sz w:val="21"/>
        </w:rPr>
        <w:t>ou</w:t>
      </w:r>
      <w:r>
        <w:rPr>
          <w:rFonts w:ascii="Arial" w:hAnsi="Arial"/>
          <w:color w:val="FF6600"/>
          <w:spacing w:val="-10"/>
          <w:w w:val="85"/>
          <w:sz w:val="21"/>
        </w:rPr>
        <w:t xml:space="preserve"> </w:t>
      </w:r>
      <w:r>
        <w:rPr>
          <w:rFonts w:ascii="Arial" w:hAnsi="Arial"/>
          <w:color w:val="FF6600"/>
          <w:w w:val="85"/>
          <w:sz w:val="21"/>
        </w:rPr>
        <w:t>plusieurs</w:t>
      </w:r>
      <w:r>
        <w:rPr>
          <w:rFonts w:ascii="Arial" w:hAnsi="Arial"/>
          <w:color w:val="FF6600"/>
          <w:spacing w:val="-9"/>
          <w:w w:val="85"/>
          <w:sz w:val="21"/>
        </w:rPr>
        <w:t xml:space="preserve"> </w:t>
      </w:r>
      <w:r>
        <w:rPr>
          <w:rFonts w:ascii="Arial" w:hAnsi="Arial"/>
          <w:color w:val="FF6600"/>
          <w:w w:val="85"/>
          <w:sz w:val="21"/>
        </w:rPr>
        <w:t>membres</w:t>
      </w:r>
      <w:r>
        <w:rPr>
          <w:rFonts w:ascii="Arial" w:hAnsi="Arial"/>
          <w:color w:val="FF6600"/>
          <w:spacing w:val="-10"/>
          <w:w w:val="85"/>
          <w:sz w:val="21"/>
        </w:rPr>
        <w:t xml:space="preserve"> </w:t>
      </w:r>
      <w:r>
        <w:rPr>
          <w:rFonts w:ascii="Arial" w:hAnsi="Arial"/>
          <w:color w:val="FF6600"/>
          <w:w w:val="85"/>
          <w:sz w:val="21"/>
        </w:rPr>
        <w:t xml:space="preserve">de </w:t>
      </w:r>
      <w:r>
        <w:rPr>
          <w:rFonts w:ascii="Arial" w:hAnsi="Arial"/>
          <w:color w:val="FF6600"/>
          <w:w w:val="80"/>
          <w:sz w:val="21"/>
        </w:rPr>
        <w:t>l'assemblée. Un refrain, choisi dans la liste suivante</w:t>
      </w:r>
      <w:r>
        <w:rPr>
          <w:rFonts w:ascii="Arial" w:hAnsi="Arial"/>
          <w:color w:val="FF6600"/>
          <w:w w:val="80"/>
          <w:sz w:val="21"/>
          <w:vertAlign w:val="superscript"/>
        </w:rPr>
        <w:t>16</w:t>
      </w:r>
      <w:r>
        <w:rPr>
          <w:rFonts w:ascii="Arial" w:hAnsi="Arial"/>
          <w:color w:val="FF6600"/>
          <w:w w:val="80"/>
          <w:sz w:val="21"/>
        </w:rPr>
        <w:t xml:space="preserve">, viendra s'intercaler entre les couplets. On veillera à s'assurer que </w:t>
      </w:r>
      <w:r>
        <w:rPr>
          <w:rFonts w:ascii="Arial" w:hAnsi="Arial"/>
          <w:color w:val="FF6600"/>
          <w:w w:val="85"/>
          <w:sz w:val="21"/>
        </w:rPr>
        <w:t>quelqu'un,</w:t>
      </w:r>
      <w:r>
        <w:rPr>
          <w:rFonts w:ascii="Arial" w:hAnsi="Arial"/>
          <w:color w:val="FF6600"/>
          <w:spacing w:val="-14"/>
          <w:w w:val="85"/>
          <w:sz w:val="21"/>
        </w:rPr>
        <w:t xml:space="preserve"> </w:t>
      </w:r>
      <w:r>
        <w:rPr>
          <w:rFonts w:ascii="Arial" w:hAnsi="Arial"/>
          <w:color w:val="FF6600"/>
          <w:w w:val="85"/>
          <w:sz w:val="21"/>
        </w:rPr>
        <w:t>si</w:t>
      </w:r>
      <w:r>
        <w:rPr>
          <w:rFonts w:ascii="Arial" w:hAnsi="Arial"/>
          <w:color w:val="FF6600"/>
          <w:spacing w:val="-13"/>
          <w:w w:val="85"/>
          <w:sz w:val="21"/>
        </w:rPr>
        <w:t xml:space="preserve"> </w:t>
      </w:r>
      <w:r>
        <w:rPr>
          <w:rFonts w:ascii="Arial" w:hAnsi="Arial"/>
          <w:color w:val="FF6600"/>
          <w:w w:val="85"/>
          <w:sz w:val="21"/>
        </w:rPr>
        <w:t>ce</w:t>
      </w:r>
      <w:r>
        <w:rPr>
          <w:rFonts w:ascii="Arial" w:hAnsi="Arial"/>
          <w:color w:val="FF6600"/>
          <w:spacing w:val="-13"/>
          <w:w w:val="85"/>
          <w:sz w:val="21"/>
        </w:rPr>
        <w:t xml:space="preserve"> </w:t>
      </w:r>
      <w:r>
        <w:rPr>
          <w:rFonts w:ascii="Arial" w:hAnsi="Arial"/>
          <w:color w:val="FF6600"/>
          <w:w w:val="85"/>
          <w:sz w:val="21"/>
        </w:rPr>
        <w:t>n'est</w:t>
      </w:r>
      <w:r>
        <w:rPr>
          <w:rFonts w:ascii="Arial" w:hAnsi="Arial"/>
          <w:color w:val="FF6600"/>
          <w:spacing w:val="-12"/>
          <w:w w:val="85"/>
          <w:sz w:val="21"/>
        </w:rPr>
        <w:t xml:space="preserve"> </w:t>
      </w:r>
      <w:r>
        <w:rPr>
          <w:rFonts w:ascii="Arial" w:hAnsi="Arial"/>
          <w:color w:val="FF6600"/>
          <w:w w:val="85"/>
          <w:sz w:val="21"/>
        </w:rPr>
        <w:t>pas</w:t>
      </w:r>
      <w:r>
        <w:rPr>
          <w:rFonts w:ascii="Arial" w:hAnsi="Arial"/>
          <w:color w:val="FF6600"/>
          <w:spacing w:val="-13"/>
          <w:w w:val="85"/>
          <w:sz w:val="21"/>
        </w:rPr>
        <w:t xml:space="preserve"> </w:t>
      </w:r>
      <w:r>
        <w:rPr>
          <w:rFonts w:ascii="Arial" w:hAnsi="Arial"/>
          <w:color w:val="FF6600"/>
          <w:w w:val="85"/>
          <w:sz w:val="21"/>
        </w:rPr>
        <w:t>le</w:t>
      </w:r>
      <w:r>
        <w:rPr>
          <w:rFonts w:ascii="Arial" w:hAnsi="Arial"/>
          <w:color w:val="FF6600"/>
          <w:spacing w:val="-12"/>
          <w:w w:val="85"/>
          <w:sz w:val="21"/>
        </w:rPr>
        <w:t xml:space="preserve"> </w:t>
      </w:r>
      <w:r>
        <w:rPr>
          <w:rFonts w:ascii="Arial" w:hAnsi="Arial"/>
          <w:color w:val="FF6600"/>
          <w:w w:val="85"/>
          <w:sz w:val="21"/>
        </w:rPr>
        <w:t>célébrant,</w:t>
      </w:r>
      <w:r>
        <w:rPr>
          <w:rFonts w:ascii="Arial" w:hAnsi="Arial"/>
          <w:color w:val="FF6600"/>
          <w:spacing w:val="-14"/>
          <w:w w:val="85"/>
          <w:sz w:val="21"/>
        </w:rPr>
        <w:t xml:space="preserve"> </w:t>
      </w:r>
      <w:r>
        <w:rPr>
          <w:rFonts w:ascii="Arial" w:hAnsi="Arial"/>
          <w:color w:val="FF6600"/>
          <w:w w:val="85"/>
          <w:sz w:val="21"/>
        </w:rPr>
        <w:t>puisse</w:t>
      </w:r>
      <w:r>
        <w:rPr>
          <w:rFonts w:ascii="Arial" w:hAnsi="Arial"/>
          <w:color w:val="FF6600"/>
          <w:spacing w:val="-12"/>
          <w:w w:val="85"/>
          <w:sz w:val="21"/>
        </w:rPr>
        <w:t xml:space="preserve"> </w:t>
      </w:r>
      <w:r>
        <w:rPr>
          <w:rFonts w:ascii="Arial" w:hAnsi="Arial"/>
          <w:color w:val="FF6600"/>
          <w:w w:val="85"/>
          <w:sz w:val="21"/>
        </w:rPr>
        <w:t>le</w:t>
      </w:r>
      <w:r>
        <w:rPr>
          <w:rFonts w:ascii="Arial" w:hAnsi="Arial"/>
          <w:color w:val="FF6600"/>
          <w:spacing w:val="-13"/>
          <w:w w:val="85"/>
          <w:sz w:val="21"/>
        </w:rPr>
        <w:t xml:space="preserve"> </w:t>
      </w:r>
      <w:r>
        <w:rPr>
          <w:rFonts w:ascii="Arial" w:hAnsi="Arial"/>
          <w:color w:val="FF6600"/>
          <w:w w:val="85"/>
          <w:sz w:val="21"/>
        </w:rPr>
        <w:t>chanter.</w:t>
      </w:r>
    </w:p>
    <w:p w:rsidR="00365860" w:rsidRDefault="00365860">
      <w:pPr>
        <w:pStyle w:val="Corpsdetexte"/>
        <w:rPr>
          <w:rFonts w:ascii="Arial"/>
          <w:sz w:val="20"/>
        </w:rPr>
      </w:pPr>
    </w:p>
    <w:p w:rsidR="00365860" w:rsidRDefault="00365860">
      <w:pPr>
        <w:rPr>
          <w:rFonts w:ascii="Arial"/>
          <w:sz w:val="20"/>
        </w:rPr>
        <w:sectPr w:rsidR="00365860">
          <w:pgSz w:w="11910" w:h="16840"/>
          <w:pgMar w:top="760" w:right="300" w:bottom="880" w:left="120" w:header="0" w:footer="684" w:gutter="0"/>
          <w:cols w:space="720"/>
        </w:sectPr>
      </w:pPr>
    </w:p>
    <w:p w:rsidR="00365860" w:rsidRDefault="00365860">
      <w:pPr>
        <w:pStyle w:val="Corpsdetexte"/>
        <w:spacing w:before="6"/>
        <w:rPr>
          <w:rFonts w:ascii="Arial"/>
          <w:sz w:val="20"/>
        </w:rPr>
      </w:pPr>
    </w:p>
    <w:p w:rsidR="00365860" w:rsidRDefault="00017BBA">
      <w:pPr>
        <w:tabs>
          <w:tab w:val="left" w:pos="1807"/>
        </w:tabs>
        <w:ind w:left="1099"/>
        <w:rPr>
          <w:rFonts w:ascii="Cambria" w:hAnsi="Cambria"/>
          <w:b/>
          <w:sz w:val="19"/>
        </w:rPr>
      </w:pPr>
      <w:r w:rsidRPr="00017BBA">
        <w:pict>
          <v:group id="_x0000_s1078" style="position:absolute;left:0;text-align:left;margin-left:32.15pt;margin-top:-9.45pt;width:529.7pt;height:259.7pt;z-index:-16688640;mso-position-horizontal-relative:page" coordorigin="643,-189" coordsize="10594,5194">
            <v:shape id="_x0000_s1080" type="#_x0000_t75" style="position:absolute;left:643;top:-189;width:10594;height:5194">
              <v:imagedata r:id="rId33" o:title=""/>
            </v:shape>
            <v:shape id="_x0000_s1079" style="position:absolute;left:715;top:-156;width:10440;height:5040" coordorigin="715,-155" coordsize="10440,5040" path="m1094,-155r-77,7l946,-126r-65,35l825,-45,779,10,745,74r-22,70l715,219r,4291l723,4586r22,70l779,4720r46,55l881,4821r65,34l1017,4877r77,8l10781,4885r75,-8l10926,4855r64,-34l11045,4775r46,-55l11126,4656r21,-70l11155,4510r,-4291l11147,144r-21,-70l11091,10r-46,-55l10990,-91r-64,-35l10856,-148r-75,-7l1094,-155xe" filled="f" strokecolor="green" strokeweight=".48pt">
              <v:path arrowok="t"/>
            </v:shape>
            <w10:wrap anchorx="page"/>
          </v:group>
        </w:pict>
      </w:r>
      <w:r w:rsidR="00B04FA1">
        <w:rPr>
          <w:rFonts w:ascii="Calibri" w:hAnsi="Calibri"/>
          <w:i/>
          <w:color w:val="008000"/>
          <w:w w:val="110"/>
          <w:sz w:val="20"/>
        </w:rPr>
        <w:t>R1.</w:t>
      </w:r>
      <w:r w:rsidR="00B04FA1">
        <w:rPr>
          <w:rFonts w:ascii="Calibri" w:hAnsi="Calibri"/>
          <w:i/>
          <w:color w:val="008000"/>
          <w:w w:val="110"/>
          <w:sz w:val="20"/>
        </w:rPr>
        <w:tab/>
      </w:r>
      <w:r w:rsidR="00B04FA1">
        <w:rPr>
          <w:rFonts w:ascii="Cambria" w:hAnsi="Cambria"/>
          <w:b/>
          <w:w w:val="110"/>
          <w:sz w:val="19"/>
        </w:rPr>
        <w:t>Terre</w:t>
      </w:r>
      <w:r w:rsidR="00B04FA1">
        <w:rPr>
          <w:rFonts w:ascii="Cambria" w:hAnsi="Cambria"/>
          <w:b/>
          <w:spacing w:val="-3"/>
          <w:w w:val="110"/>
          <w:sz w:val="19"/>
        </w:rPr>
        <w:t xml:space="preserve"> </w:t>
      </w:r>
      <w:r w:rsidR="00B04FA1">
        <w:rPr>
          <w:rFonts w:ascii="Cambria" w:hAnsi="Cambria"/>
          <w:b/>
          <w:w w:val="110"/>
          <w:sz w:val="19"/>
        </w:rPr>
        <w:t>entière,</w:t>
      </w:r>
    </w:p>
    <w:p w:rsidR="00365860" w:rsidRDefault="00B04FA1">
      <w:pPr>
        <w:spacing w:before="16" w:line="247" w:lineRule="auto"/>
        <w:ind w:left="1807" w:right="1152"/>
        <w:rPr>
          <w:rFonts w:ascii="Cambria" w:hAnsi="Cambria"/>
          <w:b/>
          <w:sz w:val="19"/>
        </w:rPr>
      </w:pPr>
      <w:r>
        <w:rPr>
          <w:rFonts w:ascii="Cambria" w:hAnsi="Cambria"/>
          <w:b/>
          <w:w w:val="105"/>
          <w:sz w:val="19"/>
        </w:rPr>
        <w:t xml:space="preserve">Chante ta joie au Seigneur; </w:t>
      </w:r>
      <w:proofErr w:type="spellStart"/>
      <w:r>
        <w:rPr>
          <w:rFonts w:ascii="Cambria" w:hAnsi="Cambria"/>
          <w:b/>
          <w:w w:val="105"/>
          <w:sz w:val="19"/>
        </w:rPr>
        <w:t>Alleluia</w:t>
      </w:r>
      <w:proofErr w:type="spellEnd"/>
      <w:r>
        <w:rPr>
          <w:rFonts w:ascii="Cambria" w:hAnsi="Cambria"/>
          <w:b/>
          <w:w w:val="105"/>
          <w:sz w:val="19"/>
        </w:rPr>
        <w:t>, alléluia!</w:t>
      </w:r>
    </w:p>
    <w:p w:rsidR="00365860" w:rsidRDefault="00B04FA1">
      <w:pPr>
        <w:tabs>
          <w:tab w:val="left" w:pos="1807"/>
        </w:tabs>
        <w:spacing w:before="126"/>
        <w:ind w:left="1099"/>
        <w:rPr>
          <w:rFonts w:ascii="Cambria"/>
          <w:b/>
          <w:sz w:val="19"/>
        </w:rPr>
      </w:pPr>
      <w:r>
        <w:rPr>
          <w:rFonts w:ascii="Calibri"/>
          <w:i/>
          <w:color w:val="008000"/>
          <w:w w:val="110"/>
          <w:sz w:val="20"/>
        </w:rPr>
        <w:t>R2.</w:t>
      </w:r>
      <w:r>
        <w:rPr>
          <w:rFonts w:ascii="Calibri"/>
          <w:i/>
          <w:color w:val="008000"/>
          <w:w w:val="110"/>
          <w:sz w:val="20"/>
        </w:rPr>
        <w:tab/>
      </w:r>
      <w:r>
        <w:rPr>
          <w:rFonts w:ascii="Cambria"/>
          <w:b/>
          <w:w w:val="105"/>
          <w:sz w:val="19"/>
        </w:rPr>
        <w:t>Magnifique est le</w:t>
      </w:r>
      <w:r>
        <w:rPr>
          <w:rFonts w:ascii="Cambria"/>
          <w:b/>
          <w:spacing w:val="-10"/>
          <w:w w:val="105"/>
          <w:sz w:val="19"/>
        </w:rPr>
        <w:t xml:space="preserve"> </w:t>
      </w:r>
      <w:r>
        <w:rPr>
          <w:rFonts w:ascii="Cambria"/>
          <w:b/>
          <w:w w:val="105"/>
          <w:sz w:val="19"/>
        </w:rPr>
        <w:t>Seigneur,</w:t>
      </w:r>
    </w:p>
    <w:p w:rsidR="00365860" w:rsidRDefault="00B04FA1">
      <w:pPr>
        <w:spacing w:before="20" w:line="247" w:lineRule="auto"/>
        <w:ind w:left="1808" w:right="413"/>
        <w:rPr>
          <w:rFonts w:ascii="Cambria" w:hAnsi="Cambria"/>
          <w:b/>
          <w:sz w:val="19"/>
        </w:rPr>
      </w:pPr>
      <w:r>
        <w:rPr>
          <w:rFonts w:ascii="Cambria" w:hAnsi="Cambria"/>
          <w:b/>
          <w:w w:val="105"/>
          <w:sz w:val="19"/>
        </w:rPr>
        <w:t>Tout mon cœur pour chanter Dieu, Magnifique est le Seigneur.</w:t>
      </w:r>
    </w:p>
    <w:p w:rsidR="00365860" w:rsidRDefault="00B04FA1">
      <w:pPr>
        <w:tabs>
          <w:tab w:val="left" w:pos="1807"/>
        </w:tabs>
        <w:spacing w:before="127" w:line="254" w:lineRule="auto"/>
        <w:ind w:left="1808" w:hanging="710"/>
        <w:rPr>
          <w:rFonts w:ascii="Cambria" w:hAnsi="Cambria"/>
          <w:b/>
          <w:sz w:val="19"/>
        </w:rPr>
      </w:pPr>
      <w:r>
        <w:rPr>
          <w:rFonts w:ascii="Calibri" w:hAnsi="Calibri"/>
          <w:i/>
          <w:color w:val="008000"/>
          <w:w w:val="115"/>
          <w:sz w:val="20"/>
        </w:rPr>
        <w:t>R3.</w:t>
      </w:r>
      <w:r>
        <w:rPr>
          <w:rFonts w:ascii="Calibri" w:hAnsi="Calibri"/>
          <w:i/>
          <w:color w:val="008000"/>
          <w:w w:val="115"/>
          <w:sz w:val="20"/>
        </w:rPr>
        <w:tab/>
      </w:r>
      <w:r>
        <w:rPr>
          <w:rFonts w:ascii="Cambria" w:hAnsi="Cambria"/>
          <w:b/>
          <w:spacing w:val="-5"/>
          <w:w w:val="105"/>
          <w:sz w:val="19"/>
        </w:rPr>
        <w:t>Chantez</w:t>
      </w:r>
      <w:r>
        <w:rPr>
          <w:rFonts w:ascii="Cambria" w:hAnsi="Cambria"/>
          <w:b/>
          <w:spacing w:val="-16"/>
          <w:w w:val="105"/>
          <w:sz w:val="19"/>
        </w:rPr>
        <w:t xml:space="preserve"> </w:t>
      </w:r>
      <w:r>
        <w:rPr>
          <w:rFonts w:ascii="Cambria" w:hAnsi="Cambria"/>
          <w:b/>
          <w:spacing w:val="-3"/>
          <w:w w:val="105"/>
          <w:sz w:val="19"/>
        </w:rPr>
        <w:t>au</w:t>
      </w:r>
      <w:r>
        <w:rPr>
          <w:rFonts w:ascii="Cambria" w:hAnsi="Cambria"/>
          <w:b/>
          <w:spacing w:val="-16"/>
          <w:w w:val="105"/>
          <w:sz w:val="19"/>
        </w:rPr>
        <w:t xml:space="preserve"> </w:t>
      </w:r>
      <w:r>
        <w:rPr>
          <w:rFonts w:ascii="Cambria" w:hAnsi="Cambria"/>
          <w:b/>
          <w:spacing w:val="-5"/>
          <w:w w:val="105"/>
          <w:sz w:val="19"/>
        </w:rPr>
        <w:t>Seigneur</w:t>
      </w:r>
      <w:r>
        <w:rPr>
          <w:rFonts w:ascii="Cambria" w:hAnsi="Cambria"/>
          <w:b/>
          <w:spacing w:val="-16"/>
          <w:w w:val="105"/>
          <w:sz w:val="19"/>
        </w:rPr>
        <w:t xml:space="preserve"> </w:t>
      </w:r>
      <w:r>
        <w:rPr>
          <w:rFonts w:ascii="Cambria" w:hAnsi="Cambria"/>
          <w:b/>
          <w:spacing w:val="-3"/>
          <w:w w:val="105"/>
          <w:sz w:val="19"/>
        </w:rPr>
        <w:t>un</w:t>
      </w:r>
      <w:r>
        <w:rPr>
          <w:rFonts w:ascii="Cambria" w:hAnsi="Cambria"/>
          <w:b/>
          <w:spacing w:val="-15"/>
          <w:w w:val="105"/>
          <w:sz w:val="19"/>
        </w:rPr>
        <w:t xml:space="preserve"> </w:t>
      </w:r>
      <w:r>
        <w:rPr>
          <w:rFonts w:ascii="Cambria" w:hAnsi="Cambria"/>
          <w:b/>
          <w:spacing w:val="-5"/>
          <w:w w:val="105"/>
          <w:sz w:val="19"/>
        </w:rPr>
        <w:t>cantique</w:t>
      </w:r>
      <w:r>
        <w:rPr>
          <w:rFonts w:ascii="Cambria" w:hAnsi="Cambria"/>
          <w:b/>
          <w:spacing w:val="-16"/>
          <w:w w:val="105"/>
          <w:sz w:val="19"/>
        </w:rPr>
        <w:t xml:space="preserve"> </w:t>
      </w:r>
      <w:r>
        <w:rPr>
          <w:rFonts w:ascii="Cambria" w:hAnsi="Cambria"/>
          <w:b/>
          <w:spacing w:val="-5"/>
          <w:w w:val="105"/>
          <w:sz w:val="19"/>
        </w:rPr>
        <w:t xml:space="preserve">nouveau </w:t>
      </w:r>
      <w:proofErr w:type="spellStart"/>
      <w:r>
        <w:rPr>
          <w:rFonts w:ascii="Cambria" w:hAnsi="Cambria"/>
          <w:b/>
          <w:w w:val="115"/>
          <w:sz w:val="19"/>
        </w:rPr>
        <w:t>Alleluia</w:t>
      </w:r>
      <w:proofErr w:type="spellEnd"/>
      <w:r>
        <w:rPr>
          <w:rFonts w:ascii="Cambria" w:hAnsi="Cambria"/>
          <w:b/>
          <w:w w:val="115"/>
          <w:sz w:val="19"/>
        </w:rPr>
        <w:t>, alléluia,</w:t>
      </w:r>
      <w:r>
        <w:rPr>
          <w:rFonts w:ascii="Cambria" w:hAnsi="Cambria"/>
          <w:b/>
          <w:spacing w:val="-23"/>
          <w:w w:val="115"/>
          <w:sz w:val="19"/>
        </w:rPr>
        <w:t xml:space="preserve"> </w:t>
      </w:r>
      <w:r>
        <w:rPr>
          <w:rFonts w:ascii="Cambria" w:hAnsi="Cambria"/>
          <w:b/>
          <w:w w:val="115"/>
          <w:sz w:val="19"/>
        </w:rPr>
        <w:t>alléluia!</w:t>
      </w:r>
    </w:p>
    <w:p w:rsidR="00365860" w:rsidRDefault="00B04FA1">
      <w:pPr>
        <w:tabs>
          <w:tab w:val="left" w:pos="1808"/>
        </w:tabs>
        <w:spacing w:before="115" w:line="254" w:lineRule="auto"/>
        <w:ind w:left="1808" w:right="1132" w:hanging="710"/>
        <w:rPr>
          <w:rFonts w:ascii="Cambria" w:hAnsi="Cambria"/>
          <w:b/>
          <w:sz w:val="19"/>
        </w:rPr>
      </w:pPr>
      <w:r>
        <w:rPr>
          <w:rFonts w:ascii="Calibri" w:hAnsi="Calibri"/>
          <w:i/>
          <w:color w:val="008000"/>
          <w:w w:val="130"/>
          <w:sz w:val="20"/>
        </w:rPr>
        <w:t>R4.</w:t>
      </w:r>
      <w:r>
        <w:rPr>
          <w:rFonts w:ascii="Calibri" w:hAnsi="Calibri"/>
          <w:i/>
          <w:color w:val="008000"/>
          <w:w w:val="130"/>
          <w:sz w:val="20"/>
        </w:rPr>
        <w:tab/>
      </w:r>
      <w:r>
        <w:rPr>
          <w:rFonts w:ascii="Cambria" w:hAnsi="Cambria"/>
          <w:b/>
          <w:w w:val="105"/>
          <w:sz w:val="19"/>
        </w:rPr>
        <w:t>Où sont amour et charité, Dieu lui-même est présent, Car l'amour est de Dieu, Car Dieu est</w:t>
      </w:r>
      <w:r>
        <w:rPr>
          <w:rFonts w:ascii="Cambria" w:hAnsi="Cambria"/>
          <w:b/>
          <w:spacing w:val="1"/>
          <w:w w:val="105"/>
          <w:sz w:val="19"/>
        </w:rPr>
        <w:t xml:space="preserve"> </w:t>
      </w:r>
      <w:r>
        <w:rPr>
          <w:rFonts w:ascii="Cambria" w:hAnsi="Cambria"/>
          <w:b/>
          <w:w w:val="105"/>
          <w:sz w:val="19"/>
        </w:rPr>
        <w:t>amour.</w:t>
      </w:r>
    </w:p>
    <w:p w:rsidR="00365860" w:rsidRDefault="00B04FA1">
      <w:pPr>
        <w:tabs>
          <w:tab w:val="left" w:pos="1807"/>
        </w:tabs>
        <w:spacing w:before="117"/>
        <w:ind w:left="1099"/>
        <w:rPr>
          <w:rFonts w:ascii="Cambria"/>
          <w:b/>
          <w:sz w:val="19"/>
        </w:rPr>
      </w:pPr>
      <w:r>
        <w:rPr>
          <w:rFonts w:ascii="Calibri"/>
          <w:i/>
          <w:color w:val="008000"/>
          <w:w w:val="110"/>
          <w:sz w:val="20"/>
        </w:rPr>
        <w:t>R5.</w:t>
      </w:r>
      <w:r>
        <w:rPr>
          <w:rFonts w:ascii="Calibri"/>
          <w:i/>
          <w:color w:val="008000"/>
          <w:w w:val="110"/>
          <w:sz w:val="20"/>
        </w:rPr>
        <w:tab/>
      </w:r>
      <w:proofErr w:type="spellStart"/>
      <w:r>
        <w:rPr>
          <w:rFonts w:ascii="Cambria"/>
          <w:b/>
          <w:w w:val="110"/>
          <w:sz w:val="19"/>
        </w:rPr>
        <w:t>Ubi</w:t>
      </w:r>
      <w:proofErr w:type="spellEnd"/>
      <w:r>
        <w:rPr>
          <w:rFonts w:ascii="Cambria"/>
          <w:b/>
          <w:spacing w:val="-31"/>
          <w:w w:val="110"/>
          <w:sz w:val="19"/>
        </w:rPr>
        <w:t xml:space="preserve"> </w:t>
      </w:r>
      <w:proofErr w:type="spellStart"/>
      <w:r>
        <w:rPr>
          <w:rFonts w:ascii="Cambria"/>
          <w:b/>
          <w:w w:val="110"/>
          <w:sz w:val="19"/>
        </w:rPr>
        <w:t>caritas</w:t>
      </w:r>
      <w:proofErr w:type="spellEnd"/>
      <w:r>
        <w:rPr>
          <w:rFonts w:ascii="Cambria"/>
          <w:b/>
          <w:spacing w:val="-30"/>
          <w:w w:val="110"/>
          <w:sz w:val="19"/>
        </w:rPr>
        <w:t xml:space="preserve"> </w:t>
      </w:r>
      <w:r>
        <w:rPr>
          <w:rFonts w:ascii="Cambria"/>
          <w:b/>
          <w:w w:val="110"/>
          <w:sz w:val="19"/>
        </w:rPr>
        <w:t>et</w:t>
      </w:r>
      <w:r>
        <w:rPr>
          <w:rFonts w:ascii="Cambria"/>
          <w:b/>
          <w:spacing w:val="-30"/>
          <w:w w:val="110"/>
          <w:sz w:val="19"/>
        </w:rPr>
        <w:t xml:space="preserve"> </w:t>
      </w:r>
      <w:proofErr w:type="spellStart"/>
      <w:r>
        <w:rPr>
          <w:rFonts w:ascii="Cambria"/>
          <w:b/>
          <w:w w:val="110"/>
          <w:sz w:val="19"/>
        </w:rPr>
        <w:t>amor</w:t>
      </w:r>
      <w:proofErr w:type="spellEnd"/>
      <w:r>
        <w:rPr>
          <w:rFonts w:ascii="Cambria"/>
          <w:b/>
          <w:w w:val="110"/>
          <w:sz w:val="19"/>
        </w:rPr>
        <w:t>,</w:t>
      </w:r>
    </w:p>
    <w:p w:rsidR="00365860" w:rsidRDefault="00B04FA1">
      <w:pPr>
        <w:spacing w:before="20" w:line="254" w:lineRule="auto"/>
        <w:ind w:left="1806" w:right="263"/>
        <w:rPr>
          <w:rFonts w:ascii="Cambria" w:hAnsi="Cambria"/>
          <w:i/>
          <w:sz w:val="19"/>
        </w:rPr>
      </w:pPr>
      <w:proofErr w:type="spellStart"/>
      <w:r>
        <w:rPr>
          <w:rFonts w:ascii="Cambria" w:hAnsi="Cambria"/>
          <w:b/>
          <w:w w:val="105"/>
          <w:sz w:val="19"/>
        </w:rPr>
        <w:t>Ubi</w:t>
      </w:r>
      <w:proofErr w:type="spellEnd"/>
      <w:r>
        <w:rPr>
          <w:rFonts w:ascii="Cambria" w:hAnsi="Cambria"/>
          <w:b/>
          <w:w w:val="105"/>
          <w:sz w:val="19"/>
        </w:rPr>
        <w:t xml:space="preserve"> </w:t>
      </w:r>
      <w:proofErr w:type="spellStart"/>
      <w:r>
        <w:rPr>
          <w:rFonts w:ascii="Cambria" w:hAnsi="Cambria"/>
          <w:b/>
          <w:w w:val="105"/>
          <w:sz w:val="19"/>
        </w:rPr>
        <w:t>caritas</w:t>
      </w:r>
      <w:proofErr w:type="spellEnd"/>
      <w:r>
        <w:rPr>
          <w:rFonts w:ascii="Cambria" w:hAnsi="Cambria"/>
          <w:b/>
          <w:w w:val="105"/>
          <w:sz w:val="19"/>
        </w:rPr>
        <w:t xml:space="preserve">, Deus </w:t>
      </w:r>
      <w:proofErr w:type="spellStart"/>
      <w:r>
        <w:rPr>
          <w:rFonts w:ascii="Cambria" w:hAnsi="Cambria"/>
          <w:b/>
          <w:w w:val="105"/>
          <w:sz w:val="19"/>
        </w:rPr>
        <w:t>ibi</w:t>
      </w:r>
      <w:proofErr w:type="spellEnd"/>
      <w:r>
        <w:rPr>
          <w:rFonts w:ascii="Cambria" w:hAnsi="Cambria"/>
          <w:b/>
          <w:w w:val="105"/>
          <w:sz w:val="19"/>
        </w:rPr>
        <w:t xml:space="preserve"> est. </w:t>
      </w:r>
      <w:r>
        <w:rPr>
          <w:rFonts w:ascii="Cambria" w:hAnsi="Cambria"/>
          <w:i/>
          <w:w w:val="105"/>
          <w:sz w:val="19"/>
        </w:rPr>
        <w:t>(R/ de Taizé) Où est charité, Dieu est présent.</w:t>
      </w:r>
    </w:p>
    <w:p w:rsidR="00365860" w:rsidRDefault="00B04FA1">
      <w:pPr>
        <w:spacing w:line="221" w:lineRule="exact"/>
        <w:ind w:left="1806"/>
        <w:rPr>
          <w:rFonts w:ascii="Cambria" w:hAnsi="Cambria"/>
          <w:i/>
          <w:sz w:val="19"/>
        </w:rPr>
      </w:pPr>
      <w:r>
        <w:rPr>
          <w:rFonts w:ascii="Cambria" w:hAnsi="Cambria"/>
          <w:i/>
          <w:w w:val="105"/>
          <w:sz w:val="19"/>
        </w:rPr>
        <w:t>Où sont charité et amour,</w:t>
      </w:r>
    </w:p>
    <w:p w:rsidR="00365860" w:rsidRDefault="00B04FA1">
      <w:pPr>
        <w:pStyle w:val="Corpsdetexte"/>
        <w:spacing w:before="7"/>
        <w:rPr>
          <w:rFonts w:ascii="Cambria"/>
          <w:i/>
          <w:sz w:val="20"/>
        </w:rPr>
      </w:pPr>
      <w:r>
        <w:br w:type="column"/>
      </w:r>
    </w:p>
    <w:p w:rsidR="00365860" w:rsidRDefault="00B04FA1">
      <w:pPr>
        <w:tabs>
          <w:tab w:val="left" w:pos="1397"/>
        </w:tabs>
        <w:ind w:left="688"/>
        <w:rPr>
          <w:rFonts w:ascii="Cambria"/>
          <w:b/>
          <w:sz w:val="19"/>
        </w:rPr>
      </w:pPr>
      <w:r>
        <w:rPr>
          <w:rFonts w:ascii="Calibri"/>
          <w:i/>
          <w:color w:val="008000"/>
          <w:w w:val="110"/>
          <w:sz w:val="20"/>
        </w:rPr>
        <w:t>R6.</w:t>
      </w:r>
      <w:r>
        <w:rPr>
          <w:rFonts w:ascii="Calibri"/>
          <w:i/>
          <w:color w:val="008000"/>
          <w:w w:val="110"/>
          <w:sz w:val="20"/>
        </w:rPr>
        <w:tab/>
      </w:r>
      <w:proofErr w:type="spellStart"/>
      <w:r>
        <w:rPr>
          <w:rFonts w:ascii="Cambria"/>
          <w:b/>
          <w:w w:val="110"/>
          <w:sz w:val="19"/>
        </w:rPr>
        <w:t>Jubilate</w:t>
      </w:r>
      <w:proofErr w:type="spellEnd"/>
      <w:r>
        <w:rPr>
          <w:rFonts w:ascii="Cambria"/>
          <w:b/>
          <w:spacing w:val="-2"/>
          <w:w w:val="110"/>
          <w:sz w:val="19"/>
        </w:rPr>
        <w:t xml:space="preserve"> </w:t>
      </w:r>
      <w:r>
        <w:rPr>
          <w:rFonts w:ascii="Cambria"/>
          <w:b/>
          <w:w w:val="110"/>
          <w:sz w:val="19"/>
        </w:rPr>
        <w:t>Deo,</w:t>
      </w:r>
    </w:p>
    <w:p w:rsidR="00365860" w:rsidRDefault="00B04FA1">
      <w:pPr>
        <w:spacing w:before="15" w:line="252" w:lineRule="auto"/>
        <w:ind w:left="1396" w:right="2296"/>
        <w:rPr>
          <w:rFonts w:ascii="Cambria" w:hAnsi="Cambria"/>
          <w:i/>
          <w:sz w:val="19"/>
        </w:rPr>
      </w:pPr>
      <w:proofErr w:type="spellStart"/>
      <w:r>
        <w:rPr>
          <w:rFonts w:ascii="Cambria" w:hAnsi="Cambria"/>
          <w:b/>
          <w:w w:val="105"/>
          <w:sz w:val="19"/>
        </w:rPr>
        <w:t>Jubilate</w:t>
      </w:r>
      <w:proofErr w:type="spellEnd"/>
      <w:r>
        <w:rPr>
          <w:rFonts w:ascii="Cambria" w:hAnsi="Cambria"/>
          <w:b/>
          <w:w w:val="105"/>
          <w:sz w:val="19"/>
        </w:rPr>
        <w:t xml:space="preserve"> </w:t>
      </w:r>
      <w:proofErr w:type="spellStart"/>
      <w:r>
        <w:rPr>
          <w:rFonts w:ascii="Cambria" w:hAnsi="Cambria"/>
          <w:b/>
          <w:w w:val="105"/>
          <w:sz w:val="19"/>
        </w:rPr>
        <w:t>omnis</w:t>
      </w:r>
      <w:proofErr w:type="spellEnd"/>
      <w:r>
        <w:rPr>
          <w:rFonts w:ascii="Cambria" w:hAnsi="Cambria"/>
          <w:b/>
          <w:w w:val="105"/>
          <w:sz w:val="19"/>
        </w:rPr>
        <w:t xml:space="preserve"> terra, </w:t>
      </w:r>
      <w:proofErr w:type="spellStart"/>
      <w:r>
        <w:rPr>
          <w:rFonts w:ascii="Cambria" w:hAnsi="Cambria"/>
          <w:b/>
          <w:w w:val="105"/>
          <w:sz w:val="19"/>
        </w:rPr>
        <w:t>Jubilate</w:t>
      </w:r>
      <w:proofErr w:type="spellEnd"/>
      <w:r>
        <w:rPr>
          <w:rFonts w:ascii="Cambria" w:hAnsi="Cambria"/>
          <w:b/>
          <w:w w:val="105"/>
          <w:sz w:val="19"/>
        </w:rPr>
        <w:t xml:space="preserve"> Deo! </w:t>
      </w:r>
      <w:r>
        <w:rPr>
          <w:rFonts w:ascii="Cambria" w:hAnsi="Cambria"/>
          <w:i/>
          <w:w w:val="105"/>
          <w:sz w:val="19"/>
        </w:rPr>
        <w:t>(R/ de Taizé) Acclamez Dieu,</w:t>
      </w:r>
    </w:p>
    <w:p w:rsidR="00365860" w:rsidRDefault="00B04FA1">
      <w:pPr>
        <w:spacing w:before="4" w:line="254" w:lineRule="auto"/>
        <w:ind w:left="1397" w:right="2653"/>
        <w:rPr>
          <w:rFonts w:ascii="Cambria"/>
          <w:i/>
          <w:sz w:val="19"/>
        </w:rPr>
      </w:pPr>
      <w:r>
        <w:rPr>
          <w:rFonts w:ascii="Cambria"/>
          <w:i/>
          <w:w w:val="105"/>
          <w:sz w:val="19"/>
        </w:rPr>
        <w:t>Acclamez toute la terre, Acclamez Dieu!</w:t>
      </w:r>
    </w:p>
    <w:p w:rsidR="00365860" w:rsidRDefault="00B04FA1">
      <w:pPr>
        <w:tabs>
          <w:tab w:val="left" w:pos="1397"/>
        </w:tabs>
        <w:spacing w:before="113" w:line="259" w:lineRule="auto"/>
        <w:ind w:left="1398" w:right="922" w:hanging="710"/>
        <w:rPr>
          <w:rFonts w:ascii="Cambria" w:hAnsi="Cambria"/>
          <w:b/>
          <w:sz w:val="19"/>
        </w:rPr>
      </w:pPr>
      <w:r>
        <w:rPr>
          <w:rFonts w:ascii="Calibri" w:hAnsi="Calibri"/>
          <w:i/>
          <w:color w:val="008000"/>
          <w:w w:val="105"/>
          <w:sz w:val="20"/>
        </w:rPr>
        <w:t>R7.</w:t>
      </w:r>
      <w:r>
        <w:rPr>
          <w:rFonts w:ascii="Calibri" w:hAnsi="Calibri"/>
          <w:i/>
          <w:color w:val="008000"/>
          <w:w w:val="105"/>
          <w:sz w:val="20"/>
        </w:rPr>
        <w:tab/>
      </w:r>
      <w:r>
        <w:rPr>
          <w:rFonts w:ascii="Cambria" w:hAnsi="Cambria"/>
          <w:b/>
          <w:w w:val="105"/>
          <w:sz w:val="19"/>
        </w:rPr>
        <w:t>Le Seigneur est ma lumière et mon salut, De qui aurais-je</w:t>
      </w:r>
      <w:r>
        <w:rPr>
          <w:rFonts w:ascii="Cambria" w:hAnsi="Cambria"/>
          <w:b/>
          <w:spacing w:val="1"/>
          <w:w w:val="105"/>
          <w:sz w:val="19"/>
        </w:rPr>
        <w:t xml:space="preserve"> </w:t>
      </w:r>
      <w:r>
        <w:rPr>
          <w:rFonts w:ascii="Cambria" w:hAnsi="Cambria"/>
          <w:b/>
          <w:w w:val="105"/>
          <w:sz w:val="19"/>
        </w:rPr>
        <w:t>crainte?</w:t>
      </w:r>
    </w:p>
    <w:p w:rsidR="00365860" w:rsidRDefault="00B04FA1">
      <w:pPr>
        <w:spacing w:line="254" w:lineRule="auto"/>
        <w:ind w:left="1398" w:right="1251"/>
        <w:rPr>
          <w:rFonts w:ascii="Cambria"/>
          <w:b/>
          <w:sz w:val="19"/>
        </w:rPr>
      </w:pPr>
      <w:r>
        <w:rPr>
          <w:rFonts w:ascii="Cambria"/>
          <w:b/>
          <w:w w:val="105"/>
          <w:sz w:val="19"/>
        </w:rPr>
        <w:t>Le Seigneur est le rempart de ma vie, Devant qui tremblerais-je?</w:t>
      </w:r>
    </w:p>
    <w:p w:rsidR="00365860" w:rsidRDefault="00B04FA1">
      <w:pPr>
        <w:tabs>
          <w:tab w:val="left" w:pos="1397"/>
        </w:tabs>
        <w:spacing w:before="108"/>
        <w:ind w:left="688"/>
        <w:rPr>
          <w:rFonts w:ascii="Cambria" w:hAnsi="Cambria"/>
          <w:b/>
          <w:sz w:val="19"/>
        </w:rPr>
      </w:pPr>
      <w:r>
        <w:rPr>
          <w:rFonts w:ascii="Calibri" w:hAnsi="Calibri"/>
          <w:i/>
          <w:color w:val="008000"/>
          <w:w w:val="120"/>
          <w:sz w:val="20"/>
        </w:rPr>
        <w:t>R8.</w:t>
      </w:r>
      <w:r>
        <w:rPr>
          <w:rFonts w:ascii="Calibri" w:hAnsi="Calibri"/>
          <w:i/>
          <w:color w:val="008000"/>
          <w:w w:val="120"/>
          <w:sz w:val="20"/>
        </w:rPr>
        <w:tab/>
      </w:r>
      <w:r>
        <w:rPr>
          <w:rFonts w:ascii="Cambria" w:hAnsi="Cambria"/>
          <w:b/>
          <w:w w:val="110"/>
          <w:sz w:val="19"/>
        </w:rPr>
        <w:t>Béni</w:t>
      </w:r>
      <w:r>
        <w:rPr>
          <w:rFonts w:ascii="Cambria" w:hAnsi="Cambria"/>
          <w:b/>
          <w:spacing w:val="-27"/>
          <w:w w:val="110"/>
          <w:sz w:val="19"/>
        </w:rPr>
        <w:t xml:space="preserve"> </w:t>
      </w:r>
      <w:r>
        <w:rPr>
          <w:rFonts w:ascii="Cambria" w:hAnsi="Cambria"/>
          <w:b/>
          <w:w w:val="110"/>
          <w:sz w:val="19"/>
        </w:rPr>
        <w:t>le</w:t>
      </w:r>
      <w:r>
        <w:rPr>
          <w:rFonts w:ascii="Cambria" w:hAnsi="Cambria"/>
          <w:b/>
          <w:spacing w:val="-26"/>
          <w:w w:val="110"/>
          <w:sz w:val="19"/>
        </w:rPr>
        <w:t xml:space="preserve"> </w:t>
      </w:r>
      <w:r>
        <w:rPr>
          <w:rFonts w:ascii="Cambria" w:hAnsi="Cambria"/>
          <w:b/>
          <w:w w:val="110"/>
          <w:sz w:val="19"/>
        </w:rPr>
        <w:t>Seigneur</w:t>
      </w:r>
      <w:r>
        <w:rPr>
          <w:rFonts w:ascii="Cambria" w:hAnsi="Cambria"/>
          <w:b/>
          <w:spacing w:val="-26"/>
          <w:w w:val="110"/>
          <w:sz w:val="19"/>
        </w:rPr>
        <w:t xml:space="preserve"> </w:t>
      </w:r>
      <w:r>
        <w:rPr>
          <w:rFonts w:ascii="Cambria" w:hAnsi="Cambria"/>
          <w:b/>
          <w:w w:val="110"/>
          <w:sz w:val="19"/>
        </w:rPr>
        <w:t>ô</w:t>
      </w:r>
      <w:r>
        <w:rPr>
          <w:rFonts w:ascii="Cambria" w:hAnsi="Cambria"/>
          <w:b/>
          <w:spacing w:val="-26"/>
          <w:w w:val="110"/>
          <w:sz w:val="19"/>
        </w:rPr>
        <w:t xml:space="preserve"> </w:t>
      </w:r>
      <w:r>
        <w:rPr>
          <w:rFonts w:ascii="Cambria" w:hAnsi="Cambria"/>
          <w:b/>
          <w:w w:val="110"/>
          <w:sz w:val="19"/>
        </w:rPr>
        <w:t>mon</w:t>
      </w:r>
      <w:r>
        <w:rPr>
          <w:rFonts w:ascii="Cambria" w:hAnsi="Cambria"/>
          <w:b/>
          <w:spacing w:val="-26"/>
          <w:w w:val="110"/>
          <w:sz w:val="19"/>
        </w:rPr>
        <w:t xml:space="preserve"> </w:t>
      </w:r>
      <w:r>
        <w:rPr>
          <w:rFonts w:ascii="Cambria" w:hAnsi="Cambria"/>
          <w:b/>
          <w:w w:val="110"/>
          <w:sz w:val="19"/>
        </w:rPr>
        <w:t>âme,</w:t>
      </w:r>
    </w:p>
    <w:p w:rsidR="00365860" w:rsidRDefault="00B04FA1">
      <w:pPr>
        <w:spacing w:before="21" w:line="254" w:lineRule="auto"/>
        <w:ind w:left="1397" w:right="1368"/>
        <w:rPr>
          <w:rFonts w:ascii="Cambria" w:hAnsi="Cambria"/>
          <w:b/>
          <w:sz w:val="19"/>
        </w:rPr>
      </w:pPr>
      <w:r>
        <w:rPr>
          <w:rFonts w:ascii="Cambria" w:hAnsi="Cambria"/>
          <w:b/>
          <w:w w:val="105"/>
          <w:sz w:val="19"/>
        </w:rPr>
        <w:t>Du fond de mon être ton saint Nom! Béni le Seigneur ô mon</w:t>
      </w:r>
      <w:r>
        <w:rPr>
          <w:rFonts w:ascii="Cambria" w:hAnsi="Cambria"/>
          <w:b/>
          <w:spacing w:val="3"/>
          <w:w w:val="105"/>
          <w:sz w:val="19"/>
        </w:rPr>
        <w:t xml:space="preserve"> </w:t>
      </w:r>
      <w:r>
        <w:rPr>
          <w:rFonts w:ascii="Cambria" w:hAnsi="Cambria"/>
          <w:b/>
          <w:w w:val="105"/>
          <w:sz w:val="19"/>
        </w:rPr>
        <w:t>âme,</w:t>
      </w:r>
    </w:p>
    <w:p w:rsidR="00365860" w:rsidRDefault="00B04FA1">
      <w:pPr>
        <w:spacing w:line="221" w:lineRule="exact"/>
        <w:ind w:left="1397"/>
        <w:rPr>
          <w:rFonts w:ascii="Cambria"/>
          <w:b/>
          <w:sz w:val="19"/>
        </w:rPr>
      </w:pPr>
      <w:r>
        <w:rPr>
          <w:rFonts w:ascii="Cambria"/>
          <w:b/>
          <w:w w:val="105"/>
          <w:sz w:val="19"/>
        </w:rPr>
        <w:t>Et n'oublie aucun de ses bienfaits!</w:t>
      </w:r>
    </w:p>
    <w:p w:rsidR="00365860" w:rsidRDefault="00B04FA1">
      <w:pPr>
        <w:tabs>
          <w:tab w:val="left" w:pos="1397"/>
        </w:tabs>
        <w:spacing w:before="127" w:line="259" w:lineRule="auto"/>
        <w:ind w:left="1397" w:right="2237" w:hanging="709"/>
        <w:rPr>
          <w:rFonts w:ascii="Cambria" w:hAnsi="Cambria"/>
          <w:b/>
          <w:sz w:val="19"/>
        </w:rPr>
      </w:pPr>
      <w:r>
        <w:rPr>
          <w:rFonts w:ascii="Calibri" w:hAnsi="Calibri"/>
          <w:i/>
          <w:color w:val="008000"/>
          <w:w w:val="110"/>
          <w:sz w:val="20"/>
        </w:rPr>
        <w:t>R9.</w:t>
      </w:r>
      <w:r>
        <w:rPr>
          <w:rFonts w:ascii="Calibri" w:hAnsi="Calibri"/>
          <w:i/>
          <w:color w:val="008000"/>
          <w:w w:val="110"/>
          <w:sz w:val="20"/>
        </w:rPr>
        <w:tab/>
      </w:r>
      <w:r>
        <w:rPr>
          <w:rFonts w:ascii="Cambria" w:hAnsi="Cambria"/>
          <w:b/>
          <w:w w:val="110"/>
          <w:sz w:val="19"/>
        </w:rPr>
        <w:t>Je</w:t>
      </w:r>
      <w:r>
        <w:rPr>
          <w:rFonts w:ascii="Cambria" w:hAnsi="Cambria"/>
          <w:b/>
          <w:spacing w:val="-19"/>
          <w:w w:val="110"/>
          <w:sz w:val="19"/>
        </w:rPr>
        <w:t xml:space="preserve"> </w:t>
      </w:r>
      <w:r>
        <w:rPr>
          <w:rFonts w:ascii="Cambria" w:hAnsi="Cambria"/>
          <w:b/>
          <w:w w:val="110"/>
          <w:sz w:val="19"/>
        </w:rPr>
        <w:t>t'exalte</w:t>
      </w:r>
      <w:r>
        <w:rPr>
          <w:rFonts w:ascii="Cambria" w:hAnsi="Cambria"/>
          <w:b/>
          <w:spacing w:val="-18"/>
          <w:w w:val="110"/>
          <w:sz w:val="19"/>
        </w:rPr>
        <w:t xml:space="preserve"> </w:t>
      </w:r>
      <w:r>
        <w:rPr>
          <w:rFonts w:ascii="Cambria" w:hAnsi="Cambria"/>
          <w:b/>
          <w:w w:val="110"/>
          <w:sz w:val="19"/>
        </w:rPr>
        <w:t>ô</w:t>
      </w:r>
      <w:r>
        <w:rPr>
          <w:rFonts w:ascii="Cambria" w:hAnsi="Cambria"/>
          <w:b/>
          <w:spacing w:val="-19"/>
          <w:w w:val="110"/>
          <w:sz w:val="19"/>
        </w:rPr>
        <w:t xml:space="preserve"> </w:t>
      </w:r>
      <w:r>
        <w:rPr>
          <w:rFonts w:ascii="Cambria" w:hAnsi="Cambria"/>
          <w:b/>
          <w:w w:val="110"/>
          <w:sz w:val="19"/>
        </w:rPr>
        <w:t>roi</w:t>
      </w:r>
      <w:r>
        <w:rPr>
          <w:rFonts w:ascii="Cambria" w:hAnsi="Cambria"/>
          <w:b/>
          <w:spacing w:val="-18"/>
          <w:w w:val="110"/>
          <w:sz w:val="19"/>
        </w:rPr>
        <w:t xml:space="preserve"> </w:t>
      </w:r>
      <w:r>
        <w:rPr>
          <w:rFonts w:ascii="Cambria" w:hAnsi="Cambria"/>
          <w:b/>
          <w:w w:val="110"/>
          <w:sz w:val="19"/>
        </w:rPr>
        <w:t>mon</w:t>
      </w:r>
      <w:r>
        <w:rPr>
          <w:rFonts w:ascii="Cambria" w:hAnsi="Cambria"/>
          <w:b/>
          <w:spacing w:val="-18"/>
          <w:w w:val="110"/>
          <w:sz w:val="19"/>
        </w:rPr>
        <w:t xml:space="preserve"> </w:t>
      </w:r>
      <w:r>
        <w:rPr>
          <w:rFonts w:ascii="Cambria" w:hAnsi="Cambria"/>
          <w:b/>
          <w:w w:val="110"/>
          <w:sz w:val="19"/>
        </w:rPr>
        <w:t>Dieu, Je</w:t>
      </w:r>
      <w:r>
        <w:rPr>
          <w:rFonts w:ascii="Cambria" w:hAnsi="Cambria"/>
          <w:b/>
          <w:spacing w:val="-23"/>
          <w:w w:val="110"/>
          <w:sz w:val="19"/>
        </w:rPr>
        <w:t xml:space="preserve"> </w:t>
      </w:r>
      <w:r>
        <w:rPr>
          <w:rFonts w:ascii="Cambria" w:hAnsi="Cambria"/>
          <w:b/>
          <w:w w:val="110"/>
          <w:sz w:val="19"/>
        </w:rPr>
        <w:t>bénis</w:t>
      </w:r>
      <w:r>
        <w:rPr>
          <w:rFonts w:ascii="Cambria" w:hAnsi="Cambria"/>
          <w:b/>
          <w:spacing w:val="-23"/>
          <w:w w:val="110"/>
          <w:sz w:val="19"/>
        </w:rPr>
        <w:t xml:space="preserve"> </w:t>
      </w:r>
      <w:r>
        <w:rPr>
          <w:rFonts w:ascii="Cambria" w:hAnsi="Cambria"/>
          <w:b/>
          <w:w w:val="110"/>
          <w:sz w:val="19"/>
        </w:rPr>
        <w:t>ton</w:t>
      </w:r>
      <w:r>
        <w:rPr>
          <w:rFonts w:ascii="Cambria" w:hAnsi="Cambria"/>
          <w:b/>
          <w:spacing w:val="-22"/>
          <w:w w:val="110"/>
          <w:sz w:val="19"/>
        </w:rPr>
        <w:t xml:space="preserve"> </w:t>
      </w:r>
      <w:r>
        <w:rPr>
          <w:rFonts w:ascii="Cambria" w:hAnsi="Cambria"/>
          <w:b/>
          <w:w w:val="110"/>
          <w:sz w:val="19"/>
        </w:rPr>
        <w:t>Nom</w:t>
      </w:r>
      <w:r>
        <w:rPr>
          <w:rFonts w:ascii="Cambria" w:hAnsi="Cambria"/>
          <w:b/>
          <w:spacing w:val="-22"/>
          <w:w w:val="110"/>
          <w:sz w:val="19"/>
        </w:rPr>
        <w:t xml:space="preserve"> </w:t>
      </w:r>
      <w:r>
        <w:rPr>
          <w:rFonts w:ascii="Cambria" w:hAnsi="Cambria"/>
          <w:b/>
          <w:w w:val="110"/>
          <w:sz w:val="19"/>
        </w:rPr>
        <w:t>à</w:t>
      </w:r>
      <w:r>
        <w:rPr>
          <w:rFonts w:ascii="Cambria" w:hAnsi="Cambria"/>
          <w:b/>
          <w:spacing w:val="-23"/>
          <w:w w:val="110"/>
          <w:sz w:val="19"/>
        </w:rPr>
        <w:t xml:space="preserve"> </w:t>
      </w:r>
      <w:r>
        <w:rPr>
          <w:rFonts w:ascii="Cambria" w:hAnsi="Cambria"/>
          <w:b/>
          <w:w w:val="110"/>
          <w:sz w:val="19"/>
        </w:rPr>
        <w:t>jamais;</w:t>
      </w:r>
    </w:p>
    <w:p w:rsidR="00365860" w:rsidRDefault="00B04FA1">
      <w:pPr>
        <w:spacing w:line="218" w:lineRule="exact"/>
        <w:ind w:left="1398"/>
        <w:rPr>
          <w:rFonts w:ascii="Cambria" w:hAnsi="Cambria"/>
          <w:b/>
          <w:sz w:val="19"/>
        </w:rPr>
      </w:pPr>
      <w:r>
        <w:rPr>
          <w:rFonts w:ascii="Cambria" w:hAnsi="Cambria"/>
          <w:b/>
          <w:w w:val="105"/>
          <w:sz w:val="19"/>
        </w:rPr>
        <w:t>Je veux te bénir chaque jour,</w:t>
      </w:r>
    </w:p>
    <w:p w:rsidR="00365860" w:rsidRDefault="00B04FA1">
      <w:pPr>
        <w:spacing w:before="8"/>
        <w:ind w:left="1398"/>
        <w:rPr>
          <w:rFonts w:ascii="Cambria" w:hAnsi="Cambria"/>
          <w:b/>
          <w:sz w:val="19"/>
        </w:rPr>
      </w:pPr>
      <w:r>
        <w:rPr>
          <w:rFonts w:ascii="Cambria" w:hAnsi="Cambria"/>
          <w:b/>
          <w:w w:val="105"/>
          <w:sz w:val="19"/>
        </w:rPr>
        <w:t>Louer ton Nom toujours et à jamais!</w:t>
      </w:r>
    </w:p>
    <w:p w:rsidR="00365860" w:rsidRDefault="00365860">
      <w:pPr>
        <w:rPr>
          <w:rFonts w:ascii="Cambria" w:hAnsi="Cambria"/>
          <w:sz w:val="19"/>
        </w:rPr>
        <w:sectPr w:rsidR="00365860">
          <w:type w:val="continuous"/>
          <w:pgSz w:w="11910" w:h="16840"/>
          <w:pgMar w:top="760" w:right="300" w:bottom="880" w:left="120" w:header="720" w:footer="720" w:gutter="0"/>
          <w:cols w:num="2" w:space="720" w:equalWidth="0">
            <w:col w:w="5411" w:space="40"/>
            <w:col w:w="6039"/>
          </w:cols>
        </w:sectPr>
      </w:pPr>
    </w:p>
    <w:p w:rsidR="00365860" w:rsidRDefault="00365860">
      <w:pPr>
        <w:pStyle w:val="Corpsdetexte"/>
        <w:rPr>
          <w:rFonts w:ascii="Cambria"/>
          <w:b/>
          <w:sz w:val="20"/>
        </w:rPr>
      </w:pPr>
    </w:p>
    <w:p w:rsidR="00365860" w:rsidRDefault="00365860">
      <w:pPr>
        <w:pStyle w:val="Corpsdetexte"/>
        <w:rPr>
          <w:rFonts w:ascii="Cambria"/>
          <w:b/>
          <w:sz w:val="20"/>
        </w:rPr>
      </w:pPr>
    </w:p>
    <w:p w:rsidR="00365860" w:rsidRDefault="00365860">
      <w:pPr>
        <w:pStyle w:val="Corpsdetexte"/>
        <w:spacing w:before="7"/>
        <w:rPr>
          <w:rFonts w:ascii="Cambria"/>
          <w:b/>
          <w:sz w:val="21"/>
        </w:rPr>
      </w:pPr>
    </w:p>
    <w:p w:rsidR="00365860" w:rsidRDefault="00B04FA1">
      <w:pPr>
        <w:ind w:left="1819"/>
        <w:rPr>
          <w:rFonts w:ascii="Calibri"/>
          <w:i/>
          <w:sz w:val="20"/>
        </w:rPr>
      </w:pPr>
      <w:r>
        <w:rPr>
          <w:rFonts w:ascii="Calibri"/>
          <w:i/>
          <w:color w:val="008000"/>
          <w:w w:val="125"/>
          <w:sz w:val="20"/>
        </w:rPr>
        <w:t>Psaume 32</w:t>
      </w:r>
    </w:p>
    <w:p w:rsidR="00365860" w:rsidRDefault="00B04FA1">
      <w:pPr>
        <w:spacing w:before="10"/>
        <w:ind w:left="2528"/>
        <w:rPr>
          <w:rFonts w:ascii="Cambria" w:hAnsi="Cambria"/>
          <w:i/>
          <w:sz w:val="19"/>
        </w:rPr>
      </w:pPr>
      <w:r>
        <w:rPr>
          <w:rFonts w:ascii="Calibri" w:hAnsi="Calibri"/>
          <w:i/>
          <w:color w:val="008000"/>
          <w:w w:val="120"/>
          <w:sz w:val="20"/>
        </w:rPr>
        <w:t>Lu par:</w:t>
      </w:r>
      <w:r>
        <w:rPr>
          <w:rFonts w:ascii="Cambria" w:hAnsi="Cambria"/>
          <w:i/>
          <w:w w:val="120"/>
          <w:sz w:val="19"/>
        </w:rPr>
        <w:t>…………………………………………………</w:t>
      </w:r>
    </w:p>
    <w:p w:rsidR="00365860" w:rsidRDefault="00B04FA1">
      <w:pPr>
        <w:spacing w:before="130"/>
        <w:ind w:left="2527"/>
        <w:rPr>
          <w:rFonts w:ascii="Cambria" w:hAnsi="Cambria"/>
          <w:i/>
          <w:sz w:val="19"/>
        </w:rPr>
      </w:pPr>
      <w:r>
        <w:rPr>
          <w:noProof/>
          <w:lang w:eastAsia="fr-FR"/>
        </w:rPr>
        <w:drawing>
          <wp:anchor distT="0" distB="0" distL="0" distR="0" simplePos="0" relativeHeight="15754240" behindDoc="0" locked="0" layoutInCell="1" allowOverlap="1">
            <wp:simplePos x="0" y="0"/>
            <wp:positionH relativeFrom="page">
              <wp:posOffset>5026037</wp:posOffset>
            </wp:positionH>
            <wp:positionV relativeFrom="paragraph">
              <wp:posOffset>270586</wp:posOffset>
            </wp:positionV>
            <wp:extent cx="1344162" cy="1920237"/>
            <wp:effectExtent l="0" t="0" r="0" b="0"/>
            <wp:wrapNone/>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34" cstate="print"/>
                    <a:stretch>
                      <a:fillRect/>
                    </a:stretch>
                  </pic:blipFill>
                  <pic:spPr>
                    <a:xfrm>
                      <a:off x="0" y="0"/>
                      <a:ext cx="1344162" cy="1920237"/>
                    </a:xfrm>
                    <a:prstGeom prst="rect">
                      <a:avLst/>
                    </a:prstGeom>
                  </pic:spPr>
                </pic:pic>
              </a:graphicData>
            </a:graphic>
          </wp:anchor>
        </w:drawing>
      </w:r>
      <w:r>
        <w:rPr>
          <w:rFonts w:ascii="Calibri" w:hAnsi="Calibri"/>
          <w:i/>
          <w:color w:val="008000"/>
          <w:w w:val="120"/>
          <w:sz w:val="20"/>
        </w:rPr>
        <w:t>R n°:</w:t>
      </w:r>
      <w:r>
        <w:rPr>
          <w:rFonts w:ascii="Cambria" w:hAnsi="Cambria"/>
          <w:i/>
          <w:w w:val="120"/>
          <w:sz w:val="19"/>
        </w:rPr>
        <w:t>……………………………………………………</w:t>
      </w:r>
    </w:p>
    <w:p w:rsidR="00365860" w:rsidRDefault="00365860">
      <w:pPr>
        <w:pStyle w:val="Corpsdetexte"/>
        <w:spacing w:before="4"/>
        <w:rPr>
          <w:rFonts w:ascii="Cambria"/>
          <w:i/>
          <w:sz w:val="21"/>
        </w:rPr>
      </w:pPr>
    </w:p>
    <w:p w:rsidR="00365860" w:rsidRDefault="00B04FA1">
      <w:pPr>
        <w:pStyle w:val="Corpsdetexte"/>
        <w:spacing w:before="1" w:line="244" w:lineRule="auto"/>
        <w:ind w:left="1818" w:right="4632"/>
      </w:pPr>
      <w:r>
        <w:t xml:space="preserve">Heureux le peuple dont le Seigneur est le Dieu, </w:t>
      </w:r>
      <w:r>
        <w:rPr>
          <w:spacing w:val="-7"/>
        </w:rPr>
        <w:t xml:space="preserve">Heureuse </w:t>
      </w:r>
      <w:r>
        <w:rPr>
          <w:spacing w:val="-3"/>
        </w:rPr>
        <w:t xml:space="preserve">la </w:t>
      </w:r>
      <w:r>
        <w:rPr>
          <w:spacing w:val="-5"/>
        </w:rPr>
        <w:t xml:space="preserve">nation qu’il </w:t>
      </w:r>
      <w:r>
        <w:rPr>
          <w:spacing w:val="-6"/>
        </w:rPr>
        <w:t xml:space="preserve">s’est choisie </w:t>
      </w:r>
      <w:r>
        <w:rPr>
          <w:spacing w:val="-5"/>
        </w:rPr>
        <w:t xml:space="preserve">pour </w:t>
      </w:r>
      <w:r>
        <w:rPr>
          <w:spacing w:val="-6"/>
        </w:rPr>
        <w:t xml:space="preserve">domaine ! </w:t>
      </w:r>
      <w:r>
        <w:t>Du haut des cieux, le Seigneur regarde :</w:t>
      </w:r>
    </w:p>
    <w:p w:rsidR="00365860" w:rsidRDefault="00B04FA1">
      <w:pPr>
        <w:pStyle w:val="Corpsdetexte"/>
        <w:spacing w:line="271" w:lineRule="exact"/>
        <w:ind w:left="1818"/>
      </w:pPr>
      <w:r>
        <w:t>Il voit la race des hommes.</w:t>
      </w:r>
    </w:p>
    <w:p w:rsidR="00365860" w:rsidRDefault="00B04FA1">
      <w:pPr>
        <w:pStyle w:val="Corpsdetexte"/>
        <w:spacing w:before="122"/>
        <w:ind w:left="1818" w:right="5979"/>
      </w:pPr>
      <w:r>
        <w:t>Dieu veille sur ceux qui le craignent, Qui mettent leur espoir en son amour, Nous attendons notre vie du Seigneur: Il est pour nous un appui, un bouclier.</w:t>
      </w:r>
    </w:p>
    <w:p w:rsidR="00365860" w:rsidRDefault="00B04FA1">
      <w:pPr>
        <w:pStyle w:val="Corpsdetexte"/>
        <w:spacing w:before="125" w:line="275" w:lineRule="exact"/>
        <w:ind w:left="1818"/>
      </w:pPr>
      <w:r>
        <w:t>La joie de notre cœur vient de lui,</w:t>
      </w:r>
    </w:p>
    <w:p w:rsidR="00365860" w:rsidRDefault="00B04FA1">
      <w:pPr>
        <w:pStyle w:val="Corpsdetexte"/>
        <w:spacing w:line="247" w:lineRule="auto"/>
        <w:ind w:left="1818" w:right="5426"/>
      </w:pPr>
      <w:r>
        <w:t>Notre confiance est dans son nom très saint. Que ton amour, Seigneur, soit sur nous Comme notre espoir est en toi !</w:t>
      </w: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017BBA">
      <w:pPr>
        <w:pStyle w:val="Corpsdetexte"/>
        <w:spacing w:before="2"/>
        <w:rPr>
          <w:sz w:val="28"/>
        </w:rPr>
      </w:pPr>
      <w:r w:rsidRPr="00017BBA">
        <w:pict>
          <v:rect id="_x0000_s1077" style="position:absolute;margin-left:71.75pt;margin-top:18.15pt;width:2in;height:.5pt;z-index:-15704064;mso-wrap-distance-left:0;mso-wrap-distance-right:0;mso-position-horizontal-relative:page" fillcolor="black" stroked="f">
            <w10:wrap type="topAndBottom" anchorx="page"/>
          </v:rect>
        </w:pict>
      </w:r>
    </w:p>
    <w:p w:rsidR="00365860" w:rsidRDefault="00B04FA1">
      <w:pPr>
        <w:spacing w:before="90"/>
        <w:ind w:left="1315"/>
        <w:rPr>
          <w:sz w:val="17"/>
        </w:rPr>
      </w:pPr>
      <w:r>
        <w:rPr>
          <w:w w:val="105"/>
          <w:sz w:val="17"/>
          <w:vertAlign w:val="superscript"/>
        </w:rPr>
        <w:t>15</w:t>
      </w:r>
      <w:r>
        <w:rPr>
          <w:w w:val="105"/>
          <w:sz w:val="17"/>
        </w:rPr>
        <w:t xml:space="preserve"> On veillera donc à ne par remplacer le psaume par un cantique d'une autre provenance, aussi beau soit-il.</w:t>
      </w:r>
    </w:p>
    <w:p w:rsidR="00365860" w:rsidRDefault="00B04FA1">
      <w:pPr>
        <w:spacing w:before="11"/>
        <w:ind w:left="1315"/>
        <w:rPr>
          <w:sz w:val="17"/>
        </w:rPr>
      </w:pPr>
      <w:r>
        <w:rPr>
          <w:w w:val="105"/>
          <w:sz w:val="17"/>
          <w:vertAlign w:val="superscript"/>
        </w:rPr>
        <w:t>16</w:t>
      </w:r>
      <w:r>
        <w:rPr>
          <w:w w:val="105"/>
          <w:sz w:val="17"/>
        </w:rPr>
        <w:t xml:space="preserve"> On trouvera souvent sur internet (par ex. sur </w:t>
      </w:r>
      <w:proofErr w:type="spellStart"/>
      <w:r>
        <w:rPr>
          <w:w w:val="105"/>
          <w:sz w:val="17"/>
        </w:rPr>
        <w:t>youtube</w:t>
      </w:r>
      <w:proofErr w:type="spellEnd"/>
      <w:r>
        <w:rPr>
          <w:w w:val="105"/>
          <w:sz w:val="17"/>
        </w:rPr>
        <w:t>) l'interprétation du refrain choisi.</w:t>
      </w:r>
    </w:p>
    <w:p w:rsidR="00365860" w:rsidRDefault="00365860">
      <w:pPr>
        <w:rPr>
          <w:sz w:val="17"/>
        </w:rPr>
        <w:sectPr w:rsidR="00365860">
          <w:type w:val="continuous"/>
          <w:pgSz w:w="11910" w:h="16840"/>
          <w:pgMar w:top="760" w:right="300" w:bottom="880" w:left="120" w:header="720" w:footer="720" w:gutter="0"/>
          <w:cols w:space="720"/>
        </w:sectPr>
      </w:pPr>
    </w:p>
    <w:p w:rsidR="00365860" w:rsidRDefault="00B04FA1">
      <w:pPr>
        <w:spacing w:before="89"/>
        <w:ind w:left="1098"/>
        <w:rPr>
          <w:rFonts w:ascii="Calibri"/>
          <w:i/>
          <w:sz w:val="20"/>
        </w:rPr>
      </w:pPr>
      <w:r>
        <w:rPr>
          <w:rFonts w:ascii="Calibri"/>
          <w:i/>
          <w:color w:val="008000"/>
          <w:w w:val="130"/>
          <w:sz w:val="20"/>
        </w:rPr>
        <w:lastRenderedPageBreak/>
        <w:t>Psaume 33</w:t>
      </w:r>
    </w:p>
    <w:p w:rsidR="00365860" w:rsidRDefault="00B04FA1">
      <w:pPr>
        <w:spacing w:before="15"/>
        <w:ind w:left="1807"/>
        <w:rPr>
          <w:rFonts w:ascii="Cambria" w:hAnsi="Cambria"/>
          <w:i/>
          <w:sz w:val="19"/>
        </w:rPr>
      </w:pPr>
      <w:r>
        <w:rPr>
          <w:rFonts w:ascii="Calibri" w:hAnsi="Calibri"/>
          <w:i/>
          <w:color w:val="008000"/>
          <w:w w:val="120"/>
          <w:sz w:val="20"/>
        </w:rPr>
        <w:t>Lu par:</w:t>
      </w:r>
      <w:r>
        <w:rPr>
          <w:rFonts w:ascii="Cambria" w:hAnsi="Cambria"/>
          <w:i/>
          <w:w w:val="120"/>
          <w:sz w:val="19"/>
        </w:rPr>
        <w:t>…………………………………………………</w:t>
      </w:r>
    </w:p>
    <w:p w:rsidR="00365860" w:rsidRDefault="00B04FA1">
      <w:pPr>
        <w:spacing w:before="130"/>
        <w:ind w:left="1807"/>
        <w:rPr>
          <w:rFonts w:ascii="Cambria" w:hAnsi="Cambria"/>
          <w:i/>
          <w:sz w:val="19"/>
        </w:rPr>
      </w:pPr>
      <w:r>
        <w:rPr>
          <w:rFonts w:ascii="Calibri" w:hAnsi="Calibri"/>
          <w:i/>
          <w:color w:val="008000"/>
          <w:w w:val="120"/>
          <w:sz w:val="20"/>
        </w:rPr>
        <w:t>R n°:</w:t>
      </w:r>
      <w:r>
        <w:rPr>
          <w:rFonts w:ascii="Cambria" w:hAnsi="Cambria"/>
          <w:i/>
          <w:w w:val="120"/>
          <w:sz w:val="19"/>
        </w:rPr>
        <w:t>……………………………………………………</w:t>
      </w:r>
    </w:p>
    <w:p w:rsidR="00365860" w:rsidRDefault="00365860">
      <w:pPr>
        <w:pStyle w:val="Corpsdetexte"/>
        <w:spacing w:before="4"/>
        <w:rPr>
          <w:rFonts w:ascii="Cambria"/>
          <w:i/>
          <w:sz w:val="21"/>
        </w:rPr>
      </w:pPr>
    </w:p>
    <w:p w:rsidR="00365860" w:rsidRDefault="00B04FA1">
      <w:pPr>
        <w:pStyle w:val="Corpsdetexte"/>
        <w:spacing w:line="242" w:lineRule="auto"/>
        <w:ind w:left="1099" w:right="1237"/>
      </w:pPr>
      <w:r>
        <w:t>Je bénirai le Seigneur en tout temps, Sa louange sans cesse à mes lèvres. Je me glorifierai dans le Seigneur :</w:t>
      </w:r>
    </w:p>
    <w:p w:rsidR="00365860" w:rsidRDefault="00B04FA1">
      <w:pPr>
        <w:pStyle w:val="Corpsdetexte"/>
        <w:spacing w:before="9"/>
        <w:ind w:left="1099"/>
      </w:pPr>
      <w:r>
        <w:t>Que les pauvres m’entendent et soient en fête !</w:t>
      </w:r>
    </w:p>
    <w:p w:rsidR="00365860" w:rsidRDefault="00B04FA1">
      <w:pPr>
        <w:pStyle w:val="Corpsdetexte"/>
        <w:spacing w:before="120" w:line="237" w:lineRule="auto"/>
        <w:ind w:left="1099" w:right="1516"/>
      </w:pPr>
      <w:r>
        <w:t>Magnifiez avec moi le Seigneur, Exaltons tous ensemble son nom.</w:t>
      </w:r>
    </w:p>
    <w:p w:rsidR="00365860" w:rsidRDefault="00B04FA1">
      <w:pPr>
        <w:pStyle w:val="Corpsdetexte"/>
        <w:spacing w:before="3" w:line="242" w:lineRule="auto"/>
        <w:ind w:left="1099" w:right="1111"/>
      </w:pPr>
      <w:r>
        <w:t>Je cherche le Seigneur, il me répond : De toutes mes frayeurs, il me délivre.</w:t>
      </w:r>
    </w:p>
    <w:p w:rsidR="00365860" w:rsidRDefault="00B04FA1">
      <w:pPr>
        <w:pStyle w:val="Corpsdetexte"/>
        <w:spacing w:before="122" w:line="237" w:lineRule="auto"/>
        <w:ind w:left="1099" w:right="1624"/>
      </w:pPr>
      <w:r>
        <w:t>Qui regarde vers lui resplendira, sans ombre ni trouble au visage.</w:t>
      </w:r>
    </w:p>
    <w:p w:rsidR="00365860" w:rsidRDefault="00B04FA1">
      <w:pPr>
        <w:pStyle w:val="Corpsdetexte"/>
        <w:spacing w:before="15" w:line="237" w:lineRule="auto"/>
        <w:ind w:left="1099" w:right="1209"/>
      </w:pPr>
      <w:r>
        <w:t>Un pauvre crie ; le Seigneur entend : Il le sauve de toutes ses</w:t>
      </w:r>
      <w:r>
        <w:rPr>
          <w:spacing w:val="-6"/>
        </w:rPr>
        <w:t xml:space="preserve"> </w:t>
      </w:r>
      <w:r>
        <w:t>angoisses.</w:t>
      </w:r>
    </w:p>
    <w:p w:rsidR="00365860" w:rsidRDefault="00B04FA1">
      <w:pPr>
        <w:pStyle w:val="Corpsdetexte"/>
        <w:spacing w:before="123" w:line="242" w:lineRule="auto"/>
        <w:ind w:left="1099" w:right="1157"/>
      </w:pPr>
      <w:r>
        <w:t>L’ange du Seigneur campe à l’entour Pour libérer ceux qui le</w:t>
      </w:r>
      <w:r>
        <w:rPr>
          <w:spacing w:val="-3"/>
        </w:rPr>
        <w:t xml:space="preserve"> </w:t>
      </w:r>
      <w:r>
        <w:t>craignent.</w:t>
      </w:r>
    </w:p>
    <w:p w:rsidR="00365860" w:rsidRDefault="00B04FA1">
      <w:pPr>
        <w:pStyle w:val="Corpsdetexte"/>
        <w:spacing w:before="9" w:line="247" w:lineRule="auto"/>
        <w:ind w:left="1099" w:right="1016"/>
      </w:pPr>
      <w:r>
        <w:t>Goûtez et voyez : le Seigneur est bon ! Heureux qui trouve en lui son refuge !</w:t>
      </w:r>
    </w:p>
    <w:p w:rsidR="00365860" w:rsidRDefault="00365860">
      <w:pPr>
        <w:pStyle w:val="Corpsdetexte"/>
        <w:rPr>
          <w:sz w:val="26"/>
        </w:rPr>
      </w:pPr>
    </w:p>
    <w:p w:rsidR="00365860" w:rsidRDefault="00365860">
      <w:pPr>
        <w:pStyle w:val="Corpsdetexte"/>
        <w:rPr>
          <w:sz w:val="26"/>
        </w:rPr>
      </w:pPr>
    </w:p>
    <w:p w:rsidR="00365860" w:rsidRDefault="00B04FA1">
      <w:pPr>
        <w:spacing w:before="182"/>
        <w:ind w:left="1098"/>
        <w:rPr>
          <w:rFonts w:ascii="Calibri"/>
          <w:i/>
          <w:sz w:val="20"/>
        </w:rPr>
      </w:pPr>
      <w:r>
        <w:rPr>
          <w:rFonts w:ascii="Calibri"/>
          <w:i/>
          <w:color w:val="008000"/>
          <w:w w:val="125"/>
          <w:sz w:val="20"/>
        </w:rPr>
        <w:t>Psaume 102</w:t>
      </w:r>
    </w:p>
    <w:p w:rsidR="00365860" w:rsidRDefault="00B04FA1">
      <w:pPr>
        <w:spacing w:before="15"/>
        <w:ind w:left="1807"/>
        <w:rPr>
          <w:rFonts w:ascii="Cambria" w:hAnsi="Cambria"/>
          <w:i/>
          <w:sz w:val="19"/>
        </w:rPr>
      </w:pPr>
      <w:r>
        <w:rPr>
          <w:rFonts w:ascii="Calibri" w:hAnsi="Calibri"/>
          <w:i/>
          <w:color w:val="008000"/>
          <w:w w:val="120"/>
          <w:sz w:val="20"/>
        </w:rPr>
        <w:t>Lu par:</w:t>
      </w:r>
      <w:r>
        <w:rPr>
          <w:rFonts w:ascii="Cambria" w:hAnsi="Cambria"/>
          <w:i/>
          <w:w w:val="120"/>
          <w:sz w:val="19"/>
        </w:rPr>
        <w:t>…………………………………………………</w:t>
      </w:r>
    </w:p>
    <w:p w:rsidR="00365860" w:rsidRDefault="00B04FA1">
      <w:pPr>
        <w:spacing w:before="131"/>
        <w:ind w:left="1807"/>
        <w:rPr>
          <w:rFonts w:ascii="Cambria" w:hAnsi="Cambria"/>
          <w:i/>
          <w:sz w:val="19"/>
        </w:rPr>
      </w:pPr>
      <w:r>
        <w:rPr>
          <w:rFonts w:ascii="Calibri" w:hAnsi="Calibri"/>
          <w:i/>
          <w:color w:val="008000"/>
          <w:w w:val="120"/>
          <w:sz w:val="20"/>
        </w:rPr>
        <w:t>R n°:</w:t>
      </w:r>
      <w:r>
        <w:rPr>
          <w:rFonts w:ascii="Cambria" w:hAnsi="Cambria"/>
          <w:i/>
          <w:w w:val="120"/>
          <w:sz w:val="19"/>
        </w:rPr>
        <w:t>……………………………………………………</w:t>
      </w:r>
    </w:p>
    <w:p w:rsidR="00365860" w:rsidRDefault="00365860">
      <w:pPr>
        <w:pStyle w:val="Corpsdetexte"/>
        <w:spacing w:before="4"/>
        <w:rPr>
          <w:rFonts w:ascii="Cambria"/>
          <w:i/>
          <w:sz w:val="21"/>
        </w:rPr>
      </w:pPr>
    </w:p>
    <w:p w:rsidR="00365860" w:rsidRDefault="00B04FA1">
      <w:pPr>
        <w:pStyle w:val="Corpsdetexte"/>
        <w:ind w:left="1099"/>
      </w:pPr>
      <w:r>
        <w:t>Bénis le Seigneur, ô mon</w:t>
      </w:r>
      <w:r>
        <w:rPr>
          <w:spacing w:val="-9"/>
        </w:rPr>
        <w:t xml:space="preserve"> </w:t>
      </w:r>
      <w:r>
        <w:t>âme,</w:t>
      </w:r>
    </w:p>
    <w:p w:rsidR="00365860" w:rsidRDefault="00B04FA1">
      <w:pPr>
        <w:pStyle w:val="Corpsdetexte"/>
        <w:spacing w:before="14" w:line="237" w:lineRule="auto"/>
        <w:ind w:left="1099" w:right="848"/>
      </w:pPr>
      <w:r>
        <w:t>Bénis son nom très saint, tout mon être ! Bénis le Seigneur, ô mon</w:t>
      </w:r>
      <w:r>
        <w:rPr>
          <w:spacing w:val="-3"/>
        </w:rPr>
        <w:t xml:space="preserve"> </w:t>
      </w:r>
      <w:r>
        <w:t>âme,</w:t>
      </w:r>
    </w:p>
    <w:p w:rsidR="00365860" w:rsidRDefault="00B04FA1">
      <w:pPr>
        <w:pStyle w:val="Corpsdetexte"/>
        <w:spacing w:before="13"/>
        <w:ind w:left="1099"/>
      </w:pPr>
      <w:r>
        <w:t>N’oublie aucun de ses bienfaits !</w:t>
      </w:r>
    </w:p>
    <w:p w:rsidR="00365860" w:rsidRDefault="00B04FA1">
      <w:pPr>
        <w:pStyle w:val="Corpsdetexte"/>
        <w:spacing w:before="118" w:line="249" w:lineRule="auto"/>
        <w:ind w:left="1099" w:right="1476"/>
      </w:pPr>
      <w:r>
        <w:t>Le Seigneur est tendresse et pitié, Lent à la colère et plein d’amour ;</w:t>
      </w:r>
    </w:p>
    <w:p w:rsidR="00365860" w:rsidRDefault="00B04FA1">
      <w:pPr>
        <w:pStyle w:val="Corpsdetexte"/>
        <w:spacing w:line="249" w:lineRule="auto"/>
        <w:ind w:left="1099" w:right="486"/>
      </w:pPr>
      <w:r>
        <w:t>Comme la tendresse du père pour ses fils, La tendresse du Seigneur pour qui le</w:t>
      </w:r>
      <w:r>
        <w:rPr>
          <w:spacing w:val="-9"/>
        </w:rPr>
        <w:t xml:space="preserve"> </w:t>
      </w:r>
      <w:r>
        <w:t>craint !</w:t>
      </w:r>
    </w:p>
    <w:p w:rsidR="00365860" w:rsidRDefault="00B04FA1">
      <w:pPr>
        <w:pStyle w:val="Corpsdetexte"/>
        <w:spacing w:before="97" w:line="237" w:lineRule="auto"/>
        <w:ind w:left="1099" w:right="-3"/>
      </w:pPr>
      <w:r>
        <w:rPr>
          <w:spacing w:val="-6"/>
        </w:rPr>
        <w:t xml:space="preserve">Mais l’amour </w:t>
      </w:r>
      <w:r>
        <w:rPr>
          <w:spacing w:val="-3"/>
        </w:rPr>
        <w:t xml:space="preserve">du </w:t>
      </w:r>
      <w:r>
        <w:rPr>
          <w:spacing w:val="-7"/>
        </w:rPr>
        <w:t xml:space="preserve">Seigneur, </w:t>
      </w:r>
      <w:r>
        <w:rPr>
          <w:spacing w:val="-5"/>
        </w:rPr>
        <w:t xml:space="preserve">sur ceux </w:t>
      </w:r>
      <w:r>
        <w:rPr>
          <w:spacing w:val="-4"/>
        </w:rPr>
        <w:t xml:space="preserve">qui </w:t>
      </w:r>
      <w:r>
        <w:rPr>
          <w:spacing w:val="-3"/>
        </w:rPr>
        <w:t>le</w:t>
      </w:r>
      <w:r>
        <w:rPr>
          <w:spacing w:val="-42"/>
        </w:rPr>
        <w:t xml:space="preserve"> </w:t>
      </w:r>
      <w:r>
        <w:rPr>
          <w:spacing w:val="-6"/>
        </w:rPr>
        <w:t xml:space="preserve">craignent, </w:t>
      </w:r>
      <w:r>
        <w:t>Est de toujours à toujours,</w:t>
      </w:r>
    </w:p>
    <w:p w:rsidR="00365860" w:rsidRDefault="00B04FA1">
      <w:pPr>
        <w:pStyle w:val="Corpsdetexte"/>
        <w:spacing w:before="3" w:line="247" w:lineRule="auto"/>
        <w:ind w:left="1099" w:right="357"/>
      </w:pPr>
      <w:r>
        <w:t>Et sa justice pour les enfants de leurs enfants, Pour ceux qui gardent son alliance</w:t>
      </w:r>
    </w:p>
    <w:p w:rsidR="00365860" w:rsidRDefault="00B04FA1">
      <w:pPr>
        <w:spacing w:before="194"/>
        <w:ind w:left="617"/>
        <w:rPr>
          <w:rFonts w:ascii="Calibri"/>
          <w:i/>
          <w:sz w:val="20"/>
        </w:rPr>
      </w:pPr>
      <w:r>
        <w:br w:type="column"/>
      </w:r>
      <w:r>
        <w:rPr>
          <w:rFonts w:ascii="Calibri"/>
          <w:i/>
          <w:color w:val="008000"/>
          <w:w w:val="145"/>
          <w:sz w:val="20"/>
        </w:rPr>
        <w:lastRenderedPageBreak/>
        <w:t>Psaume 144</w:t>
      </w:r>
    </w:p>
    <w:p w:rsidR="00365860" w:rsidRDefault="00B04FA1">
      <w:pPr>
        <w:spacing w:before="11"/>
        <w:ind w:left="1326"/>
        <w:rPr>
          <w:rFonts w:ascii="Cambria" w:hAnsi="Cambria"/>
          <w:i/>
          <w:sz w:val="19"/>
        </w:rPr>
      </w:pPr>
      <w:r>
        <w:rPr>
          <w:rFonts w:ascii="Calibri" w:hAnsi="Calibri"/>
          <w:i/>
          <w:color w:val="008000"/>
          <w:w w:val="120"/>
          <w:sz w:val="20"/>
        </w:rPr>
        <w:t>Lu par:</w:t>
      </w:r>
      <w:r>
        <w:rPr>
          <w:rFonts w:ascii="Cambria" w:hAnsi="Cambria"/>
          <w:i/>
          <w:w w:val="120"/>
          <w:sz w:val="19"/>
        </w:rPr>
        <w:t>…………………………………………………</w:t>
      </w:r>
    </w:p>
    <w:p w:rsidR="00365860" w:rsidRDefault="00B04FA1">
      <w:pPr>
        <w:spacing w:before="135"/>
        <w:ind w:left="1326"/>
        <w:rPr>
          <w:rFonts w:ascii="Cambria" w:hAnsi="Cambria"/>
          <w:i/>
          <w:sz w:val="19"/>
        </w:rPr>
      </w:pPr>
      <w:r>
        <w:rPr>
          <w:rFonts w:ascii="Calibri" w:hAnsi="Calibri"/>
          <w:i/>
          <w:color w:val="008000"/>
          <w:w w:val="120"/>
          <w:sz w:val="20"/>
        </w:rPr>
        <w:t>R n°:</w:t>
      </w:r>
      <w:r>
        <w:rPr>
          <w:rFonts w:ascii="Cambria" w:hAnsi="Cambria"/>
          <w:i/>
          <w:w w:val="120"/>
          <w:sz w:val="19"/>
        </w:rPr>
        <w:t>……………………………………………………</w:t>
      </w:r>
    </w:p>
    <w:p w:rsidR="00365860" w:rsidRDefault="00365860">
      <w:pPr>
        <w:pStyle w:val="Corpsdetexte"/>
        <w:spacing w:before="4"/>
        <w:rPr>
          <w:rFonts w:ascii="Cambria"/>
          <w:i/>
          <w:sz w:val="21"/>
        </w:rPr>
      </w:pPr>
    </w:p>
    <w:p w:rsidR="00365860" w:rsidRDefault="00B04FA1">
      <w:pPr>
        <w:pStyle w:val="Corpsdetexte"/>
        <w:spacing w:line="242" w:lineRule="auto"/>
        <w:ind w:left="617" w:right="1431"/>
      </w:pPr>
      <w:r>
        <w:t>Le Seigneur est tendresse et pitié, Lent à la colère et plein d’amour ;  La bonté du Seigneur est pour tous, Sa tendresse, pour toutes ses</w:t>
      </w:r>
      <w:r>
        <w:rPr>
          <w:spacing w:val="-12"/>
        </w:rPr>
        <w:t xml:space="preserve"> </w:t>
      </w:r>
      <w:r>
        <w:t>œuvres.</w:t>
      </w:r>
    </w:p>
    <w:p w:rsidR="00365860" w:rsidRDefault="00B04FA1">
      <w:pPr>
        <w:pStyle w:val="Corpsdetexte"/>
        <w:spacing w:before="118" w:line="249" w:lineRule="auto"/>
        <w:ind w:left="617" w:right="865"/>
      </w:pPr>
      <w:r>
        <w:t>Que tes œuvres, Seigneur, te rendent grâce Et que tes fidèles te bénissent !</w:t>
      </w:r>
    </w:p>
    <w:p w:rsidR="00365860" w:rsidRDefault="00B04FA1">
      <w:pPr>
        <w:pStyle w:val="Corpsdetexte"/>
        <w:spacing w:line="264" w:lineRule="exact"/>
        <w:ind w:left="617"/>
      </w:pPr>
      <w:r>
        <w:t>Les yeux sur toi, tous, ils espèrent :</w:t>
      </w:r>
    </w:p>
    <w:p w:rsidR="00365860" w:rsidRDefault="00B04FA1">
      <w:pPr>
        <w:pStyle w:val="Corpsdetexte"/>
        <w:spacing w:before="3"/>
        <w:ind w:left="617"/>
      </w:pPr>
      <w:r>
        <w:t>Tu leur donnes la nourriture au temps voulu.</w:t>
      </w:r>
    </w:p>
    <w:p w:rsidR="00365860" w:rsidRDefault="00B04FA1">
      <w:pPr>
        <w:pStyle w:val="Corpsdetexte"/>
        <w:spacing w:before="127" w:line="242" w:lineRule="auto"/>
        <w:ind w:left="617" w:right="1065"/>
      </w:pPr>
      <w:r>
        <w:t>Le Seigneur est juste en toutes ses voies, Fidèle en tout ce qu’il fait.</w:t>
      </w:r>
    </w:p>
    <w:p w:rsidR="00365860" w:rsidRDefault="00B04FA1">
      <w:pPr>
        <w:pStyle w:val="Corpsdetexte"/>
        <w:spacing w:line="242" w:lineRule="auto"/>
        <w:ind w:left="617" w:right="1232"/>
      </w:pPr>
      <w:r>
        <w:t>Il est proche de ceux qui l’invoquent, De tous ceux qui l’invoquent en vérité.</w:t>
      </w:r>
    </w:p>
    <w:p w:rsidR="00365860" w:rsidRDefault="00365860">
      <w:pPr>
        <w:pStyle w:val="Corpsdetexte"/>
        <w:rPr>
          <w:sz w:val="26"/>
        </w:rPr>
      </w:pPr>
    </w:p>
    <w:p w:rsidR="00365860" w:rsidRDefault="00365860">
      <w:pPr>
        <w:pStyle w:val="Corpsdetexte"/>
        <w:rPr>
          <w:sz w:val="26"/>
        </w:rPr>
      </w:pPr>
    </w:p>
    <w:p w:rsidR="00365860" w:rsidRDefault="00B04FA1">
      <w:pPr>
        <w:spacing w:before="179"/>
        <w:ind w:left="617"/>
        <w:rPr>
          <w:rFonts w:ascii="Calibri"/>
          <w:i/>
          <w:sz w:val="20"/>
        </w:rPr>
      </w:pPr>
      <w:r>
        <w:rPr>
          <w:rFonts w:ascii="Calibri"/>
          <w:i/>
          <w:color w:val="008000"/>
          <w:w w:val="140"/>
          <w:sz w:val="20"/>
        </w:rPr>
        <w:t>Psaume 148</w:t>
      </w:r>
    </w:p>
    <w:p w:rsidR="00365860" w:rsidRDefault="00B04FA1">
      <w:pPr>
        <w:spacing w:before="10"/>
        <w:ind w:left="1326"/>
        <w:rPr>
          <w:rFonts w:ascii="Cambria" w:hAnsi="Cambria"/>
          <w:i/>
          <w:sz w:val="19"/>
        </w:rPr>
      </w:pPr>
      <w:r>
        <w:rPr>
          <w:rFonts w:ascii="Calibri" w:hAnsi="Calibri"/>
          <w:i/>
          <w:color w:val="008000"/>
          <w:w w:val="120"/>
          <w:sz w:val="20"/>
        </w:rPr>
        <w:t>Lu par:</w:t>
      </w:r>
      <w:r>
        <w:rPr>
          <w:rFonts w:ascii="Cambria" w:hAnsi="Cambria"/>
          <w:i/>
          <w:w w:val="120"/>
          <w:sz w:val="19"/>
        </w:rPr>
        <w:t>…………………………………………………</w:t>
      </w:r>
    </w:p>
    <w:p w:rsidR="00365860" w:rsidRDefault="00B04FA1">
      <w:pPr>
        <w:spacing w:before="130"/>
        <w:ind w:left="1326"/>
        <w:rPr>
          <w:rFonts w:ascii="Cambria" w:hAnsi="Cambria"/>
          <w:i/>
          <w:sz w:val="19"/>
        </w:rPr>
      </w:pPr>
      <w:r>
        <w:rPr>
          <w:rFonts w:ascii="Calibri" w:hAnsi="Calibri"/>
          <w:i/>
          <w:color w:val="008000"/>
          <w:w w:val="120"/>
          <w:sz w:val="20"/>
        </w:rPr>
        <w:t>R n°:</w:t>
      </w:r>
      <w:r>
        <w:rPr>
          <w:rFonts w:ascii="Cambria" w:hAnsi="Cambria"/>
          <w:i/>
          <w:w w:val="120"/>
          <w:sz w:val="19"/>
        </w:rPr>
        <w:t>……………………………………………………</w:t>
      </w:r>
    </w:p>
    <w:p w:rsidR="00365860" w:rsidRDefault="00365860">
      <w:pPr>
        <w:pStyle w:val="Corpsdetexte"/>
        <w:spacing w:before="11"/>
        <w:rPr>
          <w:rFonts w:ascii="Cambria"/>
          <w:i/>
          <w:sz w:val="21"/>
        </w:rPr>
      </w:pPr>
    </w:p>
    <w:p w:rsidR="00365860" w:rsidRDefault="00B04FA1">
      <w:pPr>
        <w:pStyle w:val="Corpsdetexte"/>
        <w:spacing w:line="237" w:lineRule="auto"/>
        <w:ind w:left="617" w:right="1445"/>
      </w:pPr>
      <w:r>
        <w:t>Louez le Seigneur du haut des cieux, Louez-le dans les hauteurs.</w:t>
      </w:r>
    </w:p>
    <w:p w:rsidR="00365860" w:rsidRDefault="00B04FA1">
      <w:pPr>
        <w:pStyle w:val="Corpsdetexte"/>
        <w:spacing w:before="3" w:line="242" w:lineRule="auto"/>
        <w:ind w:left="617" w:right="2044"/>
      </w:pPr>
      <w:r>
        <w:t>Vous, tous ses anges, louez-le, Louez-le, tous les univers.</w:t>
      </w:r>
    </w:p>
    <w:p w:rsidR="00365860" w:rsidRDefault="00B04FA1">
      <w:pPr>
        <w:pStyle w:val="Corpsdetexte"/>
        <w:spacing w:before="120"/>
        <w:ind w:left="617"/>
      </w:pPr>
      <w:r>
        <w:t>Louez-le, soleil et lune,</w:t>
      </w:r>
    </w:p>
    <w:p w:rsidR="00365860" w:rsidRDefault="00B04FA1">
      <w:pPr>
        <w:pStyle w:val="Corpsdetexte"/>
        <w:spacing w:before="7" w:line="242" w:lineRule="auto"/>
        <w:ind w:left="617" w:right="1470"/>
      </w:pPr>
      <w:r>
        <w:t>Louez-le, tous les astres de lumière ; Vous, cieux des cieux, louez-le,</w:t>
      </w:r>
    </w:p>
    <w:p w:rsidR="00365860" w:rsidRDefault="00B04FA1">
      <w:pPr>
        <w:pStyle w:val="Corpsdetexte"/>
        <w:spacing w:line="271" w:lineRule="exact"/>
        <w:ind w:left="617"/>
      </w:pPr>
      <w:r>
        <w:t>Et les eaux des hauteurs des cieux.</w:t>
      </w:r>
    </w:p>
    <w:p w:rsidR="00365860" w:rsidRDefault="00B04FA1">
      <w:pPr>
        <w:pStyle w:val="Corpsdetexte"/>
        <w:spacing w:before="122" w:line="242" w:lineRule="auto"/>
        <w:ind w:left="617" w:right="1162"/>
      </w:pPr>
      <w:r>
        <w:t xml:space="preserve">Les rois de la terre et tous les peuples, Les princes et tous les juges de la </w:t>
      </w:r>
      <w:r>
        <w:rPr>
          <w:spacing w:val="-4"/>
        </w:rPr>
        <w:t xml:space="preserve">terre ; </w:t>
      </w:r>
      <w:r>
        <w:t>Tous les jeunes gens et jeunes filles, Les vieillards comme les enfants.</w:t>
      </w:r>
    </w:p>
    <w:p w:rsidR="00365860" w:rsidRDefault="00B04FA1">
      <w:pPr>
        <w:pStyle w:val="Corpsdetexte"/>
        <w:spacing w:before="119" w:line="249" w:lineRule="auto"/>
        <w:ind w:left="617" w:right="1718"/>
      </w:pPr>
      <w:r>
        <w:t>Qu’ils louent le nom du Seigneur, Le seul au-dessus de tout nom ;</w:t>
      </w:r>
    </w:p>
    <w:p w:rsidR="00365860" w:rsidRDefault="00B04FA1">
      <w:pPr>
        <w:pStyle w:val="Corpsdetexte"/>
        <w:spacing w:line="247" w:lineRule="auto"/>
        <w:ind w:left="617" w:right="1239"/>
      </w:pPr>
      <w:r>
        <w:t>Sur le ciel et sur la terre, sa splendeur : Il accroît la vigueur de son peuple.</w:t>
      </w:r>
    </w:p>
    <w:p w:rsidR="00365860" w:rsidRDefault="00365860">
      <w:pPr>
        <w:spacing w:line="247" w:lineRule="auto"/>
        <w:sectPr w:rsidR="00365860">
          <w:pgSz w:w="11910" w:h="16840"/>
          <w:pgMar w:top="1320" w:right="300" w:bottom="940" w:left="120" w:header="0" w:footer="684" w:gutter="0"/>
          <w:cols w:num="2" w:space="720" w:equalWidth="0">
            <w:col w:w="5842" w:space="40"/>
            <w:col w:w="5608"/>
          </w:cols>
        </w:sectPr>
      </w:pPr>
    </w:p>
    <w:p w:rsidR="00365860" w:rsidRDefault="00B04FA1">
      <w:pPr>
        <w:spacing w:before="97"/>
        <w:ind w:left="1576" w:right="1368"/>
        <w:jc w:val="center"/>
        <w:rPr>
          <w:rFonts w:ascii="Calibri" w:hAnsi="Calibri"/>
          <w:i/>
          <w:sz w:val="24"/>
        </w:rPr>
      </w:pPr>
      <w:r>
        <w:rPr>
          <w:rFonts w:ascii="Calibri" w:hAnsi="Calibri"/>
          <w:i/>
          <w:color w:val="008000"/>
          <w:w w:val="140"/>
          <w:sz w:val="24"/>
        </w:rPr>
        <w:lastRenderedPageBreak/>
        <w:t>L'évangile:</w:t>
      </w:r>
    </w:p>
    <w:p w:rsidR="00365860" w:rsidRDefault="00B04FA1">
      <w:pPr>
        <w:spacing w:before="27" w:line="300" w:lineRule="auto"/>
        <w:ind w:left="1315" w:right="1101"/>
        <w:rPr>
          <w:rFonts w:ascii="Arial" w:hAnsi="Arial"/>
          <w:sz w:val="21"/>
        </w:rPr>
      </w:pPr>
      <w:r>
        <w:rPr>
          <w:rFonts w:ascii="Arial" w:hAnsi="Arial"/>
          <w:color w:val="FF6600"/>
          <w:w w:val="80"/>
          <w:sz w:val="21"/>
        </w:rPr>
        <w:t>L'évangile,</w:t>
      </w:r>
      <w:r>
        <w:rPr>
          <w:rFonts w:ascii="Arial" w:hAnsi="Arial"/>
          <w:color w:val="FF6600"/>
          <w:spacing w:val="-17"/>
          <w:w w:val="80"/>
          <w:sz w:val="21"/>
        </w:rPr>
        <w:t xml:space="preserve"> </w:t>
      </w:r>
      <w:r>
        <w:rPr>
          <w:rFonts w:ascii="Arial" w:hAnsi="Arial"/>
          <w:color w:val="FF6600"/>
          <w:w w:val="80"/>
          <w:sz w:val="21"/>
        </w:rPr>
        <w:t>lu</w:t>
      </w:r>
      <w:r>
        <w:rPr>
          <w:rFonts w:ascii="Arial" w:hAnsi="Arial"/>
          <w:color w:val="FF6600"/>
          <w:spacing w:val="-16"/>
          <w:w w:val="80"/>
          <w:sz w:val="21"/>
        </w:rPr>
        <w:t xml:space="preserve"> </w:t>
      </w:r>
      <w:r>
        <w:rPr>
          <w:rFonts w:ascii="Arial" w:hAnsi="Arial"/>
          <w:color w:val="FF6600"/>
          <w:w w:val="80"/>
          <w:sz w:val="21"/>
        </w:rPr>
        <w:t>par</w:t>
      </w:r>
      <w:r>
        <w:rPr>
          <w:rFonts w:ascii="Arial" w:hAnsi="Arial"/>
          <w:color w:val="FF6600"/>
          <w:spacing w:val="-16"/>
          <w:w w:val="80"/>
          <w:sz w:val="21"/>
        </w:rPr>
        <w:t xml:space="preserve"> </w:t>
      </w:r>
      <w:r>
        <w:rPr>
          <w:rFonts w:ascii="Arial" w:hAnsi="Arial"/>
          <w:color w:val="FF6600"/>
          <w:w w:val="80"/>
          <w:sz w:val="21"/>
        </w:rPr>
        <w:t>le</w:t>
      </w:r>
      <w:r>
        <w:rPr>
          <w:rFonts w:ascii="Arial" w:hAnsi="Arial"/>
          <w:color w:val="FF6600"/>
          <w:spacing w:val="-16"/>
          <w:w w:val="80"/>
          <w:sz w:val="21"/>
        </w:rPr>
        <w:t xml:space="preserve"> </w:t>
      </w:r>
      <w:r>
        <w:rPr>
          <w:rFonts w:ascii="Arial" w:hAnsi="Arial"/>
          <w:color w:val="FF6600"/>
          <w:w w:val="80"/>
          <w:sz w:val="21"/>
        </w:rPr>
        <w:t>célébrant,</w:t>
      </w:r>
      <w:r>
        <w:rPr>
          <w:rFonts w:ascii="Arial" w:hAnsi="Arial"/>
          <w:color w:val="FF6600"/>
          <w:spacing w:val="-17"/>
          <w:w w:val="80"/>
          <w:sz w:val="21"/>
        </w:rPr>
        <w:t xml:space="preserve"> </w:t>
      </w:r>
      <w:r>
        <w:rPr>
          <w:rFonts w:ascii="Arial" w:hAnsi="Arial"/>
          <w:color w:val="FF6600"/>
          <w:w w:val="80"/>
          <w:sz w:val="21"/>
        </w:rPr>
        <w:t>est</w:t>
      </w:r>
      <w:r>
        <w:rPr>
          <w:rFonts w:ascii="Arial" w:hAnsi="Arial"/>
          <w:color w:val="FF6600"/>
          <w:spacing w:val="-16"/>
          <w:w w:val="80"/>
          <w:sz w:val="21"/>
        </w:rPr>
        <w:t xml:space="preserve"> </w:t>
      </w:r>
      <w:r>
        <w:rPr>
          <w:rFonts w:ascii="Arial" w:hAnsi="Arial"/>
          <w:color w:val="FF6600"/>
          <w:w w:val="80"/>
          <w:sz w:val="21"/>
        </w:rPr>
        <w:t>un</w:t>
      </w:r>
      <w:r>
        <w:rPr>
          <w:rFonts w:ascii="Arial" w:hAnsi="Arial"/>
          <w:color w:val="FF6600"/>
          <w:spacing w:val="-16"/>
          <w:w w:val="80"/>
          <w:sz w:val="21"/>
        </w:rPr>
        <w:t xml:space="preserve"> </w:t>
      </w:r>
      <w:r>
        <w:rPr>
          <w:rFonts w:ascii="Arial" w:hAnsi="Arial"/>
          <w:color w:val="FF6600"/>
          <w:w w:val="80"/>
          <w:sz w:val="21"/>
        </w:rPr>
        <w:t>texte</w:t>
      </w:r>
      <w:r>
        <w:rPr>
          <w:rFonts w:ascii="Arial" w:hAnsi="Arial"/>
          <w:color w:val="FF6600"/>
          <w:spacing w:val="-16"/>
          <w:w w:val="80"/>
          <w:sz w:val="21"/>
        </w:rPr>
        <w:t xml:space="preserve"> </w:t>
      </w:r>
      <w:r>
        <w:rPr>
          <w:rFonts w:ascii="Arial" w:hAnsi="Arial"/>
          <w:color w:val="FF6600"/>
          <w:w w:val="80"/>
          <w:sz w:val="21"/>
        </w:rPr>
        <w:t>tiré</w:t>
      </w:r>
      <w:r>
        <w:rPr>
          <w:rFonts w:ascii="Arial" w:hAnsi="Arial"/>
          <w:color w:val="FF6600"/>
          <w:spacing w:val="-16"/>
          <w:w w:val="80"/>
          <w:sz w:val="21"/>
        </w:rPr>
        <w:t xml:space="preserve"> </w:t>
      </w:r>
      <w:r>
        <w:rPr>
          <w:rFonts w:ascii="Arial" w:hAnsi="Arial"/>
          <w:color w:val="FF6600"/>
          <w:w w:val="80"/>
          <w:sz w:val="21"/>
        </w:rPr>
        <w:t>de</w:t>
      </w:r>
      <w:r>
        <w:rPr>
          <w:rFonts w:ascii="Arial" w:hAnsi="Arial"/>
          <w:color w:val="FF6600"/>
          <w:spacing w:val="-15"/>
          <w:w w:val="80"/>
          <w:sz w:val="21"/>
        </w:rPr>
        <w:t xml:space="preserve"> </w:t>
      </w:r>
      <w:r>
        <w:rPr>
          <w:rFonts w:ascii="Arial" w:hAnsi="Arial"/>
          <w:color w:val="FF6600"/>
          <w:w w:val="80"/>
          <w:sz w:val="21"/>
        </w:rPr>
        <w:t>l'un</w:t>
      </w:r>
      <w:r>
        <w:rPr>
          <w:rFonts w:ascii="Arial" w:hAnsi="Arial"/>
          <w:color w:val="FF6600"/>
          <w:spacing w:val="-16"/>
          <w:w w:val="80"/>
          <w:sz w:val="21"/>
        </w:rPr>
        <w:t xml:space="preserve"> </w:t>
      </w:r>
      <w:r>
        <w:rPr>
          <w:rFonts w:ascii="Arial" w:hAnsi="Arial"/>
          <w:color w:val="FF6600"/>
          <w:w w:val="80"/>
          <w:sz w:val="21"/>
        </w:rPr>
        <w:t>des</w:t>
      </w:r>
      <w:r>
        <w:rPr>
          <w:rFonts w:ascii="Arial" w:hAnsi="Arial"/>
          <w:color w:val="FF6600"/>
          <w:spacing w:val="-16"/>
          <w:w w:val="80"/>
          <w:sz w:val="21"/>
        </w:rPr>
        <w:t xml:space="preserve"> </w:t>
      </w:r>
      <w:r>
        <w:rPr>
          <w:rFonts w:ascii="Arial" w:hAnsi="Arial"/>
          <w:color w:val="FF6600"/>
          <w:w w:val="80"/>
          <w:sz w:val="21"/>
        </w:rPr>
        <w:t>quatre</w:t>
      </w:r>
      <w:r>
        <w:rPr>
          <w:rFonts w:ascii="Arial" w:hAnsi="Arial"/>
          <w:color w:val="FF6600"/>
          <w:spacing w:val="-16"/>
          <w:w w:val="80"/>
          <w:sz w:val="21"/>
        </w:rPr>
        <w:t xml:space="preserve"> </w:t>
      </w:r>
      <w:r>
        <w:rPr>
          <w:rFonts w:ascii="Arial" w:hAnsi="Arial"/>
          <w:color w:val="FF6600"/>
          <w:w w:val="80"/>
          <w:sz w:val="21"/>
        </w:rPr>
        <w:t>évangiles</w:t>
      </w:r>
      <w:r>
        <w:rPr>
          <w:rFonts w:ascii="Arial" w:hAnsi="Arial"/>
          <w:color w:val="FF6600"/>
          <w:spacing w:val="-16"/>
          <w:w w:val="80"/>
          <w:sz w:val="21"/>
        </w:rPr>
        <w:t xml:space="preserve"> </w:t>
      </w:r>
      <w:r>
        <w:rPr>
          <w:rFonts w:ascii="Arial" w:hAnsi="Arial"/>
          <w:color w:val="FF6600"/>
          <w:w w:val="80"/>
          <w:sz w:val="21"/>
        </w:rPr>
        <w:t>de</w:t>
      </w:r>
      <w:r>
        <w:rPr>
          <w:rFonts w:ascii="Arial" w:hAnsi="Arial"/>
          <w:color w:val="FF6600"/>
          <w:spacing w:val="-16"/>
          <w:w w:val="80"/>
          <w:sz w:val="21"/>
        </w:rPr>
        <w:t xml:space="preserve"> </w:t>
      </w:r>
      <w:r>
        <w:rPr>
          <w:rFonts w:ascii="Arial" w:hAnsi="Arial"/>
          <w:color w:val="FF6600"/>
          <w:w w:val="80"/>
          <w:sz w:val="21"/>
        </w:rPr>
        <w:t>la</w:t>
      </w:r>
      <w:r>
        <w:rPr>
          <w:rFonts w:ascii="Arial" w:hAnsi="Arial"/>
          <w:color w:val="FF6600"/>
          <w:spacing w:val="-15"/>
          <w:w w:val="80"/>
          <w:sz w:val="21"/>
        </w:rPr>
        <w:t xml:space="preserve"> </w:t>
      </w:r>
      <w:r>
        <w:rPr>
          <w:rFonts w:ascii="Arial" w:hAnsi="Arial"/>
          <w:color w:val="FF6600"/>
          <w:w w:val="80"/>
          <w:sz w:val="21"/>
        </w:rPr>
        <w:t>bible,</w:t>
      </w:r>
      <w:r>
        <w:rPr>
          <w:rFonts w:ascii="Arial" w:hAnsi="Arial"/>
          <w:color w:val="FF6600"/>
          <w:spacing w:val="-17"/>
          <w:w w:val="80"/>
          <w:sz w:val="21"/>
        </w:rPr>
        <w:t xml:space="preserve"> </w:t>
      </w:r>
      <w:r>
        <w:rPr>
          <w:rFonts w:ascii="Arial" w:hAnsi="Arial"/>
          <w:color w:val="FF6600"/>
          <w:w w:val="80"/>
          <w:sz w:val="21"/>
        </w:rPr>
        <w:t>qui</w:t>
      </w:r>
      <w:r>
        <w:rPr>
          <w:rFonts w:ascii="Arial" w:hAnsi="Arial"/>
          <w:color w:val="FF6600"/>
          <w:spacing w:val="-16"/>
          <w:w w:val="80"/>
          <w:sz w:val="21"/>
        </w:rPr>
        <w:t xml:space="preserve"> </w:t>
      </w:r>
      <w:r>
        <w:rPr>
          <w:rFonts w:ascii="Arial" w:hAnsi="Arial"/>
          <w:color w:val="FF6600"/>
          <w:w w:val="80"/>
          <w:sz w:val="21"/>
        </w:rPr>
        <w:t>consignent</w:t>
      </w:r>
      <w:r>
        <w:rPr>
          <w:rFonts w:ascii="Arial" w:hAnsi="Arial"/>
          <w:color w:val="FF6600"/>
          <w:spacing w:val="-17"/>
          <w:w w:val="80"/>
          <w:sz w:val="21"/>
        </w:rPr>
        <w:t xml:space="preserve"> </w:t>
      </w:r>
      <w:r>
        <w:rPr>
          <w:rFonts w:ascii="Arial" w:hAnsi="Arial"/>
          <w:color w:val="FF6600"/>
          <w:w w:val="80"/>
          <w:sz w:val="21"/>
        </w:rPr>
        <w:t>les</w:t>
      </w:r>
      <w:r>
        <w:rPr>
          <w:rFonts w:ascii="Arial" w:hAnsi="Arial"/>
          <w:color w:val="FF6600"/>
          <w:spacing w:val="-16"/>
          <w:w w:val="80"/>
          <w:sz w:val="21"/>
        </w:rPr>
        <w:t xml:space="preserve"> </w:t>
      </w:r>
      <w:r>
        <w:rPr>
          <w:rFonts w:ascii="Arial" w:hAnsi="Arial"/>
          <w:color w:val="FF6600"/>
          <w:w w:val="80"/>
          <w:sz w:val="21"/>
        </w:rPr>
        <w:t>gestes</w:t>
      </w:r>
      <w:r>
        <w:rPr>
          <w:rFonts w:ascii="Arial" w:hAnsi="Arial"/>
          <w:color w:val="FF6600"/>
          <w:spacing w:val="-16"/>
          <w:w w:val="80"/>
          <w:sz w:val="21"/>
        </w:rPr>
        <w:t xml:space="preserve"> </w:t>
      </w:r>
      <w:r>
        <w:rPr>
          <w:rFonts w:ascii="Arial" w:hAnsi="Arial"/>
          <w:color w:val="FF6600"/>
          <w:w w:val="80"/>
          <w:sz w:val="21"/>
        </w:rPr>
        <w:t>et</w:t>
      </w:r>
      <w:r>
        <w:rPr>
          <w:rFonts w:ascii="Arial" w:hAnsi="Arial"/>
          <w:color w:val="FF6600"/>
          <w:spacing w:val="-17"/>
          <w:w w:val="80"/>
          <w:sz w:val="21"/>
        </w:rPr>
        <w:t xml:space="preserve"> </w:t>
      </w:r>
      <w:r>
        <w:rPr>
          <w:rFonts w:ascii="Arial" w:hAnsi="Arial"/>
          <w:color w:val="FF6600"/>
          <w:w w:val="80"/>
          <w:sz w:val="21"/>
        </w:rPr>
        <w:t>les</w:t>
      </w:r>
      <w:r>
        <w:rPr>
          <w:rFonts w:ascii="Arial" w:hAnsi="Arial"/>
          <w:color w:val="FF6600"/>
          <w:spacing w:val="-15"/>
          <w:w w:val="80"/>
          <w:sz w:val="21"/>
        </w:rPr>
        <w:t xml:space="preserve"> </w:t>
      </w:r>
      <w:r>
        <w:rPr>
          <w:rFonts w:ascii="Arial" w:hAnsi="Arial"/>
          <w:color w:val="FF6600"/>
          <w:w w:val="80"/>
          <w:sz w:val="21"/>
        </w:rPr>
        <w:t xml:space="preserve">paroles </w:t>
      </w:r>
      <w:r>
        <w:rPr>
          <w:rFonts w:ascii="Arial" w:hAnsi="Arial"/>
          <w:color w:val="FF6600"/>
          <w:w w:val="85"/>
          <w:sz w:val="21"/>
        </w:rPr>
        <w:t>de</w:t>
      </w:r>
      <w:r>
        <w:rPr>
          <w:rFonts w:ascii="Arial" w:hAnsi="Arial"/>
          <w:color w:val="FF6600"/>
          <w:spacing w:val="-11"/>
          <w:w w:val="85"/>
          <w:sz w:val="21"/>
        </w:rPr>
        <w:t xml:space="preserve"> </w:t>
      </w:r>
      <w:r>
        <w:rPr>
          <w:rFonts w:ascii="Arial" w:hAnsi="Arial"/>
          <w:color w:val="FF6600"/>
          <w:w w:val="85"/>
          <w:sz w:val="21"/>
        </w:rPr>
        <w:t>notre</w:t>
      </w:r>
      <w:r>
        <w:rPr>
          <w:rFonts w:ascii="Arial" w:hAnsi="Arial"/>
          <w:color w:val="FF6600"/>
          <w:spacing w:val="-11"/>
          <w:w w:val="85"/>
          <w:sz w:val="21"/>
        </w:rPr>
        <w:t xml:space="preserve"> </w:t>
      </w:r>
      <w:r>
        <w:rPr>
          <w:rFonts w:ascii="Arial" w:hAnsi="Arial"/>
          <w:color w:val="FF6600"/>
          <w:w w:val="85"/>
          <w:sz w:val="21"/>
        </w:rPr>
        <w:t>Seigneur</w:t>
      </w:r>
      <w:r>
        <w:rPr>
          <w:rFonts w:ascii="Arial" w:hAnsi="Arial"/>
          <w:color w:val="FF6600"/>
          <w:spacing w:val="-11"/>
          <w:w w:val="85"/>
          <w:sz w:val="21"/>
        </w:rPr>
        <w:t xml:space="preserve"> </w:t>
      </w:r>
      <w:r>
        <w:rPr>
          <w:rFonts w:ascii="Arial" w:hAnsi="Arial"/>
          <w:color w:val="FF6600"/>
          <w:w w:val="85"/>
          <w:sz w:val="21"/>
        </w:rPr>
        <w:t>Jésus</w:t>
      </w:r>
      <w:r>
        <w:rPr>
          <w:rFonts w:ascii="Arial" w:hAnsi="Arial"/>
          <w:color w:val="FF6600"/>
          <w:spacing w:val="-11"/>
          <w:w w:val="85"/>
          <w:sz w:val="21"/>
        </w:rPr>
        <w:t xml:space="preserve"> </w:t>
      </w:r>
      <w:r>
        <w:rPr>
          <w:rFonts w:ascii="Arial" w:hAnsi="Arial"/>
          <w:color w:val="FF6600"/>
          <w:w w:val="85"/>
          <w:sz w:val="21"/>
        </w:rPr>
        <w:t>Christ.</w:t>
      </w:r>
    </w:p>
    <w:p w:rsidR="00365860" w:rsidRDefault="00B04FA1">
      <w:pPr>
        <w:spacing w:line="277" w:lineRule="exact"/>
        <w:ind w:left="1315"/>
        <w:rPr>
          <w:rFonts w:ascii="Calibri"/>
          <w:i/>
          <w:sz w:val="24"/>
        </w:rPr>
      </w:pPr>
      <w:r>
        <w:rPr>
          <w:rFonts w:ascii="Calibri"/>
          <w:i/>
          <w:color w:val="008000"/>
          <w:w w:val="135"/>
          <w:sz w:val="24"/>
        </w:rPr>
        <w:t>E1</w:t>
      </w:r>
    </w:p>
    <w:p w:rsidR="00365860" w:rsidRDefault="00B04FA1">
      <w:pPr>
        <w:pStyle w:val="Corpsdetexte"/>
        <w:tabs>
          <w:tab w:val="left" w:pos="9113"/>
        </w:tabs>
        <w:spacing w:before="17"/>
        <w:ind w:left="1315"/>
        <w:rPr>
          <w:rFonts w:ascii="Cambria" w:hAnsi="Cambria"/>
          <w:sz w:val="19"/>
        </w:rPr>
      </w:pPr>
      <w:r>
        <w:rPr>
          <w:rFonts w:ascii="Wingdings" w:hAnsi="Wingdings"/>
          <w:color w:val="BD0000"/>
          <w:sz w:val="31"/>
        </w:rPr>
        <w:t></w:t>
      </w:r>
      <w:r>
        <w:rPr>
          <w:color w:val="BD0000"/>
          <w:sz w:val="31"/>
        </w:rPr>
        <w:t xml:space="preserve"> </w:t>
      </w:r>
      <w:r>
        <w:rPr>
          <w:rFonts w:ascii="Cambria" w:hAnsi="Cambria"/>
        </w:rPr>
        <w:t>Evangile de Jésus Christ selon</w:t>
      </w:r>
      <w:r>
        <w:rPr>
          <w:rFonts w:ascii="Cambria" w:hAnsi="Cambria"/>
          <w:spacing w:val="-36"/>
        </w:rPr>
        <w:t xml:space="preserve"> </w:t>
      </w:r>
      <w:r>
        <w:rPr>
          <w:rFonts w:ascii="Cambria" w:hAnsi="Cambria"/>
        </w:rPr>
        <w:t>Saint</w:t>
      </w:r>
      <w:r>
        <w:rPr>
          <w:rFonts w:ascii="Cambria" w:hAnsi="Cambria"/>
          <w:spacing w:val="-2"/>
        </w:rPr>
        <w:t xml:space="preserve"> </w:t>
      </w:r>
      <w:r>
        <w:rPr>
          <w:rFonts w:ascii="Cambria" w:hAnsi="Cambria"/>
        </w:rPr>
        <w:t>Matthieu</w:t>
      </w:r>
      <w:r>
        <w:rPr>
          <w:rFonts w:ascii="Cambria" w:hAnsi="Cambria"/>
        </w:rPr>
        <w:tab/>
      </w:r>
      <w:r>
        <w:rPr>
          <w:rFonts w:ascii="Cambria" w:hAnsi="Cambria"/>
          <w:color w:val="FF0000"/>
          <w:sz w:val="19"/>
        </w:rPr>
        <w:t>5,</w:t>
      </w:r>
      <w:r>
        <w:rPr>
          <w:rFonts w:ascii="Cambria" w:hAnsi="Cambria"/>
          <w:color w:val="FF0000"/>
          <w:spacing w:val="3"/>
          <w:sz w:val="19"/>
        </w:rPr>
        <w:t xml:space="preserve"> </w:t>
      </w:r>
      <w:r>
        <w:rPr>
          <w:rFonts w:ascii="Cambria" w:hAnsi="Cambria"/>
          <w:color w:val="FF0000"/>
          <w:sz w:val="19"/>
        </w:rPr>
        <w:t>1-12a</w:t>
      </w:r>
    </w:p>
    <w:p w:rsidR="00365860" w:rsidRDefault="00017BBA">
      <w:pPr>
        <w:pStyle w:val="Corpsdetexte"/>
        <w:spacing w:before="234"/>
        <w:ind w:left="1670" w:right="1460"/>
        <w:rPr>
          <w:rFonts w:ascii="Cambria" w:hAnsi="Cambria"/>
        </w:rPr>
      </w:pPr>
      <w:r w:rsidRPr="00017BBA">
        <w:pict>
          <v:shape id="_x0000_s1076" type="#_x0000_t202" style="position:absolute;left:0;text-align:left;margin-left:71.75pt;margin-top:6.7pt;width:17.6pt;height:31.55pt;z-index:15754752;mso-position-horizontal-relative:page" filled="f" stroked="f">
            <v:textbox inset="0,0,0,0">
              <w:txbxContent>
                <w:p w:rsidR="00476838" w:rsidRDefault="00476838">
                  <w:pPr>
                    <w:spacing w:before="7"/>
                    <w:rPr>
                      <w:rFonts w:ascii="Cambria"/>
                      <w:sz w:val="53"/>
                    </w:rPr>
                  </w:pPr>
                  <w:r>
                    <w:rPr>
                      <w:rFonts w:ascii="Cambria"/>
                      <w:w w:val="101"/>
                      <w:sz w:val="53"/>
                    </w:rPr>
                    <w:t>Q</w:t>
                  </w:r>
                </w:p>
              </w:txbxContent>
            </v:textbox>
            <w10:wrap anchorx="page"/>
          </v:shape>
        </w:pict>
      </w:r>
      <w:proofErr w:type="spellStart"/>
      <w:proofErr w:type="gramStart"/>
      <w:r w:rsidR="00B04FA1">
        <w:rPr>
          <w:rFonts w:ascii="Cambria" w:hAnsi="Cambria"/>
        </w:rPr>
        <w:t>uand</w:t>
      </w:r>
      <w:proofErr w:type="spellEnd"/>
      <w:proofErr w:type="gramEnd"/>
      <w:r w:rsidR="00B04FA1">
        <w:rPr>
          <w:rFonts w:ascii="Cambria" w:hAnsi="Cambria"/>
        </w:rPr>
        <w:t xml:space="preserve"> Jésus vit la foule qui le suivait, il gravit la montagne. Il s’assit, et ses disciples s’approchèrent. Alors, ouvrant la bouche, il se mit à les instruire.</w:t>
      </w:r>
    </w:p>
    <w:p w:rsidR="00365860" w:rsidRDefault="00B04FA1">
      <w:pPr>
        <w:pStyle w:val="Corpsdetexte"/>
        <w:spacing w:before="4" w:line="280" w:lineRule="exact"/>
        <w:ind w:left="1315"/>
        <w:rPr>
          <w:rFonts w:ascii="Cambria"/>
        </w:rPr>
      </w:pPr>
      <w:r>
        <w:rPr>
          <w:rFonts w:ascii="Cambria"/>
        </w:rPr>
        <w:t>Il disait :</w:t>
      </w:r>
    </w:p>
    <w:p w:rsidR="00365860" w:rsidRDefault="00B04FA1">
      <w:pPr>
        <w:pStyle w:val="Corpsdetexte"/>
        <w:ind w:left="1315" w:right="3576"/>
        <w:rPr>
          <w:rFonts w:ascii="Cambria" w:hAnsi="Cambria"/>
        </w:rPr>
      </w:pPr>
      <w:r>
        <w:rPr>
          <w:rFonts w:ascii="Cambria" w:hAnsi="Cambria"/>
        </w:rPr>
        <w:t>« Heureux les pauvres de cœur : le Royaume des cieux est à eux</w:t>
      </w:r>
      <w:r>
        <w:t> </w:t>
      </w:r>
      <w:r>
        <w:rPr>
          <w:rFonts w:ascii="Cambria" w:hAnsi="Cambria"/>
        </w:rPr>
        <w:t>! Heureux les doux : ils obtiendront la terre promise</w:t>
      </w:r>
      <w:r>
        <w:t> </w:t>
      </w:r>
      <w:r>
        <w:rPr>
          <w:rFonts w:ascii="Cambria" w:hAnsi="Cambria"/>
        </w:rPr>
        <w:t>!</w:t>
      </w:r>
    </w:p>
    <w:p w:rsidR="00365860" w:rsidRDefault="00B04FA1">
      <w:pPr>
        <w:pStyle w:val="Corpsdetexte"/>
        <w:spacing w:before="2" w:line="280" w:lineRule="exact"/>
        <w:ind w:left="1315"/>
        <w:rPr>
          <w:rFonts w:ascii="Cambria" w:hAnsi="Cambria"/>
        </w:rPr>
      </w:pPr>
      <w:r>
        <w:rPr>
          <w:rFonts w:ascii="Cambria" w:hAnsi="Cambria"/>
        </w:rPr>
        <w:t>Heureux ceux qui pleurent : ils seront consolés</w:t>
      </w:r>
      <w:r>
        <w:t> </w:t>
      </w:r>
      <w:r>
        <w:rPr>
          <w:rFonts w:ascii="Cambria" w:hAnsi="Cambria"/>
        </w:rPr>
        <w:t>!</w:t>
      </w:r>
    </w:p>
    <w:p w:rsidR="00365860" w:rsidRDefault="00B04FA1">
      <w:pPr>
        <w:pStyle w:val="Corpsdetexte"/>
        <w:ind w:left="1315" w:right="3363"/>
        <w:rPr>
          <w:rFonts w:ascii="Cambria" w:hAnsi="Cambria"/>
        </w:rPr>
      </w:pPr>
      <w:r>
        <w:rPr>
          <w:rFonts w:ascii="Cambria" w:hAnsi="Cambria"/>
        </w:rPr>
        <w:t>Heureux ceux qui ont faim et soif de la justice: ils seront rassasiés</w:t>
      </w:r>
      <w:r>
        <w:t> </w:t>
      </w:r>
      <w:r>
        <w:rPr>
          <w:rFonts w:ascii="Cambria" w:hAnsi="Cambria"/>
        </w:rPr>
        <w:t>! Heureux les miséricordieux : ils obtiendront miséricorde</w:t>
      </w:r>
      <w:r>
        <w:t> </w:t>
      </w:r>
      <w:r>
        <w:rPr>
          <w:rFonts w:ascii="Cambria" w:hAnsi="Cambria"/>
        </w:rPr>
        <w:t>!</w:t>
      </w:r>
    </w:p>
    <w:p w:rsidR="00365860" w:rsidRDefault="00B04FA1">
      <w:pPr>
        <w:pStyle w:val="Corpsdetexte"/>
        <w:spacing w:line="280" w:lineRule="exact"/>
        <w:ind w:left="1315"/>
        <w:rPr>
          <w:rFonts w:ascii="Cambria" w:hAnsi="Cambria"/>
        </w:rPr>
      </w:pPr>
      <w:r>
        <w:rPr>
          <w:rFonts w:ascii="Cambria" w:hAnsi="Cambria"/>
        </w:rPr>
        <w:t>Heureux les cœurs purs : ils verront Dieu</w:t>
      </w:r>
      <w:r>
        <w:t> </w:t>
      </w:r>
      <w:r>
        <w:rPr>
          <w:rFonts w:ascii="Cambria" w:hAnsi="Cambria"/>
        </w:rPr>
        <w:t>!</w:t>
      </w:r>
    </w:p>
    <w:p w:rsidR="00365860" w:rsidRDefault="00B04FA1">
      <w:pPr>
        <w:pStyle w:val="Corpsdetexte"/>
        <w:ind w:left="1315"/>
        <w:rPr>
          <w:rFonts w:ascii="Cambria" w:hAnsi="Cambria"/>
        </w:rPr>
      </w:pPr>
      <w:r>
        <w:rPr>
          <w:rFonts w:ascii="Cambria" w:hAnsi="Cambria"/>
        </w:rPr>
        <w:t>Heureux les artisans de paix : ils seront appelés fils de Dieu</w:t>
      </w:r>
      <w:r>
        <w:t> </w:t>
      </w:r>
      <w:r>
        <w:rPr>
          <w:rFonts w:ascii="Cambria" w:hAnsi="Cambria"/>
        </w:rPr>
        <w:t>!</w:t>
      </w:r>
    </w:p>
    <w:p w:rsidR="00365860" w:rsidRDefault="00B04FA1">
      <w:pPr>
        <w:pStyle w:val="Corpsdetexte"/>
        <w:spacing w:before="2" w:line="242" w:lineRule="auto"/>
        <w:ind w:left="1315" w:right="1227"/>
        <w:rPr>
          <w:rFonts w:ascii="Cambria" w:hAnsi="Cambria"/>
        </w:rPr>
      </w:pPr>
      <w:r>
        <w:rPr>
          <w:rFonts w:ascii="Cambria" w:hAnsi="Cambria"/>
        </w:rPr>
        <w:t>Heureux ceux qui sont persécutés pour la justice : Le Royaume des cieux est à eux</w:t>
      </w:r>
      <w:r>
        <w:t> </w:t>
      </w:r>
      <w:r>
        <w:rPr>
          <w:rFonts w:ascii="Cambria" w:hAnsi="Cambria"/>
        </w:rPr>
        <w:t>! Heureux serez-vous si l’on vous insulte, si l’on vous persécute et si l’on dit faussement toute sorte de mal contre vous, à cause de moi. Réjouissez-vous, soyez dans l’allégresse, car votre récompense sera grande dans les cieux</w:t>
      </w:r>
      <w:r>
        <w:t> </w:t>
      </w:r>
      <w:r>
        <w:rPr>
          <w:rFonts w:ascii="Cambria" w:hAnsi="Cambria"/>
        </w:rPr>
        <w:t>! »</w:t>
      </w:r>
    </w:p>
    <w:p w:rsidR="00365860" w:rsidRDefault="00365860">
      <w:pPr>
        <w:pStyle w:val="Corpsdetexte"/>
        <w:spacing w:before="9"/>
        <w:rPr>
          <w:rFonts w:ascii="Cambria"/>
          <w:sz w:val="23"/>
        </w:rPr>
      </w:pPr>
    </w:p>
    <w:p w:rsidR="00365860" w:rsidRDefault="00B04FA1">
      <w:pPr>
        <w:ind w:left="1315"/>
        <w:rPr>
          <w:rFonts w:ascii="Calibri"/>
          <w:i/>
          <w:sz w:val="24"/>
        </w:rPr>
      </w:pPr>
      <w:r>
        <w:rPr>
          <w:rFonts w:ascii="Calibri"/>
          <w:i/>
          <w:color w:val="008000"/>
          <w:w w:val="130"/>
          <w:sz w:val="24"/>
        </w:rPr>
        <w:t>E2</w:t>
      </w:r>
    </w:p>
    <w:p w:rsidR="00365860" w:rsidRDefault="00017BBA">
      <w:pPr>
        <w:pStyle w:val="Corpsdetexte"/>
        <w:tabs>
          <w:tab w:val="left" w:pos="9113"/>
        </w:tabs>
        <w:spacing w:before="17"/>
        <w:ind w:left="1315"/>
        <w:rPr>
          <w:rFonts w:ascii="Cambria" w:hAnsi="Cambria"/>
          <w:sz w:val="19"/>
        </w:rPr>
      </w:pPr>
      <w:r w:rsidRPr="00017BBA">
        <w:pict>
          <v:shape id="_x0000_s1075" type="#_x0000_t202" style="position:absolute;left:0;text-align:left;margin-left:71.75pt;margin-top:25.15pt;width:19.35pt;height:40.25pt;z-index:15755264;mso-position-horizontal-relative:page" filled="f" stroked="f">
            <v:textbox inset="0,0,0,0">
              <w:txbxContent>
                <w:p w:rsidR="00476838" w:rsidRDefault="00476838">
                  <w:pPr>
                    <w:spacing w:before="6"/>
                    <w:rPr>
                      <w:rFonts w:ascii="Cambria"/>
                      <w:sz w:val="68"/>
                    </w:rPr>
                  </w:pPr>
                  <w:r>
                    <w:rPr>
                      <w:rFonts w:ascii="Cambria"/>
                      <w:sz w:val="68"/>
                    </w:rPr>
                    <w:t>C</w:t>
                  </w:r>
                </w:p>
              </w:txbxContent>
            </v:textbox>
            <w10:wrap anchorx="page"/>
          </v:shape>
        </w:pict>
      </w:r>
      <w:r w:rsidR="00B04FA1">
        <w:rPr>
          <w:rFonts w:ascii="Wingdings" w:hAnsi="Wingdings"/>
          <w:color w:val="BD0000"/>
          <w:sz w:val="31"/>
        </w:rPr>
        <w:t></w:t>
      </w:r>
      <w:r w:rsidR="00B04FA1">
        <w:rPr>
          <w:color w:val="BD0000"/>
          <w:sz w:val="31"/>
        </w:rPr>
        <w:t xml:space="preserve"> </w:t>
      </w:r>
      <w:r w:rsidR="00B04FA1">
        <w:rPr>
          <w:rFonts w:ascii="Cambria" w:hAnsi="Cambria"/>
        </w:rPr>
        <w:t>Evangile de Jésus Christ selon</w:t>
      </w:r>
      <w:r w:rsidR="00B04FA1">
        <w:rPr>
          <w:rFonts w:ascii="Cambria" w:hAnsi="Cambria"/>
          <w:spacing w:val="-18"/>
        </w:rPr>
        <w:t xml:space="preserve"> </w:t>
      </w:r>
      <w:r w:rsidR="00B04FA1">
        <w:rPr>
          <w:rFonts w:ascii="Cambria" w:hAnsi="Cambria"/>
        </w:rPr>
        <w:t>Saint</w:t>
      </w:r>
      <w:r w:rsidR="00B04FA1">
        <w:rPr>
          <w:rFonts w:ascii="Cambria" w:hAnsi="Cambria"/>
          <w:spacing w:val="-2"/>
        </w:rPr>
        <w:t xml:space="preserve"> </w:t>
      </w:r>
      <w:r w:rsidR="00B04FA1">
        <w:rPr>
          <w:rFonts w:ascii="Cambria" w:hAnsi="Cambria"/>
        </w:rPr>
        <w:t>Matthieu</w:t>
      </w:r>
      <w:r w:rsidR="00B04FA1">
        <w:rPr>
          <w:rFonts w:ascii="Cambria" w:hAnsi="Cambria"/>
        </w:rPr>
        <w:tab/>
      </w:r>
      <w:r w:rsidR="00B04FA1">
        <w:rPr>
          <w:rFonts w:ascii="Cambria" w:hAnsi="Cambria"/>
          <w:color w:val="FF0000"/>
          <w:sz w:val="19"/>
        </w:rPr>
        <w:t>5,</w:t>
      </w:r>
      <w:r w:rsidR="00B04FA1">
        <w:rPr>
          <w:rFonts w:ascii="Cambria" w:hAnsi="Cambria"/>
          <w:color w:val="FF0000"/>
          <w:spacing w:val="3"/>
          <w:sz w:val="19"/>
        </w:rPr>
        <w:t xml:space="preserve"> </w:t>
      </w:r>
      <w:r w:rsidR="00B04FA1">
        <w:rPr>
          <w:rFonts w:ascii="Cambria" w:hAnsi="Cambria"/>
          <w:color w:val="FF0000"/>
          <w:sz w:val="19"/>
        </w:rPr>
        <w:t>13-16</w:t>
      </w:r>
    </w:p>
    <w:p w:rsidR="00365860" w:rsidRDefault="00B04FA1">
      <w:pPr>
        <w:pStyle w:val="Corpsdetexte"/>
        <w:spacing w:before="288"/>
        <w:ind w:left="1703" w:right="1622"/>
        <w:rPr>
          <w:rFonts w:ascii="Cambria" w:hAnsi="Cambria"/>
        </w:rPr>
      </w:pPr>
      <w:proofErr w:type="spellStart"/>
      <w:proofErr w:type="gramStart"/>
      <w:r>
        <w:rPr>
          <w:rFonts w:ascii="Cambria" w:hAnsi="Cambria"/>
        </w:rPr>
        <w:t>omme</w:t>
      </w:r>
      <w:proofErr w:type="spellEnd"/>
      <w:proofErr w:type="gramEnd"/>
      <w:r>
        <w:rPr>
          <w:rFonts w:ascii="Cambria" w:hAnsi="Cambria"/>
        </w:rPr>
        <w:t xml:space="preserve"> les disciples s’étaient rassemblés autour de Jésus, sur la montagne, il leur disait :</w:t>
      </w:r>
    </w:p>
    <w:p w:rsidR="00365860" w:rsidRDefault="00B04FA1">
      <w:pPr>
        <w:pStyle w:val="Corpsdetexte"/>
        <w:spacing w:before="3"/>
        <w:ind w:left="1703"/>
        <w:rPr>
          <w:rFonts w:ascii="Cambria" w:hAnsi="Cambria"/>
        </w:rPr>
      </w:pPr>
      <w:r>
        <w:rPr>
          <w:rFonts w:ascii="Cambria" w:hAnsi="Cambria"/>
        </w:rPr>
        <w:t>« Vous êtes le sel de la terre. Si le sel se dénature, comment redeviendra-t-il du sel</w:t>
      </w:r>
      <w:r>
        <w:t> </w:t>
      </w:r>
      <w:r>
        <w:rPr>
          <w:rFonts w:ascii="Cambria" w:hAnsi="Cambria"/>
        </w:rPr>
        <w:t>?</w:t>
      </w:r>
    </w:p>
    <w:p w:rsidR="00365860" w:rsidRDefault="00B04FA1">
      <w:pPr>
        <w:pStyle w:val="Corpsdetexte"/>
        <w:spacing w:before="2" w:line="280" w:lineRule="exact"/>
        <w:ind w:left="1315"/>
        <w:rPr>
          <w:rFonts w:ascii="Cambria" w:hAnsi="Cambria"/>
        </w:rPr>
      </w:pPr>
      <w:r>
        <w:rPr>
          <w:rFonts w:ascii="Cambria" w:hAnsi="Cambria"/>
        </w:rPr>
        <w:t>Il n’est plus bon à rien: on le jette dehors et les gens le piétinent.</w:t>
      </w:r>
    </w:p>
    <w:p w:rsidR="00365860" w:rsidRDefault="00B04FA1">
      <w:pPr>
        <w:pStyle w:val="Corpsdetexte"/>
        <w:spacing w:line="242" w:lineRule="auto"/>
        <w:ind w:left="1315" w:right="1348"/>
        <w:rPr>
          <w:rFonts w:ascii="Cambria" w:hAnsi="Cambria"/>
        </w:rPr>
      </w:pPr>
      <w:r>
        <w:rPr>
          <w:rFonts w:ascii="Cambria" w:hAnsi="Cambria"/>
        </w:rPr>
        <w:t>Vous êtes la lumière du monde. Une ville située sur une montagne ne peut être cachée. Et l’on n’allume pas une lampe pour la mettre sous le boisseau</w:t>
      </w:r>
      <w:r>
        <w:t> </w:t>
      </w:r>
      <w:r>
        <w:rPr>
          <w:rFonts w:ascii="Cambria" w:hAnsi="Cambria"/>
        </w:rPr>
        <w:t>; on la met sur le lampadaire, et elle brille pour tous ceux qui sont dans la maison. De même, que votre lumière brille devant les hommes: alors en voyant ce que vous faites de bien, ils rendront gloire à votre Père qui est aux cieux. »</w:t>
      </w:r>
    </w:p>
    <w:p w:rsidR="00365860" w:rsidRDefault="00365860">
      <w:pPr>
        <w:pStyle w:val="Corpsdetexte"/>
        <w:spacing w:before="7"/>
        <w:rPr>
          <w:rFonts w:ascii="Cambria"/>
          <w:sz w:val="25"/>
        </w:rPr>
      </w:pPr>
    </w:p>
    <w:p w:rsidR="00365860" w:rsidRDefault="00B04FA1">
      <w:pPr>
        <w:ind w:left="1315"/>
        <w:rPr>
          <w:rFonts w:ascii="Calibri"/>
          <w:i/>
          <w:sz w:val="24"/>
        </w:rPr>
      </w:pPr>
      <w:r>
        <w:rPr>
          <w:rFonts w:ascii="Calibri"/>
          <w:i/>
          <w:color w:val="008000"/>
          <w:w w:val="145"/>
          <w:sz w:val="24"/>
        </w:rPr>
        <w:t>E3</w:t>
      </w:r>
    </w:p>
    <w:p w:rsidR="00365860" w:rsidRDefault="00017BBA">
      <w:pPr>
        <w:tabs>
          <w:tab w:val="left" w:pos="9113"/>
        </w:tabs>
        <w:spacing w:before="17"/>
        <w:ind w:left="1315"/>
        <w:rPr>
          <w:rFonts w:ascii="Cambria" w:hAnsi="Cambria"/>
          <w:sz w:val="19"/>
        </w:rPr>
      </w:pPr>
      <w:r w:rsidRPr="00017BBA">
        <w:pict>
          <v:shape id="_x0000_s1074" type="#_x0000_t202" style="position:absolute;left:0;text-align:left;margin-left:71.75pt;margin-top:25.15pt;width:19.35pt;height:40.25pt;z-index:-16686592;mso-position-horizontal-relative:page" filled="f" stroked="f">
            <v:textbox inset="0,0,0,0">
              <w:txbxContent>
                <w:p w:rsidR="00476838" w:rsidRDefault="00476838">
                  <w:pPr>
                    <w:spacing w:before="6"/>
                    <w:rPr>
                      <w:rFonts w:ascii="Cambria"/>
                      <w:sz w:val="68"/>
                    </w:rPr>
                  </w:pPr>
                  <w:r>
                    <w:rPr>
                      <w:rFonts w:ascii="Cambria"/>
                      <w:sz w:val="68"/>
                    </w:rPr>
                    <w:t>C</w:t>
                  </w:r>
                </w:p>
              </w:txbxContent>
            </v:textbox>
            <w10:wrap anchorx="page"/>
          </v:shape>
        </w:pict>
      </w:r>
      <w:r w:rsidR="00B04FA1">
        <w:rPr>
          <w:rFonts w:ascii="Wingdings" w:hAnsi="Wingdings"/>
          <w:color w:val="BD0000"/>
          <w:sz w:val="31"/>
        </w:rPr>
        <w:t></w:t>
      </w:r>
      <w:r w:rsidR="00B04FA1">
        <w:rPr>
          <w:color w:val="BD0000"/>
          <w:sz w:val="31"/>
        </w:rPr>
        <w:t xml:space="preserve"> </w:t>
      </w:r>
      <w:r w:rsidR="00B04FA1">
        <w:rPr>
          <w:rFonts w:ascii="Cambria" w:hAnsi="Cambria"/>
          <w:sz w:val="24"/>
        </w:rPr>
        <w:t>Evangile de Jésus Christ selon</w:t>
      </w:r>
      <w:r w:rsidR="00B04FA1">
        <w:rPr>
          <w:rFonts w:ascii="Cambria" w:hAnsi="Cambria"/>
          <w:spacing w:val="-18"/>
          <w:sz w:val="24"/>
        </w:rPr>
        <w:t xml:space="preserve"> </w:t>
      </w:r>
      <w:r w:rsidR="00B04FA1">
        <w:rPr>
          <w:rFonts w:ascii="Cambria" w:hAnsi="Cambria"/>
          <w:sz w:val="24"/>
        </w:rPr>
        <w:t>Saint</w:t>
      </w:r>
      <w:r w:rsidR="00B04FA1">
        <w:rPr>
          <w:rFonts w:ascii="Cambria" w:hAnsi="Cambria"/>
          <w:spacing w:val="-2"/>
          <w:sz w:val="24"/>
        </w:rPr>
        <w:t xml:space="preserve"> </w:t>
      </w:r>
      <w:r w:rsidR="00B04FA1">
        <w:rPr>
          <w:rFonts w:ascii="Cambria" w:hAnsi="Cambria"/>
          <w:sz w:val="24"/>
        </w:rPr>
        <w:t>Matthieu</w:t>
      </w:r>
      <w:r w:rsidR="00B04FA1">
        <w:rPr>
          <w:rFonts w:ascii="Cambria" w:hAnsi="Cambria"/>
          <w:sz w:val="24"/>
        </w:rPr>
        <w:tab/>
      </w:r>
      <w:r w:rsidR="00B04FA1">
        <w:rPr>
          <w:rFonts w:ascii="Cambria" w:hAnsi="Cambria"/>
          <w:color w:val="FF0000"/>
          <w:sz w:val="19"/>
        </w:rPr>
        <w:t>7, 21.</w:t>
      </w:r>
      <w:r w:rsidR="00B04FA1">
        <w:rPr>
          <w:rFonts w:ascii="Cambria" w:hAnsi="Cambria"/>
          <w:color w:val="FF0000"/>
          <w:spacing w:val="6"/>
          <w:sz w:val="19"/>
        </w:rPr>
        <w:t xml:space="preserve"> </w:t>
      </w:r>
      <w:r w:rsidR="00B04FA1">
        <w:rPr>
          <w:rFonts w:ascii="Cambria" w:hAnsi="Cambria"/>
          <w:color w:val="FF0000"/>
          <w:sz w:val="19"/>
        </w:rPr>
        <w:t>24-29</w:t>
      </w:r>
    </w:p>
    <w:p w:rsidR="00365860" w:rsidRDefault="00B04FA1">
      <w:pPr>
        <w:pStyle w:val="Corpsdetexte"/>
        <w:spacing w:before="288" w:line="244" w:lineRule="auto"/>
        <w:ind w:left="1703" w:right="1778"/>
        <w:rPr>
          <w:rFonts w:ascii="Cambria" w:hAnsi="Cambria"/>
        </w:rPr>
      </w:pPr>
      <w:proofErr w:type="spellStart"/>
      <w:proofErr w:type="gramStart"/>
      <w:r>
        <w:rPr>
          <w:rFonts w:ascii="Cambria" w:hAnsi="Cambria"/>
        </w:rPr>
        <w:t>omme</w:t>
      </w:r>
      <w:proofErr w:type="spellEnd"/>
      <w:proofErr w:type="gramEnd"/>
      <w:r>
        <w:rPr>
          <w:rFonts w:ascii="Cambria" w:hAnsi="Cambria"/>
        </w:rPr>
        <w:t xml:space="preserve"> les disciples étaient rassemblés autour de Jésus, sur la montagne, il leur disait :</w:t>
      </w:r>
    </w:p>
    <w:p w:rsidR="00365860" w:rsidRDefault="00B04FA1">
      <w:pPr>
        <w:pStyle w:val="Corpsdetexte"/>
        <w:spacing w:line="242" w:lineRule="auto"/>
        <w:ind w:left="1315" w:right="1449" w:firstLine="388"/>
        <w:rPr>
          <w:rFonts w:ascii="Cambria" w:hAnsi="Cambria"/>
        </w:rPr>
      </w:pPr>
      <w:r>
        <w:rPr>
          <w:rFonts w:ascii="Cambria" w:hAnsi="Cambria"/>
        </w:rPr>
        <w:t>« Il ne suffit pas de me dire: « Seigneur, Seigneur</w:t>
      </w:r>
      <w:r>
        <w:t> </w:t>
      </w:r>
      <w:r>
        <w:rPr>
          <w:rFonts w:ascii="Cambria" w:hAnsi="Cambria"/>
        </w:rPr>
        <w:t>! », pour entrer dans le Royaume des cieux</w:t>
      </w:r>
      <w:r>
        <w:t> </w:t>
      </w:r>
      <w:r>
        <w:rPr>
          <w:rFonts w:ascii="Cambria" w:hAnsi="Cambria"/>
        </w:rPr>
        <w:t>; mais il faut faire la volonté de mon Père qui est aux cieux.</w:t>
      </w:r>
    </w:p>
    <w:p w:rsidR="00365860" w:rsidRDefault="00B04FA1">
      <w:pPr>
        <w:pStyle w:val="Corpsdetexte"/>
        <w:spacing w:line="242" w:lineRule="auto"/>
        <w:ind w:left="1315" w:right="1371"/>
        <w:rPr>
          <w:rFonts w:ascii="Cambria" w:hAnsi="Cambria"/>
        </w:rPr>
      </w:pPr>
      <w:r>
        <w:rPr>
          <w:rFonts w:ascii="Cambria" w:hAnsi="Cambria"/>
        </w:rPr>
        <w:t>Tout homme qui écoute ce que je vous dis là et le met en pratique est comparable à un homme prévoyant qui a bâti sa maison sur le roc. La pluie est tombée, les torrents ont dévalé, la tempête a soufflé et s’est abattue sur cette maison</w:t>
      </w:r>
      <w:r>
        <w:t> </w:t>
      </w:r>
      <w:r>
        <w:rPr>
          <w:rFonts w:ascii="Cambria" w:hAnsi="Cambria"/>
        </w:rPr>
        <w:t>; la maison ne s’est pas écroulée, car elle était fondée sur le roc.</w:t>
      </w:r>
    </w:p>
    <w:p w:rsidR="00365860" w:rsidRDefault="00B04FA1">
      <w:pPr>
        <w:pStyle w:val="Corpsdetexte"/>
        <w:spacing w:line="242" w:lineRule="auto"/>
        <w:ind w:left="1315" w:right="1351"/>
        <w:rPr>
          <w:rFonts w:ascii="Cambria" w:hAnsi="Cambria"/>
        </w:rPr>
      </w:pPr>
      <w:r>
        <w:rPr>
          <w:rFonts w:ascii="Cambria" w:hAnsi="Cambria"/>
        </w:rPr>
        <w:t>[Et tout homme qui écoute ce que je vous dis là sans le mettre en pratique est comparable à un homme insensé qui a bâti sa maison sur le sable. La pluie est tombée, les torrents ont dévalé, la tempête a soufflé, elle a secoué cette maison</w:t>
      </w:r>
      <w:r>
        <w:t> </w:t>
      </w:r>
      <w:r>
        <w:rPr>
          <w:rFonts w:ascii="Cambria" w:hAnsi="Cambria"/>
        </w:rPr>
        <w:t>; la maison s’est écroulée, et son écroulement a été complet. »</w:t>
      </w:r>
    </w:p>
    <w:p w:rsidR="00365860" w:rsidRDefault="00B04FA1">
      <w:pPr>
        <w:pStyle w:val="Corpsdetexte"/>
        <w:spacing w:line="244" w:lineRule="auto"/>
        <w:ind w:left="1315" w:right="1223"/>
        <w:rPr>
          <w:rFonts w:ascii="Cambria" w:hAnsi="Cambria"/>
        </w:rPr>
      </w:pPr>
      <w:r>
        <w:rPr>
          <w:rFonts w:ascii="Cambria" w:hAnsi="Cambria"/>
        </w:rPr>
        <w:t>Jésus acheva ainsi son discours. Les foules étaient frappées par son enseignement, car il les instruisait en homme qui a autorité, et non pas comme leurs scribes.]</w:t>
      </w:r>
    </w:p>
    <w:p w:rsidR="00365860" w:rsidRDefault="00365860">
      <w:pPr>
        <w:spacing w:line="244" w:lineRule="auto"/>
        <w:rPr>
          <w:rFonts w:ascii="Cambria" w:hAnsi="Cambria"/>
        </w:rPr>
        <w:sectPr w:rsidR="00365860">
          <w:pgSz w:w="11910" w:h="16840"/>
          <w:pgMar w:top="760" w:right="300" w:bottom="940" w:left="120" w:header="0" w:footer="684" w:gutter="0"/>
          <w:cols w:space="720"/>
        </w:sectPr>
      </w:pPr>
    </w:p>
    <w:p w:rsidR="00365860" w:rsidRDefault="00B04FA1">
      <w:pPr>
        <w:spacing w:before="97"/>
        <w:ind w:left="1315"/>
        <w:rPr>
          <w:rFonts w:ascii="Calibri"/>
          <w:i/>
          <w:sz w:val="24"/>
        </w:rPr>
      </w:pPr>
      <w:r>
        <w:rPr>
          <w:rFonts w:ascii="Calibri"/>
          <w:i/>
          <w:color w:val="008000"/>
          <w:w w:val="165"/>
          <w:sz w:val="24"/>
        </w:rPr>
        <w:lastRenderedPageBreak/>
        <w:t>E4</w:t>
      </w:r>
    </w:p>
    <w:p w:rsidR="00365860" w:rsidRDefault="00017BBA">
      <w:pPr>
        <w:pStyle w:val="Corpsdetexte"/>
        <w:tabs>
          <w:tab w:val="left" w:pos="9113"/>
        </w:tabs>
        <w:spacing w:before="17"/>
        <w:ind w:left="1315"/>
        <w:rPr>
          <w:rFonts w:ascii="Cambria" w:hAnsi="Cambria"/>
          <w:sz w:val="19"/>
        </w:rPr>
      </w:pPr>
      <w:r w:rsidRPr="00017BBA">
        <w:pict>
          <v:shape id="_x0000_s1073" type="#_x0000_t202" style="position:absolute;left:0;text-align:left;margin-left:71.75pt;margin-top:25.15pt;width:23.05pt;height:40.8pt;z-index:-16686080;mso-position-horizontal-relative:page" filled="f" stroked="f">
            <v:textbox inset="0,0,0,0">
              <w:txbxContent>
                <w:p w:rsidR="00476838" w:rsidRDefault="00476838">
                  <w:pPr>
                    <w:spacing w:before="5"/>
                    <w:rPr>
                      <w:rFonts w:ascii="Cambria"/>
                      <w:sz w:val="69"/>
                    </w:rPr>
                  </w:pPr>
                  <w:r>
                    <w:rPr>
                      <w:rFonts w:ascii="Cambria"/>
                      <w:sz w:val="69"/>
                    </w:rPr>
                    <w:t>D</w:t>
                  </w:r>
                </w:p>
              </w:txbxContent>
            </v:textbox>
            <w10:wrap anchorx="page"/>
          </v:shape>
        </w:pict>
      </w:r>
      <w:r w:rsidR="00B04FA1">
        <w:rPr>
          <w:rFonts w:ascii="Wingdings" w:hAnsi="Wingdings"/>
          <w:color w:val="BD0000"/>
          <w:sz w:val="31"/>
        </w:rPr>
        <w:t></w:t>
      </w:r>
      <w:r w:rsidR="00B04FA1">
        <w:rPr>
          <w:color w:val="BD0000"/>
          <w:sz w:val="31"/>
        </w:rPr>
        <w:t xml:space="preserve"> </w:t>
      </w:r>
      <w:r w:rsidR="00B04FA1">
        <w:rPr>
          <w:rFonts w:ascii="Cambria" w:hAnsi="Cambria"/>
        </w:rPr>
        <w:t>Evangile de Jésus Christ selon</w:t>
      </w:r>
      <w:r w:rsidR="00B04FA1">
        <w:rPr>
          <w:rFonts w:ascii="Cambria" w:hAnsi="Cambria"/>
          <w:spacing w:val="-18"/>
        </w:rPr>
        <w:t xml:space="preserve"> </w:t>
      </w:r>
      <w:r w:rsidR="00B04FA1">
        <w:rPr>
          <w:rFonts w:ascii="Cambria" w:hAnsi="Cambria"/>
        </w:rPr>
        <w:t>Saint</w:t>
      </w:r>
      <w:r w:rsidR="00B04FA1">
        <w:rPr>
          <w:rFonts w:ascii="Cambria" w:hAnsi="Cambria"/>
          <w:spacing w:val="-2"/>
        </w:rPr>
        <w:t xml:space="preserve"> </w:t>
      </w:r>
      <w:r w:rsidR="00B04FA1">
        <w:rPr>
          <w:rFonts w:ascii="Cambria" w:hAnsi="Cambria"/>
        </w:rPr>
        <w:t>Matthieu</w:t>
      </w:r>
      <w:r w:rsidR="00B04FA1">
        <w:rPr>
          <w:rFonts w:ascii="Cambria" w:hAnsi="Cambria"/>
        </w:rPr>
        <w:tab/>
      </w:r>
      <w:r w:rsidR="00B04FA1">
        <w:rPr>
          <w:rFonts w:ascii="Cambria" w:hAnsi="Cambria"/>
          <w:color w:val="FF0000"/>
          <w:sz w:val="19"/>
        </w:rPr>
        <w:t>19,</w:t>
      </w:r>
      <w:r w:rsidR="00B04FA1">
        <w:rPr>
          <w:rFonts w:ascii="Cambria" w:hAnsi="Cambria"/>
          <w:color w:val="FF0000"/>
          <w:spacing w:val="3"/>
          <w:sz w:val="19"/>
        </w:rPr>
        <w:t xml:space="preserve"> </w:t>
      </w:r>
      <w:r w:rsidR="00B04FA1">
        <w:rPr>
          <w:rFonts w:ascii="Cambria" w:hAnsi="Cambria"/>
          <w:color w:val="FF0000"/>
          <w:sz w:val="19"/>
        </w:rPr>
        <w:t>3-6</w:t>
      </w:r>
    </w:p>
    <w:p w:rsidR="00365860" w:rsidRDefault="00B04FA1">
      <w:pPr>
        <w:pStyle w:val="Corpsdetexte"/>
        <w:spacing w:before="287"/>
        <w:ind w:left="1780"/>
        <w:rPr>
          <w:rFonts w:ascii="Cambria" w:hAnsi="Cambria"/>
        </w:rPr>
      </w:pPr>
      <w:proofErr w:type="gramStart"/>
      <w:r>
        <w:rPr>
          <w:rFonts w:ascii="Cambria" w:hAnsi="Cambria"/>
        </w:rPr>
        <w:t>es</w:t>
      </w:r>
      <w:proofErr w:type="gramEnd"/>
      <w:r>
        <w:rPr>
          <w:rFonts w:ascii="Cambria" w:hAnsi="Cambria"/>
        </w:rPr>
        <w:t xml:space="preserve"> pharisiens s’approchèrent de lui pour le mettre à l’épreuve</w:t>
      </w:r>
      <w:r>
        <w:t> </w:t>
      </w:r>
      <w:r>
        <w:rPr>
          <w:rFonts w:ascii="Cambria" w:hAnsi="Cambria"/>
        </w:rPr>
        <w:t>; ils lui demandèrent:</w:t>
      </w:r>
    </w:p>
    <w:p w:rsidR="00365860" w:rsidRDefault="00B04FA1">
      <w:pPr>
        <w:pStyle w:val="Corpsdetexte"/>
        <w:spacing w:before="2" w:line="280" w:lineRule="exact"/>
        <w:ind w:left="1780"/>
        <w:rPr>
          <w:rFonts w:ascii="Cambria" w:hAnsi="Cambria"/>
        </w:rPr>
      </w:pPr>
      <w:r>
        <w:rPr>
          <w:rFonts w:ascii="Cambria" w:hAnsi="Cambria"/>
        </w:rPr>
        <w:t>« Est-il permis de renvoyer sa femme pour n’importe quel motif</w:t>
      </w:r>
      <w:r>
        <w:t> </w:t>
      </w:r>
      <w:r>
        <w:rPr>
          <w:rFonts w:ascii="Cambria" w:hAnsi="Cambria"/>
        </w:rPr>
        <w:t>? » Il répondit:</w:t>
      </w:r>
    </w:p>
    <w:p w:rsidR="00365860" w:rsidRDefault="00B04FA1">
      <w:pPr>
        <w:pStyle w:val="Corpsdetexte"/>
        <w:spacing w:line="242" w:lineRule="auto"/>
        <w:ind w:left="1314" w:right="1164"/>
        <w:rPr>
          <w:rFonts w:ascii="Cambria" w:hAnsi="Cambria"/>
        </w:rPr>
      </w:pPr>
      <w:r>
        <w:rPr>
          <w:rFonts w:ascii="Cambria" w:hAnsi="Cambria"/>
        </w:rPr>
        <w:t>« N’avez-vous pas lu l’Écriture</w:t>
      </w:r>
      <w:r>
        <w:t> </w:t>
      </w:r>
      <w:r>
        <w:rPr>
          <w:rFonts w:ascii="Cambria" w:hAnsi="Cambria"/>
        </w:rPr>
        <w:t>? Au commencement, le Créateur les fit homme et femme, et il leur dit: « Voilà pourquoi l’homme quittera son père et sa mère, il s’attachera à sa femme, et tous deux ne feront plus qu’un. » À cause de cela, ils ne sont plus deux, mais un seul. Donc, ce que Dieu a uni, que l’homme ne le sépare pas</w:t>
      </w:r>
      <w:r>
        <w:t> </w:t>
      </w:r>
      <w:r>
        <w:rPr>
          <w:rFonts w:ascii="Cambria" w:hAnsi="Cambria"/>
        </w:rPr>
        <w:t>! »</w:t>
      </w:r>
    </w:p>
    <w:p w:rsidR="00365860" w:rsidRDefault="00365860">
      <w:pPr>
        <w:pStyle w:val="Corpsdetexte"/>
        <w:spacing w:before="1"/>
        <w:rPr>
          <w:rFonts w:ascii="Cambria"/>
        </w:rPr>
      </w:pPr>
    </w:p>
    <w:p w:rsidR="00365860" w:rsidRDefault="00B04FA1">
      <w:pPr>
        <w:ind w:left="1315"/>
        <w:rPr>
          <w:rFonts w:ascii="Calibri"/>
          <w:i/>
          <w:sz w:val="24"/>
        </w:rPr>
      </w:pPr>
      <w:r>
        <w:rPr>
          <w:rFonts w:ascii="Calibri"/>
          <w:i/>
          <w:color w:val="008000"/>
          <w:w w:val="140"/>
          <w:sz w:val="24"/>
        </w:rPr>
        <w:t>E5</w:t>
      </w:r>
    </w:p>
    <w:p w:rsidR="00365860" w:rsidRDefault="00017BBA">
      <w:pPr>
        <w:pStyle w:val="Corpsdetexte"/>
        <w:tabs>
          <w:tab w:val="left" w:pos="9113"/>
        </w:tabs>
        <w:spacing w:before="17"/>
        <w:ind w:left="1315"/>
        <w:rPr>
          <w:rFonts w:ascii="Cambria" w:hAnsi="Cambria"/>
          <w:sz w:val="19"/>
        </w:rPr>
      </w:pPr>
      <w:r w:rsidRPr="00017BBA">
        <w:pict>
          <v:shape id="_x0000_s1072" type="#_x0000_t202" style="position:absolute;left:0;text-align:left;margin-left:71.75pt;margin-top:24.4pt;width:22.25pt;height:40.25pt;z-index:-16685568;mso-position-horizontal-relative:page" filled="f" stroked="f">
            <v:textbox inset="0,0,0,0">
              <w:txbxContent>
                <w:p w:rsidR="00476838" w:rsidRDefault="00476838">
                  <w:pPr>
                    <w:spacing w:before="6"/>
                    <w:rPr>
                      <w:rFonts w:ascii="Cambria"/>
                      <w:sz w:val="68"/>
                    </w:rPr>
                  </w:pPr>
                  <w:r>
                    <w:rPr>
                      <w:rFonts w:ascii="Cambria"/>
                      <w:sz w:val="68"/>
                    </w:rPr>
                    <w:t>U</w:t>
                  </w:r>
                </w:p>
              </w:txbxContent>
            </v:textbox>
            <w10:wrap anchorx="page"/>
          </v:shape>
        </w:pict>
      </w:r>
      <w:r w:rsidR="00B04FA1">
        <w:rPr>
          <w:rFonts w:ascii="Wingdings" w:hAnsi="Wingdings"/>
          <w:color w:val="BD0000"/>
          <w:sz w:val="31"/>
        </w:rPr>
        <w:t></w:t>
      </w:r>
      <w:r w:rsidR="00B04FA1">
        <w:rPr>
          <w:color w:val="BD0000"/>
          <w:sz w:val="31"/>
        </w:rPr>
        <w:t xml:space="preserve"> </w:t>
      </w:r>
      <w:r w:rsidR="00B04FA1">
        <w:rPr>
          <w:rFonts w:ascii="Cambria" w:hAnsi="Cambria"/>
        </w:rPr>
        <w:t>Evangile de Jésus Christ selon</w:t>
      </w:r>
      <w:r w:rsidR="00B04FA1">
        <w:rPr>
          <w:rFonts w:ascii="Cambria" w:hAnsi="Cambria"/>
          <w:spacing w:val="-16"/>
        </w:rPr>
        <w:t xml:space="preserve"> </w:t>
      </w:r>
      <w:r w:rsidR="00B04FA1">
        <w:rPr>
          <w:rFonts w:ascii="Cambria" w:hAnsi="Cambria"/>
        </w:rPr>
        <w:t>Saint</w:t>
      </w:r>
      <w:r w:rsidR="00B04FA1">
        <w:rPr>
          <w:rFonts w:ascii="Cambria" w:hAnsi="Cambria"/>
          <w:spacing w:val="-2"/>
        </w:rPr>
        <w:t xml:space="preserve"> </w:t>
      </w:r>
      <w:r w:rsidR="00B04FA1">
        <w:rPr>
          <w:rFonts w:ascii="Cambria" w:hAnsi="Cambria"/>
        </w:rPr>
        <w:t>Matthieu</w:t>
      </w:r>
      <w:r w:rsidR="00B04FA1">
        <w:rPr>
          <w:rFonts w:ascii="Cambria" w:hAnsi="Cambria"/>
        </w:rPr>
        <w:tab/>
      </w:r>
      <w:r w:rsidR="00B04FA1">
        <w:rPr>
          <w:rFonts w:ascii="Cambria" w:hAnsi="Cambria"/>
          <w:color w:val="FF0000"/>
          <w:sz w:val="19"/>
        </w:rPr>
        <w:t>22,</w:t>
      </w:r>
      <w:r w:rsidR="00B04FA1">
        <w:rPr>
          <w:rFonts w:ascii="Cambria" w:hAnsi="Cambria"/>
          <w:color w:val="FF0000"/>
          <w:spacing w:val="3"/>
          <w:sz w:val="19"/>
        </w:rPr>
        <w:t xml:space="preserve"> </w:t>
      </w:r>
      <w:r w:rsidR="00B04FA1">
        <w:rPr>
          <w:rFonts w:ascii="Cambria" w:hAnsi="Cambria"/>
          <w:color w:val="FF0000"/>
          <w:sz w:val="19"/>
        </w:rPr>
        <w:t>35-40</w:t>
      </w:r>
    </w:p>
    <w:p w:rsidR="00365860" w:rsidRDefault="00B04FA1">
      <w:pPr>
        <w:pStyle w:val="Corpsdetexte"/>
        <w:spacing w:before="282"/>
        <w:ind w:left="1766" w:right="1261"/>
        <w:rPr>
          <w:rFonts w:ascii="Cambria" w:hAnsi="Cambria"/>
        </w:rPr>
      </w:pPr>
      <w:proofErr w:type="gramStart"/>
      <w:r>
        <w:rPr>
          <w:rFonts w:ascii="Cambria" w:hAnsi="Cambria"/>
        </w:rPr>
        <w:t>n</w:t>
      </w:r>
      <w:proofErr w:type="gramEnd"/>
      <w:r>
        <w:rPr>
          <w:rFonts w:ascii="Cambria" w:hAnsi="Cambria"/>
        </w:rPr>
        <w:t xml:space="preserve"> docteur de la loi, posa une question à Jésus pour le mettre à l’épreuve: « Maître, dans la Loi, quel est le grand commandement</w:t>
      </w:r>
      <w:r>
        <w:t> </w:t>
      </w:r>
      <w:r>
        <w:rPr>
          <w:rFonts w:ascii="Cambria" w:hAnsi="Cambria"/>
        </w:rPr>
        <w:t>? » Jésus lui répondit: « Tu aimeras le</w:t>
      </w:r>
    </w:p>
    <w:p w:rsidR="00365860" w:rsidRDefault="00B04FA1">
      <w:pPr>
        <w:pStyle w:val="Corpsdetexte"/>
        <w:spacing w:before="4"/>
        <w:ind w:left="1315" w:right="1099"/>
        <w:rPr>
          <w:rFonts w:ascii="Cambria" w:hAnsi="Cambria"/>
        </w:rPr>
      </w:pPr>
      <w:r>
        <w:rPr>
          <w:rFonts w:ascii="Cambria" w:hAnsi="Cambria"/>
        </w:rPr>
        <w:t>Seigneur ton Dieu de tout ton cœur, de toute ton âme et de tout ton esprit. Voilà le grand, le premier commandement. Et voici le second, qui lui est semblable: Tu aimeras ton prochain comme toi-même. Tout ce qu’il y a dans l’Écriture - dans la Loi et les Prophètes</w:t>
      </w:r>
    </w:p>
    <w:p w:rsidR="00365860" w:rsidRDefault="00B04FA1">
      <w:pPr>
        <w:pStyle w:val="Corpsdetexte"/>
        <w:spacing w:before="1"/>
        <w:ind w:left="1315"/>
        <w:rPr>
          <w:rFonts w:ascii="Cambria" w:hAnsi="Cambria"/>
        </w:rPr>
      </w:pPr>
      <w:r>
        <w:rPr>
          <w:rFonts w:ascii="Cambria" w:hAnsi="Cambria"/>
        </w:rPr>
        <w:t>- dépend de ces deux commandements. »</w:t>
      </w:r>
    </w:p>
    <w:p w:rsidR="00365860" w:rsidRDefault="00365860">
      <w:pPr>
        <w:pStyle w:val="Corpsdetexte"/>
        <w:spacing w:before="8"/>
        <w:rPr>
          <w:rFonts w:ascii="Cambria"/>
        </w:rPr>
      </w:pPr>
    </w:p>
    <w:p w:rsidR="00365860" w:rsidRDefault="00B04FA1">
      <w:pPr>
        <w:ind w:left="1315"/>
        <w:rPr>
          <w:rFonts w:ascii="Calibri"/>
          <w:i/>
          <w:sz w:val="24"/>
        </w:rPr>
      </w:pPr>
      <w:r>
        <w:rPr>
          <w:rFonts w:ascii="Calibri"/>
          <w:i/>
          <w:color w:val="008000"/>
          <w:w w:val="140"/>
          <w:sz w:val="24"/>
        </w:rPr>
        <w:t>E6</w:t>
      </w:r>
    </w:p>
    <w:p w:rsidR="00365860" w:rsidRDefault="00B04FA1">
      <w:pPr>
        <w:pStyle w:val="Corpsdetexte"/>
        <w:tabs>
          <w:tab w:val="left" w:pos="9113"/>
        </w:tabs>
        <w:spacing w:before="17"/>
        <w:ind w:left="1315"/>
        <w:rPr>
          <w:rFonts w:ascii="Cambria" w:hAnsi="Cambria"/>
          <w:sz w:val="19"/>
        </w:rPr>
      </w:pPr>
      <w:r>
        <w:rPr>
          <w:rFonts w:ascii="Wingdings" w:hAnsi="Wingdings"/>
          <w:color w:val="BD0000"/>
          <w:sz w:val="31"/>
        </w:rPr>
        <w:t></w:t>
      </w:r>
      <w:r>
        <w:rPr>
          <w:color w:val="BD0000"/>
          <w:sz w:val="31"/>
        </w:rPr>
        <w:t xml:space="preserve"> </w:t>
      </w:r>
      <w:r>
        <w:rPr>
          <w:rFonts w:ascii="Cambria" w:hAnsi="Cambria"/>
        </w:rPr>
        <w:t>Evangile de Jésus Christ selon</w:t>
      </w:r>
      <w:r>
        <w:rPr>
          <w:rFonts w:ascii="Cambria" w:hAnsi="Cambria"/>
          <w:spacing w:val="-16"/>
        </w:rPr>
        <w:t xml:space="preserve"> </w:t>
      </w:r>
      <w:r>
        <w:rPr>
          <w:rFonts w:ascii="Cambria" w:hAnsi="Cambria"/>
        </w:rPr>
        <w:t>Saint</w:t>
      </w:r>
      <w:r>
        <w:rPr>
          <w:rFonts w:ascii="Cambria" w:hAnsi="Cambria"/>
          <w:spacing w:val="-1"/>
        </w:rPr>
        <w:t xml:space="preserve"> </w:t>
      </w:r>
      <w:r>
        <w:rPr>
          <w:rFonts w:ascii="Cambria" w:hAnsi="Cambria"/>
        </w:rPr>
        <w:t>Marc</w:t>
      </w:r>
      <w:r>
        <w:rPr>
          <w:rFonts w:ascii="Cambria" w:hAnsi="Cambria"/>
        </w:rPr>
        <w:tab/>
      </w:r>
      <w:r>
        <w:rPr>
          <w:rFonts w:ascii="Cambria" w:hAnsi="Cambria"/>
          <w:color w:val="FF0000"/>
          <w:sz w:val="19"/>
        </w:rPr>
        <w:t>10,</w:t>
      </w:r>
      <w:r>
        <w:rPr>
          <w:rFonts w:ascii="Cambria" w:hAnsi="Cambria"/>
          <w:color w:val="FF0000"/>
          <w:spacing w:val="2"/>
          <w:sz w:val="19"/>
        </w:rPr>
        <w:t xml:space="preserve"> </w:t>
      </w:r>
      <w:r>
        <w:rPr>
          <w:rFonts w:ascii="Cambria" w:hAnsi="Cambria"/>
          <w:color w:val="FF0000"/>
          <w:sz w:val="19"/>
        </w:rPr>
        <w:t>6-9</w:t>
      </w:r>
    </w:p>
    <w:p w:rsidR="00365860" w:rsidRDefault="00017BBA">
      <w:pPr>
        <w:pStyle w:val="Corpsdetexte"/>
        <w:spacing w:before="292" w:line="280" w:lineRule="exact"/>
        <w:ind w:left="1487"/>
        <w:rPr>
          <w:rFonts w:ascii="Cambria" w:hAnsi="Cambria"/>
        </w:rPr>
      </w:pPr>
      <w:r w:rsidRPr="00017BBA">
        <w:pict>
          <v:shape id="_x0000_s1071" type="#_x0000_t202" style="position:absolute;left:0;text-align:left;margin-left:71.75pt;margin-top:8.9pt;width:8.4pt;height:32.1pt;z-index:15757312;mso-position-horizontal-relative:page" filled="f" stroked="f">
            <v:textbox inset="0,0,0,0">
              <w:txbxContent>
                <w:p w:rsidR="00476838" w:rsidRDefault="00476838">
                  <w:pPr>
                    <w:spacing w:before="7"/>
                    <w:rPr>
                      <w:rFonts w:ascii="Cambria"/>
                      <w:sz w:val="54"/>
                    </w:rPr>
                  </w:pPr>
                  <w:r>
                    <w:rPr>
                      <w:rFonts w:ascii="Cambria"/>
                      <w:w w:val="101"/>
                      <w:sz w:val="54"/>
                    </w:rPr>
                    <w:t>J</w:t>
                  </w:r>
                </w:p>
              </w:txbxContent>
            </v:textbox>
            <w10:wrap anchorx="page"/>
          </v:shape>
        </w:pict>
      </w:r>
      <w:proofErr w:type="spellStart"/>
      <w:proofErr w:type="gramStart"/>
      <w:r w:rsidR="00B04FA1">
        <w:rPr>
          <w:rFonts w:ascii="Cambria" w:hAnsi="Cambria"/>
        </w:rPr>
        <w:t>ésus</w:t>
      </w:r>
      <w:proofErr w:type="spellEnd"/>
      <w:proofErr w:type="gramEnd"/>
      <w:r w:rsidR="00B04FA1">
        <w:rPr>
          <w:rFonts w:ascii="Cambria" w:hAnsi="Cambria"/>
        </w:rPr>
        <w:t xml:space="preserve"> disait à ses disciples :</w:t>
      </w:r>
    </w:p>
    <w:p w:rsidR="00365860" w:rsidRDefault="00B04FA1">
      <w:pPr>
        <w:pStyle w:val="Corpsdetexte"/>
        <w:spacing w:line="278" w:lineRule="exact"/>
        <w:ind w:left="1487"/>
        <w:rPr>
          <w:rFonts w:ascii="Cambria" w:hAnsi="Cambria"/>
        </w:rPr>
      </w:pPr>
      <w:r>
        <w:rPr>
          <w:rFonts w:ascii="Cambria" w:hAnsi="Cambria"/>
        </w:rPr>
        <w:t>« Au commencement du monde, quand Dieu créa l’humanité, il les fit homme et femme.</w:t>
      </w:r>
    </w:p>
    <w:p w:rsidR="00365860" w:rsidRDefault="00B04FA1">
      <w:pPr>
        <w:pStyle w:val="Corpsdetexte"/>
        <w:spacing w:line="244" w:lineRule="auto"/>
        <w:ind w:left="1315" w:right="1113" w:firstLine="172"/>
        <w:rPr>
          <w:rFonts w:ascii="Cambria" w:hAnsi="Cambria"/>
        </w:rPr>
      </w:pPr>
      <w:r>
        <w:rPr>
          <w:rFonts w:ascii="Cambria" w:hAnsi="Cambria"/>
        </w:rPr>
        <w:t>À cause de cela, l'homme quittera son père et sa mère, il s'attachera à sa femme, et tous deux ne feront plus qu'un. Ainsi, ils ne sont plus deux, mais ils ne font qu'un. Donc, ce que Dieu a uni, que l'homme ne le sépare pas</w:t>
      </w:r>
      <w:r>
        <w:t> </w:t>
      </w:r>
      <w:r>
        <w:rPr>
          <w:rFonts w:ascii="Cambria" w:hAnsi="Cambria"/>
        </w:rPr>
        <w:t>!</w:t>
      </w:r>
      <w:r>
        <w:rPr>
          <w:rFonts w:ascii="Cambria" w:hAnsi="Cambria"/>
          <w:spacing w:val="-7"/>
        </w:rPr>
        <w:t xml:space="preserve"> </w:t>
      </w:r>
      <w:r>
        <w:rPr>
          <w:rFonts w:ascii="Cambria" w:hAnsi="Cambria"/>
        </w:rPr>
        <w:t>»</w:t>
      </w:r>
    </w:p>
    <w:p w:rsidR="00365860" w:rsidRDefault="00365860">
      <w:pPr>
        <w:pStyle w:val="Corpsdetexte"/>
        <w:spacing w:before="5"/>
        <w:rPr>
          <w:rFonts w:ascii="Cambria"/>
          <w:sz w:val="23"/>
        </w:rPr>
      </w:pPr>
    </w:p>
    <w:p w:rsidR="00365860" w:rsidRDefault="00B04FA1">
      <w:pPr>
        <w:ind w:left="1315"/>
        <w:rPr>
          <w:rFonts w:ascii="Calibri"/>
          <w:i/>
          <w:sz w:val="24"/>
        </w:rPr>
      </w:pPr>
      <w:r>
        <w:rPr>
          <w:rFonts w:ascii="Calibri"/>
          <w:i/>
          <w:color w:val="008000"/>
          <w:w w:val="135"/>
          <w:sz w:val="24"/>
        </w:rPr>
        <w:t>E7</w:t>
      </w:r>
    </w:p>
    <w:p w:rsidR="00365860" w:rsidRDefault="00017BBA">
      <w:pPr>
        <w:pStyle w:val="Corpsdetexte"/>
        <w:tabs>
          <w:tab w:val="left" w:pos="9113"/>
        </w:tabs>
        <w:spacing w:before="17"/>
        <w:ind w:left="1315"/>
        <w:rPr>
          <w:rFonts w:ascii="Cambria" w:hAnsi="Cambria"/>
          <w:sz w:val="19"/>
        </w:rPr>
      </w:pPr>
      <w:r w:rsidRPr="00017BBA">
        <w:pict>
          <v:shape id="_x0000_s1070" type="#_x0000_t202" style="position:absolute;left:0;text-align:left;margin-left:71.75pt;margin-top:24.9pt;width:11.3pt;height:40.8pt;z-index:-16684544;mso-position-horizontal-relative:page" filled="f" stroked="f">
            <v:textbox inset="0,0,0,0">
              <w:txbxContent>
                <w:p w:rsidR="00476838" w:rsidRDefault="00476838">
                  <w:pPr>
                    <w:spacing w:before="5"/>
                    <w:rPr>
                      <w:rFonts w:ascii="Cambria"/>
                      <w:sz w:val="69"/>
                    </w:rPr>
                  </w:pPr>
                  <w:r>
                    <w:rPr>
                      <w:rFonts w:ascii="Cambria"/>
                      <w:sz w:val="69"/>
                    </w:rPr>
                    <w:t>I</w:t>
                  </w:r>
                </w:p>
              </w:txbxContent>
            </v:textbox>
            <w10:wrap anchorx="page"/>
          </v:shape>
        </w:pict>
      </w:r>
      <w:r w:rsidR="00B04FA1">
        <w:rPr>
          <w:rFonts w:ascii="Wingdings" w:hAnsi="Wingdings"/>
          <w:color w:val="BD0000"/>
          <w:sz w:val="31"/>
        </w:rPr>
        <w:t></w:t>
      </w:r>
      <w:r w:rsidR="00B04FA1">
        <w:rPr>
          <w:color w:val="BD0000"/>
          <w:sz w:val="31"/>
        </w:rPr>
        <w:t xml:space="preserve"> </w:t>
      </w:r>
      <w:r w:rsidR="00B04FA1">
        <w:rPr>
          <w:rFonts w:ascii="Cambria" w:hAnsi="Cambria"/>
        </w:rPr>
        <w:t>Evangile de Jésus Christ selon</w:t>
      </w:r>
      <w:r w:rsidR="00B04FA1">
        <w:rPr>
          <w:rFonts w:ascii="Cambria" w:hAnsi="Cambria"/>
          <w:spacing w:val="-15"/>
        </w:rPr>
        <w:t xml:space="preserve"> </w:t>
      </w:r>
      <w:r w:rsidR="00B04FA1">
        <w:rPr>
          <w:rFonts w:ascii="Cambria" w:hAnsi="Cambria"/>
        </w:rPr>
        <w:t>Saint</w:t>
      </w:r>
      <w:r w:rsidR="00B04FA1">
        <w:rPr>
          <w:rFonts w:ascii="Cambria" w:hAnsi="Cambria"/>
          <w:spacing w:val="-1"/>
        </w:rPr>
        <w:t xml:space="preserve"> </w:t>
      </w:r>
      <w:r w:rsidR="00B04FA1">
        <w:rPr>
          <w:rFonts w:ascii="Cambria" w:hAnsi="Cambria"/>
        </w:rPr>
        <w:t>Jean</w:t>
      </w:r>
      <w:r w:rsidR="00B04FA1">
        <w:rPr>
          <w:rFonts w:ascii="Cambria" w:hAnsi="Cambria"/>
        </w:rPr>
        <w:tab/>
      </w:r>
      <w:r w:rsidR="00B04FA1">
        <w:rPr>
          <w:rFonts w:ascii="Cambria" w:hAnsi="Cambria"/>
          <w:color w:val="FF0000"/>
          <w:sz w:val="19"/>
        </w:rPr>
        <w:t>2,</w:t>
      </w:r>
      <w:r w:rsidR="00B04FA1">
        <w:rPr>
          <w:rFonts w:ascii="Cambria" w:hAnsi="Cambria"/>
          <w:color w:val="FF0000"/>
          <w:spacing w:val="3"/>
          <w:sz w:val="19"/>
        </w:rPr>
        <w:t xml:space="preserve"> </w:t>
      </w:r>
      <w:r w:rsidR="00B04FA1">
        <w:rPr>
          <w:rFonts w:ascii="Cambria" w:hAnsi="Cambria"/>
          <w:color w:val="FF0000"/>
          <w:sz w:val="19"/>
        </w:rPr>
        <w:t>1-11</w:t>
      </w:r>
    </w:p>
    <w:p w:rsidR="00365860" w:rsidRDefault="00B04FA1">
      <w:pPr>
        <w:pStyle w:val="Corpsdetexte"/>
        <w:spacing w:before="287" w:line="244" w:lineRule="auto"/>
        <w:ind w:left="1545" w:right="1442"/>
        <w:rPr>
          <w:rFonts w:ascii="Cambria" w:hAnsi="Cambria"/>
        </w:rPr>
      </w:pPr>
      <w:proofErr w:type="gramStart"/>
      <w:r>
        <w:rPr>
          <w:rFonts w:ascii="Cambria" w:hAnsi="Cambria"/>
        </w:rPr>
        <w:t>l</w:t>
      </w:r>
      <w:proofErr w:type="gramEnd"/>
      <w:r>
        <w:rPr>
          <w:rFonts w:ascii="Cambria" w:hAnsi="Cambria"/>
        </w:rPr>
        <w:t xml:space="preserve"> y avait un mariage à Cana en Galilée. La mère de Jésus était là. Jésus aussi avait été invité au repas de noces avec ses disciples.</w:t>
      </w:r>
    </w:p>
    <w:p w:rsidR="00365860" w:rsidRDefault="00B04FA1">
      <w:pPr>
        <w:pStyle w:val="Corpsdetexte"/>
        <w:spacing w:line="272" w:lineRule="exact"/>
        <w:ind w:left="1315"/>
        <w:rPr>
          <w:rFonts w:ascii="Cambria" w:hAnsi="Cambria"/>
        </w:rPr>
      </w:pPr>
      <w:r>
        <w:rPr>
          <w:rFonts w:ascii="Cambria" w:hAnsi="Cambria"/>
        </w:rPr>
        <w:t>Or, on manqua de vin</w:t>
      </w:r>
      <w:r>
        <w:t> </w:t>
      </w:r>
      <w:r>
        <w:rPr>
          <w:rFonts w:ascii="Cambria" w:hAnsi="Cambria"/>
        </w:rPr>
        <w:t>; la mère de Jésus lui dit : « Ils n'ont pas de vin. » Jésus lui répond :</w:t>
      </w:r>
    </w:p>
    <w:p w:rsidR="00365860" w:rsidRDefault="00B04FA1">
      <w:pPr>
        <w:pStyle w:val="Corpsdetexte"/>
        <w:ind w:left="1315" w:right="1120"/>
        <w:rPr>
          <w:rFonts w:ascii="Cambria" w:hAnsi="Cambria"/>
        </w:rPr>
      </w:pPr>
      <w:r>
        <w:rPr>
          <w:rFonts w:ascii="Cambria" w:hAnsi="Cambria"/>
        </w:rPr>
        <w:t>« Femme, que me veux-tu</w:t>
      </w:r>
      <w:r>
        <w:t> </w:t>
      </w:r>
      <w:r>
        <w:rPr>
          <w:rFonts w:ascii="Cambria" w:hAnsi="Cambria"/>
        </w:rPr>
        <w:t>? Mon heure n'est pas encore venue. » Sa mère dit aux serviteurs : « Faites tout ce qu'il vous dira. » Or, il y avait là six cuves de pierre pour les ablutions rituelles des Juifs</w:t>
      </w:r>
      <w:r>
        <w:t> </w:t>
      </w:r>
      <w:r>
        <w:rPr>
          <w:rFonts w:ascii="Cambria" w:hAnsi="Cambria"/>
        </w:rPr>
        <w:t>; chacune contenait environ cent litres. Jésus dit aux serviteurs : « Remplissez d'eau les cuves. » Et ils les remplirent jusqu'au bord. Il leur dit :</w:t>
      </w:r>
    </w:p>
    <w:p w:rsidR="00365860" w:rsidRDefault="00B04FA1">
      <w:pPr>
        <w:pStyle w:val="Corpsdetexte"/>
        <w:spacing w:before="1"/>
        <w:ind w:left="1314" w:right="1139"/>
        <w:rPr>
          <w:rFonts w:ascii="Cambria" w:hAnsi="Cambria"/>
        </w:rPr>
      </w:pPr>
      <w:r>
        <w:rPr>
          <w:rFonts w:ascii="Cambria" w:hAnsi="Cambria"/>
        </w:rPr>
        <w:t>« Maintenant, puisez, et portez-en au maître du repas. » Ils lui en portèrent. Le maître du repas goûta l'eau changée en vin. Il ne savait pas d'où venait ce vin, mais les serviteurs le savaient, eux qui avaient puisé l'eau. Alors le maître du repas interpelle le marié et lui dit : « Tout le monde sert le bon vin en premier, et, lorsque les gens ont bien bu, on apporte le moins bon. Mais toi, tu as gardé le bon vin jusqu'à maintenant.</w:t>
      </w:r>
      <w:r>
        <w:rPr>
          <w:rFonts w:ascii="Cambria" w:hAnsi="Cambria"/>
          <w:spacing w:val="-25"/>
        </w:rPr>
        <w:t xml:space="preserve"> </w:t>
      </w:r>
      <w:r>
        <w:rPr>
          <w:rFonts w:ascii="Cambria" w:hAnsi="Cambria"/>
        </w:rPr>
        <w:t>»</w:t>
      </w:r>
    </w:p>
    <w:p w:rsidR="00365860" w:rsidRDefault="00B04FA1">
      <w:pPr>
        <w:pStyle w:val="Corpsdetexte"/>
        <w:spacing w:line="244" w:lineRule="auto"/>
        <w:ind w:left="1314" w:right="1612"/>
        <w:rPr>
          <w:rFonts w:ascii="Cambria" w:hAnsi="Cambria"/>
        </w:rPr>
      </w:pPr>
      <w:r>
        <w:rPr>
          <w:rFonts w:ascii="Cambria" w:hAnsi="Cambria"/>
        </w:rPr>
        <w:t>Tel fut le commencement des signes que Jésus accomplit. C'était à Cana en Galilée. Il manifesta sa gloire, et ses disciples crurent en lui.</w:t>
      </w:r>
    </w:p>
    <w:p w:rsidR="00365860" w:rsidRDefault="00365860">
      <w:pPr>
        <w:spacing w:line="244" w:lineRule="auto"/>
        <w:rPr>
          <w:rFonts w:ascii="Cambria" w:hAnsi="Cambria"/>
        </w:rPr>
        <w:sectPr w:rsidR="00365860">
          <w:pgSz w:w="11910" w:h="16840"/>
          <w:pgMar w:top="760" w:right="300" w:bottom="940" w:left="120" w:header="0" w:footer="684" w:gutter="0"/>
          <w:cols w:space="720"/>
        </w:sectPr>
      </w:pPr>
    </w:p>
    <w:p w:rsidR="00365860" w:rsidRDefault="00B04FA1">
      <w:pPr>
        <w:spacing w:before="97"/>
        <w:ind w:left="1315"/>
        <w:rPr>
          <w:rFonts w:ascii="Calibri"/>
          <w:i/>
          <w:sz w:val="24"/>
        </w:rPr>
      </w:pPr>
      <w:r>
        <w:rPr>
          <w:rFonts w:ascii="Calibri"/>
          <w:i/>
          <w:color w:val="008000"/>
          <w:w w:val="155"/>
          <w:sz w:val="24"/>
        </w:rPr>
        <w:lastRenderedPageBreak/>
        <w:t>E8</w:t>
      </w:r>
    </w:p>
    <w:p w:rsidR="00365860" w:rsidRDefault="00B04FA1">
      <w:pPr>
        <w:pStyle w:val="Corpsdetexte"/>
        <w:tabs>
          <w:tab w:val="left" w:pos="9113"/>
        </w:tabs>
        <w:spacing w:before="17"/>
        <w:ind w:left="1315"/>
        <w:rPr>
          <w:rFonts w:ascii="Cambria" w:hAnsi="Cambria"/>
          <w:sz w:val="19"/>
        </w:rPr>
      </w:pPr>
      <w:r>
        <w:rPr>
          <w:rFonts w:ascii="Wingdings" w:hAnsi="Wingdings"/>
          <w:color w:val="BD0000"/>
          <w:sz w:val="31"/>
        </w:rPr>
        <w:t></w:t>
      </w:r>
      <w:r>
        <w:rPr>
          <w:color w:val="BD0000"/>
          <w:sz w:val="31"/>
        </w:rPr>
        <w:t xml:space="preserve"> </w:t>
      </w:r>
      <w:r>
        <w:rPr>
          <w:rFonts w:ascii="Cambria" w:hAnsi="Cambria"/>
        </w:rPr>
        <w:t>Evangile de Jésus Christ selon</w:t>
      </w:r>
      <w:r>
        <w:rPr>
          <w:rFonts w:ascii="Cambria" w:hAnsi="Cambria"/>
          <w:spacing w:val="-15"/>
        </w:rPr>
        <w:t xml:space="preserve"> </w:t>
      </w:r>
      <w:r>
        <w:rPr>
          <w:rFonts w:ascii="Cambria" w:hAnsi="Cambria"/>
        </w:rPr>
        <w:t>Saint</w:t>
      </w:r>
      <w:r>
        <w:rPr>
          <w:rFonts w:ascii="Cambria" w:hAnsi="Cambria"/>
          <w:spacing w:val="-1"/>
        </w:rPr>
        <w:t xml:space="preserve"> </w:t>
      </w:r>
      <w:r>
        <w:rPr>
          <w:rFonts w:ascii="Cambria" w:hAnsi="Cambria"/>
        </w:rPr>
        <w:t>Jean</w:t>
      </w:r>
      <w:r>
        <w:rPr>
          <w:rFonts w:ascii="Cambria" w:hAnsi="Cambria"/>
        </w:rPr>
        <w:tab/>
      </w:r>
      <w:r>
        <w:rPr>
          <w:rFonts w:ascii="Cambria" w:hAnsi="Cambria"/>
          <w:color w:val="FF0000"/>
          <w:sz w:val="19"/>
        </w:rPr>
        <w:t>15,</w:t>
      </w:r>
      <w:r>
        <w:rPr>
          <w:rFonts w:ascii="Cambria" w:hAnsi="Cambria"/>
          <w:color w:val="FF0000"/>
          <w:spacing w:val="3"/>
          <w:sz w:val="19"/>
        </w:rPr>
        <w:t xml:space="preserve"> </w:t>
      </w:r>
      <w:r>
        <w:rPr>
          <w:rFonts w:ascii="Cambria" w:hAnsi="Cambria"/>
          <w:color w:val="FF0000"/>
          <w:sz w:val="19"/>
        </w:rPr>
        <w:t>9-13</w:t>
      </w:r>
    </w:p>
    <w:p w:rsidR="00365860" w:rsidRDefault="00017BBA">
      <w:pPr>
        <w:pStyle w:val="Corpsdetexte"/>
        <w:spacing w:before="287"/>
        <w:ind w:left="1655" w:right="1222" w:firstLine="52"/>
        <w:rPr>
          <w:rFonts w:ascii="Cambria" w:hAnsi="Cambria"/>
        </w:rPr>
      </w:pPr>
      <w:r w:rsidRPr="00017BBA">
        <w:pict>
          <v:shape id="_x0000_s1069" type="#_x0000_t202" style="position:absolute;left:0;text-align:left;margin-left:71.75pt;margin-top:14.6pt;width:16.75pt;height:31.55pt;z-index:-16683520;mso-position-horizontal-relative:page" filled="f" stroked="f">
            <v:textbox inset="0,0,0,0">
              <w:txbxContent>
                <w:p w:rsidR="00476838" w:rsidRDefault="00476838">
                  <w:pPr>
                    <w:spacing w:before="7"/>
                    <w:rPr>
                      <w:rFonts w:ascii="Cambria" w:hAnsi="Cambria"/>
                      <w:sz w:val="53"/>
                    </w:rPr>
                  </w:pPr>
                  <w:r>
                    <w:rPr>
                      <w:rFonts w:ascii="Cambria" w:hAnsi="Cambria"/>
                      <w:w w:val="101"/>
                      <w:sz w:val="53"/>
                    </w:rPr>
                    <w:t>À</w:t>
                  </w:r>
                </w:p>
              </w:txbxContent>
            </v:textbox>
            <w10:wrap anchorx="page"/>
          </v:shape>
        </w:pict>
      </w:r>
      <w:proofErr w:type="gramStart"/>
      <w:r w:rsidR="00B04FA1">
        <w:rPr>
          <w:rFonts w:ascii="Cambria" w:hAnsi="Cambria"/>
        </w:rPr>
        <w:t>l’heure</w:t>
      </w:r>
      <w:proofErr w:type="gramEnd"/>
      <w:r w:rsidR="00B04FA1">
        <w:rPr>
          <w:rFonts w:ascii="Cambria" w:hAnsi="Cambria"/>
        </w:rPr>
        <w:t xml:space="preserve"> où Jésus passait de ce monde à son Père, il disait à ses disciples : « Comme le Père m'a aimé, moi aussi je vous ai aimés. Demeurez dans mon amour. Si vous êtes</w:t>
      </w:r>
    </w:p>
    <w:p w:rsidR="00365860" w:rsidRDefault="00B04FA1">
      <w:pPr>
        <w:pStyle w:val="Corpsdetexte"/>
        <w:ind w:left="1315" w:right="1431"/>
        <w:rPr>
          <w:rFonts w:ascii="Cambria" w:hAnsi="Cambria"/>
        </w:rPr>
      </w:pPr>
      <w:proofErr w:type="gramStart"/>
      <w:r>
        <w:rPr>
          <w:rFonts w:ascii="Cambria" w:hAnsi="Cambria"/>
        </w:rPr>
        <w:t>fidèles</w:t>
      </w:r>
      <w:proofErr w:type="gramEnd"/>
      <w:r>
        <w:rPr>
          <w:rFonts w:ascii="Cambria" w:hAnsi="Cambria"/>
        </w:rPr>
        <w:t xml:space="preserve"> à mes commandements, vous demeurerez dans mon amour, comme moi, j'ai gardé fidèlement les commandements de mon Père, et je demeure dans son amour. Je vous ai dit cela pour que ma joie soit en vous, et que vous soyez comblés de joie.</w:t>
      </w:r>
    </w:p>
    <w:p w:rsidR="00365860" w:rsidRDefault="00B04FA1">
      <w:pPr>
        <w:pStyle w:val="Corpsdetexte"/>
        <w:spacing w:line="244" w:lineRule="auto"/>
        <w:ind w:left="1315" w:right="1266"/>
        <w:rPr>
          <w:rFonts w:ascii="Cambria" w:hAnsi="Cambria"/>
        </w:rPr>
      </w:pPr>
      <w:r>
        <w:rPr>
          <w:rFonts w:ascii="Cambria" w:hAnsi="Cambria"/>
        </w:rPr>
        <w:t>Mon commandement, le voici : Aimez-vous les uns les autres comme je vous ai aimés. Il n'y a pas de plus grand amour que de donner sa vie pour ses amis. »</w:t>
      </w:r>
    </w:p>
    <w:p w:rsidR="00365860" w:rsidRDefault="00365860">
      <w:pPr>
        <w:pStyle w:val="Corpsdetexte"/>
        <w:spacing w:before="3"/>
        <w:rPr>
          <w:rFonts w:ascii="Cambria"/>
        </w:rPr>
      </w:pPr>
    </w:p>
    <w:p w:rsidR="00365860" w:rsidRDefault="00B04FA1">
      <w:pPr>
        <w:ind w:left="1315"/>
        <w:rPr>
          <w:rFonts w:ascii="Calibri"/>
          <w:i/>
          <w:sz w:val="24"/>
        </w:rPr>
      </w:pPr>
      <w:r>
        <w:rPr>
          <w:rFonts w:ascii="Calibri"/>
          <w:i/>
          <w:color w:val="008000"/>
          <w:w w:val="135"/>
          <w:sz w:val="24"/>
        </w:rPr>
        <w:t>E9</w:t>
      </w:r>
    </w:p>
    <w:p w:rsidR="00365860" w:rsidRDefault="00B04FA1">
      <w:pPr>
        <w:tabs>
          <w:tab w:val="left" w:pos="9113"/>
        </w:tabs>
        <w:spacing w:before="17"/>
        <w:ind w:left="1315"/>
        <w:rPr>
          <w:rFonts w:ascii="Cambria" w:hAnsi="Cambria"/>
          <w:sz w:val="19"/>
        </w:rPr>
      </w:pPr>
      <w:r>
        <w:rPr>
          <w:rFonts w:ascii="Wingdings" w:hAnsi="Wingdings"/>
          <w:color w:val="BD0000"/>
          <w:sz w:val="31"/>
        </w:rPr>
        <w:t></w:t>
      </w:r>
      <w:r>
        <w:rPr>
          <w:color w:val="BD0000"/>
          <w:sz w:val="31"/>
        </w:rPr>
        <w:t xml:space="preserve"> </w:t>
      </w:r>
      <w:r>
        <w:rPr>
          <w:rFonts w:ascii="Cambria" w:hAnsi="Cambria"/>
          <w:sz w:val="24"/>
        </w:rPr>
        <w:t>Evangile de Jésus Christ selon</w:t>
      </w:r>
      <w:r>
        <w:rPr>
          <w:rFonts w:ascii="Cambria" w:hAnsi="Cambria"/>
          <w:spacing w:val="-15"/>
          <w:sz w:val="24"/>
        </w:rPr>
        <w:t xml:space="preserve"> </w:t>
      </w:r>
      <w:r>
        <w:rPr>
          <w:rFonts w:ascii="Cambria" w:hAnsi="Cambria"/>
          <w:sz w:val="24"/>
        </w:rPr>
        <w:t>Saint</w:t>
      </w:r>
      <w:r>
        <w:rPr>
          <w:rFonts w:ascii="Cambria" w:hAnsi="Cambria"/>
          <w:spacing w:val="-1"/>
          <w:sz w:val="24"/>
        </w:rPr>
        <w:t xml:space="preserve"> </w:t>
      </w:r>
      <w:r>
        <w:rPr>
          <w:rFonts w:ascii="Cambria" w:hAnsi="Cambria"/>
          <w:sz w:val="24"/>
        </w:rPr>
        <w:t>Jean</w:t>
      </w:r>
      <w:r>
        <w:rPr>
          <w:rFonts w:ascii="Cambria" w:hAnsi="Cambria"/>
          <w:sz w:val="24"/>
        </w:rPr>
        <w:tab/>
      </w:r>
      <w:r>
        <w:rPr>
          <w:rFonts w:ascii="Cambria" w:hAnsi="Cambria"/>
          <w:color w:val="FF0000"/>
          <w:sz w:val="19"/>
        </w:rPr>
        <w:t>15,</w:t>
      </w:r>
      <w:r>
        <w:rPr>
          <w:rFonts w:ascii="Cambria" w:hAnsi="Cambria"/>
          <w:color w:val="FF0000"/>
          <w:spacing w:val="3"/>
          <w:sz w:val="19"/>
        </w:rPr>
        <w:t xml:space="preserve"> </w:t>
      </w:r>
      <w:r>
        <w:rPr>
          <w:rFonts w:ascii="Cambria" w:hAnsi="Cambria"/>
          <w:color w:val="FF0000"/>
          <w:sz w:val="19"/>
        </w:rPr>
        <w:t>12-16</w:t>
      </w:r>
    </w:p>
    <w:p w:rsidR="00365860" w:rsidRDefault="00017BBA">
      <w:pPr>
        <w:pStyle w:val="Corpsdetexte"/>
        <w:spacing w:before="288" w:line="280" w:lineRule="exact"/>
        <w:ind w:left="1751"/>
        <w:rPr>
          <w:rFonts w:ascii="Cambria" w:hAnsi="Cambria"/>
        </w:rPr>
      </w:pPr>
      <w:r w:rsidRPr="00017BBA">
        <w:pict>
          <v:shape id="_x0000_s1068" type="#_x0000_t202" style="position:absolute;left:0;text-align:left;margin-left:71.75pt;margin-top:13.65pt;width:19pt;height:35.75pt;z-index:15759360;mso-position-horizontal-relative:page" filled="f" stroked="f">
            <v:textbox inset="0,0,0,0">
              <w:txbxContent>
                <w:p w:rsidR="00476838" w:rsidRDefault="00476838">
                  <w:pPr>
                    <w:spacing w:line="715" w:lineRule="exact"/>
                    <w:rPr>
                      <w:rFonts w:ascii="Cambria" w:hAnsi="Cambria"/>
                      <w:sz w:val="61"/>
                    </w:rPr>
                  </w:pPr>
                  <w:r>
                    <w:rPr>
                      <w:rFonts w:ascii="Cambria" w:hAnsi="Cambria"/>
                      <w:w w:val="99"/>
                      <w:sz w:val="61"/>
                    </w:rPr>
                    <w:t>À</w:t>
                  </w:r>
                </w:p>
              </w:txbxContent>
            </v:textbox>
            <w10:wrap anchorx="page"/>
          </v:shape>
        </w:pict>
      </w:r>
      <w:proofErr w:type="gramStart"/>
      <w:r w:rsidR="00B04FA1">
        <w:rPr>
          <w:rFonts w:ascii="Cambria" w:hAnsi="Cambria"/>
        </w:rPr>
        <w:t>l’heure</w:t>
      </w:r>
      <w:proofErr w:type="gramEnd"/>
      <w:r w:rsidR="00B04FA1">
        <w:rPr>
          <w:rFonts w:ascii="Cambria" w:hAnsi="Cambria"/>
        </w:rPr>
        <w:t xml:space="preserve"> où Jésus passait de ce monde à son Père, il disait à ses disciples :</w:t>
      </w:r>
    </w:p>
    <w:p w:rsidR="00365860" w:rsidRDefault="00B04FA1">
      <w:pPr>
        <w:pStyle w:val="Corpsdetexte"/>
        <w:ind w:left="1699" w:right="1099"/>
        <w:rPr>
          <w:rFonts w:ascii="Cambria" w:hAnsi="Cambria"/>
        </w:rPr>
      </w:pPr>
      <w:r>
        <w:rPr>
          <w:rFonts w:ascii="Cambria" w:hAnsi="Cambria"/>
        </w:rPr>
        <w:t>« Mon commandement, le voici : Aimez-vous les uns les autres comme je vous ai aimés. Il n'y a pas de plus grand amour que de donner sa vie pour ses amis. Vous êtes</w:t>
      </w:r>
    </w:p>
    <w:p w:rsidR="00365860" w:rsidRDefault="00B04FA1">
      <w:pPr>
        <w:pStyle w:val="Corpsdetexte"/>
        <w:spacing w:before="2" w:line="242" w:lineRule="auto"/>
        <w:ind w:left="1315" w:right="1218"/>
        <w:rPr>
          <w:rFonts w:ascii="Cambria" w:hAnsi="Cambria"/>
        </w:rPr>
      </w:pPr>
      <w:proofErr w:type="gramStart"/>
      <w:r>
        <w:rPr>
          <w:rFonts w:ascii="Cambria" w:hAnsi="Cambria"/>
        </w:rPr>
        <w:t>mes</w:t>
      </w:r>
      <w:proofErr w:type="gramEnd"/>
      <w:r>
        <w:rPr>
          <w:rFonts w:ascii="Cambria" w:hAnsi="Cambria"/>
        </w:rPr>
        <w:t xml:space="preserve"> amis si vous faites ce que je vous commande. Je ne vous appelle plus serviteurs, car le serviteur ignore ce que veut faire son maître</w:t>
      </w:r>
      <w:r>
        <w:t> </w:t>
      </w:r>
      <w:r>
        <w:rPr>
          <w:rFonts w:ascii="Cambria" w:hAnsi="Cambria"/>
        </w:rPr>
        <w:t>; maintenant, je vous appelle mes amis, car tout ce que j'ai appris de mon Père, je vous l'ai fait connaître.</w:t>
      </w:r>
    </w:p>
    <w:p w:rsidR="00365860" w:rsidRDefault="00B04FA1">
      <w:pPr>
        <w:pStyle w:val="Corpsdetexte"/>
        <w:spacing w:line="242" w:lineRule="auto"/>
        <w:ind w:left="1315" w:right="1275"/>
        <w:rPr>
          <w:rFonts w:ascii="Cambria" w:hAnsi="Cambria"/>
        </w:rPr>
      </w:pPr>
      <w:r>
        <w:rPr>
          <w:rFonts w:ascii="Cambria" w:hAnsi="Cambria"/>
        </w:rPr>
        <w:t>Ce n'est pas vous qui m'avez choisi, c'est moi qui vous ai choisis et établis afin que vous partiez, que vous donniez du fruit, et que votre fruit demeure. Alors, tout ce que vous demanderez au Père en mon nom, il vous l'accordera. »</w:t>
      </w:r>
    </w:p>
    <w:p w:rsidR="00365860" w:rsidRDefault="00365860">
      <w:pPr>
        <w:pStyle w:val="Corpsdetexte"/>
        <w:spacing w:before="7"/>
        <w:rPr>
          <w:rFonts w:ascii="Cambria"/>
          <w:sz w:val="23"/>
        </w:rPr>
      </w:pPr>
    </w:p>
    <w:p w:rsidR="00365860" w:rsidRDefault="00B04FA1">
      <w:pPr>
        <w:ind w:left="1315"/>
        <w:rPr>
          <w:rFonts w:ascii="Calibri"/>
          <w:i/>
          <w:sz w:val="24"/>
        </w:rPr>
      </w:pPr>
      <w:r>
        <w:rPr>
          <w:rFonts w:ascii="Calibri"/>
          <w:i/>
          <w:color w:val="008000"/>
          <w:w w:val="135"/>
          <w:sz w:val="24"/>
        </w:rPr>
        <w:t>E10</w:t>
      </w:r>
    </w:p>
    <w:p w:rsidR="00365860" w:rsidRDefault="00B04FA1">
      <w:pPr>
        <w:tabs>
          <w:tab w:val="left" w:pos="9113"/>
        </w:tabs>
        <w:spacing w:before="17"/>
        <w:ind w:left="1315"/>
        <w:rPr>
          <w:rFonts w:ascii="Cambria" w:hAnsi="Cambria"/>
          <w:sz w:val="19"/>
        </w:rPr>
      </w:pPr>
      <w:r>
        <w:rPr>
          <w:rFonts w:ascii="Wingdings" w:hAnsi="Wingdings"/>
          <w:color w:val="BD0000"/>
          <w:sz w:val="31"/>
        </w:rPr>
        <w:t></w:t>
      </w:r>
      <w:r>
        <w:rPr>
          <w:color w:val="BD0000"/>
          <w:sz w:val="31"/>
        </w:rPr>
        <w:t xml:space="preserve"> </w:t>
      </w:r>
      <w:r>
        <w:rPr>
          <w:rFonts w:ascii="Cambria" w:hAnsi="Cambria"/>
          <w:sz w:val="24"/>
        </w:rPr>
        <w:t>Evangile de Jésus Christ selon</w:t>
      </w:r>
      <w:r>
        <w:rPr>
          <w:rFonts w:ascii="Cambria" w:hAnsi="Cambria"/>
          <w:spacing w:val="-15"/>
          <w:sz w:val="24"/>
        </w:rPr>
        <w:t xml:space="preserve"> </w:t>
      </w:r>
      <w:r>
        <w:rPr>
          <w:rFonts w:ascii="Cambria" w:hAnsi="Cambria"/>
          <w:sz w:val="24"/>
        </w:rPr>
        <w:t>Saint</w:t>
      </w:r>
      <w:r>
        <w:rPr>
          <w:rFonts w:ascii="Cambria" w:hAnsi="Cambria"/>
          <w:spacing w:val="-1"/>
          <w:sz w:val="24"/>
        </w:rPr>
        <w:t xml:space="preserve"> </w:t>
      </w:r>
      <w:r>
        <w:rPr>
          <w:rFonts w:ascii="Cambria" w:hAnsi="Cambria"/>
          <w:sz w:val="24"/>
        </w:rPr>
        <w:t>Jean</w:t>
      </w:r>
      <w:r>
        <w:rPr>
          <w:rFonts w:ascii="Cambria" w:hAnsi="Cambria"/>
          <w:sz w:val="24"/>
        </w:rPr>
        <w:tab/>
      </w:r>
      <w:r>
        <w:rPr>
          <w:rFonts w:ascii="Cambria" w:hAnsi="Cambria"/>
          <w:color w:val="FF0000"/>
          <w:sz w:val="19"/>
        </w:rPr>
        <w:t>17,</w:t>
      </w:r>
      <w:r>
        <w:rPr>
          <w:rFonts w:ascii="Cambria" w:hAnsi="Cambria"/>
          <w:color w:val="FF0000"/>
          <w:spacing w:val="3"/>
          <w:sz w:val="19"/>
        </w:rPr>
        <w:t xml:space="preserve"> </w:t>
      </w:r>
      <w:r>
        <w:rPr>
          <w:rFonts w:ascii="Cambria" w:hAnsi="Cambria"/>
          <w:color w:val="FF0000"/>
          <w:sz w:val="19"/>
        </w:rPr>
        <w:t>20-26</w:t>
      </w:r>
    </w:p>
    <w:p w:rsidR="00365860" w:rsidRDefault="00017BBA">
      <w:pPr>
        <w:pStyle w:val="Corpsdetexte"/>
        <w:spacing w:before="292" w:line="280" w:lineRule="exact"/>
        <w:ind w:left="1761"/>
        <w:rPr>
          <w:rFonts w:ascii="Cambria" w:hAnsi="Cambria"/>
        </w:rPr>
      </w:pPr>
      <w:r w:rsidRPr="00017BBA">
        <w:pict>
          <v:shape id="_x0000_s1067" type="#_x0000_t202" style="position:absolute;left:0;text-align:left;margin-left:71.75pt;margin-top:13.9pt;width:19.6pt;height:36.9pt;z-index:15758336;mso-position-horizontal-relative:page" filled="f" stroked="f">
            <v:textbox inset="0,0,0,0">
              <w:txbxContent>
                <w:p w:rsidR="00476838" w:rsidRDefault="00476838">
                  <w:pPr>
                    <w:spacing w:line="737" w:lineRule="exact"/>
                    <w:rPr>
                      <w:rFonts w:ascii="Cambria" w:hAnsi="Cambria"/>
                      <w:sz w:val="63"/>
                    </w:rPr>
                  </w:pPr>
                  <w:r>
                    <w:rPr>
                      <w:rFonts w:ascii="Cambria" w:hAnsi="Cambria"/>
                      <w:w w:val="99"/>
                      <w:sz w:val="63"/>
                    </w:rPr>
                    <w:t>À</w:t>
                  </w:r>
                </w:p>
              </w:txbxContent>
            </v:textbox>
            <w10:wrap anchorx="page"/>
          </v:shape>
        </w:pict>
      </w:r>
      <w:proofErr w:type="gramStart"/>
      <w:r w:rsidR="00B04FA1">
        <w:rPr>
          <w:rFonts w:ascii="Cambria" w:hAnsi="Cambria"/>
        </w:rPr>
        <w:t>l’heure</w:t>
      </w:r>
      <w:proofErr w:type="gramEnd"/>
      <w:r w:rsidR="00B04FA1">
        <w:rPr>
          <w:rFonts w:ascii="Cambria" w:hAnsi="Cambria"/>
          <w:spacing w:val="-3"/>
        </w:rPr>
        <w:t xml:space="preserve"> </w:t>
      </w:r>
      <w:r w:rsidR="00B04FA1">
        <w:rPr>
          <w:rFonts w:ascii="Cambria" w:hAnsi="Cambria"/>
        </w:rPr>
        <w:t>où</w:t>
      </w:r>
      <w:r w:rsidR="00B04FA1">
        <w:rPr>
          <w:rFonts w:ascii="Cambria" w:hAnsi="Cambria"/>
          <w:spacing w:val="-2"/>
        </w:rPr>
        <w:t xml:space="preserve"> </w:t>
      </w:r>
      <w:r w:rsidR="00B04FA1">
        <w:rPr>
          <w:rFonts w:ascii="Cambria" w:hAnsi="Cambria"/>
        </w:rPr>
        <w:t>Jésus</w:t>
      </w:r>
      <w:r w:rsidR="00B04FA1">
        <w:rPr>
          <w:rFonts w:ascii="Cambria" w:hAnsi="Cambria"/>
          <w:spacing w:val="-1"/>
        </w:rPr>
        <w:t xml:space="preserve"> </w:t>
      </w:r>
      <w:r w:rsidR="00B04FA1">
        <w:rPr>
          <w:rFonts w:ascii="Cambria" w:hAnsi="Cambria"/>
        </w:rPr>
        <w:t>passait</w:t>
      </w:r>
      <w:r w:rsidR="00B04FA1">
        <w:rPr>
          <w:rFonts w:ascii="Cambria" w:hAnsi="Cambria"/>
          <w:spacing w:val="-3"/>
        </w:rPr>
        <w:t xml:space="preserve"> </w:t>
      </w:r>
      <w:r w:rsidR="00B04FA1">
        <w:rPr>
          <w:rFonts w:ascii="Cambria" w:hAnsi="Cambria"/>
        </w:rPr>
        <w:t>de</w:t>
      </w:r>
      <w:r w:rsidR="00B04FA1">
        <w:rPr>
          <w:rFonts w:ascii="Cambria" w:hAnsi="Cambria"/>
          <w:spacing w:val="-1"/>
        </w:rPr>
        <w:t xml:space="preserve"> </w:t>
      </w:r>
      <w:r w:rsidR="00B04FA1">
        <w:rPr>
          <w:rFonts w:ascii="Cambria" w:hAnsi="Cambria"/>
        </w:rPr>
        <w:t>ce</w:t>
      </w:r>
      <w:r w:rsidR="00B04FA1">
        <w:rPr>
          <w:rFonts w:ascii="Cambria" w:hAnsi="Cambria"/>
          <w:spacing w:val="-3"/>
        </w:rPr>
        <w:t xml:space="preserve"> </w:t>
      </w:r>
      <w:r w:rsidR="00B04FA1">
        <w:rPr>
          <w:rFonts w:ascii="Cambria" w:hAnsi="Cambria"/>
        </w:rPr>
        <w:t>monde</w:t>
      </w:r>
      <w:r w:rsidR="00B04FA1">
        <w:rPr>
          <w:rFonts w:ascii="Cambria" w:hAnsi="Cambria"/>
          <w:spacing w:val="-2"/>
        </w:rPr>
        <w:t xml:space="preserve"> </w:t>
      </w:r>
      <w:r w:rsidR="00B04FA1">
        <w:rPr>
          <w:rFonts w:ascii="Cambria" w:hAnsi="Cambria"/>
        </w:rPr>
        <w:t>à</w:t>
      </w:r>
      <w:r w:rsidR="00B04FA1">
        <w:rPr>
          <w:rFonts w:ascii="Cambria" w:hAnsi="Cambria"/>
          <w:spacing w:val="-3"/>
        </w:rPr>
        <w:t xml:space="preserve"> </w:t>
      </w:r>
      <w:r w:rsidR="00B04FA1">
        <w:rPr>
          <w:rFonts w:ascii="Cambria" w:hAnsi="Cambria"/>
        </w:rPr>
        <w:t>son</w:t>
      </w:r>
      <w:r w:rsidR="00B04FA1">
        <w:rPr>
          <w:rFonts w:ascii="Cambria" w:hAnsi="Cambria"/>
          <w:spacing w:val="-1"/>
        </w:rPr>
        <w:t xml:space="preserve"> </w:t>
      </w:r>
      <w:r w:rsidR="00B04FA1">
        <w:rPr>
          <w:rFonts w:ascii="Cambria" w:hAnsi="Cambria"/>
        </w:rPr>
        <w:t>Père,</w:t>
      </w:r>
      <w:r w:rsidR="00B04FA1">
        <w:rPr>
          <w:rFonts w:ascii="Cambria" w:hAnsi="Cambria"/>
          <w:spacing w:val="-2"/>
        </w:rPr>
        <w:t xml:space="preserve"> </w:t>
      </w:r>
      <w:r w:rsidR="00B04FA1">
        <w:rPr>
          <w:rFonts w:ascii="Cambria" w:hAnsi="Cambria"/>
        </w:rPr>
        <w:t>il</w:t>
      </w:r>
      <w:r w:rsidR="00B04FA1">
        <w:rPr>
          <w:rFonts w:ascii="Cambria" w:hAnsi="Cambria"/>
          <w:spacing w:val="-1"/>
        </w:rPr>
        <w:t xml:space="preserve"> </w:t>
      </w:r>
      <w:r w:rsidR="00B04FA1">
        <w:rPr>
          <w:rFonts w:ascii="Cambria" w:hAnsi="Cambria"/>
        </w:rPr>
        <w:t>leva</w:t>
      </w:r>
      <w:r w:rsidR="00B04FA1">
        <w:rPr>
          <w:rFonts w:ascii="Cambria" w:hAnsi="Cambria"/>
          <w:spacing w:val="-3"/>
        </w:rPr>
        <w:t xml:space="preserve"> </w:t>
      </w:r>
      <w:r w:rsidR="00B04FA1">
        <w:rPr>
          <w:rFonts w:ascii="Cambria" w:hAnsi="Cambria"/>
        </w:rPr>
        <w:t>les</w:t>
      </w:r>
      <w:r w:rsidR="00B04FA1">
        <w:rPr>
          <w:rFonts w:ascii="Cambria" w:hAnsi="Cambria"/>
          <w:spacing w:val="-2"/>
        </w:rPr>
        <w:t xml:space="preserve"> </w:t>
      </w:r>
      <w:r w:rsidR="00B04FA1">
        <w:rPr>
          <w:rFonts w:ascii="Cambria" w:hAnsi="Cambria"/>
        </w:rPr>
        <w:t>yeux</w:t>
      </w:r>
      <w:r w:rsidR="00B04FA1">
        <w:rPr>
          <w:rFonts w:ascii="Cambria" w:hAnsi="Cambria"/>
          <w:spacing w:val="-2"/>
        </w:rPr>
        <w:t xml:space="preserve"> </w:t>
      </w:r>
      <w:r w:rsidR="00B04FA1">
        <w:rPr>
          <w:rFonts w:ascii="Cambria" w:hAnsi="Cambria"/>
        </w:rPr>
        <w:t>au</w:t>
      </w:r>
      <w:r w:rsidR="00B04FA1">
        <w:rPr>
          <w:rFonts w:ascii="Cambria" w:hAnsi="Cambria"/>
          <w:spacing w:val="-2"/>
        </w:rPr>
        <w:t xml:space="preserve"> </w:t>
      </w:r>
      <w:r w:rsidR="00B04FA1">
        <w:rPr>
          <w:rFonts w:ascii="Cambria" w:hAnsi="Cambria"/>
        </w:rPr>
        <w:t>ciel</w:t>
      </w:r>
      <w:r w:rsidR="00B04FA1">
        <w:rPr>
          <w:rFonts w:ascii="Cambria" w:hAnsi="Cambria"/>
          <w:spacing w:val="-3"/>
        </w:rPr>
        <w:t xml:space="preserve"> </w:t>
      </w:r>
      <w:r w:rsidR="00B04FA1">
        <w:rPr>
          <w:rFonts w:ascii="Cambria" w:hAnsi="Cambria"/>
        </w:rPr>
        <w:t>et</w:t>
      </w:r>
      <w:r w:rsidR="00B04FA1">
        <w:rPr>
          <w:rFonts w:ascii="Cambria" w:hAnsi="Cambria"/>
          <w:spacing w:val="-1"/>
        </w:rPr>
        <w:t xml:space="preserve"> </w:t>
      </w:r>
      <w:r w:rsidR="00B04FA1">
        <w:rPr>
          <w:rFonts w:ascii="Cambria" w:hAnsi="Cambria"/>
        </w:rPr>
        <w:t>pria</w:t>
      </w:r>
      <w:r w:rsidR="00B04FA1">
        <w:rPr>
          <w:rFonts w:ascii="Cambria" w:hAnsi="Cambria"/>
          <w:spacing w:val="-3"/>
        </w:rPr>
        <w:t xml:space="preserve"> </w:t>
      </w:r>
      <w:r w:rsidR="00B04FA1">
        <w:rPr>
          <w:rFonts w:ascii="Cambria" w:hAnsi="Cambria"/>
        </w:rPr>
        <w:t>ainsi</w:t>
      </w:r>
      <w:r w:rsidR="00B04FA1">
        <w:rPr>
          <w:rFonts w:ascii="Cambria" w:hAnsi="Cambria"/>
          <w:spacing w:val="-2"/>
        </w:rPr>
        <w:t xml:space="preserve"> </w:t>
      </w:r>
      <w:r w:rsidR="00B04FA1">
        <w:rPr>
          <w:rFonts w:ascii="Cambria" w:hAnsi="Cambria"/>
        </w:rPr>
        <w:t>:</w:t>
      </w:r>
    </w:p>
    <w:p w:rsidR="00365860" w:rsidRDefault="00B04FA1">
      <w:pPr>
        <w:pStyle w:val="Corpsdetexte"/>
        <w:spacing w:before="1" w:line="237" w:lineRule="auto"/>
        <w:ind w:left="1708" w:right="1231"/>
        <w:rPr>
          <w:rFonts w:ascii="Cambria" w:hAnsi="Cambria"/>
        </w:rPr>
      </w:pPr>
      <w:r>
        <w:rPr>
          <w:rFonts w:ascii="Cambria" w:hAnsi="Cambria"/>
        </w:rPr>
        <w:t>« Père, je ne prie pas seulement pour ceux qui sont là, mais encore pour ceux qui accueilleront</w:t>
      </w:r>
      <w:r>
        <w:rPr>
          <w:rFonts w:ascii="Cambria" w:hAnsi="Cambria"/>
          <w:spacing w:val="-4"/>
        </w:rPr>
        <w:t xml:space="preserve"> </w:t>
      </w:r>
      <w:r>
        <w:rPr>
          <w:rFonts w:ascii="Cambria" w:hAnsi="Cambria"/>
        </w:rPr>
        <w:t>leur</w:t>
      </w:r>
      <w:r>
        <w:rPr>
          <w:rFonts w:ascii="Cambria" w:hAnsi="Cambria"/>
          <w:spacing w:val="-3"/>
        </w:rPr>
        <w:t xml:space="preserve"> </w:t>
      </w:r>
      <w:r>
        <w:rPr>
          <w:rFonts w:ascii="Cambria" w:hAnsi="Cambria"/>
        </w:rPr>
        <w:t>parole</w:t>
      </w:r>
      <w:r>
        <w:rPr>
          <w:rFonts w:ascii="Cambria" w:hAnsi="Cambria"/>
          <w:spacing w:val="-4"/>
        </w:rPr>
        <w:t xml:space="preserve"> </w:t>
      </w:r>
      <w:r>
        <w:rPr>
          <w:rFonts w:ascii="Cambria" w:hAnsi="Cambria"/>
        </w:rPr>
        <w:t>et</w:t>
      </w:r>
      <w:r>
        <w:rPr>
          <w:rFonts w:ascii="Cambria" w:hAnsi="Cambria"/>
          <w:spacing w:val="-2"/>
        </w:rPr>
        <w:t xml:space="preserve"> </w:t>
      </w:r>
      <w:r>
        <w:rPr>
          <w:rFonts w:ascii="Cambria" w:hAnsi="Cambria"/>
        </w:rPr>
        <w:t>croiront</w:t>
      </w:r>
      <w:r>
        <w:rPr>
          <w:rFonts w:ascii="Cambria" w:hAnsi="Cambria"/>
          <w:spacing w:val="-4"/>
        </w:rPr>
        <w:t xml:space="preserve"> </w:t>
      </w:r>
      <w:r>
        <w:rPr>
          <w:rFonts w:ascii="Cambria" w:hAnsi="Cambria"/>
        </w:rPr>
        <w:t>en</w:t>
      </w:r>
      <w:r>
        <w:rPr>
          <w:rFonts w:ascii="Cambria" w:hAnsi="Cambria"/>
          <w:spacing w:val="-2"/>
        </w:rPr>
        <w:t xml:space="preserve"> </w:t>
      </w:r>
      <w:r>
        <w:rPr>
          <w:rFonts w:ascii="Cambria" w:hAnsi="Cambria"/>
        </w:rPr>
        <w:t>moi.</w:t>
      </w:r>
      <w:r>
        <w:rPr>
          <w:rFonts w:ascii="Cambria" w:hAnsi="Cambria"/>
          <w:spacing w:val="-3"/>
        </w:rPr>
        <w:t xml:space="preserve"> </w:t>
      </w:r>
      <w:r>
        <w:rPr>
          <w:rFonts w:ascii="Cambria" w:hAnsi="Cambria"/>
        </w:rPr>
        <w:t>Que</w:t>
      </w:r>
      <w:r>
        <w:rPr>
          <w:rFonts w:ascii="Cambria" w:hAnsi="Cambria"/>
          <w:spacing w:val="-4"/>
        </w:rPr>
        <w:t xml:space="preserve"> </w:t>
      </w:r>
      <w:r>
        <w:rPr>
          <w:rFonts w:ascii="Cambria" w:hAnsi="Cambria"/>
        </w:rPr>
        <w:t>tous,</w:t>
      </w:r>
      <w:r>
        <w:rPr>
          <w:rFonts w:ascii="Cambria" w:hAnsi="Cambria"/>
          <w:spacing w:val="-3"/>
        </w:rPr>
        <w:t xml:space="preserve"> </w:t>
      </w:r>
      <w:r>
        <w:rPr>
          <w:rFonts w:ascii="Cambria" w:hAnsi="Cambria"/>
        </w:rPr>
        <w:t>ils</w:t>
      </w:r>
      <w:r>
        <w:rPr>
          <w:rFonts w:ascii="Cambria" w:hAnsi="Cambria"/>
          <w:spacing w:val="-3"/>
        </w:rPr>
        <w:t xml:space="preserve"> </w:t>
      </w:r>
      <w:r>
        <w:rPr>
          <w:rFonts w:ascii="Cambria" w:hAnsi="Cambria"/>
        </w:rPr>
        <w:t>soient</w:t>
      </w:r>
      <w:r>
        <w:rPr>
          <w:rFonts w:ascii="Cambria" w:hAnsi="Cambria"/>
          <w:spacing w:val="-2"/>
        </w:rPr>
        <w:t xml:space="preserve"> </w:t>
      </w:r>
      <w:r>
        <w:rPr>
          <w:rFonts w:ascii="Cambria" w:hAnsi="Cambria"/>
        </w:rPr>
        <w:t>un,</w:t>
      </w:r>
      <w:r>
        <w:rPr>
          <w:rFonts w:ascii="Cambria" w:hAnsi="Cambria"/>
          <w:spacing w:val="-4"/>
        </w:rPr>
        <w:t xml:space="preserve"> </w:t>
      </w:r>
      <w:r>
        <w:rPr>
          <w:rFonts w:ascii="Cambria" w:hAnsi="Cambria"/>
        </w:rPr>
        <w:t>comme</w:t>
      </w:r>
      <w:r>
        <w:rPr>
          <w:rFonts w:ascii="Cambria" w:hAnsi="Cambria"/>
          <w:spacing w:val="-3"/>
        </w:rPr>
        <w:t xml:space="preserve"> </w:t>
      </w:r>
      <w:r>
        <w:rPr>
          <w:rFonts w:ascii="Cambria" w:hAnsi="Cambria"/>
        </w:rPr>
        <w:t>toi,</w:t>
      </w:r>
      <w:r>
        <w:rPr>
          <w:rFonts w:ascii="Cambria" w:hAnsi="Cambria"/>
          <w:spacing w:val="-3"/>
        </w:rPr>
        <w:t xml:space="preserve"> </w:t>
      </w:r>
      <w:r>
        <w:rPr>
          <w:rFonts w:ascii="Cambria" w:hAnsi="Cambria"/>
        </w:rPr>
        <w:t>Père,</w:t>
      </w:r>
    </w:p>
    <w:p w:rsidR="00365860" w:rsidRDefault="00B04FA1">
      <w:pPr>
        <w:pStyle w:val="Corpsdetexte"/>
        <w:spacing w:before="2"/>
        <w:ind w:left="1315" w:right="1140"/>
        <w:rPr>
          <w:rFonts w:ascii="Cambria" w:hAnsi="Cambria"/>
        </w:rPr>
      </w:pPr>
      <w:proofErr w:type="gramStart"/>
      <w:r>
        <w:rPr>
          <w:rFonts w:ascii="Cambria" w:hAnsi="Cambria"/>
        </w:rPr>
        <w:t>tu</w:t>
      </w:r>
      <w:proofErr w:type="gramEnd"/>
      <w:r>
        <w:rPr>
          <w:rFonts w:ascii="Cambria" w:hAnsi="Cambria"/>
        </w:rPr>
        <w:t xml:space="preserve"> es en moi, et moi en toi. Qu'ils soient un en nous, eux aussi, pour que le monde croie que tu m'as envoyé. Et moi, je leur ai donné la gloire que tu m'as donnée, pour qu'ils soient un comme nous sommes un : moi en eux, et toi en moi. Que leur unité soit parfaite</w:t>
      </w:r>
      <w:r>
        <w:t> </w:t>
      </w:r>
      <w:r>
        <w:rPr>
          <w:rFonts w:ascii="Cambria" w:hAnsi="Cambria"/>
        </w:rPr>
        <w:t>; ainsi, le monde saura que tu m'as envoyé, et que tu les as aimés comme tu m'as aimé. »</w:t>
      </w:r>
    </w:p>
    <w:p w:rsidR="00365860" w:rsidRDefault="00B04FA1">
      <w:pPr>
        <w:pStyle w:val="Corpsdetexte"/>
        <w:ind w:left="1315" w:right="1141"/>
        <w:rPr>
          <w:rFonts w:ascii="Cambria" w:hAnsi="Cambria"/>
        </w:rPr>
      </w:pPr>
      <w:r>
        <w:rPr>
          <w:rFonts w:ascii="Cambria" w:hAnsi="Cambria"/>
        </w:rPr>
        <w:t>Père, ceux que tu m'as donnés, je veux que là où je suis, eux aussi soient avec moi, et qu'ils contemplent ma gloire, celle que tu m'as donnée parce que tu m'as aimé avant même la création du monde. Père juste, le monde ne t'a pas connu, mais moi je t'ai connu, et ils ont reconnu, eux aussi, que tu m'as envoyé. Je leur ai fait connaître ton nom, et je le ferai connaître encore, pour qu'ils aient en eux l'amour dont tu m'as aimé, et que moi aussi, je sois en eux. »</w:t>
      </w:r>
    </w:p>
    <w:p w:rsidR="00365860" w:rsidRDefault="00365860">
      <w:pPr>
        <w:rPr>
          <w:rFonts w:ascii="Cambria" w:hAnsi="Cambria"/>
        </w:rPr>
        <w:sectPr w:rsidR="00365860">
          <w:pgSz w:w="11910" w:h="16840"/>
          <w:pgMar w:top="760" w:right="300" w:bottom="940" w:left="120" w:header="0" w:footer="684" w:gutter="0"/>
          <w:cols w:space="720"/>
        </w:sectPr>
      </w:pPr>
    </w:p>
    <w:p w:rsidR="00365860" w:rsidRDefault="00B04FA1">
      <w:pPr>
        <w:spacing w:before="97"/>
        <w:ind w:left="1576" w:right="1370"/>
        <w:jc w:val="center"/>
        <w:rPr>
          <w:rFonts w:ascii="Calibri" w:hAnsi="Calibri"/>
          <w:i/>
          <w:sz w:val="24"/>
        </w:rPr>
      </w:pPr>
      <w:r>
        <w:rPr>
          <w:rFonts w:ascii="Calibri" w:hAnsi="Calibri"/>
          <w:i/>
          <w:color w:val="008000"/>
          <w:w w:val="145"/>
          <w:sz w:val="24"/>
        </w:rPr>
        <w:lastRenderedPageBreak/>
        <w:t>Dialogue initial avec les futurs époux:</w:t>
      </w:r>
    </w:p>
    <w:p w:rsidR="00365860" w:rsidRDefault="00365860">
      <w:pPr>
        <w:pStyle w:val="Corpsdetexte"/>
        <w:spacing w:before="7"/>
        <w:rPr>
          <w:rFonts w:ascii="Calibri"/>
          <w:i/>
          <w:sz w:val="25"/>
        </w:rPr>
      </w:pPr>
    </w:p>
    <w:p w:rsidR="00365860" w:rsidRDefault="00B04FA1">
      <w:pPr>
        <w:pStyle w:val="Corpsdetexte"/>
        <w:ind w:left="1314" w:right="1099"/>
        <w:jc w:val="both"/>
        <w:rPr>
          <w:rFonts w:ascii="Cambria" w:hAnsi="Cambria"/>
        </w:rPr>
      </w:pPr>
      <w:r>
        <w:rPr>
          <w:rFonts w:ascii="Cambria" w:hAnsi="Cambria"/>
          <w:color w:val="C20000"/>
        </w:rPr>
        <w:t>Avant de procéder à l'échange des consentements, le prêtre ou le diacre interroge les futurs époux au sujet de la liberté, de la fidélité, de l’accueil et de l’éducation des enfants. Chacun répond séparément:</w:t>
      </w:r>
    </w:p>
    <w:p w:rsidR="00365860" w:rsidRDefault="00B04FA1">
      <w:pPr>
        <w:pStyle w:val="Corpsdetexte"/>
        <w:spacing w:before="121"/>
        <w:ind w:left="1314" w:right="1098"/>
        <w:jc w:val="both"/>
        <w:rPr>
          <w:rFonts w:ascii="Cambria" w:hAnsi="Cambria"/>
        </w:rPr>
      </w:pPr>
      <w:r>
        <w:rPr>
          <w:rFonts w:ascii="Cambria" w:hAnsi="Cambria"/>
        </w:rPr>
        <w:t xml:space="preserve">Chers amis (ou </w:t>
      </w:r>
      <w:r>
        <w:rPr>
          <w:rFonts w:ascii="Cambria" w:hAnsi="Cambria"/>
          <w:color w:val="C20000"/>
        </w:rPr>
        <w:t xml:space="preserve">N. </w:t>
      </w:r>
      <w:r>
        <w:rPr>
          <w:rFonts w:ascii="Cambria" w:hAnsi="Cambria"/>
        </w:rPr>
        <w:t xml:space="preserve">et </w:t>
      </w:r>
      <w:r>
        <w:rPr>
          <w:rFonts w:ascii="Cambria" w:hAnsi="Cambria"/>
          <w:color w:val="C20000"/>
        </w:rPr>
        <w:t>N.</w:t>
      </w:r>
      <w:r>
        <w:rPr>
          <w:rFonts w:ascii="Cambria" w:hAnsi="Cambria"/>
        </w:rPr>
        <w:t>), vous êtes venus dans cette église pour que le Seigneur confirme lui-même par sa grâce votre décision de consacrer votre mariage selon les rites de la sainte Eglise. Le Christ bénit abondamment votre amour conjugal ; pour aider les époux à se garder toujours fidèles l’un à l’autre et à porter ensemble toutes les responsabilités du mariage, il enrichit et fortifie d’un sacrement spécial ceux qu’il a déjà consacrés par le baptême. C’est pourquoi je vous demande maintenant d’exprimer votre intention devant l’Église:</w:t>
      </w:r>
    </w:p>
    <w:p w:rsidR="00365860" w:rsidRDefault="00B04FA1">
      <w:pPr>
        <w:pStyle w:val="Corpsdetexte"/>
        <w:spacing w:before="118"/>
        <w:ind w:left="1875" w:right="1105"/>
        <w:jc w:val="both"/>
        <w:rPr>
          <w:rFonts w:ascii="Cambria" w:hAnsi="Cambria"/>
        </w:rPr>
      </w:pPr>
      <w:r>
        <w:rPr>
          <w:rFonts w:ascii="Cambria" w:hAnsi="Cambria"/>
          <w:color w:val="FF0000"/>
        </w:rPr>
        <w:t xml:space="preserve">N. </w:t>
      </w:r>
      <w:r>
        <w:rPr>
          <w:rFonts w:ascii="Cambria" w:hAnsi="Cambria"/>
        </w:rPr>
        <w:t xml:space="preserve">et </w:t>
      </w:r>
      <w:r>
        <w:rPr>
          <w:rFonts w:ascii="Cambria" w:hAnsi="Cambria"/>
          <w:color w:val="FF0000"/>
        </w:rPr>
        <w:t>N.</w:t>
      </w:r>
      <w:r>
        <w:rPr>
          <w:rFonts w:ascii="Cambria" w:hAnsi="Cambria"/>
        </w:rPr>
        <w:t>, vous avez écouté la parole de Dieu qui révèle la grandeur de l’amour humain et du mariage. Vous allez vous engager l’un envers l’autre. Est-ce librement et sans contrainte ?</w:t>
      </w:r>
    </w:p>
    <w:p w:rsidR="00365860" w:rsidRDefault="00B04FA1">
      <w:pPr>
        <w:pStyle w:val="Corpsdetexte"/>
        <w:spacing w:before="1"/>
        <w:ind w:left="1315"/>
        <w:jc w:val="both"/>
        <w:rPr>
          <w:rFonts w:ascii="Cambria" w:hAnsi="Cambria"/>
          <w:b/>
        </w:rPr>
      </w:pPr>
      <w:r>
        <w:rPr>
          <w:rFonts w:ascii="Cambria" w:hAnsi="Cambria"/>
          <w:color w:val="D10000"/>
        </w:rPr>
        <w:t xml:space="preserve">Les futurs époux séparément: </w:t>
      </w:r>
      <w:r>
        <w:rPr>
          <w:rFonts w:ascii="Cambria" w:hAnsi="Cambria"/>
          <w:b/>
        </w:rPr>
        <w:t>Oui.</w:t>
      </w:r>
    </w:p>
    <w:p w:rsidR="00365860" w:rsidRDefault="00B04FA1">
      <w:pPr>
        <w:pStyle w:val="Corpsdetexte"/>
        <w:spacing w:before="124" w:line="237" w:lineRule="auto"/>
        <w:ind w:left="1875" w:right="1103"/>
        <w:jc w:val="both"/>
        <w:rPr>
          <w:rFonts w:ascii="Cambria"/>
        </w:rPr>
      </w:pPr>
      <w:r>
        <w:rPr>
          <w:rFonts w:ascii="Cambria"/>
        </w:rPr>
        <w:t>En vous engageant dans la voie du mariage vous vous promettez amour mutuel et respect. Est-ce pour toute votre vie ?</w:t>
      </w:r>
    </w:p>
    <w:p w:rsidR="00365860" w:rsidRDefault="00B04FA1">
      <w:pPr>
        <w:spacing w:before="2"/>
        <w:ind w:left="1315"/>
        <w:jc w:val="both"/>
        <w:rPr>
          <w:rFonts w:ascii="Cambria" w:hAnsi="Cambria"/>
          <w:b/>
          <w:sz w:val="24"/>
        </w:rPr>
      </w:pPr>
      <w:r>
        <w:rPr>
          <w:rFonts w:ascii="Cambria" w:hAnsi="Cambria"/>
          <w:color w:val="D10000"/>
          <w:sz w:val="24"/>
        </w:rPr>
        <w:t xml:space="preserve">Les futurs époux séparément: </w:t>
      </w:r>
      <w:r>
        <w:rPr>
          <w:rFonts w:ascii="Cambria" w:hAnsi="Cambria"/>
          <w:b/>
          <w:sz w:val="24"/>
        </w:rPr>
        <w:t>Oui pour toute notre vie.</w:t>
      </w:r>
    </w:p>
    <w:p w:rsidR="00365860" w:rsidRDefault="00B04FA1">
      <w:pPr>
        <w:pStyle w:val="Corpsdetexte"/>
        <w:spacing w:before="118"/>
        <w:ind w:left="1875" w:right="1102"/>
        <w:jc w:val="both"/>
        <w:rPr>
          <w:rFonts w:ascii="Cambria" w:hAnsi="Cambria"/>
        </w:rPr>
      </w:pPr>
      <w:r>
        <w:rPr>
          <w:rFonts w:ascii="Cambria" w:hAnsi="Cambria"/>
        </w:rPr>
        <w:t>[Etes-vous prêts à accueillir les enfants que Dieu vous donne et à les éduquer selon l’Evangile du Christ et dans la foi de l’Eglise ?]</w:t>
      </w:r>
    </w:p>
    <w:p w:rsidR="00365860" w:rsidRDefault="00B04FA1">
      <w:pPr>
        <w:pStyle w:val="Corpsdetexte"/>
        <w:spacing w:before="3"/>
        <w:ind w:left="1315"/>
        <w:jc w:val="both"/>
        <w:rPr>
          <w:rFonts w:ascii="Cambria" w:hAnsi="Cambria"/>
          <w:b/>
        </w:rPr>
      </w:pPr>
      <w:r>
        <w:rPr>
          <w:rFonts w:ascii="Cambria" w:hAnsi="Cambria"/>
          <w:color w:val="D10000"/>
        </w:rPr>
        <w:t xml:space="preserve">Les futurs époux séparément: </w:t>
      </w:r>
      <w:r>
        <w:rPr>
          <w:rFonts w:ascii="Cambria" w:hAnsi="Cambria"/>
          <w:b/>
        </w:rPr>
        <w:t>Oui.</w:t>
      </w:r>
    </w:p>
    <w:p w:rsidR="00365860" w:rsidRDefault="00B04FA1">
      <w:pPr>
        <w:pStyle w:val="Corpsdetexte"/>
        <w:spacing w:before="117"/>
        <w:ind w:left="1874" w:right="1102"/>
        <w:jc w:val="both"/>
        <w:rPr>
          <w:rFonts w:ascii="Cambria" w:hAnsi="Cambria"/>
        </w:rPr>
      </w:pPr>
      <w:r>
        <w:rPr>
          <w:rFonts w:ascii="Cambria" w:hAnsi="Cambria"/>
        </w:rPr>
        <w:t>Êtes-vous disposés à assumer ensemble votre mission de chrétiens dans le monde et dans l’Église ?</w:t>
      </w:r>
    </w:p>
    <w:p w:rsidR="00365860" w:rsidRDefault="00B04FA1">
      <w:pPr>
        <w:pStyle w:val="Corpsdetexte"/>
        <w:tabs>
          <w:tab w:val="left" w:pos="4674"/>
        </w:tabs>
        <w:spacing w:before="4"/>
        <w:ind w:left="1315"/>
        <w:jc w:val="both"/>
        <w:rPr>
          <w:rFonts w:ascii="Cambria" w:hAnsi="Cambria"/>
          <w:b/>
        </w:rPr>
      </w:pPr>
      <w:r>
        <w:rPr>
          <w:rFonts w:ascii="Cambria" w:hAnsi="Cambria"/>
          <w:color w:val="D10000"/>
        </w:rPr>
        <w:t>Les futurs</w:t>
      </w:r>
      <w:r>
        <w:rPr>
          <w:rFonts w:ascii="Cambria" w:hAnsi="Cambria"/>
          <w:color w:val="D10000"/>
          <w:spacing w:val="-2"/>
        </w:rPr>
        <w:t xml:space="preserve"> </w:t>
      </w:r>
      <w:r>
        <w:rPr>
          <w:rFonts w:ascii="Cambria" w:hAnsi="Cambria"/>
          <w:color w:val="D10000"/>
        </w:rPr>
        <w:t>époux</w:t>
      </w:r>
      <w:r>
        <w:rPr>
          <w:rFonts w:ascii="Cambria" w:hAnsi="Cambria"/>
          <w:color w:val="D10000"/>
          <w:spacing w:val="-2"/>
        </w:rPr>
        <w:t xml:space="preserve"> </w:t>
      </w:r>
      <w:r>
        <w:rPr>
          <w:rFonts w:ascii="Cambria" w:hAnsi="Cambria"/>
          <w:color w:val="D10000"/>
        </w:rPr>
        <w:t>ensemble:</w:t>
      </w:r>
      <w:r>
        <w:rPr>
          <w:rFonts w:ascii="Cambria" w:hAnsi="Cambria"/>
          <w:color w:val="D10000"/>
        </w:rPr>
        <w:tab/>
      </w:r>
      <w:r>
        <w:rPr>
          <w:rFonts w:ascii="Cambria" w:hAnsi="Cambria"/>
          <w:b/>
        </w:rPr>
        <w:t>Oui.</w:t>
      </w:r>
    </w:p>
    <w:p w:rsidR="00365860" w:rsidRDefault="00B04FA1">
      <w:pPr>
        <w:pStyle w:val="Corpsdetexte"/>
        <w:spacing w:before="117"/>
        <w:ind w:left="1874" w:right="1102"/>
        <w:jc w:val="both"/>
        <w:rPr>
          <w:rFonts w:ascii="Cambria" w:hAnsi="Cambria"/>
        </w:rPr>
      </w:pPr>
      <w:r>
        <w:rPr>
          <w:rFonts w:ascii="Cambria" w:hAnsi="Cambria"/>
        </w:rPr>
        <w:t>Puisque vous êtes décidés à vous engager dans les liens du mariage, en présence de Dieu et de son Église, donnez-vous la main et échangez vos consentements.</w:t>
      </w:r>
    </w:p>
    <w:p w:rsidR="00365860" w:rsidRDefault="00365860">
      <w:pPr>
        <w:pStyle w:val="Corpsdetexte"/>
        <w:spacing w:before="10"/>
        <w:rPr>
          <w:rFonts w:ascii="Cambria"/>
          <w:sz w:val="26"/>
        </w:rPr>
      </w:pPr>
    </w:p>
    <w:p w:rsidR="00365860" w:rsidRDefault="00B04FA1">
      <w:pPr>
        <w:ind w:left="1576" w:right="1367"/>
        <w:jc w:val="center"/>
        <w:rPr>
          <w:rFonts w:ascii="Calibri"/>
          <w:i/>
          <w:sz w:val="24"/>
        </w:rPr>
      </w:pPr>
      <w:r>
        <w:rPr>
          <w:rFonts w:ascii="Calibri"/>
          <w:i/>
          <w:color w:val="008000"/>
          <w:w w:val="135"/>
          <w:sz w:val="24"/>
        </w:rPr>
        <w:t>Echange des consentements:</w:t>
      </w:r>
    </w:p>
    <w:p w:rsidR="00365860" w:rsidRDefault="00017BBA">
      <w:pPr>
        <w:pStyle w:val="Corpsdetexte"/>
        <w:spacing w:before="125"/>
        <w:ind w:left="1315" w:right="1702"/>
        <w:rPr>
          <w:rFonts w:ascii="Cambria" w:hAnsi="Cambria"/>
        </w:rPr>
      </w:pPr>
      <w:r w:rsidRPr="00017BBA">
        <w:pict>
          <v:group id="_x0000_s1062" style="position:absolute;left:0;text-align:left;margin-left:50.4pt;margin-top:40.45pt;width:493.7pt;height:223.7pt;z-index:-15696384;mso-wrap-distance-left:0;mso-wrap-distance-right:0;mso-position-horizontal-relative:page" coordorigin="1008,809" coordsize="9874,4474">
            <v:shape id="_x0000_s1066" type="#_x0000_t75" style="position:absolute;left:1007;top:809;width:9874;height:4474">
              <v:imagedata r:id="rId35" o:title=""/>
            </v:shape>
            <v:shape id="_x0000_s1065" style="position:absolute;left:1082;top:845;width:9720;height:4320" coordorigin="1082,845" coordsize="9720,4320" path="m1370,845r-76,10l1225,885r-58,45l1122,988r-29,69l1082,1133r,3744l1093,4953r29,69l1167,5080r58,46l1294,5155r76,10l10514,5165r77,-10l10659,5126r59,-46l10763,5022r29,-69l10802,4877r,-3744l10792,1057r-29,-69l10718,930r-59,-45l10591,855r-77,-10l1370,845xe" filled="f" strokecolor="green" strokeweight=".72pt">
              <v:path arrowok="t"/>
            </v:shape>
            <v:shape id="_x0000_s1064" type="#_x0000_t202" style="position:absolute;left:1435;top:926;width:439;height:313" filled="f" stroked="f">
              <v:textbox inset="0,0,0,0">
                <w:txbxContent>
                  <w:p w:rsidR="00476838" w:rsidRDefault="00476838">
                    <w:pPr>
                      <w:spacing w:before="14"/>
                      <w:rPr>
                        <w:rFonts w:ascii="Calibri"/>
                        <w:i/>
                        <w:sz w:val="24"/>
                      </w:rPr>
                    </w:pPr>
                    <w:r>
                      <w:rPr>
                        <w:rFonts w:ascii="Calibri"/>
                        <w:i/>
                        <w:color w:val="008000"/>
                        <w:w w:val="135"/>
                        <w:sz w:val="24"/>
                      </w:rPr>
                      <w:t>C1:</w:t>
                    </w:r>
                  </w:p>
                </w:txbxContent>
              </v:textbox>
            </v:shape>
            <v:shape id="_x0000_s1063" type="#_x0000_t202" style="position:absolute;left:2428;top:1233;width:8092;height:3378" filled="f" stroked="f">
              <v:textbox inset="0,0,0,0">
                <w:txbxContent>
                  <w:p w:rsidR="00476838" w:rsidRDefault="00476838">
                    <w:pPr>
                      <w:jc w:val="both"/>
                      <w:rPr>
                        <w:rFonts w:ascii="Cambria" w:hAnsi="Cambria"/>
                        <w:sz w:val="24"/>
                      </w:rPr>
                    </w:pPr>
                    <w:r>
                      <w:rPr>
                        <w:rFonts w:ascii="Cambria" w:hAnsi="Cambria"/>
                        <w:color w:val="D10000"/>
                        <w:sz w:val="24"/>
                      </w:rPr>
                      <w:t>Le futur époux :</w:t>
                    </w:r>
                  </w:p>
                  <w:p w:rsidR="00476838" w:rsidRDefault="00476838">
                    <w:pPr>
                      <w:spacing w:before="2"/>
                      <w:ind w:left="425" w:right="18"/>
                      <w:jc w:val="both"/>
                      <w:rPr>
                        <w:rFonts w:ascii="Cambria" w:hAnsi="Cambria"/>
                        <w:b/>
                        <w:sz w:val="24"/>
                      </w:rPr>
                    </w:pPr>
                    <w:r>
                      <w:rPr>
                        <w:rFonts w:ascii="Cambria" w:hAnsi="Cambria"/>
                        <w:b/>
                        <w:sz w:val="24"/>
                      </w:rPr>
                      <w:t xml:space="preserve">Moi, </w:t>
                    </w:r>
                    <w:r>
                      <w:rPr>
                        <w:rFonts w:ascii="Cambria" w:hAnsi="Cambria"/>
                        <w:b/>
                        <w:color w:val="D10000"/>
                        <w:sz w:val="24"/>
                      </w:rPr>
                      <w:t>N.</w:t>
                    </w:r>
                    <w:r>
                      <w:rPr>
                        <w:rFonts w:ascii="Cambria" w:hAnsi="Cambria"/>
                        <w:b/>
                        <w:sz w:val="24"/>
                      </w:rPr>
                      <w:t xml:space="preserve">, je te reçois </w:t>
                    </w:r>
                    <w:r>
                      <w:rPr>
                        <w:rFonts w:ascii="Cambria" w:hAnsi="Cambria"/>
                        <w:b/>
                        <w:color w:val="D10000"/>
                        <w:sz w:val="24"/>
                      </w:rPr>
                      <w:t xml:space="preserve">N. </w:t>
                    </w:r>
                    <w:r>
                      <w:rPr>
                        <w:rFonts w:ascii="Cambria" w:hAnsi="Cambria"/>
                        <w:b/>
                        <w:sz w:val="24"/>
                      </w:rPr>
                      <w:t>comme épouse, et je promets de te rester fidèle, dans le bonheur et dans les épreuves, dans la santé et dans la maladie, pour t’aimer tous les jours de ma vie.</w:t>
                    </w:r>
                  </w:p>
                  <w:p w:rsidR="00476838" w:rsidRDefault="00476838">
                    <w:pPr>
                      <w:spacing w:line="280" w:lineRule="exact"/>
                      <w:jc w:val="both"/>
                      <w:rPr>
                        <w:rFonts w:ascii="Cambria" w:hAnsi="Cambria"/>
                        <w:sz w:val="24"/>
                      </w:rPr>
                    </w:pPr>
                    <w:r>
                      <w:rPr>
                        <w:rFonts w:ascii="Cambria" w:hAnsi="Cambria"/>
                        <w:color w:val="D10000"/>
                        <w:sz w:val="24"/>
                      </w:rPr>
                      <w:t>La future épouse :</w:t>
                    </w:r>
                  </w:p>
                  <w:p w:rsidR="00476838" w:rsidRDefault="00476838">
                    <w:pPr>
                      <w:ind w:left="425" w:right="18"/>
                      <w:jc w:val="both"/>
                      <w:rPr>
                        <w:rFonts w:ascii="Cambria" w:hAnsi="Cambria"/>
                        <w:b/>
                        <w:sz w:val="24"/>
                      </w:rPr>
                    </w:pPr>
                    <w:r>
                      <w:rPr>
                        <w:rFonts w:ascii="Cambria" w:hAnsi="Cambria"/>
                        <w:b/>
                        <w:sz w:val="24"/>
                      </w:rPr>
                      <w:t xml:space="preserve">Moi, </w:t>
                    </w:r>
                    <w:r>
                      <w:rPr>
                        <w:rFonts w:ascii="Cambria" w:hAnsi="Cambria"/>
                        <w:b/>
                        <w:color w:val="D10000"/>
                        <w:sz w:val="24"/>
                      </w:rPr>
                      <w:t>N.</w:t>
                    </w:r>
                    <w:r>
                      <w:rPr>
                        <w:rFonts w:ascii="Cambria" w:hAnsi="Cambria"/>
                        <w:b/>
                        <w:sz w:val="24"/>
                      </w:rPr>
                      <w:t xml:space="preserve">, je te reçois </w:t>
                    </w:r>
                    <w:r>
                      <w:rPr>
                        <w:rFonts w:ascii="Cambria" w:hAnsi="Cambria"/>
                        <w:b/>
                        <w:color w:val="D10000"/>
                        <w:sz w:val="24"/>
                      </w:rPr>
                      <w:t xml:space="preserve">N. </w:t>
                    </w:r>
                    <w:r>
                      <w:rPr>
                        <w:rFonts w:ascii="Cambria" w:hAnsi="Cambria"/>
                        <w:b/>
                        <w:sz w:val="24"/>
                      </w:rPr>
                      <w:t>comme époux, et je promets de te rester fidèle, dans le bonheur et dans les épreuves, dans la santé et dans la maladie, pour t’aimer tous les jours de ma vie.</w:t>
                    </w:r>
                  </w:p>
                  <w:p w:rsidR="00476838" w:rsidRDefault="00476838">
                    <w:pPr>
                      <w:jc w:val="both"/>
                      <w:rPr>
                        <w:rFonts w:ascii="Cambria" w:hAnsi="Cambria"/>
                        <w:sz w:val="24"/>
                      </w:rPr>
                    </w:pPr>
                    <w:r>
                      <w:rPr>
                        <w:rFonts w:ascii="Cambria" w:hAnsi="Cambria"/>
                        <w:color w:val="D10000"/>
                        <w:sz w:val="24"/>
                      </w:rPr>
                      <w:t>Le ministre de l'Eglise, liant par son étole les mains des époux, dit:</w:t>
                    </w:r>
                  </w:p>
                  <w:p w:rsidR="00476838" w:rsidRDefault="00476838">
                    <w:pPr>
                      <w:spacing w:before="1"/>
                      <w:ind w:left="425" w:right="18"/>
                      <w:jc w:val="both"/>
                      <w:rPr>
                        <w:rFonts w:ascii="Cambria" w:hAnsi="Cambria"/>
                        <w:sz w:val="24"/>
                      </w:rPr>
                    </w:pPr>
                    <w:r>
                      <w:rPr>
                        <w:rFonts w:ascii="Cambria" w:hAnsi="Cambria"/>
                        <w:sz w:val="24"/>
                      </w:rPr>
                      <w:t>Ce consentement que vous venez d’exprimer en présence de l’Église, que le Seigneur le confirme, et qu’il vous comble de sa bénédiction. Ce que  Dieu a uni, que l’Homme ne le sépare</w:t>
                    </w:r>
                    <w:r>
                      <w:rPr>
                        <w:rFonts w:ascii="Cambria" w:hAnsi="Cambria"/>
                        <w:spacing w:val="-4"/>
                        <w:sz w:val="24"/>
                      </w:rPr>
                      <w:t xml:space="preserve"> </w:t>
                    </w:r>
                    <w:r>
                      <w:rPr>
                        <w:rFonts w:ascii="Cambria" w:hAnsi="Cambria"/>
                        <w:sz w:val="24"/>
                      </w:rPr>
                      <w:t>pas.</w:t>
                    </w:r>
                  </w:p>
                </w:txbxContent>
              </v:textbox>
            </v:shape>
            <w10:wrap type="topAndBottom" anchorx="page"/>
          </v:group>
        </w:pict>
      </w:r>
      <w:r w:rsidR="00B04FA1">
        <w:rPr>
          <w:rFonts w:ascii="Cambria" w:hAnsi="Cambria"/>
          <w:color w:val="D10000"/>
        </w:rPr>
        <w:t>Les futurs époux se donnent la main droite puis échangent leurs consentements en utilisant, sans la modifier, l’une des trois formules suivantes :</w:t>
      </w:r>
    </w:p>
    <w:p w:rsidR="00365860" w:rsidRDefault="00365860">
      <w:pPr>
        <w:rPr>
          <w:rFonts w:ascii="Cambria" w:hAnsi="Cambria"/>
        </w:rPr>
        <w:sectPr w:rsidR="00365860">
          <w:pgSz w:w="11910" w:h="16840"/>
          <w:pgMar w:top="760" w:right="300" w:bottom="940" w:left="120" w:header="0" w:footer="684" w:gutter="0"/>
          <w:cols w:space="720"/>
        </w:sectPr>
      </w:pPr>
    </w:p>
    <w:p w:rsidR="00365860" w:rsidRDefault="00017BBA">
      <w:pPr>
        <w:pStyle w:val="Corpsdetexte"/>
        <w:ind w:left="883"/>
        <w:rPr>
          <w:rFonts w:ascii="Cambria"/>
          <w:sz w:val="20"/>
        </w:rPr>
      </w:pPr>
      <w:r>
        <w:rPr>
          <w:rFonts w:ascii="Cambria"/>
          <w:sz w:val="20"/>
        </w:rPr>
      </w:r>
      <w:r>
        <w:rPr>
          <w:rFonts w:ascii="Cambria"/>
          <w:sz w:val="20"/>
        </w:rPr>
        <w:pict>
          <v:group id="_x0000_s1055" style="width:493.7pt;height:223pt;mso-position-horizontal-relative:char;mso-position-vertical-relative:line" coordsize="9874,4460">
            <v:shape id="_x0000_s1061" type="#_x0000_t75" style="position:absolute;width:9874;height:4460">
              <v:imagedata r:id="rId36" o:title=""/>
            </v:shape>
            <v:shape id="_x0000_s1060" style="position:absolute;left:74;top:36;width:9720;height:4306" coordorigin="74,36" coordsize="9720,4306" path="m362,36l286,46,217,75r-58,46l114,179,85,248,74,324r,3730l85,4130r29,69l159,4257r58,45l286,4331r76,11l9511,4342r76,-11l9655,4302r57,-45l9756,4199r28,-69l9794,4054r,-3730l9784,248r-28,-69l9712,121,9655,75,9587,46,9511,36,362,36xe" filled="f" strokecolor="green" strokeweight=".72pt">
              <v:path arrowok="t"/>
            </v:shape>
            <v:shape id="_x0000_s1059" type="#_x0000_t202" style="position:absolute;left:432;top:50;width:429;height:313" filled="f" stroked="f">
              <v:textbox inset="0,0,0,0">
                <w:txbxContent>
                  <w:p w:rsidR="00476838" w:rsidRDefault="00476838">
                    <w:pPr>
                      <w:spacing w:before="14"/>
                      <w:rPr>
                        <w:rFonts w:ascii="Calibri"/>
                        <w:i/>
                        <w:sz w:val="24"/>
                      </w:rPr>
                    </w:pPr>
                    <w:r>
                      <w:rPr>
                        <w:rFonts w:ascii="Calibri"/>
                        <w:i/>
                        <w:color w:val="008000"/>
                        <w:w w:val="130"/>
                        <w:sz w:val="24"/>
                      </w:rPr>
                      <w:t>C2:</w:t>
                    </w:r>
                  </w:p>
                </w:txbxContent>
              </v:textbox>
            </v:shape>
            <v:shape id="_x0000_s1058" type="#_x0000_t202" style="position:absolute;left:1424;top:64;width:1856;height:858" filled="f" stroked="f">
              <v:textbox inset="0,0,0,0">
                <w:txbxContent>
                  <w:p w:rsidR="00476838" w:rsidRDefault="00476838">
                    <w:pPr>
                      <w:spacing w:line="244" w:lineRule="auto"/>
                      <w:ind w:right="2"/>
                      <w:rPr>
                        <w:rFonts w:ascii="Cambria" w:hAnsi="Cambria"/>
                        <w:sz w:val="24"/>
                      </w:rPr>
                    </w:pPr>
                    <w:r>
                      <w:rPr>
                        <w:rFonts w:ascii="Cambria" w:hAnsi="Cambria"/>
                        <w:color w:val="D10000"/>
                        <w:sz w:val="24"/>
                      </w:rPr>
                      <w:t>Le futur époux : La future épouse : Le futur époux :</w:t>
                    </w:r>
                  </w:p>
                </w:txbxContent>
              </v:textbox>
            </v:shape>
            <v:shape id="_x0000_s1057" type="#_x0000_t202" style="position:absolute;left:3791;top:64;width:5246;height:579" filled="f" stroked="f">
              <v:textbox inset="0,0,0,0">
                <w:txbxContent>
                  <w:p w:rsidR="00476838" w:rsidRDefault="00476838">
                    <w:pPr>
                      <w:rPr>
                        <w:rFonts w:ascii="Cambria" w:hAnsi="Cambria"/>
                        <w:b/>
                        <w:sz w:val="24"/>
                      </w:rPr>
                    </w:pPr>
                    <w:r>
                      <w:rPr>
                        <w:rFonts w:ascii="Cambria" w:hAnsi="Cambria"/>
                        <w:b/>
                        <w:color w:val="D10000"/>
                        <w:sz w:val="24"/>
                      </w:rPr>
                      <w:t>N.</w:t>
                    </w:r>
                    <w:r>
                      <w:rPr>
                        <w:rFonts w:ascii="Cambria" w:hAnsi="Cambria"/>
                        <w:b/>
                        <w:sz w:val="24"/>
                      </w:rPr>
                      <w:t>, veux-tu être ma femme ?</w:t>
                    </w:r>
                  </w:p>
                  <w:p w:rsidR="00476838" w:rsidRDefault="00476838">
                    <w:pPr>
                      <w:spacing w:before="16"/>
                      <w:rPr>
                        <w:rFonts w:ascii="Cambria" w:hAnsi="Cambria"/>
                        <w:b/>
                        <w:sz w:val="24"/>
                      </w:rPr>
                    </w:pPr>
                    <w:r>
                      <w:rPr>
                        <w:rFonts w:ascii="Cambria" w:hAnsi="Cambria"/>
                        <w:b/>
                        <w:sz w:val="24"/>
                      </w:rPr>
                      <w:t xml:space="preserve">Oui je le veux. Et toi, </w:t>
                    </w:r>
                    <w:r>
                      <w:rPr>
                        <w:rFonts w:ascii="Cambria" w:hAnsi="Cambria"/>
                        <w:b/>
                        <w:color w:val="D10000"/>
                        <w:sz w:val="24"/>
                      </w:rPr>
                      <w:t>N.</w:t>
                    </w:r>
                    <w:r>
                      <w:rPr>
                        <w:rFonts w:ascii="Cambria" w:hAnsi="Cambria"/>
                        <w:b/>
                        <w:sz w:val="24"/>
                      </w:rPr>
                      <w:t>, veux-tu être mon mari ?</w:t>
                    </w:r>
                  </w:p>
                </w:txbxContent>
              </v:textbox>
            </v:shape>
            <v:shape id="_x0000_s1056" type="#_x0000_t202" style="position:absolute;left:1424;top:923;width:8092;height:3095" filled="f" stroked="f">
              <v:textbox inset="0,0,0,0">
                <w:txbxContent>
                  <w:p w:rsidR="00476838" w:rsidRDefault="00476838">
                    <w:pPr>
                      <w:ind w:left="425" w:right="195"/>
                      <w:rPr>
                        <w:rFonts w:ascii="Cambria" w:hAnsi="Cambria"/>
                        <w:b/>
                        <w:sz w:val="24"/>
                      </w:rPr>
                    </w:pPr>
                    <w:r>
                      <w:rPr>
                        <w:rFonts w:ascii="Cambria" w:hAnsi="Cambria"/>
                        <w:b/>
                        <w:sz w:val="24"/>
                      </w:rPr>
                      <w:t xml:space="preserve">Oui je le veux. Moi, </w:t>
                    </w:r>
                    <w:r>
                      <w:rPr>
                        <w:rFonts w:ascii="Cambria" w:hAnsi="Cambria"/>
                        <w:b/>
                        <w:color w:val="D10000"/>
                        <w:sz w:val="24"/>
                      </w:rPr>
                      <w:t>N.</w:t>
                    </w:r>
                    <w:r>
                      <w:rPr>
                        <w:rFonts w:ascii="Cambria" w:hAnsi="Cambria"/>
                        <w:b/>
                        <w:sz w:val="24"/>
                      </w:rPr>
                      <w:t xml:space="preserve">, je te reçois </w:t>
                    </w:r>
                    <w:r>
                      <w:rPr>
                        <w:rFonts w:ascii="Cambria" w:hAnsi="Cambria"/>
                        <w:b/>
                        <w:color w:val="D10000"/>
                        <w:sz w:val="24"/>
                      </w:rPr>
                      <w:t xml:space="preserve">N. </w:t>
                    </w:r>
                    <w:r>
                      <w:rPr>
                        <w:rFonts w:ascii="Cambria" w:hAnsi="Cambria"/>
                        <w:b/>
                        <w:sz w:val="24"/>
                      </w:rPr>
                      <w:t>comme épouse et je serai ton époux. Je promets de t’aimer fidèlement dans le bonheur et dans les épreuves tout au long de notre vie.</w:t>
                    </w:r>
                  </w:p>
                  <w:p w:rsidR="00476838" w:rsidRDefault="00476838">
                    <w:pPr>
                      <w:spacing w:line="280" w:lineRule="exact"/>
                      <w:rPr>
                        <w:rFonts w:ascii="Cambria" w:hAnsi="Cambria"/>
                        <w:sz w:val="24"/>
                      </w:rPr>
                    </w:pPr>
                    <w:r>
                      <w:rPr>
                        <w:rFonts w:ascii="Cambria" w:hAnsi="Cambria"/>
                        <w:color w:val="D10000"/>
                        <w:sz w:val="24"/>
                      </w:rPr>
                      <w:t>La future épouse :</w:t>
                    </w:r>
                  </w:p>
                  <w:p w:rsidR="00476838" w:rsidRDefault="00476838">
                    <w:pPr>
                      <w:ind w:left="425" w:right="55"/>
                      <w:rPr>
                        <w:rFonts w:ascii="Cambria" w:hAnsi="Cambria"/>
                        <w:b/>
                        <w:sz w:val="24"/>
                      </w:rPr>
                    </w:pPr>
                    <w:r>
                      <w:rPr>
                        <w:rFonts w:ascii="Cambria" w:hAnsi="Cambria"/>
                        <w:b/>
                        <w:sz w:val="24"/>
                      </w:rPr>
                      <w:t xml:space="preserve">Moi, </w:t>
                    </w:r>
                    <w:r>
                      <w:rPr>
                        <w:rFonts w:ascii="Cambria" w:hAnsi="Cambria"/>
                        <w:b/>
                        <w:color w:val="D10000"/>
                        <w:sz w:val="24"/>
                      </w:rPr>
                      <w:t>N.</w:t>
                    </w:r>
                    <w:r>
                      <w:rPr>
                        <w:rFonts w:ascii="Cambria" w:hAnsi="Cambria"/>
                        <w:b/>
                        <w:sz w:val="24"/>
                      </w:rPr>
                      <w:t xml:space="preserve">, je te reçois </w:t>
                    </w:r>
                    <w:r>
                      <w:rPr>
                        <w:rFonts w:ascii="Cambria" w:hAnsi="Cambria"/>
                        <w:b/>
                        <w:color w:val="D10000"/>
                        <w:sz w:val="24"/>
                      </w:rPr>
                      <w:t xml:space="preserve">N. </w:t>
                    </w:r>
                    <w:r>
                      <w:rPr>
                        <w:rFonts w:ascii="Cambria" w:hAnsi="Cambria"/>
                        <w:b/>
                        <w:sz w:val="24"/>
                      </w:rPr>
                      <w:t>comme époux et je serai ton épouse. Je promets de t’aimer fidèlement dans le bonheur et dans les épreuves tout au long de notre vie.</w:t>
                    </w:r>
                  </w:p>
                  <w:p w:rsidR="00476838" w:rsidRDefault="00476838">
                    <w:pPr>
                      <w:rPr>
                        <w:rFonts w:ascii="Cambria" w:hAnsi="Cambria"/>
                        <w:sz w:val="24"/>
                      </w:rPr>
                    </w:pPr>
                    <w:r>
                      <w:rPr>
                        <w:rFonts w:ascii="Cambria" w:hAnsi="Cambria"/>
                        <w:color w:val="D10000"/>
                        <w:sz w:val="24"/>
                      </w:rPr>
                      <w:t>Le ministre de l'Eglise, liant par son étole les mains des époux, dit:</w:t>
                    </w:r>
                  </w:p>
                  <w:p w:rsidR="00476838" w:rsidRDefault="00476838">
                    <w:pPr>
                      <w:spacing w:before="1"/>
                      <w:ind w:left="425" w:right="18"/>
                      <w:jc w:val="both"/>
                      <w:rPr>
                        <w:rFonts w:ascii="Cambria" w:hAnsi="Cambria"/>
                        <w:sz w:val="24"/>
                      </w:rPr>
                    </w:pPr>
                    <w:r>
                      <w:rPr>
                        <w:rFonts w:ascii="Cambria" w:hAnsi="Cambria"/>
                        <w:sz w:val="24"/>
                      </w:rPr>
                      <w:t>Ce consentement que vous venez d’exprimer en présence de l’Église, que le Seigneur le confirme, et qu’il vous comble de sa bénédiction. Ce que  Dieu a uni, que l’Homme ne le sépare</w:t>
                    </w:r>
                    <w:r>
                      <w:rPr>
                        <w:rFonts w:ascii="Cambria" w:hAnsi="Cambria"/>
                        <w:spacing w:val="-4"/>
                        <w:sz w:val="24"/>
                      </w:rPr>
                      <w:t xml:space="preserve"> </w:t>
                    </w:r>
                    <w:r>
                      <w:rPr>
                        <w:rFonts w:ascii="Cambria" w:hAnsi="Cambria"/>
                        <w:sz w:val="24"/>
                      </w:rPr>
                      <w:t>pas.</w:t>
                    </w:r>
                  </w:p>
                </w:txbxContent>
              </v:textbox>
            </v:shape>
            <w10:wrap type="none"/>
            <w10:anchorlock/>
          </v:group>
        </w:pict>
      </w:r>
    </w:p>
    <w:p w:rsidR="00365860" w:rsidRDefault="00017BBA">
      <w:pPr>
        <w:pStyle w:val="Corpsdetexte"/>
        <w:spacing w:before="9"/>
        <w:rPr>
          <w:rFonts w:ascii="Cambria"/>
          <w:sz w:val="19"/>
        </w:rPr>
      </w:pPr>
      <w:r w:rsidRPr="00017BBA">
        <w:pict>
          <v:group id="_x0000_s1048" style="position:absolute;margin-left:50.15pt;margin-top:13.55pt;width:493.7pt;height:200.65pt;z-index:-15691264;mso-wrap-distance-left:0;mso-wrap-distance-right:0;mso-position-horizontal-relative:page" coordorigin="1003,271" coordsize="9874,4013">
            <v:shape id="_x0000_s1054" type="#_x0000_t75" style="position:absolute;left:1003;top:271;width:9874;height:4013">
              <v:imagedata r:id="rId37" o:title=""/>
            </v:shape>
            <v:shape id="_x0000_s1053" style="position:absolute;left:1077;top:307;width:9720;height:3860" coordorigin="1077,307" coordsize="9720,3860" path="m1337,307r-70,10l1205,342r-52,40l1113,434r-26,61l1077,562r,3345l1087,3977r26,62l1153,4091r52,40l1267,4157r70,10l10543,4167r67,-10l10671,4131r51,-40l10762,4039r26,-62l10797,3907r,-3345l10788,495r-26,-61l10722,382r-51,-40l10610,317r-67,-10l1337,307xe" filled="f" strokecolor="green" strokeweight=".72pt">
              <v:path arrowok="t"/>
            </v:shape>
            <v:shape id="_x0000_s1052" type="#_x0000_t202" style="position:absolute;left:1435;top:374;width:459;height:313" filled="f" stroked="f">
              <v:textbox inset="0,0,0,0">
                <w:txbxContent>
                  <w:p w:rsidR="00476838" w:rsidRDefault="00476838">
                    <w:pPr>
                      <w:spacing w:before="14"/>
                      <w:rPr>
                        <w:rFonts w:ascii="Calibri"/>
                        <w:i/>
                        <w:sz w:val="24"/>
                      </w:rPr>
                    </w:pPr>
                    <w:r>
                      <w:rPr>
                        <w:rFonts w:ascii="Calibri"/>
                        <w:i/>
                        <w:color w:val="008000"/>
                        <w:w w:val="140"/>
                        <w:sz w:val="24"/>
                      </w:rPr>
                      <w:t>C3:</w:t>
                    </w:r>
                  </w:p>
                </w:txbxContent>
              </v:textbox>
            </v:shape>
            <v:shape id="_x0000_s1051" type="#_x0000_t202" style="position:absolute;left:2427;top:388;width:1857;height:1981" filled="f" stroked="f">
              <v:textbox inset="0,0,0,0">
                <w:txbxContent>
                  <w:p w:rsidR="00476838" w:rsidRDefault="00476838">
                    <w:pPr>
                      <w:spacing w:line="249" w:lineRule="auto"/>
                      <w:ind w:right="3"/>
                      <w:rPr>
                        <w:rFonts w:ascii="Cambria" w:hAnsi="Cambria"/>
                        <w:sz w:val="24"/>
                      </w:rPr>
                    </w:pPr>
                    <w:r>
                      <w:rPr>
                        <w:rFonts w:ascii="Cambria" w:hAnsi="Cambria"/>
                        <w:color w:val="D10000"/>
                        <w:sz w:val="24"/>
                      </w:rPr>
                      <w:t>Le futur époux : La future épouse :</w:t>
                    </w:r>
                  </w:p>
                  <w:p w:rsidR="00476838" w:rsidRDefault="00476838">
                    <w:pPr>
                      <w:spacing w:before="4"/>
                      <w:rPr>
                        <w:rFonts w:ascii="Cambria"/>
                        <w:sz w:val="23"/>
                      </w:rPr>
                    </w:pPr>
                  </w:p>
                  <w:p w:rsidR="00476838" w:rsidRDefault="00476838">
                    <w:pPr>
                      <w:ind w:right="3"/>
                      <w:rPr>
                        <w:rFonts w:ascii="Cambria" w:hAnsi="Cambria"/>
                        <w:sz w:val="24"/>
                      </w:rPr>
                    </w:pPr>
                    <w:r>
                      <w:rPr>
                        <w:rFonts w:ascii="Cambria" w:hAnsi="Cambria"/>
                        <w:color w:val="D10000"/>
                        <w:sz w:val="24"/>
                      </w:rPr>
                      <w:t>Le futur époux : La future épouse : Le futur époux : Ensemble :</w:t>
                    </w:r>
                  </w:p>
                </w:txbxContent>
              </v:textbox>
            </v:shape>
            <v:shape id="_x0000_s1050" type="#_x0000_t202" style="position:absolute;left:4794;top:388;width:5174;height:1703" filled="f" stroked="f">
              <v:textbox inset="0,0,0,0">
                <w:txbxContent>
                  <w:p w:rsidR="00476838" w:rsidRDefault="00476838">
                    <w:pPr>
                      <w:spacing w:line="249" w:lineRule="auto"/>
                      <w:ind w:right="2116" w:hanging="1"/>
                      <w:rPr>
                        <w:rFonts w:ascii="Cambria" w:hAnsi="Cambria"/>
                        <w:b/>
                        <w:sz w:val="24"/>
                      </w:rPr>
                    </w:pPr>
                    <w:r>
                      <w:rPr>
                        <w:rFonts w:ascii="Cambria" w:hAnsi="Cambria"/>
                        <w:b/>
                        <w:color w:val="D10000"/>
                        <w:sz w:val="24"/>
                      </w:rPr>
                      <w:t>N.</w:t>
                    </w:r>
                    <w:r>
                      <w:rPr>
                        <w:rFonts w:ascii="Cambria" w:hAnsi="Cambria"/>
                        <w:b/>
                        <w:sz w:val="24"/>
                      </w:rPr>
                      <w:t>, veux-tu être ma femme ? Oui, je veux être ta femme.</w:t>
                    </w:r>
                  </w:p>
                  <w:p w:rsidR="00476838" w:rsidRDefault="00476838">
                    <w:pPr>
                      <w:spacing w:line="242" w:lineRule="auto"/>
                      <w:ind w:right="1507"/>
                      <w:rPr>
                        <w:rFonts w:ascii="Cambria" w:hAnsi="Cambria"/>
                        <w:b/>
                        <w:sz w:val="24"/>
                      </w:rPr>
                    </w:pPr>
                    <w:r>
                      <w:rPr>
                        <w:rFonts w:ascii="Cambria" w:hAnsi="Cambria"/>
                        <w:b/>
                        <w:sz w:val="24"/>
                      </w:rPr>
                      <w:t xml:space="preserve">Et toi, </w:t>
                    </w:r>
                    <w:r>
                      <w:rPr>
                        <w:rFonts w:ascii="Cambria" w:hAnsi="Cambria"/>
                        <w:b/>
                        <w:color w:val="D10000"/>
                        <w:sz w:val="24"/>
                      </w:rPr>
                      <w:t>N.</w:t>
                    </w:r>
                    <w:r>
                      <w:rPr>
                        <w:rFonts w:ascii="Cambria" w:hAnsi="Cambria"/>
                        <w:b/>
                        <w:sz w:val="24"/>
                      </w:rPr>
                      <w:t>, veux-tu être mon mari ? Oui, je veux être ton mari.</w:t>
                    </w:r>
                  </w:p>
                  <w:p w:rsidR="00476838" w:rsidRDefault="00476838">
                    <w:pPr>
                      <w:spacing w:line="242" w:lineRule="auto"/>
                      <w:ind w:right="-1"/>
                      <w:rPr>
                        <w:rFonts w:ascii="Cambria" w:hAnsi="Cambria"/>
                        <w:b/>
                        <w:sz w:val="24"/>
                      </w:rPr>
                    </w:pPr>
                    <w:r>
                      <w:rPr>
                        <w:rFonts w:ascii="Cambria" w:hAnsi="Cambria"/>
                        <w:b/>
                        <w:sz w:val="24"/>
                      </w:rPr>
                      <w:t>Je te reçois comme époux et je me donne à toi. Je te reçois comme épouse et je me donne à toi.</w:t>
                    </w:r>
                  </w:p>
                </w:txbxContent>
              </v:textbox>
            </v:shape>
            <v:shape id="_x0000_s1049" type="#_x0000_t202" style="position:absolute;left:2427;top:2371;width:8093;height:1808" filled="f" stroked="f">
              <v:textbox inset="0,0,0,0">
                <w:txbxContent>
                  <w:p w:rsidR="00476838" w:rsidRDefault="00476838">
                    <w:pPr>
                      <w:ind w:left="425" w:right="139"/>
                      <w:jc w:val="both"/>
                      <w:rPr>
                        <w:rFonts w:ascii="Cambria" w:hAnsi="Cambria"/>
                        <w:b/>
                        <w:sz w:val="24"/>
                      </w:rPr>
                    </w:pPr>
                    <w:r>
                      <w:rPr>
                        <w:rFonts w:ascii="Cambria" w:hAnsi="Cambria"/>
                        <w:b/>
                        <w:sz w:val="24"/>
                      </w:rPr>
                      <w:t>Pour nous aimer fidèlement dans le bonheur et dans les épreuves, et nous soutenir l’un l’autre, tout au long de notre vie.</w:t>
                    </w:r>
                  </w:p>
                  <w:p w:rsidR="00476838" w:rsidRDefault="00476838">
                    <w:pPr>
                      <w:spacing w:before="119"/>
                      <w:jc w:val="both"/>
                      <w:rPr>
                        <w:rFonts w:ascii="Cambria" w:hAnsi="Cambria"/>
                        <w:sz w:val="24"/>
                      </w:rPr>
                    </w:pPr>
                    <w:r>
                      <w:rPr>
                        <w:rFonts w:ascii="Cambria" w:hAnsi="Cambria"/>
                        <w:color w:val="D10000"/>
                        <w:sz w:val="24"/>
                      </w:rPr>
                      <w:t>Le ministre de l'Eglise, liant par son étole les mains des époux, dit:</w:t>
                    </w:r>
                  </w:p>
                  <w:p w:rsidR="00476838" w:rsidRDefault="00476838">
                    <w:pPr>
                      <w:spacing w:before="1"/>
                      <w:ind w:left="425" w:right="18"/>
                      <w:jc w:val="both"/>
                      <w:rPr>
                        <w:rFonts w:ascii="Cambria" w:hAnsi="Cambria"/>
                        <w:sz w:val="24"/>
                      </w:rPr>
                    </w:pPr>
                    <w:r>
                      <w:rPr>
                        <w:rFonts w:ascii="Cambria" w:hAnsi="Cambria"/>
                        <w:sz w:val="24"/>
                      </w:rPr>
                      <w:t>Ce consentement que vous venez d’exprimer en présence de l’Église, que  le Seigneur le confirme, et qu’il vous comble de sa bénédiction. Ce que  Dieu a uni, que l’Homme ne le sépare</w:t>
                    </w:r>
                    <w:r>
                      <w:rPr>
                        <w:rFonts w:ascii="Cambria" w:hAnsi="Cambria"/>
                        <w:spacing w:val="-4"/>
                        <w:sz w:val="24"/>
                      </w:rPr>
                      <w:t xml:space="preserve"> </w:t>
                    </w:r>
                    <w:r>
                      <w:rPr>
                        <w:rFonts w:ascii="Cambria" w:hAnsi="Cambria"/>
                        <w:sz w:val="24"/>
                      </w:rPr>
                      <w:t>pas.</w:t>
                    </w:r>
                  </w:p>
                </w:txbxContent>
              </v:textbox>
            </v:shape>
            <w10:wrap type="topAndBottom" anchorx="page"/>
          </v:group>
        </w:pict>
      </w:r>
      <w:r w:rsidRPr="00017BBA">
        <w:pict>
          <v:group id="_x0000_s1042" style="position:absolute;margin-left:50.15pt;margin-top:227.65pt;width:493.7pt;height:238.6pt;z-index:-15689216;mso-wrap-distance-left:0;mso-wrap-distance-right:0;mso-position-horizontal-relative:page" coordorigin="1003,4553" coordsize="9874,4772">
            <v:shape id="_x0000_s1047" type="#_x0000_t75" style="position:absolute;left:1003;top:4553;width:9874;height:4772">
              <v:imagedata r:id="rId38" o:title=""/>
            </v:shape>
            <v:shape id="_x0000_s1046" style="position:absolute;left:1077;top:4589;width:9720;height:4618" coordorigin="1077,4589" coordsize="9720,4618" path="m1389,4589r-71,8l1252,4620r-58,36l1146,4703r-37,57l1086,4825r-9,71l1077,8899r9,70l1109,9034r37,57l1194,9139r58,36l1318,9198r71,9l10490,9207r72,-9l10627,9175r57,-36l10731,9091r36,-57l10789,8969r8,-70l10797,4896r-8,-71l10767,4760r-36,-57l10684,4656r-57,-36l10562,4597r-72,-8l1389,4589xe" filled="f" strokecolor="green" strokeweight=".72pt">
              <v:path arrowok="t"/>
            </v:shape>
            <v:shape id="_x0000_s1045" type="#_x0000_t202" style="position:absolute;left:1435;top:4785;width:435;height:313" filled="f" stroked="f">
              <v:textbox inset="0,0,0,0">
                <w:txbxContent>
                  <w:p w:rsidR="00476838" w:rsidRDefault="00476838">
                    <w:pPr>
                      <w:spacing w:before="14"/>
                      <w:rPr>
                        <w:rFonts w:ascii="Calibri"/>
                        <w:i/>
                        <w:sz w:val="24"/>
                      </w:rPr>
                    </w:pPr>
                    <w:r>
                      <w:rPr>
                        <w:rFonts w:ascii="Calibri"/>
                        <w:i/>
                        <w:color w:val="008000"/>
                        <w:w w:val="170"/>
                        <w:sz w:val="24"/>
                      </w:rPr>
                      <w:t>C4</w:t>
                    </w:r>
                  </w:p>
                </w:txbxContent>
              </v:textbox>
            </v:shape>
            <v:shape id="_x0000_s1044" type="#_x0000_t202" style="position:absolute;left:2427;top:4800;width:7820;height:1424" filled="f" stroked="f">
              <v:textbox inset="0,0,0,0">
                <w:txbxContent>
                  <w:p w:rsidR="00476838" w:rsidRDefault="00476838">
                    <w:pPr>
                      <w:jc w:val="both"/>
                      <w:rPr>
                        <w:rFonts w:ascii="Cambria" w:hAnsi="Cambria"/>
                        <w:sz w:val="24"/>
                      </w:rPr>
                    </w:pPr>
                    <w:r>
                      <w:rPr>
                        <w:rFonts w:ascii="Cambria" w:hAnsi="Cambria"/>
                        <w:color w:val="D10000"/>
                        <w:sz w:val="24"/>
                      </w:rPr>
                      <w:t>Le Ministre de l'Eglise interroge d’abord le futur époux :</w:t>
                    </w:r>
                  </w:p>
                  <w:p w:rsidR="00476838" w:rsidRDefault="00476838">
                    <w:pPr>
                      <w:spacing w:before="16"/>
                      <w:ind w:left="425" w:right="18"/>
                      <w:jc w:val="both"/>
                      <w:rPr>
                        <w:rFonts w:ascii="Cambria" w:hAnsi="Cambria"/>
                        <w:b/>
                        <w:sz w:val="24"/>
                      </w:rPr>
                    </w:pPr>
                    <w:r>
                      <w:rPr>
                        <w:rFonts w:ascii="Cambria" w:hAnsi="Cambria"/>
                        <w:b/>
                        <w:color w:val="D10000"/>
                        <w:sz w:val="24"/>
                      </w:rPr>
                      <w:t>N.</w:t>
                    </w:r>
                    <w:r>
                      <w:rPr>
                        <w:rFonts w:ascii="Cambria" w:hAnsi="Cambria"/>
                        <w:b/>
                        <w:sz w:val="24"/>
                      </w:rPr>
                      <w:t xml:space="preserve">, voulez-vous prendre </w:t>
                    </w:r>
                    <w:r>
                      <w:rPr>
                        <w:rFonts w:ascii="Cambria" w:hAnsi="Cambria"/>
                        <w:b/>
                        <w:color w:val="D10000"/>
                        <w:sz w:val="24"/>
                      </w:rPr>
                      <w:t xml:space="preserve">N. </w:t>
                    </w:r>
                    <w:r>
                      <w:rPr>
                        <w:rFonts w:ascii="Cambria" w:hAnsi="Cambria"/>
                        <w:b/>
                        <w:sz w:val="24"/>
                      </w:rPr>
                      <w:t>comme épouse, et promettez-vous de lui rester fidèle, dans le bonheur et dans les épreuves, dans la santé et dans la maladie, pour l’aimer tous les jours de votre vie ?</w:t>
                    </w:r>
                  </w:p>
                  <w:p w:rsidR="00476838" w:rsidRDefault="00476838">
                    <w:pPr>
                      <w:spacing w:before="1"/>
                      <w:jc w:val="both"/>
                      <w:rPr>
                        <w:rFonts w:ascii="Cambria" w:hAnsi="Cambria"/>
                        <w:b/>
                        <w:sz w:val="24"/>
                      </w:rPr>
                    </w:pPr>
                    <w:r>
                      <w:rPr>
                        <w:rFonts w:ascii="Cambria" w:hAnsi="Cambria"/>
                        <w:color w:val="D10000"/>
                        <w:sz w:val="24"/>
                      </w:rPr>
                      <w:t xml:space="preserve">Le futur époux répond : </w:t>
                    </w:r>
                    <w:r>
                      <w:rPr>
                        <w:rFonts w:ascii="Cambria" w:hAnsi="Cambria"/>
                        <w:b/>
                        <w:sz w:val="24"/>
                      </w:rPr>
                      <w:t>Oui.</w:t>
                    </w:r>
                  </w:p>
                </w:txbxContent>
              </v:textbox>
            </v:shape>
            <v:shape id="_x0000_s1043" type="#_x0000_t202" style="position:absolute;left:2427;top:6345;width:8105;height:2653" filled="f" stroked="f">
              <v:textbox inset="0,0,0,0">
                <w:txbxContent>
                  <w:p w:rsidR="00476838" w:rsidRDefault="00476838">
                    <w:pPr>
                      <w:spacing w:line="280" w:lineRule="exact"/>
                      <w:rPr>
                        <w:rFonts w:ascii="Cambria" w:hAnsi="Cambria"/>
                        <w:sz w:val="24"/>
                      </w:rPr>
                    </w:pPr>
                    <w:r>
                      <w:rPr>
                        <w:rFonts w:ascii="Cambria" w:hAnsi="Cambria"/>
                        <w:color w:val="D10000"/>
                        <w:sz w:val="24"/>
                      </w:rPr>
                      <w:t>Puis le prêtre ou le diacre interroge la future épouse :</w:t>
                    </w:r>
                  </w:p>
                  <w:p w:rsidR="00476838" w:rsidRDefault="00476838">
                    <w:pPr>
                      <w:ind w:left="425" w:right="325"/>
                      <w:rPr>
                        <w:rFonts w:ascii="Cambria" w:hAnsi="Cambria"/>
                        <w:b/>
                        <w:sz w:val="24"/>
                      </w:rPr>
                    </w:pPr>
                    <w:r>
                      <w:rPr>
                        <w:rFonts w:ascii="Cambria" w:hAnsi="Cambria"/>
                        <w:b/>
                        <w:color w:val="D10000"/>
                        <w:sz w:val="24"/>
                      </w:rPr>
                      <w:t>N.</w:t>
                    </w:r>
                    <w:r>
                      <w:rPr>
                        <w:rFonts w:ascii="Cambria" w:hAnsi="Cambria"/>
                        <w:b/>
                        <w:sz w:val="24"/>
                      </w:rPr>
                      <w:t xml:space="preserve">, voulez-vous prendre </w:t>
                    </w:r>
                    <w:r>
                      <w:rPr>
                        <w:rFonts w:ascii="Cambria" w:hAnsi="Cambria"/>
                        <w:b/>
                        <w:color w:val="D10000"/>
                        <w:sz w:val="24"/>
                      </w:rPr>
                      <w:t xml:space="preserve">N. </w:t>
                    </w:r>
                    <w:r>
                      <w:rPr>
                        <w:rFonts w:ascii="Cambria" w:hAnsi="Cambria"/>
                        <w:b/>
                        <w:sz w:val="24"/>
                      </w:rPr>
                      <w:t>comme époux, et promettez-vous de lui rester fidèle, dans le bonheur et dans les épreuves, dans la santé et dans la maladie, pour l’aimer tous les jours de votre vie ?</w:t>
                    </w:r>
                  </w:p>
                  <w:p w:rsidR="00476838" w:rsidRDefault="00476838">
                    <w:pPr>
                      <w:tabs>
                        <w:tab w:val="left" w:pos="2927"/>
                      </w:tabs>
                      <w:rPr>
                        <w:rFonts w:ascii="Cambria" w:hAnsi="Cambria"/>
                        <w:b/>
                        <w:sz w:val="24"/>
                      </w:rPr>
                    </w:pPr>
                    <w:r>
                      <w:rPr>
                        <w:rFonts w:ascii="Cambria" w:hAnsi="Cambria"/>
                        <w:color w:val="D10000"/>
                        <w:sz w:val="24"/>
                      </w:rPr>
                      <w:t>La future épouse</w:t>
                    </w:r>
                    <w:r>
                      <w:rPr>
                        <w:rFonts w:ascii="Cambria" w:hAnsi="Cambria"/>
                        <w:color w:val="D10000"/>
                        <w:spacing w:val="-2"/>
                        <w:sz w:val="24"/>
                      </w:rPr>
                      <w:t xml:space="preserve"> </w:t>
                    </w:r>
                    <w:r>
                      <w:rPr>
                        <w:rFonts w:ascii="Cambria" w:hAnsi="Cambria"/>
                        <w:color w:val="D10000"/>
                        <w:sz w:val="24"/>
                      </w:rPr>
                      <w:t>répond</w:t>
                    </w:r>
                    <w:r>
                      <w:rPr>
                        <w:rFonts w:ascii="Cambria" w:hAnsi="Cambria"/>
                        <w:color w:val="D10000"/>
                        <w:spacing w:val="-1"/>
                        <w:sz w:val="24"/>
                      </w:rPr>
                      <w:t xml:space="preserve"> </w:t>
                    </w:r>
                    <w:r>
                      <w:rPr>
                        <w:rFonts w:ascii="Cambria" w:hAnsi="Cambria"/>
                        <w:color w:val="D10000"/>
                        <w:sz w:val="24"/>
                      </w:rPr>
                      <w:t>:</w:t>
                    </w:r>
                    <w:r>
                      <w:rPr>
                        <w:rFonts w:ascii="Cambria" w:hAnsi="Cambria"/>
                        <w:color w:val="D10000"/>
                        <w:sz w:val="24"/>
                      </w:rPr>
                      <w:tab/>
                    </w:r>
                    <w:r>
                      <w:rPr>
                        <w:rFonts w:ascii="Cambria" w:hAnsi="Cambria"/>
                        <w:b/>
                        <w:sz w:val="24"/>
                      </w:rPr>
                      <w:t>Oui.</w:t>
                    </w:r>
                  </w:p>
                  <w:p w:rsidR="00476838" w:rsidRDefault="00476838">
                    <w:pPr>
                      <w:spacing w:before="121" w:line="280" w:lineRule="exact"/>
                      <w:rPr>
                        <w:rFonts w:ascii="Cambria" w:hAnsi="Cambria"/>
                        <w:sz w:val="24"/>
                      </w:rPr>
                    </w:pPr>
                    <w:r>
                      <w:rPr>
                        <w:rFonts w:ascii="Cambria" w:hAnsi="Cambria"/>
                        <w:color w:val="D10000"/>
                        <w:sz w:val="24"/>
                      </w:rPr>
                      <w:t>Le ministre de l'Eglise, liant par son étole les mains des époux, dit:</w:t>
                    </w:r>
                  </w:p>
                  <w:p w:rsidR="00476838" w:rsidRDefault="00476838">
                    <w:pPr>
                      <w:ind w:left="425" w:right="18"/>
                      <w:jc w:val="both"/>
                      <w:rPr>
                        <w:rFonts w:ascii="Cambria" w:hAnsi="Cambria"/>
                        <w:sz w:val="24"/>
                      </w:rPr>
                    </w:pPr>
                    <w:r>
                      <w:rPr>
                        <w:rFonts w:ascii="Cambria" w:hAnsi="Cambria"/>
                        <w:spacing w:val="-5"/>
                        <w:sz w:val="24"/>
                      </w:rPr>
                      <w:t xml:space="preserve">Ce </w:t>
                    </w:r>
                    <w:r>
                      <w:rPr>
                        <w:rFonts w:ascii="Cambria" w:hAnsi="Cambria"/>
                        <w:spacing w:val="-10"/>
                        <w:sz w:val="24"/>
                      </w:rPr>
                      <w:t xml:space="preserve">consentement </w:t>
                    </w:r>
                    <w:r>
                      <w:rPr>
                        <w:rFonts w:ascii="Cambria" w:hAnsi="Cambria"/>
                        <w:spacing w:val="-7"/>
                        <w:sz w:val="24"/>
                      </w:rPr>
                      <w:t xml:space="preserve">que </w:t>
                    </w:r>
                    <w:r>
                      <w:rPr>
                        <w:rFonts w:ascii="Cambria" w:hAnsi="Cambria"/>
                        <w:spacing w:val="-8"/>
                        <w:sz w:val="24"/>
                      </w:rPr>
                      <w:t xml:space="preserve">vous </w:t>
                    </w:r>
                    <w:r>
                      <w:rPr>
                        <w:rFonts w:ascii="Cambria" w:hAnsi="Cambria"/>
                        <w:spacing w:val="-9"/>
                        <w:sz w:val="24"/>
                      </w:rPr>
                      <w:t xml:space="preserve">venez </w:t>
                    </w:r>
                    <w:r>
                      <w:rPr>
                        <w:rFonts w:ascii="Cambria" w:hAnsi="Cambria"/>
                        <w:spacing w:val="-10"/>
                        <w:sz w:val="24"/>
                      </w:rPr>
                      <w:t xml:space="preserve">d’exprimer </w:t>
                    </w:r>
                    <w:r>
                      <w:rPr>
                        <w:rFonts w:ascii="Cambria" w:hAnsi="Cambria"/>
                        <w:spacing w:val="-6"/>
                        <w:sz w:val="24"/>
                      </w:rPr>
                      <w:t xml:space="preserve">en </w:t>
                    </w:r>
                    <w:r>
                      <w:rPr>
                        <w:rFonts w:ascii="Cambria" w:hAnsi="Cambria"/>
                        <w:spacing w:val="-10"/>
                        <w:sz w:val="24"/>
                      </w:rPr>
                      <w:t xml:space="preserve">présence </w:t>
                    </w:r>
                    <w:r>
                      <w:rPr>
                        <w:rFonts w:ascii="Cambria" w:hAnsi="Cambria"/>
                        <w:spacing w:val="-5"/>
                        <w:sz w:val="24"/>
                      </w:rPr>
                      <w:t xml:space="preserve">de </w:t>
                    </w:r>
                    <w:r>
                      <w:rPr>
                        <w:rFonts w:ascii="Cambria" w:hAnsi="Cambria"/>
                        <w:spacing w:val="-10"/>
                        <w:sz w:val="24"/>
                      </w:rPr>
                      <w:t xml:space="preserve">l’Église, </w:t>
                    </w:r>
                    <w:r>
                      <w:rPr>
                        <w:rFonts w:ascii="Cambria" w:hAnsi="Cambria"/>
                        <w:spacing w:val="-7"/>
                        <w:sz w:val="24"/>
                      </w:rPr>
                      <w:t xml:space="preserve">que </w:t>
                    </w:r>
                    <w:r>
                      <w:rPr>
                        <w:rFonts w:ascii="Cambria" w:hAnsi="Cambria"/>
                        <w:spacing w:val="-5"/>
                        <w:sz w:val="24"/>
                      </w:rPr>
                      <w:t xml:space="preserve">le </w:t>
                    </w:r>
                    <w:r>
                      <w:rPr>
                        <w:rFonts w:ascii="Cambria" w:hAnsi="Cambria"/>
                        <w:spacing w:val="-9"/>
                        <w:sz w:val="24"/>
                      </w:rPr>
                      <w:t>Seigneur</w:t>
                    </w:r>
                    <w:r>
                      <w:rPr>
                        <w:rFonts w:ascii="Cambria" w:hAnsi="Cambria"/>
                        <w:spacing w:val="-17"/>
                        <w:sz w:val="24"/>
                      </w:rPr>
                      <w:t xml:space="preserve"> </w:t>
                    </w:r>
                    <w:r>
                      <w:rPr>
                        <w:rFonts w:ascii="Cambria" w:hAnsi="Cambria"/>
                        <w:spacing w:val="-6"/>
                        <w:sz w:val="24"/>
                      </w:rPr>
                      <w:t>le</w:t>
                    </w:r>
                    <w:r>
                      <w:rPr>
                        <w:rFonts w:ascii="Cambria" w:hAnsi="Cambria"/>
                        <w:spacing w:val="-16"/>
                        <w:sz w:val="24"/>
                      </w:rPr>
                      <w:t xml:space="preserve"> </w:t>
                    </w:r>
                    <w:r>
                      <w:rPr>
                        <w:rFonts w:ascii="Cambria" w:hAnsi="Cambria"/>
                        <w:spacing w:val="-9"/>
                        <w:sz w:val="24"/>
                      </w:rPr>
                      <w:t>confirme,</w:t>
                    </w:r>
                    <w:r>
                      <w:rPr>
                        <w:rFonts w:ascii="Cambria" w:hAnsi="Cambria"/>
                        <w:spacing w:val="-16"/>
                        <w:sz w:val="24"/>
                      </w:rPr>
                      <w:t xml:space="preserve"> </w:t>
                    </w:r>
                    <w:r>
                      <w:rPr>
                        <w:rFonts w:ascii="Cambria" w:hAnsi="Cambria"/>
                        <w:spacing w:val="-5"/>
                        <w:sz w:val="24"/>
                      </w:rPr>
                      <w:t>et</w:t>
                    </w:r>
                    <w:r>
                      <w:rPr>
                        <w:rFonts w:ascii="Cambria" w:hAnsi="Cambria"/>
                        <w:spacing w:val="-17"/>
                        <w:sz w:val="24"/>
                      </w:rPr>
                      <w:t xml:space="preserve"> </w:t>
                    </w:r>
                    <w:r>
                      <w:rPr>
                        <w:rFonts w:ascii="Cambria" w:hAnsi="Cambria"/>
                        <w:spacing w:val="-8"/>
                        <w:sz w:val="24"/>
                      </w:rPr>
                      <w:t>qu’il</w:t>
                    </w:r>
                    <w:r>
                      <w:rPr>
                        <w:rFonts w:ascii="Cambria" w:hAnsi="Cambria"/>
                        <w:spacing w:val="-16"/>
                        <w:sz w:val="24"/>
                      </w:rPr>
                      <w:t xml:space="preserve"> </w:t>
                    </w:r>
                    <w:r>
                      <w:rPr>
                        <w:rFonts w:ascii="Cambria" w:hAnsi="Cambria"/>
                        <w:spacing w:val="-8"/>
                        <w:sz w:val="24"/>
                      </w:rPr>
                      <w:t>vous</w:t>
                    </w:r>
                    <w:r>
                      <w:rPr>
                        <w:rFonts w:ascii="Cambria" w:hAnsi="Cambria"/>
                        <w:spacing w:val="-16"/>
                        <w:sz w:val="24"/>
                      </w:rPr>
                      <w:t xml:space="preserve"> </w:t>
                    </w:r>
                    <w:r>
                      <w:rPr>
                        <w:rFonts w:ascii="Cambria" w:hAnsi="Cambria"/>
                        <w:spacing w:val="-9"/>
                        <w:sz w:val="24"/>
                      </w:rPr>
                      <w:t>comble</w:t>
                    </w:r>
                    <w:r>
                      <w:rPr>
                        <w:rFonts w:ascii="Cambria" w:hAnsi="Cambria"/>
                        <w:spacing w:val="-17"/>
                        <w:sz w:val="24"/>
                      </w:rPr>
                      <w:t xml:space="preserve"> </w:t>
                    </w:r>
                    <w:r>
                      <w:rPr>
                        <w:rFonts w:ascii="Cambria" w:hAnsi="Cambria"/>
                        <w:spacing w:val="-5"/>
                        <w:sz w:val="24"/>
                      </w:rPr>
                      <w:t>de</w:t>
                    </w:r>
                    <w:r>
                      <w:rPr>
                        <w:rFonts w:ascii="Cambria" w:hAnsi="Cambria"/>
                        <w:spacing w:val="-16"/>
                        <w:sz w:val="24"/>
                      </w:rPr>
                      <w:t xml:space="preserve"> </w:t>
                    </w:r>
                    <w:r>
                      <w:rPr>
                        <w:rFonts w:ascii="Cambria" w:hAnsi="Cambria"/>
                        <w:spacing w:val="-5"/>
                        <w:sz w:val="24"/>
                      </w:rPr>
                      <w:t>sa</w:t>
                    </w:r>
                    <w:r>
                      <w:rPr>
                        <w:rFonts w:ascii="Cambria" w:hAnsi="Cambria"/>
                        <w:spacing w:val="-16"/>
                        <w:sz w:val="24"/>
                      </w:rPr>
                      <w:t xml:space="preserve"> </w:t>
                    </w:r>
                    <w:r>
                      <w:rPr>
                        <w:rFonts w:ascii="Cambria" w:hAnsi="Cambria"/>
                        <w:spacing w:val="-11"/>
                        <w:sz w:val="24"/>
                      </w:rPr>
                      <w:t>bénédiction.</w:t>
                    </w:r>
                    <w:r>
                      <w:rPr>
                        <w:rFonts w:ascii="Cambria" w:hAnsi="Cambria"/>
                        <w:spacing w:val="-17"/>
                        <w:sz w:val="24"/>
                      </w:rPr>
                      <w:t xml:space="preserve"> </w:t>
                    </w:r>
                    <w:r>
                      <w:rPr>
                        <w:rFonts w:ascii="Cambria" w:hAnsi="Cambria"/>
                        <w:spacing w:val="-6"/>
                        <w:sz w:val="24"/>
                      </w:rPr>
                      <w:t>Ce</w:t>
                    </w:r>
                    <w:r>
                      <w:rPr>
                        <w:rFonts w:ascii="Cambria" w:hAnsi="Cambria"/>
                        <w:spacing w:val="-16"/>
                        <w:sz w:val="24"/>
                      </w:rPr>
                      <w:t xml:space="preserve"> </w:t>
                    </w:r>
                    <w:r>
                      <w:rPr>
                        <w:rFonts w:ascii="Cambria" w:hAnsi="Cambria"/>
                        <w:spacing w:val="-7"/>
                        <w:sz w:val="24"/>
                      </w:rPr>
                      <w:t>que</w:t>
                    </w:r>
                    <w:r>
                      <w:rPr>
                        <w:rFonts w:ascii="Cambria" w:hAnsi="Cambria"/>
                        <w:spacing w:val="-16"/>
                        <w:sz w:val="24"/>
                      </w:rPr>
                      <w:t xml:space="preserve"> </w:t>
                    </w:r>
                    <w:r>
                      <w:rPr>
                        <w:rFonts w:ascii="Cambria" w:hAnsi="Cambria"/>
                        <w:spacing w:val="-8"/>
                        <w:sz w:val="24"/>
                      </w:rPr>
                      <w:t>Dieu</w:t>
                    </w:r>
                    <w:r>
                      <w:rPr>
                        <w:rFonts w:ascii="Cambria" w:hAnsi="Cambria"/>
                        <w:spacing w:val="-17"/>
                        <w:sz w:val="24"/>
                      </w:rPr>
                      <w:t xml:space="preserve"> </w:t>
                    </w:r>
                    <w:r>
                      <w:rPr>
                        <w:rFonts w:ascii="Cambria" w:hAnsi="Cambria"/>
                        <w:sz w:val="24"/>
                      </w:rPr>
                      <w:t>a</w:t>
                    </w:r>
                    <w:r>
                      <w:rPr>
                        <w:rFonts w:ascii="Cambria" w:hAnsi="Cambria"/>
                        <w:spacing w:val="-16"/>
                        <w:sz w:val="24"/>
                      </w:rPr>
                      <w:t xml:space="preserve"> </w:t>
                    </w:r>
                    <w:r>
                      <w:rPr>
                        <w:rFonts w:ascii="Cambria" w:hAnsi="Cambria"/>
                        <w:spacing w:val="-9"/>
                        <w:sz w:val="24"/>
                      </w:rPr>
                      <w:t>uni,</w:t>
                    </w:r>
                    <w:r>
                      <w:rPr>
                        <w:rFonts w:ascii="Cambria" w:hAnsi="Cambria"/>
                        <w:spacing w:val="-16"/>
                        <w:sz w:val="24"/>
                      </w:rPr>
                      <w:t xml:space="preserve"> </w:t>
                    </w:r>
                    <w:r>
                      <w:rPr>
                        <w:rFonts w:ascii="Cambria" w:hAnsi="Cambria"/>
                        <w:spacing w:val="-10"/>
                        <w:sz w:val="24"/>
                      </w:rPr>
                      <w:t xml:space="preserve">que </w:t>
                    </w:r>
                    <w:r>
                      <w:rPr>
                        <w:rFonts w:ascii="Cambria" w:hAnsi="Cambria"/>
                        <w:spacing w:val="-9"/>
                        <w:sz w:val="24"/>
                      </w:rPr>
                      <w:t>l’Homme</w:t>
                    </w:r>
                    <w:r>
                      <w:rPr>
                        <w:rFonts w:ascii="Cambria" w:hAnsi="Cambria"/>
                        <w:spacing w:val="-21"/>
                        <w:sz w:val="24"/>
                      </w:rPr>
                      <w:t xml:space="preserve"> </w:t>
                    </w:r>
                    <w:r>
                      <w:rPr>
                        <w:rFonts w:ascii="Cambria" w:hAnsi="Cambria"/>
                        <w:spacing w:val="-5"/>
                        <w:sz w:val="24"/>
                      </w:rPr>
                      <w:t>ne</w:t>
                    </w:r>
                    <w:r>
                      <w:rPr>
                        <w:rFonts w:ascii="Cambria" w:hAnsi="Cambria"/>
                        <w:spacing w:val="-21"/>
                        <w:sz w:val="24"/>
                      </w:rPr>
                      <w:t xml:space="preserve"> </w:t>
                    </w:r>
                    <w:r>
                      <w:rPr>
                        <w:rFonts w:ascii="Cambria" w:hAnsi="Cambria"/>
                        <w:spacing w:val="-5"/>
                        <w:sz w:val="24"/>
                      </w:rPr>
                      <w:t>le</w:t>
                    </w:r>
                    <w:r>
                      <w:rPr>
                        <w:rFonts w:ascii="Cambria" w:hAnsi="Cambria"/>
                        <w:spacing w:val="-21"/>
                        <w:sz w:val="24"/>
                      </w:rPr>
                      <w:t xml:space="preserve"> </w:t>
                    </w:r>
                    <w:r>
                      <w:rPr>
                        <w:rFonts w:ascii="Cambria" w:hAnsi="Cambria"/>
                        <w:spacing w:val="-9"/>
                        <w:sz w:val="24"/>
                      </w:rPr>
                      <w:t>sépare</w:t>
                    </w:r>
                    <w:r>
                      <w:rPr>
                        <w:rFonts w:ascii="Cambria" w:hAnsi="Cambria"/>
                        <w:spacing w:val="-21"/>
                        <w:sz w:val="24"/>
                      </w:rPr>
                      <w:t xml:space="preserve"> </w:t>
                    </w:r>
                    <w:r>
                      <w:rPr>
                        <w:rFonts w:ascii="Cambria" w:hAnsi="Cambria"/>
                        <w:spacing w:val="-8"/>
                        <w:sz w:val="24"/>
                      </w:rPr>
                      <w:t>pas.</w:t>
                    </w:r>
                  </w:p>
                </w:txbxContent>
              </v:textbox>
            </v:shape>
            <w10:wrap type="topAndBottom" anchorx="page"/>
          </v:group>
        </w:pict>
      </w:r>
    </w:p>
    <w:p w:rsidR="00365860" w:rsidRDefault="00365860">
      <w:pPr>
        <w:pStyle w:val="Corpsdetexte"/>
        <w:spacing w:before="1"/>
        <w:rPr>
          <w:rFonts w:ascii="Cambria"/>
          <w:sz w:val="17"/>
        </w:rPr>
      </w:pPr>
    </w:p>
    <w:p w:rsidR="00365860" w:rsidRDefault="00365860">
      <w:pPr>
        <w:rPr>
          <w:rFonts w:ascii="Cambria"/>
          <w:sz w:val="17"/>
        </w:rPr>
        <w:sectPr w:rsidR="00365860">
          <w:pgSz w:w="11910" w:h="16840"/>
          <w:pgMar w:top="980" w:right="300" w:bottom="940" w:left="120" w:header="0" w:footer="684" w:gutter="0"/>
          <w:cols w:space="720"/>
        </w:sectPr>
      </w:pPr>
    </w:p>
    <w:p w:rsidR="00365860" w:rsidRDefault="00B04FA1">
      <w:pPr>
        <w:pStyle w:val="Heading2"/>
        <w:spacing w:before="83"/>
        <w:ind w:left="1576" w:right="1369"/>
        <w:jc w:val="center"/>
      </w:pPr>
      <w:r>
        <w:rPr>
          <w:color w:val="008000"/>
          <w:spacing w:val="-1"/>
          <w:w w:val="104"/>
        </w:rPr>
        <w:lastRenderedPageBreak/>
        <w:t>Bénédictio</w:t>
      </w:r>
      <w:r>
        <w:rPr>
          <w:color w:val="008000"/>
          <w:w w:val="104"/>
        </w:rPr>
        <w:t>n</w:t>
      </w:r>
      <w:r>
        <w:rPr>
          <w:color w:val="008000"/>
        </w:rPr>
        <w:t xml:space="preserve"> </w:t>
      </w:r>
      <w:r>
        <w:rPr>
          <w:color w:val="008000"/>
          <w:spacing w:val="-26"/>
        </w:rPr>
        <w:t xml:space="preserve"> </w:t>
      </w:r>
      <w:r>
        <w:rPr>
          <w:color w:val="008000"/>
          <w:w w:val="118"/>
        </w:rPr>
        <w:t>et</w:t>
      </w:r>
      <w:r>
        <w:rPr>
          <w:color w:val="008000"/>
        </w:rPr>
        <w:t xml:space="preserve"> </w:t>
      </w:r>
      <w:r>
        <w:rPr>
          <w:color w:val="008000"/>
          <w:spacing w:val="-26"/>
        </w:rPr>
        <w:t xml:space="preserve"> </w:t>
      </w:r>
      <w:r>
        <w:rPr>
          <w:smallCaps/>
          <w:color w:val="008000"/>
          <w:w w:val="114"/>
        </w:rPr>
        <w:t>échange</w:t>
      </w:r>
      <w:r>
        <w:rPr>
          <w:color w:val="008000"/>
        </w:rPr>
        <w:t xml:space="preserve"> </w:t>
      </w:r>
      <w:r>
        <w:rPr>
          <w:color w:val="008000"/>
          <w:spacing w:val="-26"/>
        </w:rPr>
        <w:t xml:space="preserve"> </w:t>
      </w:r>
      <w:r>
        <w:rPr>
          <w:color w:val="008000"/>
          <w:w w:val="104"/>
        </w:rPr>
        <w:t>des</w:t>
      </w:r>
      <w:r>
        <w:rPr>
          <w:color w:val="008000"/>
        </w:rPr>
        <w:t xml:space="preserve"> </w:t>
      </w:r>
      <w:r>
        <w:rPr>
          <w:color w:val="008000"/>
          <w:spacing w:val="-26"/>
        </w:rPr>
        <w:t xml:space="preserve"> </w:t>
      </w:r>
      <w:r>
        <w:rPr>
          <w:smallCaps/>
          <w:color w:val="008000"/>
          <w:w w:val="110"/>
        </w:rPr>
        <w:t>alliances</w:t>
      </w:r>
    </w:p>
    <w:p w:rsidR="00365860" w:rsidRDefault="00B04FA1">
      <w:pPr>
        <w:pStyle w:val="Corpsdetexte"/>
        <w:spacing w:before="6"/>
        <w:ind w:left="1315"/>
        <w:rPr>
          <w:rFonts w:ascii="Cambria" w:hAnsi="Cambria"/>
        </w:rPr>
      </w:pPr>
      <w:r>
        <w:rPr>
          <w:rFonts w:ascii="Cambria" w:hAnsi="Cambria"/>
          <w:color w:val="B70000"/>
        </w:rPr>
        <w:t>Après avoir bénit les alliances, le ministre les remet aux époux.</w:t>
      </w:r>
    </w:p>
    <w:p w:rsidR="00365860" w:rsidRDefault="00365860">
      <w:pPr>
        <w:pStyle w:val="Corpsdetexte"/>
        <w:spacing w:before="11"/>
        <w:rPr>
          <w:rFonts w:ascii="Cambria"/>
          <w:sz w:val="23"/>
        </w:rPr>
      </w:pPr>
    </w:p>
    <w:p w:rsidR="00365860" w:rsidRDefault="00B04FA1">
      <w:pPr>
        <w:ind w:left="2732" w:right="1106" w:hanging="426"/>
        <w:jc w:val="both"/>
        <w:rPr>
          <w:rFonts w:ascii="Cambria" w:hAnsi="Cambria"/>
          <w:b/>
          <w:sz w:val="24"/>
        </w:rPr>
      </w:pPr>
      <w:r>
        <w:rPr>
          <w:noProof/>
          <w:lang w:eastAsia="fr-FR"/>
        </w:rPr>
        <w:drawing>
          <wp:anchor distT="0" distB="0" distL="0" distR="0" simplePos="0" relativeHeight="15769088" behindDoc="0" locked="0" layoutInCell="1" allowOverlap="1">
            <wp:simplePos x="0" y="0"/>
            <wp:positionH relativeFrom="page">
              <wp:posOffset>454037</wp:posOffset>
            </wp:positionH>
            <wp:positionV relativeFrom="paragraph">
              <wp:posOffset>92996</wp:posOffset>
            </wp:positionV>
            <wp:extent cx="883914" cy="905253"/>
            <wp:effectExtent l="0" t="0" r="0" b="0"/>
            <wp:wrapNone/>
            <wp:docPr id="3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jpeg"/>
                    <pic:cNvPicPr/>
                  </pic:nvPicPr>
                  <pic:blipFill>
                    <a:blip r:embed="rId39" cstate="print"/>
                    <a:stretch>
                      <a:fillRect/>
                    </a:stretch>
                  </pic:blipFill>
                  <pic:spPr>
                    <a:xfrm>
                      <a:off x="0" y="0"/>
                      <a:ext cx="883914" cy="905253"/>
                    </a:xfrm>
                    <a:prstGeom prst="rect">
                      <a:avLst/>
                    </a:prstGeom>
                  </pic:spPr>
                </pic:pic>
              </a:graphicData>
            </a:graphic>
          </wp:anchor>
        </w:drawing>
      </w:r>
      <w:r>
        <w:rPr>
          <w:rFonts w:ascii="Cambria" w:hAnsi="Cambria"/>
          <w:color w:val="B70000"/>
          <w:sz w:val="24"/>
        </w:rPr>
        <w:t xml:space="preserve">L’époux passe à l’annulaire de l’épouse l’alliance qui lui est destinée, en disant: </w:t>
      </w:r>
      <w:r>
        <w:rPr>
          <w:rFonts w:ascii="Cambria" w:hAnsi="Cambria"/>
          <w:b/>
          <w:color w:val="B70000"/>
          <w:sz w:val="24"/>
        </w:rPr>
        <w:t>N.</w:t>
      </w:r>
      <w:r>
        <w:rPr>
          <w:rFonts w:ascii="Cambria" w:hAnsi="Cambria"/>
          <w:b/>
          <w:sz w:val="24"/>
        </w:rPr>
        <w:t>, reçois cette alliance, signe de mon amour et de ma fidélité. Au  nom du Père, et du Fils, et du</w:t>
      </w:r>
      <w:r>
        <w:rPr>
          <w:rFonts w:ascii="Cambria" w:hAnsi="Cambria"/>
          <w:b/>
          <w:spacing w:val="-6"/>
          <w:sz w:val="24"/>
        </w:rPr>
        <w:t xml:space="preserve"> </w:t>
      </w:r>
      <w:r>
        <w:rPr>
          <w:rFonts w:ascii="Cambria" w:hAnsi="Cambria"/>
          <w:b/>
          <w:sz w:val="24"/>
        </w:rPr>
        <w:t>Saint-Esprit.</w:t>
      </w:r>
    </w:p>
    <w:p w:rsidR="00365860" w:rsidRDefault="00B04FA1">
      <w:pPr>
        <w:pStyle w:val="Corpsdetexte"/>
        <w:spacing w:before="1"/>
        <w:ind w:left="2307" w:right="1136"/>
        <w:jc w:val="both"/>
        <w:rPr>
          <w:rFonts w:ascii="Cambria" w:hAnsi="Cambria"/>
        </w:rPr>
      </w:pPr>
      <w:r>
        <w:rPr>
          <w:rFonts w:ascii="Cambria" w:hAnsi="Cambria"/>
          <w:color w:val="B70000"/>
        </w:rPr>
        <w:t>À</w:t>
      </w:r>
      <w:r>
        <w:rPr>
          <w:rFonts w:ascii="Cambria" w:hAnsi="Cambria"/>
          <w:color w:val="B70000"/>
          <w:spacing w:val="-4"/>
        </w:rPr>
        <w:t xml:space="preserve"> </w:t>
      </w:r>
      <w:r>
        <w:rPr>
          <w:rFonts w:ascii="Cambria" w:hAnsi="Cambria"/>
          <w:color w:val="B70000"/>
        </w:rPr>
        <w:t>son</w:t>
      </w:r>
      <w:r>
        <w:rPr>
          <w:rFonts w:ascii="Cambria" w:hAnsi="Cambria"/>
          <w:color w:val="B70000"/>
          <w:spacing w:val="-4"/>
        </w:rPr>
        <w:t xml:space="preserve"> </w:t>
      </w:r>
      <w:r>
        <w:rPr>
          <w:rFonts w:ascii="Cambria" w:hAnsi="Cambria"/>
          <w:color w:val="B70000"/>
        </w:rPr>
        <w:t>tour,</w:t>
      </w:r>
      <w:r>
        <w:rPr>
          <w:rFonts w:ascii="Cambria" w:hAnsi="Cambria"/>
          <w:color w:val="B70000"/>
          <w:spacing w:val="-4"/>
        </w:rPr>
        <w:t xml:space="preserve"> </w:t>
      </w:r>
      <w:r>
        <w:rPr>
          <w:rFonts w:ascii="Cambria" w:hAnsi="Cambria"/>
          <w:color w:val="B70000"/>
        </w:rPr>
        <w:t>l’épouse</w:t>
      </w:r>
      <w:r>
        <w:rPr>
          <w:rFonts w:ascii="Cambria" w:hAnsi="Cambria"/>
          <w:color w:val="B70000"/>
          <w:spacing w:val="-4"/>
        </w:rPr>
        <w:t xml:space="preserve"> </w:t>
      </w:r>
      <w:r>
        <w:rPr>
          <w:rFonts w:ascii="Cambria" w:hAnsi="Cambria"/>
          <w:color w:val="B70000"/>
        </w:rPr>
        <w:t>passe</w:t>
      </w:r>
      <w:r>
        <w:rPr>
          <w:rFonts w:ascii="Cambria" w:hAnsi="Cambria"/>
          <w:color w:val="B70000"/>
          <w:spacing w:val="-4"/>
        </w:rPr>
        <w:t xml:space="preserve"> </w:t>
      </w:r>
      <w:r>
        <w:rPr>
          <w:rFonts w:ascii="Cambria" w:hAnsi="Cambria"/>
          <w:color w:val="B70000"/>
        </w:rPr>
        <w:t>à</w:t>
      </w:r>
      <w:r>
        <w:rPr>
          <w:rFonts w:ascii="Cambria" w:hAnsi="Cambria"/>
          <w:color w:val="B70000"/>
          <w:spacing w:val="-3"/>
        </w:rPr>
        <w:t xml:space="preserve"> </w:t>
      </w:r>
      <w:r>
        <w:rPr>
          <w:rFonts w:ascii="Cambria" w:hAnsi="Cambria"/>
          <w:color w:val="B70000"/>
        </w:rPr>
        <w:t>l’annulaire</w:t>
      </w:r>
      <w:r>
        <w:rPr>
          <w:rFonts w:ascii="Cambria" w:hAnsi="Cambria"/>
          <w:color w:val="B70000"/>
          <w:spacing w:val="-4"/>
        </w:rPr>
        <w:t xml:space="preserve"> </w:t>
      </w:r>
      <w:r>
        <w:rPr>
          <w:rFonts w:ascii="Cambria" w:hAnsi="Cambria"/>
          <w:color w:val="B70000"/>
        </w:rPr>
        <w:t>de</w:t>
      </w:r>
      <w:r>
        <w:rPr>
          <w:rFonts w:ascii="Cambria" w:hAnsi="Cambria"/>
          <w:color w:val="B70000"/>
          <w:spacing w:val="-4"/>
        </w:rPr>
        <w:t xml:space="preserve"> </w:t>
      </w:r>
      <w:r>
        <w:rPr>
          <w:rFonts w:ascii="Cambria" w:hAnsi="Cambria"/>
          <w:color w:val="B70000"/>
        </w:rPr>
        <w:t>l’époux</w:t>
      </w:r>
      <w:r>
        <w:rPr>
          <w:rFonts w:ascii="Cambria" w:hAnsi="Cambria"/>
          <w:color w:val="B70000"/>
          <w:spacing w:val="-4"/>
        </w:rPr>
        <w:t xml:space="preserve"> </w:t>
      </w:r>
      <w:r>
        <w:rPr>
          <w:rFonts w:ascii="Cambria" w:hAnsi="Cambria"/>
          <w:color w:val="B70000"/>
        </w:rPr>
        <w:t>l’alliance</w:t>
      </w:r>
      <w:r>
        <w:rPr>
          <w:rFonts w:ascii="Cambria" w:hAnsi="Cambria"/>
          <w:color w:val="B70000"/>
          <w:spacing w:val="-4"/>
        </w:rPr>
        <w:t xml:space="preserve"> </w:t>
      </w:r>
      <w:r>
        <w:rPr>
          <w:rFonts w:ascii="Cambria" w:hAnsi="Cambria"/>
          <w:color w:val="B70000"/>
        </w:rPr>
        <w:t>qui</w:t>
      </w:r>
      <w:r>
        <w:rPr>
          <w:rFonts w:ascii="Cambria" w:hAnsi="Cambria"/>
          <w:color w:val="B70000"/>
          <w:spacing w:val="-3"/>
        </w:rPr>
        <w:t xml:space="preserve"> </w:t>
      </w:r>
      <w:r>
        <w:rPr>
          <w:rFonts w:ascii="Cambria" w:hAnsi="Cambria"/>
          <w:color w:val="B70000"/>
        </w:rPr>
        <w:t>lui</w:t>
      </w:r>
      <w:r>
        <w:rPr>
          <w:rFonts w:ascii="Cambria" w:hAnsi="Cambria"/>
          <w:color w:val="B70000"/>
          <w:spacing w:val="-4"/>
        </w:rPr>
        <w:t xml:space="preserve"> </w:t>
      </w:r>
      <w:r>
        <w:rPr>
          <w:rFonts w:ascii="Cambria" w:hAnsi="Cambria"/>
          <w:color w:val="B70000"/>
        </w:rPr>
        <w:t>est</w:t>
      </w:r>
      <w:r>
        <w:rPr>
          <w:rFonts w:ascii="Cambria" w:hAnsi="Cambria"/>
          <w:color w:val="B70000"/>
          <w:spacing w:val="-3"/>
        </w:rPr>
        <w:t xml:space="preserve"> </w:t>
      </w:r>
      <w:r>
        <w:rPr>
          <w:rFonts w:ascii="Cambria" w:hAnsi="Cambria"/>
          <w:color w:val="B70000"/>
        </w:rPr>
        <w:t>destinée, en</w:t>
      </w:r>
      <w:r>
        <w:rPr>
          <w:rFonts w:ascii="Cambria" w:hAnsi="Cambria"/>
          <w:color w:val="B70000"/>
          <w:spacing w:val="-1"/>
        </w:rPr>
        <w:t xml:space="preserve"> </w:t>
      </w:r>
      <w:r>
        <w:rPr>
          <w:rFonts w:ascii="Cambria" w:hAnsi="Cambria"/>
          <w:color w:val="B70000"/>
        </w:rPr>
        <w:t>disant:</w:t>
      </w:r>
    </w:p>
    <w:p w:rsidR="00365860" w:rsidRDefault="00B04FA1">
      <w:pPr>
        <w:pStyle w:val="Heading5"/>
        <w:ind w:left="2732" w:right="1655"/>
        <w:jc w:val="both"/>
        <w:rPr>
          <w:rFonts w:ascii="Cambria" w:hAnsi="Cambria"/>
        </w:rPr>
      </w:pPr>
      <w:r>
        <w:rPr>
          <w:rFonts w:ascii="Cambria" w:hAnsi="Cambria"/>
          <w:color w:val="B70000"/>
        </w:rPr>
        <w:t>N.</w:t>
      </w:r>
      <w:r>
        <w:rPr>
          <w:rFonts w:ascii="Cambria" w:hAnsi="Cambria"/>
        </w:rPr>
        <w:t>, reçois cette alliance, signe de mon amour et de ma fidélité. Au nom du Père, et du Fils, et du Saint-Esprit.</w:t>
      </w:r>
    </w:p>
    <w:p w:rsidR="00365860" w:rsidRDefault="00365860">
      <w:pPr>
        <w:pStyle w:val="Corpsdetexte"/>
        <w:rPr>
          <w:rFonts w:ascii="Cambria"/>
          <w:b/>
          <w:sz w:val="28"/>
        </w:rPr>
      </w:pPr>
    </w:p>
    <w:p w:rsidR="00365860" w:rsidRDefault="00365860">
      <w:pPr>
        <w:pStyle w:val="Corpsdetexte"/>
        <w:spacing w:before="6"/>
        <w:rPr>
          <w:rFonts w:ascii="Cambria"/>
          <w:b/>
          <w:sz w:val="36"/>
        </w:rPr>
      </w:pPr>
    </w:p>
    <w:p w:rsidR="00365860" w:rsidRDefault="00B04FA1">
      <w:pPr>
        <w:ind w:left="1576" w:right="1368"/>
        <w:jc w:val="center"/>
        <w:rPr>
          <w:rFonts w:ascii="Calibri" w:hAnsi="Calibri"/>
          <w:sz w:val="36"/>
        </w:rPr>
      </w:pPr>
      <w:r>
        <w:rPr>
          <w:rFonts w:ascii="Calibri" w:hAnsi="Calibri"/>
          <w:color w:val="008000"/>
          <w:spacing w:val="-1"/>
          <w:w w:val="123"/>
          <w:sz w:val="36"/>
        </w:rPr>
        <w:t>L</w:t>
      </w:r>
      <w:r>
        <w:rPr>
          <w:rFonts w:ascii="Calibri" w:hAnsi="Calibri"/>
          <w:smallCaps/>
          <w:color w:val="008000"/>
          <w:w w:val="115"/>
          <w:sz w:val="36"/>
        </w:rPr>
        <w:t>a</w:t>
      </w:r>
      <w:r>
        <w:rPr>
          <w:rFonts w:ascii="Calibri" w:hAnsi="Calibri"/>
          <w:color w:val="008000"/>
          <w:sz w:val="36"/>
        </w:rPr>
        <w:t xml:space="preserve"> </w:t>
      </w:r>
      <w:r>
        <w:rPr>
          <w:rFonts w:ascii="Calibri" w:hAnsi="Calibri"/>
          <w:color w:val="008000"/>
          <w:spacing w:val="-26"/>
          <w:sz w:val="36"/>
        </w:rPr>
        <w:t xml:space="preserve"> </w:t>
      </w:r>
      <w:r>
        <w:rPr>
          <w:rFonts w:ascii="Calibri" w:hAnsi="Calibri"/>
          <w:color w:val="008000"/>
          <w:spacing w:val="-1"/>
          <w:w w:val="105"/>
          <w:sz w:val="36"/>
        </w:rPr>
        <w:t>bénédictio</w:t>
      </w:r>
      <w:r>
        <w:rPr>
          <w:rFonts w:ascii="Calibri" w:hAnsi="Calibri"/>
          <w:color w:val="008000"/>
          <w:w w:val="105"/>
          <w:sz w:val="36"/>
        </w:rPr>
        <w:t>n</w:t>
      </w:r>
      <w:r>
        <w:rPr>
          <w:rFonts w:ascii="Calibri" w:hAnsi="Calibri"/>
          <w:color w:val="008000"/>
          <w:sz w:val="36"/>
        </w:rPr>
        <w:t xml:space="preserve"> </w:t>
      </w:r>
      <w:r>
        <w:rPr>
          <w:rFonts w:ascii="Calibri" w:hAnsi="Calibri"/>
          <w:color w:val="008000"/>
          <w:spacing w:val="-26"/>
          <w:sz w:val="36"/>
        </w:rPr>
        <w:t xml:space="preserve"> </w:t>
      </w:r>
      <w:r>
        <w:rPr>
          <w:rFonts w:ascii="Calibri" w:hAnsi="Calibri"/>
          <w:color w:val="008000"/>
          <w:w w:val="106"/>
          <w:sz w:val="36"/>
        </w:rPr>
        <w:t>nupt</w:t>
      </w:r>
      <w:r>
        <w:rPr>
          <w:rFonts w:ascii="Calibri" w:hAnsi="Calibri"/>
          <w:color w:val="008000"/>
          <w:spacing w:val="-1"/>
          <w:w w:val="106"/>
          <w:sz w:val="36"/>
        </w:rPr>
        <w:t>i</w:t>
      </w:r>
      <w:r>
        <w:rPr>
          <w:rFonts w:ascii="Calibri" w:hAnsi="Calibri"/>
          <w:smallCaps/>
          <w:color w:val="008000"/>
          <w:spacing w:val="-1"/>
          <w:w w:val="115"/>
          <w:sz w:val="36"/>
        </w:rPr>
        <w:t>a</w:t>
      </w:r>
      <w:r>
        <w:rPr>
          <w:rFonts w:ascii="Calibri" w:hAnsi="Calibri"/>
          <w:color w:val="008000"/>
          <w:spacing w:val="-1"/>
          <w:w w:val="130"/>
          <w:sz w:val="36"/>
        </w:rPr>
        <w:t>l</w:t>
      </w:r>
      <w:r>
        <w:rPr>
          <w:rFonts w:ascii="Calibri" w:hAnsi="Calibri"/>
          <w:color w:val="008000"/>
          <w:spacing w:val="2"/>
          <w:w w:val="105"/>
          <w:sz w:val="36"/>
        </w:rPr>
        <w:t>e</w:t>
      </w:r>
      <w:r>
        <w:rPr>
          <w:rFonts w:ascii="Calibri" w:hAnsi="Calibri"/>
          <w:color w:val="008000"/>
          <w:spacing w:val="1"/>
          <w:w w:val="103"/>
          <w:sz w:val="36"/>
          <w:vertAlign w:val="superscript"/>
        </w:rPr>
        <w:t>17</w:t>
      </w:r>
    </w:p>
    <w:p w:rsidR="00365860" w:rsidRDefault="00017BBA">
      <w:pPr>
        <w:spacing w:before="24"/>
        <w:ind w:left="1315"/>
        <w:rPr>
          <w:rFonts w:ascii="Arial"/>
          <w:i/>
          <w:sz w:val="24"/>
        </w:rPr>
      </w:pPr>
      <w:r w:rsidRPr="00017BBA">
        <w:pict>
          <v:shape id="_x0000_s1041" type="#_x0000_t202" style="position:absolute;left:0;text-align:left;margin-left:71.75pt;margin-top:10.95pt;width:25.15pt;height:38.55pt;z-index:-16672256;mso-position-horizontal-relative:page" filled="f" stroked="f">
            <v:textbox inset="0,0,0,0">
              <w:txbxContent>
                <w:p w:rsidR="00476838" w:rsidRDefault="00476838">
                  <w:pPr>
                    <w:spacing w:line="769" w:lineRule="exact"/>
                    <w:rPr>
                      <w:sz w:val="69"/>
                    </w:rPr>
                  </w:pPr>
                  <w:r>
                    <w:rPr>
                      <w:sz w:val="69"/>
                    </w:rPr>
                    <w:t>D</w:t>
                  </w:r>
                </w:p>
              </w:txbxContent>
            </v:textbox>
            <w10:wrap anchorx="page"/>
          </v:shape>
        </w:pict>
      </w:r>
      <w:r w:rsidR="00B04FA1">
        <w:rPr>
          <w:rFonts w:ascii="Arial"/>
          <w:i/>
          <w:color w:val="FF6600"/>
          <w:w w:val="85"/>
          <w:sz w:val="24"/>
        </w:rPr>
        <w:t>(Elle sera choisie par le ministre du mariage)</w:t>
      </w:r>
    </w:p>
    <w:p w:rsidR="00365860" w:rsidRDefault="00B04FA1">
      <w:pPr>
        <w:spacing w:before="41" w:line="249" w:lineRule="auto"/>
        <w:ind w:left="1823" w:right="1103"/>
        <w:jc w:val="both"/>
        <w:rPr>
          <w:sz w:val="21"/>
        </w:rPr>
      </w:pPr>
      <w:proofErr w:type="spellStart"/>
      <w:proofErr w:type="gramStart"/>
      <w:r>
        <w:rPr>
          <w:w w:val="105"/>
          <w:sz w:val="21"/>
        </w:rPr>
        <w:t>ieu</w:t>
      </w:r>
      <w:proofErr w:type="spellEnd"/>
      <w:proofErr w:type="gramEnd"/>
      <w:r>
        <w:rPr>
          <w:w w:val="105"/>
          <w:sz w:val="21"/>
        </w:rPr>
        <w:t xml:space="preserve"> tout puissant, tu as créé toutes choses et dès le commencement tu as ordonné l'univers; en faisant l'homme et la femme à ton image, tu as voulu que la femme demeure pour l'homme une compagne inséparable et qu'ils ne soient désormais plus qu'un, nous signifiant de ne jamais</w:t>
      </w:r>
    </w:p>
    <w:p w:rsidR="00365860" w:rsidRDefault="00B04FA1">
      <w:pPr>
        <w:spacing w:before="5"/>
        <w:ind w:left="1314"/>
        <w:rPr>
          <w:sz w:val="21"/>
        </w:rPr>
      </w:pPr>
      <w:proofErr w:type="gramStart"/>
      <w:r>
        <w:rPr>
          <w:w w:val="105"/>
          <w:sz w:val="21"/>
        </w:rPr>
        <w:t>rompre</w:t>
      </w:r>
      <w:proofErr w:type="gramEnd"/>
      <w:r>
        <w:rPr>
          <w:w w:val="105"/>
          <w:sz w:val="21"/>
        </w:rPr>
        <w:t xml:space="preserve"> l'unité qu'il t'avait plu de créer;</w:t>
      </w:r>
    </w:p>
    <w:p w:rsidR="00365860" w:rsidRDefault="00B04FA1">
      <w:pPr>
        <w:spacing w:before="13" w:line="247" w:lineRule="auto"/>
        <w:ind w:left="1314" w:right="1231"/>
        <w:rPr>
          <w:sz w:val="21"/>
        </w:rPr>
      </w:pPr>
      <w:r>
        <w:rPr>
          <w:w w:val="105"/>
          <w:sz w:val="21"/>
        </w:rPr>
        <w:t>Dieu qui as sanctifié les noces par un si grand mystère que tu en as fait le sacrement de l'alliance du Christ et de l'Eglise.</w:t>
      </w:r>
    </w:p>
    <w:p w:rsidR="00365860" w:rsidRDefault="00B04FA1">
      <w:pPr>
        <w:spacing w:before="127" w:line="252" w:lineRule="auto"/>
        <w:ind w:left="1314" w:right="258"/>
        <w:rPr>
          <w:sz w:val="21"/>
        </w:rPr>
      </w:pPr>
      <w:r>
        <w:rPr>
          <w:w w:val="105"/>
          <w:sz w:val="21"/>
        </w:rPr>
        <w:t>Dieu qui as uni l'homme et la femme et dès l'origine as béni cette union de la seule bénédiction qui soit demeurée après la peine venue de la faute originelle et de la condamnation par le déluge;</w:t>
      </w:r>
    </w:p>
    <w:p w:rsidR="00365860" w:rsidRDefault="00B04FA1">
      <w:pPr>
        <w:tabs>
          <w:tab w:val="left" w:pos="2358"/>
          <w:tab w:val="left" w:pos="3072"/>
          <w:tab w:val="left" w:pos="3871"/>
          <w:tab w:val="left" w:pos="4463"/>
          <w:tab w:val="left" w:pos="5544"/>
          <w:tab w:val="left" w:pos="6014"/>
          <w:tab w:val="left" w:pos="6483"/>
        </w:tabs>
        <w:spacing w:before="121"/>
        <w:ind w:left="1314"/>
        <w:rPr>
          <w:sz w:val="21"/>
        </w:rPr>
      </w:pPr>
      <w:r>
        <w:rPr>
          <w:noProof/>
          <w:lang w:eastAsia="fr-FR"/>
        </w:rPr>
        <w:drawing>
          <wp:anchor distT="0" distB="0" distL="0" distR="0" simplePos="0" relativeHeight="15769600" behindDoc="0" locked="0" layoutInCell="1" allowOverlap="1">
            <wp:simplePos x="0" y="0"/>
            <wp:positionH relativeFrom="page">
              <wp:posOffset>4797437</wp:posOffset>
            </wp:positionH>
            <wp:positionV relativeFrom="paragraph">
              <wp:posOffset>100595</wp:posOffset>
            </wp:positionV>
            <wp:extent cx="1831842" cy="2862069"/>
            <wp:effectExtent l="0" t="0" r="0" b="0"/>
            <wp:wrapNone/>
            <wp:docPr id="4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jpeg"/>
                    <pic:cNvPicPr/>
                  </pic:nvPicPr>
                  <pic:blipFill>
                    <a:blip r:embed="rId40" cstate="print"/>
                    <a:stretch>
                      <a:fillRect/>
                    </a:stretch>
                  </pic:blipFill>
                  <pic:spPr>
                    <a:xfrm>
                      <a:off x="0" y="0"/>
                      <a:ext cx="1831842" cy="2862069"/>
                    </a:xfrm>
                    <a:prstGeom prst="rect">
                      <a:avLst/>
                    </a:prstGeom>
                  </pic:spPr>
                </pic:pic>
              </a:graphicData>
            </a:graphic>
          </wp:anchor>
        </w:drawing>
      </w:r>
      <w:r>
        <w:rPr>
          <w:w w:val="105"/>
          <w:sz w:val="21"/>
        </w:rPr>
        <w:t>Regarde</w:t>
      </w:r>
      <w:r>
        <w:rPr>
          <w:w w:val="105"/>
          <w:sz w:val="21"/>
        </w:rPr>
        <w:tab/>
        <w:t>avec</w:t>
      </w:r>
      <w:r>
        <w:rPr>
          <w:w w:val="105"/>
          <w:sz w:val="21"/>
        </w:rPr>
        <w:tab/>
        <w:t>bonté</w:t>
      </w:r>
      <w:r>
        <w:rPr>
          <w:w w:val="105"/>
          <w:sz w:val="21"/>
        </w:rPr>
        <w:tab/>
        <w:t>ton</w:t>
      </w:r>
      <w:r>
        <w:rPr>
          <w:w w:val="105"/>
          <w:sz w:val="21"/>
        </w:rPr>
        <w:tab/>
        <w:t>serviteur</w:t>
      </w:r>
      <w:r>
        <w:rPr>
          <w:w w:val="105"/>
          <w:sz w:val="21"/>
        </w:rPr>
        <w:tab/>
        <w:t>et</w:t>
      </w:r>
      <w:r>
        <w:rPr>
          <w:w w:val="105"/>
          <w:sz w:val="21"/>
        </w:rPr>
        <w:tab/>
        <w:t>ta</w:t>
      </w:r>
      <w:r>
        <w:rPr>
          <w:w w:val="105"/>
          <w:sz w:val="21"/>
        </w:rPr>
        <w:tab/>
        <w:t>servante</w:t>
      </w:r>
    </w:p>
    <w:p w:rsidR="00365860" w:rsidRDefault="00B04FA1">
      <w:pPr>
        <w:spacing w:before="8" w:line="252" w:lineRule="auto"/>
        <w:ind w:left="1314" w:right="4266"/>
        <w:jc w:val="both"/>
        <w:rPr>
          <w:sz w:val="21"/>
        </w:rPr>
      </w:pPr>
      <w:r>
        <w:rPr>
          <w:w w:val="105"/>
          <w:sz w:val="21"/>
        </w:rPr>
        <w:t>……………et……………, unis par les liens du mariage et qui demandent le secours de ta bénédiction. Envoie sur eux la grâce de l'Esprit saint: par ta charité répandue dans leurs cœurs qu'ils demeurent fidèles à l'alliance conjugale.</w:t>
      </w:r>
    </w:p>
    <w:p w:rsidR="00365860" w:rsidRDefault="00B04FA1">
      <w:pPr>
        <w:spacing w:before="119" w:line="252" w:lineRule="auto"/>
        <w:ind w:left="1314" w:right="4270"/>
        <w:jc w:val="both"/>
        <w:rPr>
          <w:sz w:val="21"/>
        </w:rPr>
      </w:pPr>
      <w:r>
        <w:rPr>
          <w:w w:val="105"/>
          <w:sz w:val="21"/>
        </w:rPr>
        <w:t>Que cette nouvelle mariée soit toute paix et tendresse; qu'elle se conduise comme les saintes femmes dont l'Ecriture fait l'éloge.</w:t>
      </w:r>
    </w:p>
    <w:p w:rsidR="00365860" w:rsidRDefault="00B04FA1">
      <w:pPr>
        <w:spacing w:before="117" w:line="252" w:lineRule="auto"/>
        <w:ind w:left="1314" w:right="4266"/>
        <w:jc w:val="both"/>
        <w:rPr>
          <w:sz w:val="21"/>
        </w:rPr>
      </w:pPr>
      <w:r>
        <w:rPr>
          <w:w w:val="105"/>
          <w:sz w:val="21"/>
        </w:rPr>
        <w:t>Que son époux lui donne sa confiance; en reconnaissant qu'elle est son égale, héritière avec lui de la grâce de vie, qu'il la respecte et l'aime toujours, comme le Christ a aimé son Eglise.</w:t>
      </w:r>
    </w:p>
    <w:p w:rsidR="00365860" w:rsidRDefault="00B04FA1">
      <w:pPr>
        <w:spacing w:before="123" w:line="249" w:lineRule="auto"/>
        <w:ind w:left="1315" w:right="4267"/>
        <w:jc w:val="both"/>
        <w:rPr>
          <w:sz w:val="21"/>
        </w:rPr>
      </w:pPr>
      <w:r>
        <w:rPr>
          <w:w w:val="105"/>
          <w:sz w:val="21"/>
        </w:rPr>
        <w:t>Et maintenant Seigneur nous t'en prions: accorde leur d'être ferme dans la foi et d'aimer tes commandements; qu'ils se gardent fidèles l'un à l'autre et que leur vie soit belle aux yeux de tous; que la puissance de l'Evangile les rende forts et qu'ils soient de vrais témoins du Christ.</w:t>
      </w:r>
    </w:p>
    <w:p w:rsidR="00365860" w:rsidRDefault="00B04FA1">
      <w:pPr>
        <w:spacing w:before="127" w:line="252" w:lineRule="auto"/>
        <w:ind w:left="1315" w:right="4268"/>
        <w:jc w:val="both"/>
        <w:rPr>
          <w:sz w:val="21"/>
        </w:rPr>
      </w:pPr>
      <w:r>
        <w:rPr>
          <w:w w:val="105"/>
          <w:sz w:val="21"/>
        </w:rPr>
        <w:t>Que leur union soit féconde, qu'ils se conduisent en parents juste et bons, et que tous deux aient la joie de voir les enfants de leurs enfants.</w:t>
      </w:r>
    </w:p>
    <w:p w:rsidR="00365860" w:rsidRDefault="00B04FA1">
      <w:pPr>
        <w:spacing w:before="117" w:line="252" w:lineRule="auto"/>
        <w:ind w:left="1315" w:right="1106"/>
        <w:jc w:val="both"/>
        <w:rPr>
          <w:sz w:val="21"/>
        </w:rPr>
      </w:pPr>
      <w:r>
        <w:rPr>
          <w:w w:val="105"/>
          <w:sz w:val="21"/>
        </w:rPr>
        <w:t>Après une vieillesse heureuse, qu'ils parviennent à la vie sans fin dans le royaume des cieux. Par Jésus le Christ notre Seigneur. Amen.</w:t>
      </w: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365860">
      <w:pPr>
        <w:pStyle w:val="Corpsdetexte"/>
        <w:rPr>
          <w:sz w:val="20"/>
        </w:rPr>
      </w:pPr>
    </w:p>
    <w:p w:rsidR="00365860" w:rsidRDefault="00017BBA">
      <w:pPr>
        <w:pStyle w:val="Corpsdetexte"/>
        <w:spacing w:before="9"/>
        <w:rPr>
          <w:sz w:val="10"/>
        </w:rPr>
      </w:pPr>
      <w:r w:rsidRPr="00017BBA">
        <w:pict>
          <v:rect id="_x0000_s1040" style="position:absolute;margin-left:71.75pt;margin-top:8.15pt;width:2in;height:.5pt;z-index:-15688704;mso-wrap-distance-left:0;mso-wrap-distance-right:0;mso-position-horizontal-relative:page" fillcolor="black" stroked="f">
            <w10:wrap type="topAndBottom" anchorx="page"/>
          </v:rect>
        </w:pict>
      </w:r>
    </w:p>
    <w:p w:rsidR="00365860" w:rsidRDefault="00B04FA1">
      <w:pPr>
        <w:spacing w:before="86"/>
        <w:ind w:left="1315"/>
        <w:rPr>
          <w:sz w:val="17"/>
        </w:rPr>
      </w:pPr>
      <w:r>
        <w:rPr>
          <w:w w:val="105"/>
          <w:sz w:val="17"/>
          <w:vertAlign w:val="superscript"/>
        </w:rPr>
        <w:t>17</w:t>
      </w:r>
      <w:r>
        <w:rPr>
          <w:w w:val="105"/>
          <w:sz w:val="17"/>
        </w:rPr>
        <w:t xml:space="preserve"> Bénédiction nuptiale numéro 1, rituel du mariage</w:t>
      </w:r>
    </w:p>
    <w:p w:rsidR="00365860" w:rsidRDefault="00365860">
      <w:pPr>
        <w:rPr>
          <w:sz w:val="17"/>
        </w:rPr>
        <w:sectPr w:rsidR="00365860">
          <w:pgSz w:w="11910" w:h="16840"/>
          <w:pgMar w:top="780" w:right="300" w:bottom="880" w:left="120" w:header="0" w:footer="684" w:gutter="0"/>
          <w:cols w:space="720"/>
        </w:sectPr>
      </w:pPr>
    </w:p>
    <w:p w:rsidR="00365860" w:rsidRDefault="00B04FA1">
      <w:pPr>
        <w:pStyle w:val="Heading2"/>
        <w:spacing w:before="83"/>
        <w:ind w:left="1576" w:right="1369"/>
        <w:jc w:val="center"/>
      </w:pPr>
      <w:r>
        <w:rPr>
          <w:smallCaps/>
          <w:color w:val="008000"/>
          <w:spacing w:val="-1"/>
          <w:w w:val="119"/>
        </w:rPr>
        <w:lastRenderedPageBreak/>
        <w:t>L</w:t>
      </w:r>
      <w:r>
        <w:rPr>
          <w:smallCaps/>
          <w:color w:val="008000"/>
          <w:w w:val="119"/>
        </w:rPr>
        <w:t>a</w:t>
      </w:r>
      <w:r>
        <w:rPr>
          <w:color w:val="008000"/>
        </w:rPr>
        <w:t xml:space="preserve"> </w:t>
      </w:r>
      <w:r>
        <w:rPr>
          <w:color w:val="008000"/>
          <w:spacing w:val="-26"/>
        </w:rPr>
        <w:t xml:space="preserve"> </w:t>
      </w:r>
      <w:r>
        <w:rPr>
          <w:color w:val="008000"/>
          <w:spacing w:val="-1"/>
          <w:w w:val="110"/>
        </w:rPr>
        <w:t>prièr</w:t>
      </w:r>
      <w:r>
        <w:rPr>
          <w:color w:val="008000"/>
          <w:w w:val="110"/>
        </w:rPr>
        <w:t>e</w:t>
      </w:r>
      <w:r>
        <w:rPr>
          <w:color w:val="008000"/>
        </w:rPr>
        <w:t xml:space="preserve"> </w:t>
      </w:r>
      <w:r>
        <w:rPr>
          <w:color w:val="008000"/>
          <w:spacing w:val="-26"/>
        </w:rPr>
        <w:t xml:space="preserve"> </w:t>
      </w:r>
      <w:r>
        <w:rPr>
          <w:color w:val="008000"/>
          <w:w w:val="104"/>
        </w:rPr>
        <w:t>des</w:t>
      </w:r>
      <w:r>
        <w:rPr>
          <w:color w:val="008000"/>
        </w:rPr>
        <w:t xml:space="preserve"> </w:t>
      </w:r>
      <w:r>
        <w:rPr>
          <w:color w:val="008000"/>
          <w:spacing w:val="-26"/>
        </w:rPr>
        <w:t xml:space="preserve"> </w:t>
      </w:r>
      <w:r>
        <w:rPr>
          <w:color w:val="008000"/>
          <w:w w:val="104"/>
        </w:rPr>
        <w:t>époux</w:t>
      </w:r>
      <w:r>
        <w:rPr>
          <w:color w:val="008000"/>
          <w:w w:val="106"/>
        </w:rPr>
        <w:t>:</w:t>
      </w:r>
    </w:p>
    <w:p w:rsidR="00365860" w:rsidRDefault="00B04FA1">
      <w:pPr>
        <w:spacing w:before="28" w:line="297" w:lineRule="auto"/>
        <w:ind w:left="1315" w:right="1106"/>
        <w:jc w:val="both"/>
        <w:rPr>
          <w:rFonts w:ascii="Arial" w:hAnsi="Arial"/>
          <w:i/>
          <w:sz w:val="21"/>
        </w:rPr>
      </w:pPr>
      <w:r>
        <w:rPr>
          <w:rFonts w:ascii="Arial" w:hAnsi="Arial"/>
          <w:i/>
          <w:color w:val="FF6600"/>
          <w:w w:val="85"/>
          <w:sz w:val="21"/>
        </w:rPr>
        <w:t>Après</w:t>
      </w:r>
      <w:r>
        <w:rPr>
          <w:rFonts w:ascii="Arial" w:hAnsi="Arial"/>
          <w:i/>
          <w:color w:val="FF6600"/>
          <w:spacing w:val="-20"/>
          <w:w w:val="85"/>
          <w:sz w:val="21"/>
        </w:rPr>
        <w:t xml:space="preserve"> </w:t>
      </w:r>
      <w:r>
        <w:rPr>
          <w:rFonts w:ascii="Arial" w:hAnsi="Arial"/>
          <w:i/>
          <w:color w:val="FF6600"/>
          <w:w w:val="85"/>
          <w:sz w:val="21"/>
        </w:rPr>
        <w:t>avoir</w:t>
      </w:r>
      <w:r>
        <w:rPr>
          <w:rFonts w:ascii="Arial" w:hAnsi="Arial"/>
          <w:i/>
          <w:color w:val="FF6600"/>
          <w:spacing w:val="-20"/>
          <w:w w:val="85"/>
          <w:sz w:val="21"/>
        </w:rPr>
        <w:t xml:space="preserve"> </w:t>
      </w:r>
      <w:r>
        <w:rPr>
          <w:rFonts w:ascii="Arial" w:hAnsi="Arial"/>
          <w:i/>
          <w:color w:val="FF6600"/>
          <w:w w:val="85"/>
          <w:sz w:val="21"/>
        </w:rPr>
        <w:t>reçu</w:t>
      </w:r>
      <w:r>
        <w:rPr>
          <w:rFonts w:ascii="Arial" w:hAnsi="Arial"/>
          <w:i/>
          <w:color w:val="FF6600"/>
          <w:spacing w:val="-19"/>
          <w:w w:val="85"/>
          <w:sz w:val="21"/>
        </w:rPr>
        <w:t xml:space="preserve"> </w:t>
      </w:r>
      <w:r>
        <w:rPr>
          <w:rFonts w:ascii="Arial" w:hAnsi="Arial"/>
          <w:i/>
          <w:color w:val="FF6600"/>
          <w:w w:val="85"/>
          <w:sz w:val="21"/>
        </w:rPr>
        <w:t>la</w:t>
      </w:r>
      <w:r>
        <w:rPr>
          <w:rFonts w:ascii="Arial" w:hAnsi="Arial"/>
          <w:i/>
          <w:color w:val="FF6600"/>
          <w:spacing w:val="-19"/>
          <w:w w:val="85"/>
          <w:sz w:val="21"/>
        </w:rPr>
        <w:t xml:space="preserve"> </w:t>
      </w:r>
      <w:r>
        <w:rPr>
          <w:rFonts w:ascii="Arial" w:hAnsi="Arial"/>
          <w:i/>
          <w:color w:val="FF6600"/>
          <w:w w:val="85"/>
          <w:sz w:val="21"/>
        </w:rPr>
        <w:t>bénédiction,</w:t>
      </w:r>
      <w:r>
        <w:rPr>
          <w:rFonts w:ascii="Arial" w:hAnsi="Arial"/>
          <w:i/>
          <w:color w:val="FF6600"/>
          <w:spacing w:val="-20"/>
          <w:w w:val="85"/>
          <w:sz w:val="21"/>
        </w:rPr>
        <w:t xml:space="preserve"> </w:t>
      </w:r>
      <w:r>
        <w:rPr>
          <w:rFonts w:ascii="Arial" w:hAnsi="Arial"/>
          <w:i/>
          <w:color w:val="FF6600"/>
          <w:w w:val="85"/>
          <w:sz w:val="21"/>
        </w:rPr>
        <w:t>ne</w:t>
      </w:r>
      <w:r>
        <w:rPr>
          <w:rFonts w:ascii="Arial" w:hAnsi="Arial"/>
          <w:i/>
          <w:color w:val="FF6600"/>
          <w:spacing w:val="-20"/>
          <w:w w:val="85"/>
          <w:sz w:val="21"/>
        </w:rPr>
        <w:t xml:space="preserve"> </w:t>
      </w:r>
      <w:r>
        <w:rPr>
          <w:rFonts w:ascii="Arial" w:hAnsi="Arial"/>
          <w:i/>
          <w:color w:val="FF6600"/>
          <w:w w:val="85"/>
          <w:sz w:val="21"/>
        </w:rPr>
        <w:t>faisant</w:t>
      </w:r>
      <w:r>
        <w:rPr>
          <w:rFonts w:ascii="Arial" w:hAnsi="Arial"/>
          <w:i/>
          <w:color w:val="FF6600"/>
          <w:spacing w:val="-19"/>
          <w:w w:val="85"/>
          <w:sz w:val="21"/>
        </w:rPr>
        <w:t xml:space="preserve"> </w:t>
      </w:r>
      <w:r>
        <w:rPr>
          <w:rFonts w:ascii="Arial" w:hAnsi="Arial"/>
          <w:i/>
          <w:color w:val="FF6600"/>
          <w:w w:val="85"/>
          <w:sz w:val="21"/>
        </w:rPr>
        <w:t>plus</w:t>
      </w:r>
      <w:r>
        <w:rPr>
          <w:rFonts w:ascii="Arial" w:hAnsi="Arial"/>
          <w:i/>
          <w:color w:val="FF6600"/>
          <w:spacing w:val="-20"/>
          <w:w w:val="85"/>
          <w:sz w:val="21"/>
        </w:rPr>
        <w:t xml:space="preserve"> </w:t>
      </w:r>
      <w:r>
        <w:rPr>
          <w:rFonts w:ascii="Arial" w:hAnsi="Arial"/>
          <w:i/>
          <w:color w:val="FF6600"/>
          <w:w w:val="85"/>
          <w:sz w:val="21"/>
        </w:rPr>
        <w:t>qu'un</w:t>
      </w:r>
      <w:r>
        <w:rPr>
          <w:rFonts w:ascii="Arial" w:hAnsi="Arial"/>
          <w:i/>
          <w:color w:val="FF6600"/>
          <w:spacing w:val="-19"/>
          <w:w w:val="85"/>
          <w:sz w:val="21"/>
        </w:rPr>
        <w:t xml:space="preserve"> </w:t>
      </w:r>
      <w:r>
        <w:rPr>
          <w:rFonts w:ascii="Arial" w:hAnsi="Arial"/>
          <w:i/>
          <w:color w:val="FF6600"/>
          <w:w w:val="85"/>
          <w:sz w:val="21"/>
        </w:rPr>
        <w:t>par</w:t>
      </w:r>
      <w:r>
        <w:rPr>
          <w:rFonts w:ascii="Arial" w:hAnsi="Arial"/>
          <w:i/>
          <w:color w:val="FF6600"/>
          <w:spacing w:val="-20"/>
          <w:w w:val="85"/>
          <w:sz w:val="21"/>
        </w:rPr>
        <w:t xml:space="preserve"> </w:t>
      </w:r>
      <w:r>
        <w:rPr>
          <w:rFonts w:ascii="Arial" w:hAnsi="Arial"/>
          <w:i/>
          <w:color w:val="FF6600"/>
          <w:w w:val="85"/>
          <w:sz w:val="21"/>
        </w:rPr>
        <w:t>le</w:t>
      </w:r>
      <w:r>
        <w:rPr>
          <w:rFonts w:ascii="Arial" w:hAnsi="Arial"/>
          <w:i/>
          <w:color w:val="FF6600"/>
          <w:spacing w:val="-19"/>
          <w:w w:val="85"/>
          <w:sz w:val="21"/>
        </w:rPr>
        <w:t xml:space="preserve"> </w:t>
      </w:r>
      <w:r>
        <w:rPr>
          <w:rFonts w:ascii="Arial" w:hAnsi="Arial"/>
          <w:i/>
          <w:color w:val="FF6600"/>
          <w:w w:val="85"/>
          <w:sz w:val="21"/>
        </w:rPr>
        <w:t>mariage,</w:t>
      </w:r>
      <w:r>
        <w:rPr>
          <w:rFonts w:ascii="Arial" w:hAnsi="Arial"/>
          <w:i/>
          <w:color w:val="FF6600"/>
          <w:spacing w:val="-20"/>
          <w:w w:val="85"/>
          <w:sz w:val="21"/>
        </w:rPr>
        <w:t xml:space="preserve"> </w:t>
      </w:r>
      <w:r>
        <w:rPr>
          <w:rFonts w:ascii="Arial" w:hAnsi="Arial"/>
          <w:i/>
          <w:color w:val="FF6600"/>
          <w:w w:val="85"/>
          <w:sz w:val="21"/>
        </w:rPr>
        <w:t>les</w:t>
      </w:r>
      <w:r>
        <w:rPr>
          <w:rFonts w:ascii="Arial" w:hAnsi="Arial"/>
          <w:i/>
          <w:color w:val="FF6600"/>
          <w:spacing w:val="-20"/>
          <w:w w:val="85"/>
          <w:sz w:val="21"/>
        </w:rPr>
        <w:t xml:space="preserve"> </w:t>
      </w:r>
      <w:r>
        <w:rPr>
          <w:rFonts w:ascii="Arial" w:hAnsi="Arial"/>
          <w:i/>
          <w:color w:val="FF6600"/>
          <w:w w:val="85"/>
          <w:sz w:val="21"/>
        </w:rPr>
        <w:t>époux</w:t>
      </w:r>
      <w:r>
        <w:rPr>
          <w:rFonts w:ascii="Arial" w:hAnsi="Arial"/>
          <w:i/>
          <w:color w:val="FF6600"/>
          <w:spacing w:val="-19"/>
          <w:w w:val="85"/>
          <w:sz w:val="21"/>
        </w:rPr>
        <w:t xml:space="preserve"> </w:t>
      </w:r>
      <w:r>
        <w:rPr>
          <w:rFonts w:ascii="Arial" w:hAnsi="Arial"/>
          <w:i/>
          <w:color w:val="FF6600"/>
          <w:w w:val="85"/>
          <w:sz w:val="21"/>
        </w:rPr>
        <w:t>lisent</w:t>
      </w:r>
      <w:r>
        <w:rPr>
          <w:rFonts w:ascii="Arial" w:hAnsi="Arial"/>
          <w:i/>
          <w:color w:val="FF6600"/>
          <w:spacing w:val="-20"/>
          <w:w w:val="85"/>
          <w:sz w:val="21"/>
        </w:rPr>
        <w:t xml:space="preserve"> </w:t>
      </w:r>
      <w:r>
        <w:rPr>
          <w:rFonts w:ascii="Arial" w:hAnsi="Arial"/>
          <w:i/>
          <w:color w:val="FF6600"/>
          <w:w w:val="85"/>
          <w:sz w:val="21"/>
        </w:rPr>
        <w:t>la</w:t>
      </w:r>
      <w:r>
        <w:rPr>
          <w:rFonts w:ascii="Arial" w:hAnsi="Arial"/>
          <w:i/>
          <w:color w:val="FF6600"/>
          <w:spacing w:val="-19"/>
          <w:w w:val="85"/>
          <w:sz w:val="21"/>
        </w:rPr>
        <w:t xml:space="preserve"> </w:t>
      </w:r>
      <w:r>
        <w:rPr>
          <w:rFonts w:ascii="Arial" w:hAnsi="Arial"/>
          <w:i/>
          <w:color w:val="FF6600"/>
          <w:w w:val="85"/>
          <w:sz w:val="21"/>
        </w:rPr>
        <w:t>prière</w:t>
      </w:r>
      <w:r>
        <w:rPr>
          <w:rFonts w:ascii="Arial" w:hAnsi="Arial"/>
          <w:i/>
          <w:color w:val="FF6600"/>
          <w:spacing w:val="-20"/>
          <w:w w:val="85"/>
          <w:sz w:val="21"/>
        </w:rPr>
        <w:t xml:space="preserve"> </w:t>
      </w:r>
      <w:r>
        <w:rPr>
          <w:rFonts w:ascii="Arial" w:hAnsi="Arial"/>
          <w:i/>
          <w:color w:val="FF6600"/>
          <w:w w:val="85"/>
          <w:sz w:val="21"/>
        </w:rPr>
        <w:t>de</w:t>
      </w:r>
      <w:r>
        <w:rPr>
          <w:rFonts w:ascii="Arial" w:hAnsi="Arial"/>
          <w:i/>
          <w:color w:val="FF6600"/>
          <w:spacing w:val="-19"/>
          <w:w w:val="85"/>
          <w:sz w:val="21"/>
        </w:rPr>
        <w:t xml:space="preserve"> </w:t>
      </w:r>
      <w:r>
        <w:rPr>
          <w:rFonts w:ascii="Arial" w:hAnsi="Arial"/>
          <w:i/>
          <w:color w:val="FF6600"/>
          <w:w w:val="85"/>
          <w:sz w:val="21"/>
        </w:rPr>
        <w:t>leur</w:t>
      </w:r>
      <w:r>
        <w:rPr>
          <w:rFonts w:ascii="Arial" w:hAnsi="Arial"/>
          <w:i/>
          <w:color w:val="FF6600"/>
          <w:spacing w:val="-20"/>
          <w:w w:val="85"/>
          <w:sz w:val="21"/>
        </w:rPr>
        <w:t xml:space="preserve"> </w:t>
      </w:r>
      <w:r>
        <w:rPr>
          <w:rFonts w:ascii="Arial" w:hAnsi="Arial"/>
          <w:i/>
          <w:color w:val="FF6600"/>
          <w:w w:val="85"/>
          <w:sz w:val="21"/>
        </w:rPr>
        <w:t>nouveau</w:t>
      </w:r>
      <w:r>
        <w:rPr>
          <w:rFonts w:ascii="Arial" w:hAnsi="Arial"/>
          <w:i/>
          <w:color w:val="FF6600"/>
          <w:spacing w:val="-19"/>
          <w:w w:val="85"/>
          <w:sz w:val="21"/>
        </w:rPr>
        <w:t xml:space="preserve"> </w:t>
      </w:r>
      <w:r>
        <w:rPr>
          <w:rFonts w:ascii="Arial" w:hAnsi="Arial"/>
          <w:i/>
          <w:color w:val="FF6600"/>
          <w:w w:val="85"/>
          <w:sz w:val="21"/>
        </w:rPr>
        <w:t>couple</w:t>
      </w:r>
      <w:r>
        <w:rPr>
          <w:rFonts w:ascii="Arial" w:hAnsi="Arial"/>
          <w:i/>
          <w:color w:val="FF6600"/>
          <w:spacing w:val="-20"/>
          <w:w w:val="85"/>
          <w:sz w:val="21"/>
        </w:rPr>
        <w:t xml:space="preserve"> </w:t>
      </w:r>
      <w:r>
        <w:rPr>
          <w:rFonts w:ascii="Arial" w:hAnsi="Arial"/>
          <w:i/>
          <w:color w:val="FF6600"/>
          <w:w w:val="85"/>
          <w:sz w:val="21"/>
        </w:rPr>
        <w:t xml:space="preserve">à </w:t>
      </w:r>
      <w:r>
        <w:rPr>
          <w:rFonts w:ascii="Arial" w:hAnsi="Arial"/>
          <w:i/>
          <w:color w:val="FF6600"/>
          <w:w w:val="80"/>
          <w:sz w:val="21"/>
        </w:rPr>
        <w:t>l'intention</w:t>
      </w:r>
      <w:r>
        <w:rPr>
          <w:rFonts w:ascii="Arial" w:hAnsi="Arial"/>
          <w:i/>
          <w:color w:val="FF6600"/>
          <w:spacing w:val="-25"/>
          <w:w w:val="80"/>
          <w:sz w:val="21"/>
        </w:rPr>
        <w:t xml:space="preserve"> </w:t>
      </w:r>
      <w:r>
        <w:rPr>
          <w:rFonts w:ascii="Arial" w:hAnsi="Arial"/>
          <w:i/>
          <w:color w:val="FF6600"/>
          <w:w w:val="80"/>
          <w:sz w:val="21"/>
        </w:rPr>
        <w:t>du</w:t>
      </w:r>
      <w:r>
        <w:rPr>
          <w:rFonts w:ascii="Arial" w:hAnsi="Arial"/>
          <w:i/>
          <w:color w:val="FF6600"/>
          <w:spacing w:val="-24"/>
          <w:w w:val="80"/>
          <w:sz w:val="21"/>
        </w:rPr>
        <w:t xml:space="preserve"> </w:t>
      </w:r>
      <w:r>
        <w:rPr>
          <w:rFonts w:ascii="Arial" w:hAnsi="Arial"/>
          <w:i/>
          <w:color w:val="FF6600"/>
          <w:w w:val="80"/>
          <w:sz w:val="21"/>
        </w:rPr>
        <w:t>Seigneur.</w:t>
      </w:r>
      <w:r>
        <w:rPr>
          <w:rFonts w:ascii="Arial" w:hAnsi="Arial"/>
          <w:i/>
          <w:color w:val="FF6600"/>
          <w:spacing w:val="-25"/>
          <w:w w:val="80"/>
          <w:sz w:val="21"/>
        </w:rPr>
        <w:t xml:space="preserve"> </w:t>
      </w:r>
      <w:r>
        <w:rPr>
          <w:rFonts w:ascii="Arial" w:hAnsi="Arial"/>
          <w:i/>
          <w:color w:val="FF6600"/>
          <w:w w:val="80"/>
          <w:sz w:val="21"/>
        </w:rPr>
        <w:t>En</w:t>
      </w:r>
      <w:r>
        <w:rPr>
          <w:rFonts w:ascii="Arial" w:hAnsi="Arial"/>
          <w:i/>
          <w:color w:val="FF6600"/>
          <w:spacing w:val="-24"/>
          <w:w w:val="80"/>
          <w:sz w:val="21"/>
        </w:rPr>
        <w:t xml:space="preserve"> </w:t>
      </w:r>
      <w:r>
        <w:rPr>
          <w:rFonts w:ascii="Arial" w:hAnsi="Arial"/>
          <w:i/>
          <w:color w:val="FF6600"/>
          <w:w w:val="80"/>
          <w:sz w:val="21"/>
        </w:rPr>
        <w:t>voici</w:t>
      </w:r>
      <w:r>
        <w:rPr>
          <w:rFonts w:ascii="Arial" w:hAnsi="Arial"/>
          <w:i/>
          <w:color w:val="FF6600"/>
          <w:spacing w:val="-24"/>
          <w:w w:val="80"/>
          <w:sz w:val="21"/>
        </w:rPr>
        <w:t xml:space="preserve"> </w:t>
      </w:r>
      <w:r>
        <w:rPr>
          <w:rFonts w:ascii="Arial" w:hAnsi="Arial"/>
          <w:i/>
          <w:color w:val="FF6600"/>
          <w:w w:val="80"/>
          <w:sz w:val="21"/>
        </w:rPr>
        <w:t>quelques</w:t>
      </w:r>
      <w:r>
        <w:rPr>
          <w:rFonts w:ascii="Arial" w:hAnsi="Arial"/>
          <w:i/>
          <w:color w:val="FF6600"/>
          <w:spacing w:val="-25"/>
          <w:w w:val="80"/>
          <w:sz w:val="21"/>
        </w:rPr>
        <w:t xml:space="preserve"> </w:t>
      </w:r>
      <w:r>
        <w:rPr>
          <w:rFonts w:ascii="Arial" w:hAnsi="Arial"/>
          <w:i/>
          <w:color w:val="FF6600"/>
          <w:w w:val="80"/>
          <w:sz w:val="21"/>
        </w:rPr>
        <w:t>exemples;</w:t>
      </w:r>
      <w:r>
        <w:rPr>
          <w:rFonts w:ascii="Arial" w:hAnsi="Arial"/>
          <w:i/>
          <w:color w:val="FF6600"/>
          <w:spacing w:val="-24"/>
          <w:w w:val="80"/>
          <w:sz w:val="21"/>
        </w:rPr>
        <w:t xml:space="preserve"> </w:t>
      </w:r>
      <w:r>
        <w:rPr>
          <w:rFonts w:ascii="Arial" w:hAnsi="Arial"/>
          <w:i/>
          <w:color w:val="FF6600"/>
          <w:w w:val="80"/>
          <w:sz w:val="21"/>
        </w:rPr>
        <w:t>vous</w:t>
      </w:r>
      <w:r>
        <w:rPr>
          <w:rFonts w:ascii="Arial" w:hAnsi="Arial"/>
          <w:i/>
          <w:color w:val="FF6600"/>
          <w:spacing w:val="-25"/>
          <w:w w:val="80"/>
          <w:sz w:val="21"/>
        </w:rPr>
        <w:t xml:space="preserve"> </w:t>
      </w:r>
      <w:r>
        <w:rPr>
          <w:rFonts w:ascii="Arial" w:hAnsi="Arial"/>
          <w:i/>
          <w:color w:val="FF6600"/>
          <w:w w:val="80"/>
          <w:sz w:val="21"/>
        </w:rPr>
        <w:t>pouvez</w:t>
      </w:r>
      <w:r>
        <w:rPr>
          <w:rFonts w:ascii="Arial" w:hAnsi="Arial"/>
          <w:i/>
          <w:color w:val="FF6600"/>
          <w:spacing w:val="-24"/>
          <w:w w:val="80"/>
          <w:sz w:val="21"/>
        </w:rPr>
        <w:t xml:space="preserve"> </w:t>
      </w:r>
      <w:r>
        <w:rPr>
          <w:rFonts w:ascii="Arial" w:hAnsi="Arial"/>
          <w:i/>
          <w:color w:val="FF6600"/>
          <w:w w:val="80"/>
          <w:sz w:val="21"/>
        </w:rPr>
        <w:t>en</w:t>
      </w:r>
      <w:r>
        <w:rPr>
          <w:rFonts w:ascii="Arial" w:hAnsi="Arial"/>
          <w:i/>
          <w:color w:val="FF6600"/>
          <w:spacing w:val="-24"/>
          <w:w w:val="80"/>
          <w:sz w:val="21"/>
        </w:rPr>
        <w:t xml:space="preserve"> </w:t>
      </w:r>
      <w:r>
        <w:rPr>
          <w:rFonts w:ascii="Arial" w:hAnsi="Arial"/>
          <w:i/>
          <w:color w:val="FF6600"/>
          <w:w w:val="80"/>
          <w:sz w:val="21"/>
        </w:rPr>
        <w:t>trouver</w:t>
      </w:r>
      <w:r>
        <w:rPr>
          <w:rFonts w:ascii="Arial" w:hAnsi="Arial"/>
          <w:i/>
          <w:color w:val="FF6600"/>
          <w:spacing w:val="-25"/>
          <w:w w:val="80"/>
          <w:sz w:val="21"/>
        </w:rPr>
        <w:t xml:space="preserve"> </w:t>
      </w:r>
      <w:r>
        <w:rPr>
          <w:rFonts w:ascii="Arial" w:hAnsi="Arial"/>
          <w:i/>
          <w:color w:val="FF6600"/>
          <w:w w:val="80"/>
          <w:sz w:val="21"/>
        </w:rPr>
        <w:t>beaucoup</w:t>
      </w:r>
      <w:r>
        <w:rPr>
          <w:rFonts w:ascii="Arial" w:hAnsi="Arial"/>
          <w:i/>
          <w:color w:val="FF6600"/>
          <w:spacing w:val="-23"/>
          <w:w w:val="80"/>
          <w:sz w:val="21"/>
        </w:rPr>
        <w:t xml:space="preserve"> </w:t>
      </w:r>
      <w:r>
        <w:rPr>
          <w:rFonts w:ascii="Arial" w:hAnsi="Arial"/>
          <w:i/>
          <w:color w:val="FF6600"/>
          <w:w w:val="80"/>
          <w:sz w:val="21"/>
        </w:rPr>
        <w:t>d'autres</w:t>
      </w:r>
      <w:r>
        <w:rPr>
          <w:rFonts w:ascii="Arial" w:hAnsi="Arial"/>
          <w:i/>
          <w:color w:val="FF6600"/>
          <w:spacing w:val="-25"/>
          <w:w w:val="80"/>
          <w:sz w:val="21"/>
        </w:rPr>
        <w:t xml:space="preserve"> </w:t>
      </w:r>
      <w:r>
        <w:rPr>
          <w:rFonts w:ascii="Arial" w:hAnsi="Arial"/>
          <w:i/>
          <w:color w:val="FF6600"/>
          <w:w w:val="80"/>
          <w:sz w:val="21"/>
        </w:rPr>
        <w:t>sur</w:t>
      </w:r>
      <w:r>
        <w:rPr>
          <w:rFonts w:ascii="Arial" w:hAnsi="Arial"/>
          <w:i/>
          <w:color w:val="FF6600"/>
          <w:spacing w:val="-24"/>
          <w:w w:val="80"/>
          <w:sz w:val="21"/>
        </w:rPr>
        <w:t xml:space="preserve"> </w:t>
      </w:r>
      <w:r>
        <w:rPr>
          <w:rFonts w:ascii="Arial" w:hAnsi="Arial"/>
          <w:i/>
          <w:color w:val="FF6600"/>
          <w:w w:val="80"/>
          <w:sz w:val="21"/>
        </w:rPr>
        <w:t>internet</w:t>
      </w:r>
      <w:r>
        <w:rPr>
          <w:rFonts w:ascii="Arial" w:hAnsi="Arial"/>
          <w:i/>
          <w:color w:val="FF6600"/>
          <w:spacing w:val="-25"/>
          <w:w w:val="80"/>
          <w:sz w:val="21"/>
        </w:rPr>
        <w:t xml:space="preserve"> </w:t>
      </w:r>
      <w:r>
        <w:rPr>
          <w:rFonts w:ascii="Arial" w:hAnsi="Arial"/>
          <w:i/>
          <w:color w:val="FF6600"/>
          <w:w w:val="80"/>
          <w:sz w:val="21"/>
        </w:rPr>
        <w:t>afin</w:t>
      </w:r>
      <w:r>
        <w:rPr>
          <w:rFonts w:ascii="Arial" w:hAnsi="Arial"/>
          <w:i/>
          <w:color w:val="FF6600"/>
          <w:spacing w:val="-24"/>
          <w:w w:val="80"/>
          <w:sz w:val="21"/>
        </w:rPr>
        <w:t xml:space="preserve"> </w:t>
      </w:r>
      <w:r>
        <w:rPr>
          <w:rFonts w:ascii="Arial" w:hAnsi="Arial"/>
          <w:i/>
          <w:color w:val="FF6600"/>
          <w:w w:val="80"/>
          <w:sz w:val="21"/>
        </w:rPr>
        <w:t>de</w:t>
      </w:r>
      <w:r>
        <w:rPr>
          <w:rFonts w:ascii="Arial" w:hAnsi="Arial"/>
          <w:i/>
          <w:color w:val="FF6600"/>
          <w:spacing w:val="-24"/>
          <w:w w:val="80"/>
          <w:sz w:val="21"/>
        </w:rPr>
        <w:t xml:space="preserve"> </w:t>
      </w:r>
      <w:r>
        <w:rPr>
          <w:rFonts w:ascii="Arial" w:hAnsi="Arial"/>
          <w:i/>
          <w:color w:val="FF6600"/>
          <w:w w:val="80"/>
          <w:sz w:val="21"/>
        </w:rPr>
        <w:t>vous</w:t>
      </w:r>
      <w:r>
        <w:rPr>
          <w:rFonts w:ascii="Arial" w:hAnsi="Arial"/>
          <w:i/>
          <w:color w:val="FF6600"/>
          <w:spacing w:val="-25"/>
          <w:w w:val="80"/>
          <w:sz w:val="21"/>
        </w:rPr>
        <w:t xml:space="preserve"> </w:t>
      </w:r>
      <w:r>
        <w:rPr>
          <w:rFonts w:ascii="Arial" w:hAnsi="Arial"/>
          <w:i/>
          <w:color w:val="FF6600"/>
          <w:w w:val="80"/>
          <w:sz w:val="21"/>
        </w:rPr>
        <w:t>aider</w:t>
      </w:r>
      <w:r>
        <w:rPr>
          <w:rFonts w:ascii="Arial" w:hAnsi="Arial"/>
          <w:i/>
          <w:color w:val="FF6600"/>
          <w:spacing w:val="-24"/>
          <w:w w:val="80"/>
          <w:sz w:val="21"/>
        </w:rPr>
        <w:t xml:space="preserve"> </w:t>
      </w:r>
      <w:r>
        <w:rPr>
          <w:rFonts w:ascii="Arial" w:hAnsi="Arial"/>
          <w:i/>
          <w:color w:val="FF6600"/>
          <w:w w:val="80"/>
          <w:sz w:val="21"/>
        </w:rPr>
        <w:t xml:space="preserve">à </w:t>
      </w:r>
      <w:r>
        <w:rPr>
          <w:rFonts w:ascii="Arial" w:hAnsi="Arial"/>
          <w:i/>
          <w:color w:val="FF6600"/>
          <w:w w:val="85"/>
          <w:sz w:val="21"/>
        </w:rPr>
        <w:t>composer la</w:t>
      </w:r>
      <w:r>
        <w:rPr>
          <w:rFonts w:ascii="Arial" w:hAnsi="Arial"/>
          <w:i/>
          <w:color w:val="FF6600"/>
          <w:spacing w:val="-22"/>
          <w:w w:val="85"/>
          <w:sz w:val="21"/>
        </w:rPr>
        <w:t xml:space="preserve"> </w:t>
      </w:r>
      <w:r>
        <w:rPr>
          <w:rFonts w:ascii="Arial" w:hAnsi="Arial"/>
          <w:i/>
          <w:color w:val="FF6600"/>
          <w:w w:val="85"/>
          <w:sz w:val="21"/>
        </w:rPr>
        <w:t>votre.</w:t>
      </w:r>
    </w:p>
    <w:p w:rsidR="00365860" w:rsidRDefault="00365860">
      <w:pPr>
        <w:spacing w:line="297" w:lineRule="auto"/>
        <w:jc w:val="both"/>
        <w:rPr>
          <w:rFonts w:ascii="Arial" w:hAnsi="Arial"/>
          <w:sz w:val="21"/>
        </w:rPr>
        <w:sectPr w:rsidR="00365860">
          <w:pgSz w:w="11910" w:h="16840"/>
          <w:pgMar w:top="780" w:right="300" w:bottom="940" w:left="120" w:header="0" w:footer="684" w:gutter="0"/>
          <w:cols w:space="720"/>
        </w:sectPr>
      </w:pPr>
    </w:p>
    <w:p w:rsidR="00365860" w:rsidRDefault="00B04FA1">
      <w:pPr>
        <w:tabs>
          <w:tab w:val="left" w:pos="2417"/>
          <w:tab w:val="left" w:pos="4002"/>
        </w:tabs>
        <w:spacing w:line="252" w:lineRule="auto"/>
        <w:ind w:left="1314"/>
        <w:jc w:val="both"/>
        <w:rPr>
          <w:rFonts w:ascii="Cambria" w:hAnsi="Cambria"/>
          <w:sz w:val="21"/>
        </w:rPr>
      </w:pPr>
      <w:r>
        <w:rPr>
          <w:rFonts w:ascii="Cambria" w:hAnsi="Cambria"/>
          <w:b/>
          <w:color w:val="1F497D"/>
          <w:w w:val="105"/>
          <w:sz w:val="31"/>
        </w:rPr>
        <w:lastRenderedPageBreak/>
        <w:t>D</w:t>
      </w:r>
      <w:r>
        <w:rPr>
          <w:rFonts w:ascii="Cambria" w:hAnsi="Cambria"/>
          <w:color w:val="1F497D"/>
          <w:w w:val="105"/>
          <w:sz w:val="21"/>
        </w:rPr>
        <w:t xml:space="preserve">ieu d'amour, tu as associé l'homme et la femme à ton œuvre en leur donnant </w:t>
      </w:r>
      <w:r>
        <w:rPr>
          <w:rFonts w:ascii="Cambria" w:hAnsi="Cambria"/>
          <w:color w:val="1F497D"/>
          <w:spacing w:val="-5"/>
          <w:w w:val="105"/>
          <w:sz w:val="21"/>
        </w:rPr>
        <w:t xml:space="preserve">un </w:t>
      </w:r>
      <w:r>
        <w:rPr>
          <w:rFonts w:ascii="Cambria" w:hAnsi="Cambria"/>
          <w:color w:val="1F497D"/>
          <w:w w:val="105"/>
          <w:sz w:val="21"/>
        </w:rPr>
        <w:t xml:space="preserve">cœur capable d'aimer. Merci de nous avoir permis d'unir nos vies. Aide-nous à chercher à nous aimer chaque jour d'avantage et à suivre l'exemple de ton Fils Jésus Christ. Merci de fortifier notre amour pour qu'il nous rende heureux et qu'il devienne source de vie. Rends nous fidèles à notre vocation </w:t>
      </w:r>
      <w:r>
        <w:rPr>
          <w:rFonts w:ascii="Cambria" w:hAnsi="Cambria"/>
          <w:color w:val="1F497D"/>
          <w:spacing w:val="-4"/>
          <w:w w:val="105"/>
          <w:sz w:val="21"/>
        </w:rPr>
        <w:t xml:space="preserve">de </w:t>
      </w:r>
      <w:r>
        <w:rPr>
          <w:rFonts w:ascii="Cambria" w:hAnsi="Cambria"/>
          <w:color w:val="1F497D"/>
          <w:w w:val="105"/>
          <w:sz w:val="21"/>
        </w:rPr>
        <w:t>chrétiens attentifs à ceux qui nous</w:t>
      </w:r>
      <w:r>
        <w:rPr>
          <w:rFonts w:ascii="Cambria" w:hAnsi="Cambria"/>
          <w:color w:val="1F497D"/>
          <w:w w:val="105"/>
          <w:sz w:val="21"/>
        </w:rPr>
        <w:tab/>
        <w:t>entourent</w:t>
      </w:r>
      <w:r>
        <w:rPr>
          <w:rFonts w:ascii="Cambria" w:hAnsi="Cambria"/>
          <w:color w:val="1F497D"/>
          <w:w w:val="105"/>
          <w:sz w:val="21"/>
        </w:rPr>
        <w:tab/>
      </w:r>
      <w:r>
        <w:rPr>
          <w:rFonts w:ascii="Cambria" w:hAnsi="Cambria"/>
          <w:color w:val="1F497D"/>
          <w:spacing w:val="-8"/>
          <w:w w:val="105"/>
          <w:sz w:val="21"/>
        </w:rPr>
        <w:t xml:space="preserve">et </w:t>
      </w:r>
      <w:r>
        <w:rPr>
          <w:rFonts w:ascii="Cambria" w:hAnsi="Cambria"/>
          <w:color w:val="1F497D"/>
          <w:w w:val="105"/>
          <w:sz w:val="21"/>
        </w:rPr>
        <w:t>particulièrement aux plus humbles de tes</w:t>
      </w:r>
      <w:r>
        <w:rPr>
          <w:rFonts w:ascii="Cambria" w:hAnsi="Cambria"/>
          <w:color w:val="1F497D"/>
          <w:spacing w:val="-1"/>
          <w:w w:val="105"/>
          <w:sz w:val="21"/>
        </w:rPr>
        <w:t xml:space="preserve"> </w:t>
      </w:r>
      <w:r>
        <w:rPr>
          <w:rFonts w:ascii="Cambria" w:hAnsi="Cambria"/>
          <w:color w:val="1F497D"/>
          <w:w w:val="105"/>
          <w:sz w:val="21"/>
        </w:rPr>
        <w:t>enfants.</w:t>
      </w:r>
    </w:p>
    <w:p w:rsidR="00365860" w:rsidRDefault="00B04FA1">
      <w:pPr>
        <w:spacing w:line="252" w:lineRule="auto"/>
        <w:ind w:left="190"/>
        <w:jc w:val="both"/>
        <w:rPr>
          <w:rFonts w:ascii="Cambria" w:hAnsi="Cambria"/>
          <w:sz w:val="21"/>
        </w:rPr>
      </w:pPr>
      <w:r>
        <w:br w:type="column"/>
      </w:r>
      <w:r>
        <w:rPr>
          <w:rFonts w:ascii="Cambria" w:hAnsi="Cambria"/>
          <w:color w:val="1F497D"/>
          <w:w w:val="105"/>
          <w:sz w:val="31"/>
        </w:rPr>
        <w:lastRenderedPageBreak/>
        <w:t>S</w:t>
      </w:r>
      <w:r>
        <w:rPr>
          <w:rFonts w:ascii="Cambria" w:hAnsi="Cambria"/>
          <w:color w:val="1F497D"/>
          <w:w w:val="105"/>
          <w:sz w:val="21"/>
        </w:rPr>
        <w:t xml:space="preserve">eigneur, tu nous as appelle à fonder ensemble ce foyer. </w:t>
      </w:r>
      <w:proofErr w:type="gramStart"/>
      <w:r>
        <w:rPr>
          <w:rFonts w:ascii="Cambria" w:hAnsi="Cambria"/>
          <w:color w:val="1F497D"/>
          <w:w w:val="105"/>
          <w:sz w:val="21"/>
        </w:rPr>
        <w:t>Donne nous</w:t>
      </w:r>
      <w:proofErr w:type="gramEnd"/>
      <w:r>
        <w:rPr>
          <w:rFonts w:ascii="Cambria" w:hAnsi="Cambria"/>
          <w:color w:val="1F497D"/>
          <w:w w:val="105"/>
          <w:sz w:val="21"/>
        </w:rPr>
        <w:t xml:space="preserve"> la grâce de l'animer de ton amour; qu'il soit réconfortant à ceux qui y vivront. Apprends nous à progresser l'un par l'autre sous ton regard, à faire </w:t>
      </w:r>
      <w:r>
        <w:rPr>
          <w:rFonts w:ascii="Cambria" w:hAnsi="Cambria"/>
          <w:color w:val="1F497D"/>
          <w:spacing w:val="-6"/>
          <w:w w:val="105"/>
          <w:sz w:val="21"/>
        </w:rPr>
        <w:t xml:space="preserve">ta </w:t>
      </w:r>
      <w:r>
        <w:rPr>
          <w:rFonts w:ascii="Cambria" w:hAnsi="Cambria"/>
          <w:color w:val="1F497D"/>
          <w:w w:val="105"/>
          <w:sz w:val="21"/>
        </w:rPr>
        <w:t>volonté tous les jours de notre vie, à te soumettre</w:t>
      </w:r>
      <w:r>
        <w:rPr>
          <w:rFonts w:ascii="Cambria" w:hAnsi="Cambria"/>
          <w:color w:val="1F497D"/>
          <w:spacing w:val="48"/>
          <w:w w:val="105"/>
          <w:sz w:val="21"/>
        </w:rPr>
        <w:t xml:space="preserve"> </w:t>
      </w:r>
      <w:r>
        <w:rPr>
          <w:rFonts w:ascii="Cambria" w:hAnsi="Cambria"/>
          <w:color w:val="1F497D"/>
          <w:spacing w:val="-3"/>
          <w:w w:val="105"/>
          <w:sz w:val="21"/>
        </w:rPr>
        <w:t xml:space="preserve">nos </w:t>
      </w:r>
      <w:r>
        <w:rPr>
          <w:rFonts w:ascii="Cambria" w:hAnsi="Cambria"/>
          <w:color w:val="1F497D"/>
          <w:w w:val="105"/>
          <w:sz w:val="21"/>
        </w:rPr>
        <w:t xml:space="preserve">projets, à te demander ton aide, à t'offrir nos joies et </w:t>
      </w:r>
      <w:r>
        <w:rPr>
          <w:rFonts w:ascii="Cambria" w:hAnsi="Cambria"/>
          <w:color w:val="1F497D"/>
          <w:spacing w:val="2"/>
          <w:w w:val="105"/>
          <w:sz w:val="21"/>
        </w:rPr>
        <w:t xml:space="preserve">nos </w:t>
      </w:r>
      <w:r>
        <w:rPr>
          <w:rFonts w:ascii="Cambria" w:hAnsi="Cambria"/>
          <w:color w:val="1F497D"/>
          <w:w w:val="105"/>
          <w:sz w:val="21"/>
        </w:rPr>
        <w:t>peines, à conduire jusqu'à toi les enfants que tu nous confieras. Seigneur, toi qui es l'amour, nous te remercions de notre</w:t>
      </w:r>
      <w:r>
        <w:rPr>
          <w:rFonts w:ascii="Cambria" w:hAnsi="Cambria"/>
          <w:color w:val="1F497D"/>
          <w:spacing w:val="2"/>
          <w:w w:val="105"/>
          <w:sz w:val="21"/>
        </w:rPr>
        <w:t xml:space="preserve"> </w:t>
      </w:r>
      <w:r>
        <w:rPr>
          <w:rFonts w:ascii="Cambria" w:hAnsi="Cambria"/>
          <w:color w:val="1F497D"/>
          <w:w w:val="105"/>
          <w:sz w:val="21"/>
        </w:rPr>
        <w:t>amour.</w:t>
      </w:r>
    </w:p>
    <w:p w:rsidR="00365860" w:rsidRDefault="00B04FA1">
      <w:pPr>
        <w:spacing w:line="252" w:lineRule="auto"/>
        <w:ind w:left="185" w:right="1101"/>
        <w:jc w:val="both"/>
        <w:rPr>
          <w:rFonts w:ascii="Cambria" w:hAnsi="Cambria"/>
          <w:sz w:val="21"/>
        </w:rPr>
      </w:pPr>
      <w:r>
        <w:br w:type="column"/>
      </w:r>
      <w:r>
        <w:rPr>
          <w:rFonts w:ascii="Cambria" w:hAnsi="Cambria"/>
          <w:color w:val="1F497D"/>
          <w:w w:val="105"/>
          <w:sz w:val="31"/>
        </w:rPr>
        <w:lastRenderedPageBreak/>
        <w:t>S</w:t>
      </w:r>
      <w:r>
        <w:rPr>
          <w:rFonts w:ascii="Cambria" w:hAnsi="Cambria"/>
          <w:color w:val="1F497D"/>
          <w:w w:val="105"/>
          <w:sz w:val="21"/>
        </w:rPr>
        <w:t xml:space="preserve">eigneur tu nous as </w:t>
      </w:r>
      <w:proofErr w:type="gramStart"/>
      <w:r>
        <w:rPr>
          <w:rFonts w:ascii="Cambria" w:hAnsi="Cambria"/>
          <w:color w:val="1F497D"/>
          <w:w w:val="105"/>
          <w:sz w:val="21"/>
        </w:rPr>
        <w:t>conduit</w:t>
      </w:r>
      <w:proofErr w:type="gramEnd"/>
      <w:r>
        <w:rPr>
          <w:rFonts w:ascii="Cambria" w:hAnsi="Cambria"/>
          <w:color w:val="1F497D"/>
          <w:w w:val="105"/>
          <w:sz w:val="21"/>
        </w:rPr>
        <w:t xml:space="preserve"> jusqu'à ce jour: nous te disons notre reconnaissance. Tu nous as confiés l'un à l'autre; maintenant ensemble, nous voulons te confier notre amour. Nous te demandons Seigneur de nous garder dans la paix, de nous tenir unis et fidèles. Protège notre mariage. (Donne nous d'accueillir des enfants). Ouvre nos cœurs aux autres. Accueille nous un jour avec ceux que nous aimons au royaume éternel où nous pourrons te louer dans le bonheur et la paix.</w:t>
      </w:r>
    </w:p>
    <w:p w:rsidR="00365860" w:rsidRDefault="00365860">
      <w:pPr>
        <w:spacing w:line="252" w:lineRule="auto"/>
        <w:jc w:val="both"/>
        <w:rPr>
          <w:rFonts w:ascii="Cambria" w:hAnsi="Cambria"/>
          <w:sz w:val="21"/>
        </w:rPr>
        <w:sectPr w:rsidR="00365860">
          <w:type w:val="continuous"/>
          <w:pgSz w:w="11910" w:h="16840"/>
          <w:pgMar w:top="760" w:right="300" w:bottom="880" w:left="120" w:header="720" w:footer="720" w:gutter="0"/>
          <w:cols w:num="3" w:space="720" w:equalWidth="0">
            <w:col w:w="4186" w:space="40"/>
            <w:col w:w="3061" w:space="39"/>
            <w:col w:w="4164"/>
          </w:cols>
        </w:sectPr>
      </w:pPr>
    </w:p>
    <w:p w:rsidR="00365860" w:rsidRDefault="00365860">
      <w:pPr>
        <w:pStyle w:val="Corpsdetexte"/>
        <w:spacing w:before="4"/>
        <w:rPr>
          <w:rFonts w:ascii="Cambria"/>
          <w:sz w:val="27"/>
        </w:rPr>
      </w:pPr>
    </w:p>
    <w:p w:rsidR="00365860" w:rsidRDefault="00017BBA">
      <w:pPr>
        <w:pStyle w:val="Corpsdetexte"/>
        <w:ind w:left="883"/>
        <w:rPr>
          <w:rFonts w:ascii="Cambria"/>
          <w:sz w:val="20"/>
        </w:rPr>
      </w:pPr>
      <w:r>
        <w:rPr>
          <w:rFonts w:ascii="Cambria"/>
          <w:sz w:val="20"/>
        </w:rPr>
      </w:r>
      <w:r>
        <w:rPr>
          <w:rFonts w:ascii="Cambria"/>
          <w:sz w:val="20"/>
        </w:rPr>
        <w:pict>
          <v:group id="_x0000_s1036" style="width:512.2pt;height:205.45pt;mso-position-horizontal-relative:char;mso-position-vertical-relative:line" coordsize="10244,4109">
            <v:shape id="_x0000_s1039" type="#_x0000_t75" style="position:absolute;width:10244;height:4109">
              <v:imagedata r:id="rId41" o:title=""/>
            </v:shape>
            <v:shape id="_x0000_s1038" style="position:absolute;left:79;top:40;width:10080;height:3941" coordorigin="79,41" coordsize="10080,3941" path="m737,41r-77,4l586,58,514,79r-67,28l384,143r-59,42l271,233r-48,53l181,345r-35,63l117,476,96,547,84,621r-5,77l79,3324r5,77l96,3475r21,71l146,3614r35,63l223,3736r48,54l325,3838r59,42l447,3915r67,28l586,3964r74,13l737,3982r8765,l9579,3977r74,-13l9724,3943r67,-28l9855,3880r59,-42l9967,3790r48,-54l10057,3677r36,-63l10121,3546r21,-71l10155,3401r4,-77l10159,698r-4,-77l10142,547r-21,-71l10093,408r-36,-63l10015,286r-48,-53l9914,185r-59,-42l9791,107,9724,79,9653,58,9579,45r-77,-4l737,41xe" filled="f" strokecolor="#4a7ebb" strokeweight="1.2pt">
              <v:path arrowok="t"/>
            </v:shape>
            <v:shape id="_x0000_s1037" type="#_x0000_t202" style="position:absolute;left:3956;top:159;width:2333;height:262" filled="f" stroked="f">
              <v:textbox inset="0,0,0,0">
                <w:txbxContent>
                  <w:p w:rsidR="00476838" w:rsidRDefault="00476838">
                    <w:pPr>
                      <w:rPr>
                        <w:rFonts w:ascii="Tw Cen MT" w:hAnsi="Tw Cen MT"/>
                        <w:sz w:val="24"/>
                      </w:rPr>
                    </w:pPr>
                    <w:r>
                      <w:rPr>
                        <w:rFonts w:ascii="Tw Cen MT" w:hAnsi="Tw Cen MT"/>
                        <w:color w:val="1F497D"/>
                        <w:sz w:val="24"/>
                      </w:rPr>
                      <w:t>Notre prière des époux:</w:t>
                    </w:r>
                  </w:p>
                </w:txbxContent>
              </v:textbox>
            </v:shape>
            <w10:wrap type="none"/>
            <w10:anchorlock/>
          </v:group>
        </w:pict>
      </w:r>
    </w:p>
    <w:p w:rsidR="00365860" w:rsidRDefault="00365860">
      <w:pPr>
        <w:pStyle w:val="Corpsdetexte"/>
        <w:rPr>
          <w:rFonts w:ascii="Cambria"/>
          <w:sz w:val="20"/>
        </w:rPr>
      </w:pPr>
    </w:p>
    <w:p w:rsidR="00365860" w:rsidRDefault="00365860">
      <w:pPr>
        <w:pStyle w:val="Corpsdetexte"/>
        <w:spacing w:before="7"/>
        <w:rPr>
          <w:rFonts w:ascii="Cambria"/>
          <w:sz w:val="18"/>
        </w:rPr>
      </w:pPr>
    </w:p>
    <w:p w:rsidR="00365860" w:rsidRDefault="00B04FA1">
      <w:pPr>
        <w:spacing w:before="109"/>
        <w:ind w:left="1315"/>
        <w:rPr>
          <w:rFonts w:ascii="Calibri" w:hAnsi="Calibri"/>
          <w:i/>
        </w:rPr>
      </w:pPr>
      <w:r>
        <w:rPr>
          <w:rFonts w:ascii="Calibri" w:hAnsi="Calibri"/>
          <w:i/>
          <w:color w:val="FF6600"/>
          <w:w w:val="110"/>
        </w:rPr>
        <w:t>Quelques conseils pour rédiger votre prière:</w:t>
      </w:r>
    </w:p>
    <w:p w:rsidR="00365860" w:rsidRDefault="00B04FA1">
      <w:pPr>
        <w:pStyle w:val="Paragraphedeliste"/>
        <w:numPr>
          <w:ilvl w:val="0"/>
          <w:numId w:val="4"/>
        </w:numPr>
        <w:tabs>
          <w:tab w:val="left" w:pos="1504"/>
        </w:tabs>
        <w:spacing w:before="53"/>
        <w:ind w:hanging="190"/>
        <w:rPr>
          <w:rFonts w:ascii="Calibri" w:hAnsi="Calibri"/>
          <w:i/>
        </w:rPr>
      </w:pPr>
      <w:r>
        <w:rPr>
          <w:rFonts w:ascii="Calibri" w:hAnsi="Calibri"/>
          <w:i/>
          <w:color w:val="FF6600"/>
          <w:w w:val="110"/>
        </w:rPr>
        <w:t>Elle</w:t>
      </w:r>
      <w:r>
        <w:rPr>
          <w:rFonts w:ascii="Calibri" w:hAnsi="Calibri"/>
          <w:i/>
          <w:color w:val="FF6600"/>
          <w:spacing w:val="28"/>
          <w:w w:val="110"/>
        </w:rPr>
        <w:t xml:space="preserve"> </w:t>
      </w:r>
      <w:r>
        <w:rPr>
          <w:rFonts w:ascii="Calibri" w:hAnsi="Calibri"/>
          <w:i/>
          <w:color w:val="FF6600"/>
          <w:w w:val="110"/>
        </w:rPr>
        <w:t>ne</w:t>
      </w:r>
      <w:r>
        <w:rPr>
          <w:rFonts w:ascii="Calibri" w:hAnsi="Calibri"/>
          <w:i/>
          <w:color w:val="FF6600"/>
          <w:spacing w:val="28"/>
          <w:w w:val="110"/>
        </w:rPr>
        <w:t xml:space="preserve"> </w:t>
      </w:r>
      <w:r>
        <w:rPr>
          <w:rFonts w:ascii="Calibri" w:hAnsi="Calibri"/>
          <w:i/>
          <w:color w:val="FF6600"/>
          <w:w w:val="110"/>
        </w:rPr>
        <w:t>s'</w:t>
      </w:r>
      <w:r>
        <w:rPr>
          <w:rFonts w:ascii="Calibri" w:hAnsi="Calibri"/>
          <w:i/>
          <w:smallCaps/>
          <w:color w:val="FF6600"/>
          <w:w w:val="110"/>
        </w:rPr>
        <w:t>ad</w:t>
      </w:r>
      <w:r>
        <w:rPr>
          <w:rFonts w:ascii="Calibri" w:hAnsi="Calibri"/>
          <w:i/>
          <w:color w:val="FF6600"/>
          <w:w w:val="110"/>
        </w:rPr>
        <w:t>resse</w:t>
      </w:r>
      <w:r>
        <w:rPr>
          <w:rFonts w:ascii="Calibri" w:hAnsi="Calibri"/>
          <w:i/>
          <w:color w:val="FF6600"/>
          <w:spacing w:val="28"/>
          <w:w w:val="110"/>
        </w:rPr>
        <w:t xml:space="preserve"> </w:t>
      </w:r>
      <w:r>
        <w:rPr>
          <w:rFonts w:ascii="Calibri" w:hAnsi="Calibri"/>
          <w:i/>
          <w:smallCaps/>
          <w:color w:val="FF6600"/>
          <w:w w:val="110"/>
        </w:rPr>
        <w:t>pas</w:t>
      </w:r>
      <w:r>
        <w:rPr>
          <w:rFonts w:ascii="Calibri" w:hAnsi="Calibri"/>
          <w:i/>
          <w:color w:val="FF6600"/>
          <w:spacing w:val="27"/>
          <w:w w:val="110"/>
        </w:rPr>
        <w:t xml:space="preserve"> </w:t>
      </w:r>
      <w:r>
        <w:rPr>
          <w:rFonts w:ascii="Calibri" w:hAnsi="Calibri"/>
          <w:i/>
          <w:smallCaps/>
          <w:color w:val="FF6600"/>
          <w:w w:val="110"/>
        </w:rPr>
        <w:t>à</w:t>
      </w:r>
      <w:r>
        <w:rPr>
          <w:rFonts w:ascii="Calibri" w:hAnsi="Calibri"/>
          <w:i/>
          <w:color w:val="FF6600"/>
          <w:spacing w:val="28"/>
          <w:w w:val="110"/>
        </w:rPr>
        <w:t xml:space="preserve"> </w:t>
      </w:r>
      <w:r>
        <w:rPr>
          <w:rFonts w:ascii="Calibri" w:hAnsi="Calibri"/>
          <w:i/>
          <w:color w:val="FF6600"/>
          <w:w w:val="110"/>
        </w:rPr>
        <w:t>l'</w:t>
      </w:r>
      <w:r>
        <w:rPr>
          <w:rFonts w:ascii="Calibri" w:hAnsi="Calibri"/>
          <w:i/>
          <w:smallCaps/>
          <w:color w:val="FF6600"/>
          <w:w w:val="110"/>
        </w:rPr>
        <w:t>as</w:t>
      </w:r>
      <w:r>
        <w:rPr>
          <w:rFonts w:ascii="Calibri" w:hAnsi="Calibri"/>
          <w:i/>
          <w:color w:val="FF6600"/>
          <w:w w:val="110"/>
        </w:rPr>
        <w:t>semblée</w:t>
      </w:r>
      <w:r>
        <w:rPr>
          <w:rFonts w:ascii="Calibri" w:hAnsi="Calibri"/>
          <w:i/>
          <w:color w:val="FF6600"/>
          <w:spacing w:val="28"/>
          <w:w w:val="110"/>
        </w:rPr>
        <w:t xml:space="preserve"> </w:t>
      </w:r>
      <w:r>
        <w:rPr>
          <w:rFonts w:ascii="Calibri" w:hAnsi="Calibri"/>
          <w:i/>
          <w:color w:val="FF6600"/>
          <w:w w:val="110"/>
        </w:rPr>
        <w:t>m</w:t>
      </w:r>
      <w:r>
        <w:rPr>
          <w:rFonts w:ascii="Calibri" w:hAnsi="Calibri"/>
          <w:i/>
          <w:smallCaps/>
          <w:color w:val="FF6600"/>
          <w:w w:val="110"/>
        </w:rPr>
        <w:t>ai</w:t>
      </w:r>
      <w:r>
        <w:rPr>
          <w:rFonts w:ascii="Calibri" w:hAnsi="Calibri"/>
          <w:i/>
          <w:color w:val="FF6600"/>
          <w:w w:val="110"/>
        </w:rPr>
        <w:t>s</w:t>
      </w:r>
      <w:r>
        <w:rPr>
          <w:rFonts w:ascii="Calibri" w:hAnsi="Calibri"/>
          <w:i/>
          <w:color w:val="FF6600"/>
          <w:spacing w:val="29"/>
          <w:w w:val="110"/>
        </w:rPr>
        <w:t xml:space="preserve"> </w:t>
      </w:r>
      <w:r>
        <w:rPr>
          <w:rFonts w:ascii="Calibri" w:hAnsi="Calibri"/>
          <w:i/>
          <w:smallCaps/>
          <w:color w:val="FF6600"/>
          <w:w w:val="110"/>
        </w:rPr>
        <w:t>à</w:t>
      </w:r>
      <w:r>
        <w:rPr>
          <w:rFonts w:ascii="Calibri" w:hAnsi="Calibri"/>
          <w:i/>
          <w:color w:val="FF6600"/>
          <w:spacing w:val="28"/>
          <w:w w:val="110"/>
        </w:rPr>
        <w:t xml:space="preserve"> </w:t>
      </w:r>
      <w:r>
        <w:rPr>
          <w:rFonts w:ascii="Calibri" w:hAnsi="Calibri"/>
          <w:i/>
          <w:color w:val="FF6600"/>
          <w:w w:val="110"/>
        </w:rPr>
        <w:t>Dieu</w:t>
      </w:r>
      <w:r>
        <w:rPr>
          <w:rFonts w:ascii="Calibri" w:hAnsi="Calibri"/>
          <w:i/>
          <w:color w:val="FF6600"/>
          <w:spacing w:val="28"/>
          <w:w w:val="110"/>
        </w:rPr>
        <w:t xml:space="preserve"> </w:t>
      </w:r>
      <w:r>
        <w:rPr>
          <w:rFonts w:ascii="Calibri" w:hAnsi="Calibri"/>
          <w:i/>
          <w:color w:val="FF6600"/>
          <w:w w:val="110"/>
        </w:rPr>
        <w:t>vers</w:t>
      </w:r>
      <w:r>
        <w:rPr>
          <w:rFonts w:ascii="Calibri" w:hAnsi="Calibri"/>
          <w:i/>
          <w:color w:val="FF6600"/>
          <w:spacing w:val="29"/>
          <w:w w:val="110"/>
        </w:rPr>
        <w:t xml:space="preserve"> </w:t>
      </w:r>
      <w:r>
        <w:rPr>
          <w:rFonts w:ascii="Calibri" w:hAnsi="Calibri"/>
          <w:i/>
          <w:color w:val="FF6600"/>
          <w:w w:val="110"/>
        </w:rPr>
        <w:t>qui</w:t>
      </w:r>
      <w:r>
        <w:rPr>
          <w:rFonts w:ascii="Calibri" w:hAnsi="Calibri"/>
          <w:i/>
          <w:color w:val="FF6600"/>
          <w:spacing w:val="27"/>
          <w:w w:val="110"/>
        </w:rPr>
        <w:t xml:space="preserve"> </w:t>
      </w:r>
      <w:r>
        <w:rPr>
          <w:rFonts w:ascii="Calibri" w:hAnsi="Calibri"/>
          <w:i/>
          <w:color w:val="FF6600"/>
          <w:w w:val="110"/>
        </w:rPr>
        <w:t>vous</w:t>
      </w:r>
      <w:r>
        <w:rPr>
          <w:rFonts w:ascii="Calibri" w:hAnsi="Calibri"/>
          <w:i/>
          <w:color w:val="FF6600"/>
          <w:spacing w:val="28"/>
          <w:w w:val="110"/>
        </w:rPr>
        <w:t xml:space="preserve"> </w:t>
      </w:r>
      <w:r>
        <w:rPr>
          <w:rFonts w:ascii="Calibri" w:hAnsi="Calibri"/>
          <w:i/>
          <w:color w:val="FF6600"/>
          <w:w w:val="110"/>
        </w:rPr>
        <w:t>vous</w:t>
      </w:r>
      <w:r>
        <w:rPr>
          <w:rFonts w:ascii="Calibri" w:hAnsi="Calibri"/>
          <w:i/>
          <w:color w:val="FF6600"/>
          <w:spacing w:val="29"/>
          <w:w w:val="110"/>
        </w:rPr>
        <w:t xml:space="preserve"> </w:t>
      </w:r>
      <w:r>
        <w:rPr>
          <w:rFonts w:ascii="Calibri" w:hAnsi="Calibri"/>
          <w:i/>
          <w:color w:val="FF6600"/>
          <w:w w:val="110"/>
        </w:rPr>
        <w:t>tournez</w:t>
      </w:r>
      <w:r>
        <w:rPr>
          <w:rFonts w:ascii="Calibri" w:hAnsi="Calibri"/>
          <w:i/>
          <w:color w:val="FF6600"/>
          <w:spacing w:val="28"/>
          <w:w w:val="110"/>
        </w:rPr>
        <w:t xml:space="preserve"> </w:t>
      </w:r>
      <w:r>
        <w:rPr>
          <w:rFonts w:ascii="Calibri" w:hAnsi="Calibri"/>
          <w:i/>
          <w:color w:val="FF6600"/>
          <w:w w:val="110"/>
        </w:rPr>
        <w:t>en</w:t>
      </w:r>
      <w:r>
        <w:rPr>
          <w:rFonts w:ascii="Calibri" w:hAnsi="Calibri"/>
          <w:i/>
          <w:color w:val="FF6600"/>
          <w:spacing w:val="28"/>
          <w:w w:val="110"/>
        </w:rPr>
        <w:t xml:space="preserve"> </w:t>
      </w:r>
      <w:r>
        <w:rPr>
          <w:rFonts w:ascii="Calibri" w:hAnsi="Calibri"/>
          <w:i/>
          <w:color w:val="FF6600"/>
          <w:w w:val="110"/>
        </w:rPr>
        <w:t>ce</w:t>
      </w:r>
      <w:r>
        <w:rPr>
          <w:rFonts w:ascii="Calibri" w:hAnsi="Calibri"/>
          <w:i/>
          <w:color w:val="FF6600"/>
          <w:spacing w:val="29"/>
          <w:w w:val="110"/>
        </w:rPr>
        <w:t xml:space="preserve"> </w:t>
      </w:r>
      <w:r>
        <w:rPr>
          <w:rFonts w:ascii="Calibri" w:hAnsi="Calibri"/>
          <w:i/>
          <w:color w:val="FF6600"/>
          <w:w w:val="110"/>
        </w:rPr>
        <w:t>jour.</w:t>
      </w:r>
    </w:p>
    <w:p w:rsidR="00365860" w:rsidRDefault="00B04FA1">
      <w:pPr>
        <w:pStyle w:val="Paragraphedeliste"/>
        <w:numPr>
          <w:ilvl w:val="0"/>
          <w:numId w:val="4"/>
        </w:numPr>
        <w:tabs>
          <w:tab w:val="left" w:pos="1504"/>
        </w:tabs>
        <w:spacing w:before="53"/>
        <w:ind w:hanging="190"/>
        <w:rPr>
          <w:rFonts w:ascii="Calibri" w:hAnsi="Calibri"/>
          <w:i/>
        </w:rPr>
      </w:pPr>
      <w:r>
        <w:rPr>
          <w:rFonts w:ascii="Calibri" w:hAnsi="Calibri"/>
          <w:i/>
          <w:color w:val="FF6600"/>
          <w:w w:val="110"/>
        </w:rPr>
        <w:t>Elle</w:t>
      </w:r>
      <w:r>
        <w:rPr>
          <w:rFonts w:ascii="Calibri" w:hAnsi="Calibri"/>
          <w:i/>
          <w:color w:val="FF6600"/>
          <w:spacing w:val="30"/>
          <w:w w:val="110"/>
        </w:rPr>
        <w:t xml:space="preserve"> </w:t>
      </w:r>
      <w:r>
        <w:rPr>
          <w:rFonts w:ascii="Calibri" w:hAnsi="Calibri"/>
          <w:i/>
          <w:color w:val="FF6600"/>
          <w:w w:val="110"/>
        </w:rPr>
        <w:t>lui</w:t>
      </w:r>
      <w:r>
        <w:rPr>
          <w:rFonts w:ascii="Calibri" w:hAnsi="Calibri"/>
          <w:i/>
          <w:color w:val="FF6600"/>
          <w:spacing w:val="30"/>
          <w:w w:val="110"/>
        </w:rPr>
        <w:t xml:space="preserve"> </w:t>
      </w:r>
      <w:r>
        <w:rPr>
          <w:rFonts w:ascii="Calibri" w:hAnsi="Calibri"/>
          <w:i/>
          <w:color w:val="FF6600"/>
          <w:w w:val="110"/>
        </w:rPr>
        <w:t>exprime</w:t>
      </w:r>
      <w:r>
        <w:rPr>
          <w:rFonts w:ascii="Calibri" w:hAnsi="Calibri"/>
          <w:i/>
          <w:color w:val="FF6600"/>
          <w:spacing w:val="31"/>
          <w:w w:val="110"/>
        </w:rPr>
        <w:t xml:space="preserve"> </w:t>
      </w:r>
      <w:r>
        <w:rPr>
          <w:rFonts w:ascii="Calibri" w:hAnsi="Calibri"/>
          <w:i/>
          <w:color w:val="FF6600"/>
          <w:w w:val="110"/>
        </w:rPr>
        <w:t>votre</w:t>
      </w:r>
      <w:r>
        <w:rPr>
          <w:rFonts w:ascii="Calibri" w:hAnsi="Calibri"/>
          <w:i/>
          <w:color w:val="FF6600"/>
          <w:spacing w:val="31"/>
          <w:w w:val="110"/>
        </w:rPr>
        <w:t xml:space="preserve"> </w:t>
      </w:r>
      <w:r>
        <w:rPr>
          <w:rFonts w:ascii="Calibri" w:hAnsi="Calibri"/>
          <w:i/>
          <w:color w:val="FF6600"/>
          <w:w w:val="110"/>
        </w:rPr>
        <w:t>joie</w:t>
      </w:r>
      <w:r>
        <w:rPr>
          <w:rFonts w:ascii="Calibri" w:hAnsi="Calibri"/>
          <w:i/>
          <w:color w:val="FF6600"/>
          <w:spacing w:val="31"/>
          <w:w w:val="110"/>
        </w:rPr>
        <w:t xml:space="preserve"> </w:t>
      </w:r>
      <w:r>
        <w:rPr>
          <w:rFonts w:ascii="Calibri" w:hAnsi="Calibri"/>
          <w:i/>
          <w:color w:val="FF6600"/>
          <w:w w:val="110"/>
        </w:rPr>
        <w:t>pour</w:t>
      </w:r>
      <w:r>
        <w:rPr>
          <w:rFonts w:ascii="Calibri" w:hAnsi="Calibri"/>
          <w:i/>
          <w:color w:val="FF6600"/>
          <w:spacing w:val="31"/>
          <w:w w:val="110"/>
        </w:rPr>
        <w:t xml:space="preserve"> </w:t>
      </w:r>
      <w:r>
        <w:rPr>
          <w:rFonts w:ascii="Calibri" w:hAnsi="Calibri"/>
          <w:i/>
          <w:color w:val="FF6600"/>
          <w:w w:val="110"/>
        </w:rPr>
        <w:t>cette</w:t>
      </w:r>
      <w:r>
        <w:rPr>
          <w:rFonts w:ascii="Calibri" w:hAnsi="Calibri"/>
          <w:i/>
          <w:color w:val="FF6600"/>
          <w:spacing w:val="31"/>
          <w:w w:val="110"/>
        </w:rPr>
        <w:t xml:space="preserve"> </w:t>
      </w:r>
      <w:r>
        <w:rPr>
          <w:rFonts w:ascii="Calibri" w:hAnsi="Calibri"/>
          <w:i/>
          <w:color w:val="FF6600"/>
          <w:w w:val="110"/>
        </w:rPr>
        <w:t>rencontre</w:t>
      </w:r>
      <w:r>
        <w:rPr>
          <w:rFonts w:ascii="Calibri" w:hAnsi="Calibri"/>
          <w:i/>
          <w:color w:val="FF6600"/>
          <w:spacing w:val="31"/>
          <w:w w:val="110"/>
        </w:rPr>
        <w:t xml:space="preserve"> </w:t>
      </w:r>
      <w:r>
        <w:rPr>
          <w:rFonts w:ascii="Calibri" w:hAnsi="Calibri"/>
          <w:i/>
          <w:color w:val="FF6600"/>
          <w:w w:val="110"/>
        </w:rPr>
        <w:t>et</w:t>
      </w:r>
      <w:r>
        <w:rPr>
          <w:rFonts w:ascii="Calibri" w:hAnsi="Calibri"/>
          <w:i/>
          <w:color w:val="FF6600"/>
          <w:spacing w:val="31"/>
          <w:w w:val="110"/>
        </w:rPr>
        <w:t xml:space="preserve"> </w:t>
      </w:r>
      <w:r>
        <w:rPr>
          <w:rFonts w:ascii="Calibri" w:hAnsi="Calibri"/>
          <w:i/>
          <w:color w:val="FF6600"/>
          <w:w w:val="110"/>
        </w:rPr>
        <w:t>cet</w:t>
      </w:r>
      <w:r>
        <w:rPr>
          <w:rFonts w:ascii="Calibri" w:hAnsi="Calibri"/>
          <w:i/>
          <w:color w:val="FF6600"/>
          <w:spacing w:val="31"/>
          <w:w w:val="110"/>
        </w:rPr>
        <w:t xml:space="preserve"> </w:t>
      </w:r>
      <w:r>
        <w:rPr>
          <w:rFonts w:ascii="Calibri" w:hAnsi="Calibri"/>
          <w:i/>
          <w:smallCaps/>
          <w:color w:val="FF6600"/>
          <w:w w:val="110"/>
        </w:rPr>
        <w:t>a</w:t>
      </w:r>
      <w:r>
        <w:rPr>
          <w:rFonts w:ascii="Calibri" w:hAnsi="Calibri"/>
          <w:i/>
          <w:color w:val="FF6600"/>
          <w:w w:val="110"/>
        </w:rPr>
        <w:t>mour</w:t>
      </w:r>
      <w:r>
        <w:rPr>
          <w:rFonts w:ascii="Calibri" w:hAnsi="Calibri"/>
          <w:i/>
          <w:color w:val="FF6600"/>
          <w:spacing w:val="31"/>
          <w:w w:val="110"/>
        </w:rPr>
        <w:t xml:space="preserve"> </w:t>
      </w:r>
      <w:r>
        <w:rPr>
          <w:rFonts w:ascii="Calibri" w:hAnsi="Calibri"/>
          <w:i/>
          <w:color w:val="FF6600"/>
          <w:w w:val="110"/>
        </w:rPr>
        <w:t>que</w:t>
      </w:r>
      <w:r>
        <w:rPr>
          <w:rFonts w:ascii="Calibri" w:hAnsi="Calibri"/>
          <w:i/>
          <w:color w:val="FF6600"/>
          <w:spacing w:val="31"/>
          <w:w w:val="110"/>
        </w:rPr>
        <w:t xml:space="preserve"> </w:t>
      </w:r>
      <w:r>
        <w:rPr>
          <w:rFonts w:ascii="Calibri" w:hAnsi="Calibri"/>
          <w:i/>
          <w:color w:val="FF6600"/>
          <w:w w:val="110"/>
        </w:rPr>
        <w:t>vous</w:t>
      </w:r>
      <w:r>
        <w:rPr>
          <w:rFonts w:ascii="Calibri" w:hAnsi="Calibri"/>
          <w:i/>
          <w:color w:val="FF6600"/>
          <w:spacing w:val="31"/>
          <w:w w:val="110"/>
        </w:rPr>
        <w:t xml:space="preserve"> </w:t>
      </w:r>
      <w:r>
        <w:rPr>
          <w:rFonts w:ascii="Calibri" w:hAnsi="Calibri"/>
          <w:i/>
          <w:color w:val="FF6600"/>
          <w:w w:val="110"/>
        </w:rPr>
        <w:t>vivez.</w:t>
      </w:r>
    </w:p>
    <w:p w:rsidR="00365860" w:rsidRDefault="00B04FA1">
      <w:pPr>
        <w:pStyle w:val="Paragraphedeliste"/>
        <w:numPr>
          <w:ilvl w:val="0"/>
          <w:numId w:val="4"/>
        </w:numPr>
        <w:tabs>
          <w:tab w:val="left" w:pos="1504"/>
        </w:tabs>
        <w:spacing w:before="53"/>
        <w:ind w:hanging="190"/>
        <w:rPr>
          <w:rFonts w:ascii="Calibri" w:hAnsi="Calibri"/>
          <w:i/>
        </w:rPr>
      </w:pPr>
      <w:r>
        <w:rPr>
          <w:rFonts w:ascii="Calibri" w:hAnsi="Calibri"/>
          <w:i/>
          <w:color w:val="FF6600"/>
          <w:w w:val="110"/>
        </w:rPr>
        <w:t>Elle</w:t>
      </w:r>
      <w:r>
        <w:rPr>
          <w:rFonts w:ascii="Calibri" w:hAnsi="Calibri"/>
          <w:i/>
          <w:color w:val="FF6600"/>
          <w:spacing w:val="31"/>
          <w:w w:val="110"/>
        </w:rPr>
        <w:t xml:space="preserve"> </w:t>
      </w:r>
      <w:r>
        <w:rPr>
          <w:rFonts w:ascii="Calibri" w:hAnsi="Calibri"/>
          <w:i/>
          <w:color w:val="FF6600"/>
          <w:w w:val="110"/>
        </w:rPr>
        <w:t>exprime</w:t>
      </w:r>
      <w:r>
        <w:rPr>
          <w:rFonts w:ascii="Calibri" w:hAnsi="Calibri"/>
          <w:i/>
          <w:color w:val="FF6600"/>
          <w:spacing w:val="31"/>
          <w:w w:val="110"/>
        </w:rPr>
        <w:t xml:space="preserve"> </w:t>
      </w:r>
      <w:r>
        <w:rPr>
          <w:rFonts w:ascii="Calibri" w:hAnsi="Calibri"/>
          <w:i/>
          <w:color w:val="FF6600"/>
          <w:w w:val="110"/>
        </w:rPr>
        <w:t>votre</w:t>
      </w:r>
      <w:r>
        <w:rPr>
          <w:rFonts w:ascii="Calibri" w:hAnsi="Calibri"/>
          <w:i/>
          <w:color w:val="FF6600"/>
          <w:spacing w:val="31"/>
          <w:w w:val="110"/>
        </w:rPr>
        <w:t xml:space="preserve"> </w:t>
      </w:r>
      <w:r>
        <w:rPr>
          <w:rFonts w:ascii="Calibri" w:hAnsi="Calibri"/>
          <w:i/>
          <w:color w:val="FF6600"/>
          <w:w w:val="110"/>
        </w:rPr>
        <w:t>reco</w:t>
      </w:r>
      <w:r>
        <w:rPr>
          <w:rFonts w:ascii="Calibri" w:hAnsi="Calibri"/>
          <w:i/>
          <w:smallCaps/>
          <w:color w:val="FF6600"/>
          <w:w w:val="110"/>
        </w:rPr>
        <w:t>nnai</w:t>
      </w:r>
      <w:r>
        <w:rPr>
          <w:rFonts w:ascii="Calibri" w:hAnsi="Calibri"/>
          <w:i/>
          <w:color w:val="FF6600"/>
          <w:w w:val="110"/>
        </w:rPr>
        <w:t>ss</w:t>
      </w:r>
      <w:r>
        <w:rPr>
          <w:rFonts w:ascii="Calibri" w:hAnsi="Calibri"/>
          <w:i/>
          <w:smallCaps/>
          <w:color w:val="FF6600"/>
          <w:w w:val="110"/>
        </w:rPr>
        <w:t>anc</w:t>
      </w:r>
      <w:r>
        <w:rPr>
          <w:rFonts w:ascii="Calibri" w:hAnsi="Calibri"/>
          <w:i/>
          <w:color w:val="FF6600"/>
          <w:w w:val="110"/>
        </w:rPr>
        <w:t>e</w:t>
      </w:r>
      <w:r>
        <w:rPr>
          <w:rFonts w:ascii="Calibri" w:hAnsi="Calibri"/>
          <w:i/>
          <w:color w:val="FF6600"/>
          <w:spacing w:val="31"/>
          <w:w w:val="110"/>
        </w:rPr>
        <w:t xml:space="preserve"> </w:t>
      </w:r>
      <w:r>
        <w:rPr>
          <w:rFonts w:ascii="Calibri" w:hAnsi="Calibri"/>
          <w:i/>
          <w:color w:val="FF6600"/>
          <w:w w:val="110"/>
        </w:rPr>
        <w:t>pour</w:t>
      </w:r>
      <w:r>
        <w:rPr>
          <w:rFonts w:ascii="Calibri" w:hAnsi="Calibri"/>
          <w:i/>
          <w:color w:val="FF6600"/>
          <w:spacing w:val="31"/>
          <w:w w:val="110"/>
        </w:rPr>
        <w:t xml:space="preserve"> </w:t>
      </w:r>
      <w:r>
        <w:rPr>
          <w:rFonts w:ascii="Calibri" w:hAnsi="Calibri"/>
          <w:i/>
          <w:color w:val="FF6600"/>
          <w:w w:val="110"/>
        </w:rPr>
        <w:t>les</w:t>
      </w:r>
      <w:r>
        <w:rPr>
          <w:rFonts w:ascii="Calibri" w:hAnsi="Calibri"/>
          <w:i/>
          <w:color w:val="FF6600"/>
          <w:spacing w:val="31"/>
          <w:w w:val="110"/>
        </w:rPr>
        <w:t xml:space="preserve"> </w:t>
      </w:r>
      <w:r>
        <w:rPr>
          <w:rFonts w:ascii="Calibri" w:hAnsi="Calibri"/>
          <w:i/>
          <w:color w:val="FF6600"/>
          <w:w w:val="110"/>
        </w:rPr>
        <w:t>bienf</w:t>
      </w:r>
      <w:r>
        <w:rPr>
          <w:rFonts w:ascii="Calibri" w:hAnsi="Calibri"/>
          <w:i/>
          <w:smallCaps/>
          <w:color w:val="FF6600"/>
          <w:w w:val="110"/>
        </w:rPr>
        <w:t>ai</w:t>
      </w:r>
      <w:r>
        <w:rPr>
          <w:rFonts w:ascii="Calibri" w:hAnsi="Calibri"/>
          <w:i/>
          <w:color w:val="FF6600"/>
          <w:w w:val="110"/>
        </w:rPr>
        <w:t>ts</w:t>
      </w:r>
      <w:r>
        <w:rPr>
          <w:rFonts w:ascii="Calibri" w:hAnsi="Calibri"/>
          <w:i/>
          <w:color w:val="FF6600"/>
          <w:spacing w:val="32"/>
          <w:w w:val="110"/>
        </w:rPr>
        <w:t xml:space="preserve"> </w:t>
      </w:r>
      <w:r>
        <w:rPr>
          <w:rFonts w:ascii="Calibri" w:hAnsi="Calibri"/>
          <w:i/>
          <w:color w:val="FF6600"/>
          <w:w w:val="110"/>
        </w:rPr>
        <w:t>reçus</w:t>
      </w:r>
      <w:r>
        <w:rPr>
          <w:rFonts w:ascii="Calibri" w:hAnsi="Calibri"/>
          <w:i/>
          <w:color w:val="FF6600"/>
          <w:spacing w:val="31"/>
          <w:w w:val="110"/>
        </w:rPr>
        <w:t xml:space="preserve"> </w:t>
      </w:r>
      <w:r>
        <w:rPr>
          <w:rFonts w:ascii="Calibri" w:hAnsi="Calibri"/>
          <w:i/>
          <w:color w:val="FF6600"/>
          <w:w w:val="110"/>
        </w:rPr>
        <w:t>de</w:t>
      </w:r>
      <w:r>
        <w:rPr>
          <w:rFonts w:ascii="Calibri" w:hAnsi="Calibri"/>
          <w:i/>
          <w:color w:val="FF6600"/>
          <w:spacing w:val="31"/>
          <w:w w:val="110"/>
        </w:rPr>
        <w:t xml:space="preserve"> </w:t>
      </w:r>
      <w:r>
        <w:rPr>
          <w:rFonts w:ascii="Calibri" w:hAnsi="Calibri"/>
          <w:i/>
          <w:color w:val="FF6600"/>
          <w:w w:val="110"/>
        </w:rPr>
        <w:t>lui.</w:t>
      </w:r>
    </w:p>
    <w:p w:rsidR="00365860" w:rsidRDefault="00B04FA1">
      <w:pPr>
        <w:pStyle w:val="Paragraphedeliste"/>
        <w:numPr>
          <w:ilvl w:val="0"/>
          <w:numId w:val="4"/>
        </w:numPr>
        <w:tabs>
          <w:tab w:val="left" w:pos="1504"/>
        </w:tabs>
        <w:spacing w:before="58"/>
        <w:ind w:hanging="190"/>
        <w:rPr>
          <w:rFonts w:ascii="Calibri" w:hAnsi="Calibri"/>
          <w:i/>
        </w:rPr>
      </w:pPr>
      <w:r>
        <w:rPr>
          <w:rFonts w:ascii="Calibri" w:hAnsi="Calibri"/>
          <w:i/>
          <w:color w:val="FF6600"/>
          <w:w w:val="110"/>
        </w:rPr>
        <w:t>Elle</w:t>
      </w:r>
      <w:r>
        <w:rPr>
          <w:rFonts w:ascii="Calibri" w:hAnsi="Calibri"/>
          <w:i/>
          <w:color w:val="FF6600"/>
          <w:spacing w:val="30"/>
          <w:w w:val="110"/>
        </w:rPr>
        <w:t xml:space="preserve"> </w:t>
      </w:r>
      <w:r>
        <w:rPr>
          <w:rFonts w:ascii="Calibri" w:hAnsi="Calibri"/>
          <w:i/>
          <w:color w:val="FF6600"/>
          <w:w w:val="110"/>
        </w:rPr>
        <w:t>m</w:t>
      </w:r>
      <w:r>
        <w:rPr>
          <w:rFonts w:ascii="Calibri" w:hAnsi="Calibri"/>
          <w:i/>
          <w:smallCaps/>
          <w:color w:val="FF6600"/>
          <w:w w:val="110"/>
        </w:rPr>
        <w:t>ani</w:t>
      </w:r>
      <w:r>
        <w:rPr>
          <w:rFonts w:ascii="Calibri" w:hAnsi="Calibri"/>
          <w:i/>
          <w:color w:val="FF6600"/>
          <w:w w:val="110"/>
        </w:rPr>
        <w:t>feste</w:t>
      </w:r>
      <w:r>
        <w:rPr>
          <w:rFonts w:ascii="Calibri" w:hAnsi="Calibri"/>
          <w:i/>
          <w:color w:val="FF6600"/>
          <w:spacing w:val="31"/>
          <w:w w:val="110"/>
        </w:rPr>
        <w:t xml:space="preserve"> </w:t>
      </w:r>
      <w:r>
        <w:rPr>
          <w:rFonts w:ascii="Calibri" w:hAnsi="Calibri"/>
          <w:i/>
          <w:color w:val="FF6600"/>
          <w:w w:val="110"/>
        </w:rPr>
        <w:t>votre</w:t>
      </w:r>
      <w:r>
        <w:rPr>
          <w:rFonts w:ascii="Calibri" w:hAnsi="Calibri"/>
          <w:i/>
          <w:color w:val="FF6600"/>
          <w:spacing w:val="31"/>
          <w:w w:val="110"/>
        </w:rPr>
        <w:t xml:space="preserve"> </w:t>
      </w:r>
      <w:r>
        <w:rPr>
          <w:rFonts w:ascii="Calibri" w:hAnsi="Calibri"/>
          <w:i/>
          <w:color w:val="FF6600"/>
          <w:w w:val="110"/>
        </w:rPr>
        <w:t>espér</w:t>
      </w:r>
      <w:r>
        <w:rPr>
          <w:rFonts w:ascii="Calibri" w:hAnsi="Calibri"/>
          <w:i/>
          <w:smallCaps/>
          <w:color w:val="FF6600"/>
          <w:w w:val="110"/>
        </w:rPr>
        <w:t>anc</w:t>
      </w:r>
      <w:r>
        <w:rPr>
          <w:rFonts w:ascii="Calibri" w:hAnsi="Calibri"/>
          <w:i/>
          <w:color w:val="FF6600"/>
          <w:w w:val="110"/>
        </w:rPr>
        <w:t>e</w:t>
      </w:r>
      <w:r>
        <w:rPr>
          <w:rFonts w:ascii="Calibri" w:hAnsi="Calibri"/>
          <w:i/>
          <w:color w:val="FF6600"/>
          <w:spacing w:val="31"/>
          <w:w w:val="110"/>
        </w:rPr>
        <w:t xml:space="preserve"> </w:t>
      </w:r>
      <w:r>
        <w:rPr>
          <w:rFonts w:ascii="Calibri" w:hAnsi="Calibri"/>
          <w:i/>
          <w:color w:val="FF6600"/>
          <w:w w:val="110"/>
        </w:rPr>
        <w:t>de</w:t>
      </w:r>
      <w:r>
        <w:rPr>
          <w:rFonts w:ascii="Calibri" w:hAnsi="Calibri"/>
          <w:i/>
          <w:color w:val="FF6600"/>
          <w:spacing w:val="31"/>
          <w:w w:val="110"/>
        </w:rPr>
        <w:t xml:space="preserve"> </w:t>
      </w:r>
      <w:r>
        <w:rPr>
          <w:rFonts w:ascii="Calibri" w:hAnsi="Calibri"/>
          <w:i/>
          <w:color w:val="FF6600"/>
          <w:w w:val="110"/>
        </w:rPr>
        <w:t>réussir</w:t>
      </w:r>
      <w:r>
        <w:rPr>
          <w:rFonts w:ascii="Calibri" w:hAnsi="Calibri"/>
          <w:i/>
          <w:color w:val="FF6600"/>
          <w:spacing w:val="31"/>
          <w:w w:val="110"/>
        </w:rPr>
        <w:t xml:space="preserve"> </w:t>
      </w:r>
      <w:r>
        <w:rPr>
          <w:rFonts w:ascii="Calibri" w:hAnsi="Calibri"/>
          <w:i/>
          <w:color w:val="FF6600"/>
          <w:w w:val="110"/>
        </w:rPr>
        <w:t>votre</w:t>
      </w:r>
      <w:r>
        <w:rPr>
          <w:rFonts w:ascii="Calibri" w:hAnsi="Calibri"/>
          <w:i/>
          <w:color w:val="FF6600"/>
          <w:spacing w:val="30"/>
          <w:w w:val="110"/>
        </w:rPr>
        <w:t xml:space="preserve"> </w:t>
      </w:r>
      <w:r>
        <w:rPr>
          <w:rFonts w:ascii="Calibri" w:hAnsi="Calibri"/>
          <w:i/>
          <w:color w:val="FF6600"/>
          <w:w w:val="110"/>
        </w:rPr>
        <w:t>vie</w:t>
      </w:r>
      <w:r>
        <w:rPr>
          <w:rFonts w:ascii="Calibri" w:hAnsi="Calibri"/>
          <w:i/>
          <w:color w:val="FF6600"/>
          <w:spacing w:val="31"/>
          <w:w w:val="110"/>
        </w:rPr>
        <w:t xml:space="preserve"> </w:t>
      </w:r>
      <w:r>
        <w:rPr>
          <w:rFonts w:ascii="Calibri" w:hAnsi="Calibri"/>
          <w:i/>
          <w:color w:val="FF6600"/>
          <w:w w:val="110"/>
        </w:rPr>
        <w:t>de</w:t>
      </w:r>
      <w:r>
        <w:rPr>
          <w:rFonts w:ascii="Calibri" w:hAnsi="Calibri"/>
          <w:i/>
          <w:color w:val="FF6600"/>
          <w:spacing w:val="31"/>
          <w:w w:val="110"/>
        </w:rPr>
        <w:t xml:space="preserve"> </w:t>
      </w:r>
      <w:r>
        <w:rPr>
          <w:rFonts w:ascii="Calibri" w:hAnsi="Calibri"/>
          <w:i/>
          <w:color w:val="FF6600"/>
          <w:w w:val="110"/>
        </w:rPr>
        <w:t>couple.</w:t>
      </w:r>
    </w:p>
    <w:p w:rsidR="00365860" w:rsidRDefault="00B04FA1">
      <w:pPr>
        <w:pStyle w:val="Paragraphedeliste"/>
        <w:numPr>
          <w:ilvl w:val="0"/>
          <w:numId w:val="4"/>
        </w:numPr>
        <w:tabs>
          <w:tab w:val="left" w:pos="1504"/>
        </w:tabs>
        <w:spacing w:before="53"/>
        <w:ind w:hanging="190"/>
        <w:rPr>
          <w:rFonts w:ascii="Calibri" w:hAnsi="Calibri"/>
          <w:i/>
        </w:rPr>
      </w:pPr>
      <w:r>
        <w:rPr>
          <w:rFonts w:ascii="Calibri" w:hAnsi="Calibri"/>
          <w:i/>
          <w:color w:val="FF6600"/>
          <w:w w:val="110"/>
        </w:rPr>
        <w:t>Elle</w:t>
      </w:r>
      <w:r>
        <w:rPr>
          <w:rFonts w:ascii="Calibri" w:hAnsi="Calibri"/>
          <w:i/>
          <w:color w:val="FF6600"/>
          <w:spacing w:val="29"/>
          <w:w w:val="110"/>
        </w:rPr>
        <w:t xml:space="preserve"> </w:t>
      </w:r>
      <w:r>
        <w:rPr>
          <w:rFonts w:ascii="Calibri" w:hAnsi="Calibri"/>
          <w:i/>
          <w:color w:val="FF6600"/>
          <w:w w:val="110"/>
        </w:rPr>
        <w:t>dem</w:t>
      </w:r>
      <w:r>
        <w:rPr>
          <w:rFonts w:ascii="Calibri" w:hAnsi="Calibri"/>
          <w:i/>
          <w:smallCaps/>
          <w:color w:val="FF6600"/>
          <w:w w:val="110"/>
        </w:rPr>
        <w:t>and</w:t>
      </w:r>
      <w:r>
        <w:rPr>
          <w:rFonts w:ascii="Calibri" w:hAnsi="Calibri"/>
          <w:i/>
          <w:color w:val="FF6600"/>
          <w:w w:val="110"/>
        </w:rPr>
        <w:t>e</w:t>
      </w:r>
      <w:r>
        <w:rPr>
          <w:rFonts w:ascii="Calibri" w:hAnsi="Calibri"/>
          <w:i/>
          <w:color w:val="FF6600"/>
          <w:spacing w:val="29"/>
          <w:w w:val="110"/>
        </w:rPr>
        <w:t xml:space="preserve"> </w:t>
      </w:r>
      <w:r>
        <w:rPr>
          <w:rFonts w:ascii="Calibri" w:hAnsi="Calibri"/>
          <w:i/>
          <w:smallCaps/>
          <w:color w:val="FF6600"/>
          <w:w w:val="110"/>
        </w:rPr>
        <w:t>à</w:t>
      </w:r>
      <w:r>
        <w:rPr>
          <w:rFonts w:ascii="Calibri" w:hAnsi="Calibri"/>
          <w:i/>
          <w:color w:val="FF6600"/>
          <w:spacing w:val="29"/>
          <w:w w:val="110"/>
        </w:rPr>
        <w:t xml:space="preserve"> </w:t>
      </w:r>
      <w:r>
        <w:rPr>
          <w:rFonts w:ascii="Calibri" w:hAnsi="Calibri"/>
          <w:i/>
          <w:color w:val="FF6600"/>
          <w:w w:val="110"/>
        </w:rPr>
        <w:t>Dieu</w:t>
      </w:r>
      <w:r>
        <w:rPr>
          <w:rFonts w:ascii="Calibri" w:hAnsi="Calibri"/>
          <w:i/>
          <w:color w:val="FF6600"/>
          <w:spacing w:val="29"/>
          <w:w w:val="110"/>
        </w:rPr>
        <w:t xml:space="preserve"> </w:t>
      </w:r>
      <w:r>
        <w:rPr>
          <w:rFonts w:ascii="Calibri" w:hAnsi="Calibri"/>
          <w:i/>
          <w:color w:val="FF6600"/>
          <w:w w:val="110"/>
        </w:rPr>
        <w:t>son</w:t>
      </w:r>
      <w:r>
        <w:rPr>
          <w:rFonts w:ascii="Calibri" w:hAnsi="Calibri"/>
          <w:i/>
          <w:color w:val="FF6600"/>
          <w:spacing w:val="29"/>
          <w:w w:val="110"/>
        </w:rPr>
        <w:t xml:space="preserve"> </w:t>
      </w:r>
      <w:r>
        <w:rPr>
          <w:rFonts w:ascii="Calibri" w:hAnsi="Calibri"/>
          <w:i/>
          <w:color w:val="FF6600"/>
          <w:w w:val="110"/>
        </w:rPr>
        <w:t>secours</w:t>
      </w:r>
      <w:r>
        <w:rPr>
          <w:rFonts w:ascii="Calibri" w:hAnsi="Calibri"/>
          <w:i/>
          <w:color w:val="FF6600"/>
          <w:spacing w:val="29"/>
          <w:w w:val="110"/>
        </w:rPr>
        <w:t xml:space="preserve"> </w:t>
      </w:r>
      <w:r>
        <w:rPr>
          <w:rFonts w:ascii="Calibri" w:hAnsi="Calibri"/>
          <w:i/>
          <w:color w:val="FF6600"/>
          <w:w w:val="110"/>
        </w:rPr>
        <w:t>pour</w:t>
      </w:r>
      <w:r>
        <w:rPr>
          <w:rFonts w:ascii="Calibri" w:hAnsi="Calibri"/>
          <w:i/>
          <w:color w:val="FF6600"/>
          <w:spacing w:val="29"/>
          <w:w w:val="110"/>
        </w:rPr>
        <w:t xml:space="preserve"> </w:t>
      </w:r>
      <w:r>
        <w:rPr>
          <w:rFonts w:ascii="Calibri" w:hAnsi="Calibri"/>
          <w:i/>
          <w:color w:val="FF6600"/>
          <w:w w:val="110"/>
        </w:rPr>
        <w:t>l'</w:t>
      </w:r>
      <w:r>
        <w:rPr>
          <w:rFonts w:ascii="Calibri" w:hAnsi="Calibri"/>
          <w:i/>
          <w:smallCaps/>
          <w:color w:val="FF6600"/>
          <w:w w:val="110"/>
        </w:rPr>
        <w:t>av</w:t>
      </w:r>
      <w:r>
        <w:rPr>
          <w:rFonts w:ascii="Calibri" w:hAnsi="Calibri"/>
          <w:i/>
          <w:color w:val="FF6600"/>
          <w:w w:val="110"/>
        </w:rPr>
        <w:t>enir.</w:t>
      </w:r>
    </w:p>
    <w:p w:rsidR="00365860" w:rsidRDefault="00B04FA1">
      <w:pPr>
        <w:pStyle w:val="Paragraphedeliste"/>
        <w:numPr>
          <w:ilvl w:val="0"/>
          <w:numId w:val="4"/>
        </w:numPr>
        <w:tabs>
          <w:tab w:val="left" w:pos="1504"/>
        </w:tabs>
        <w:spacing w:before="53"/>
        <w:ind w:hanging="190"/>
        <w:rPr>
          <w:rFonts w:ascii="Calibri" w:hAnsi="Calibri"/>
          <w:i/>
        </w:rPr>
      </w:pPr>
      <w:r>
        <w:rPr>
          <w:rFonts w:ascii="Calibri" w:hAnsi="Calibri"/>
          <w:i/>
          <w:color w:val="FF6600"/>
          <w:w w:val="110"/>
        </w:rPr>
        <w:t>Elle</w:t>
      </w:r>
      <w:r>
        <w:rPr>
          <w:rFonts w:ascii="Calibri" w:hAnsi="Calibri"/>
          <w:i/>
          <w:color w:val="FF6600"/>
          <w:spacing w:val="30"/>
          <w:w w:val="110"/>
        </w:rPr>
        <w:t xml:space="preserve"> </w:t>
      </w:r>
      <w:r>
        <w:rPr>
          <w:rFonts w:ascii="Calibri" w:hAnsi="Calibri"/>
          <w:i/>
          <w:color w:val="FF6600"/>
          <w:w w:val="110"/>
        </w:rPr>
        <w:t>exprime</w:t>
      </w:r>
      <w:r>
        <w:rPr>
          <w:rFonts w:ascii="Calibri" w:hAnsi="Calibri"/>
          <w:i/>
          <w:color w:val="FF6600"/>
          <w:spacing w:val="31"/>
          <w:w w:val="110"/>
        </w:rPr>
        <w:t xml:space="preserve"> </w:t>
      </w:r>
      <w:r>
        <w:rPr>
          <w:rFonts w:ascii="Calibri" w:hAnsi="Calibri"/>
          <w:i/>
          <w:color w:val="FF6600"/>
          <w:w w:val="110"/>
        </w:rPr>
        <w:t>votre</w:t>
      </w:r>
      <w:r>
        <w:rPr>
          <w:rFonts w:ascii="Calibri" w:hAnsi="Calibri"/>
          <w:i/>
          <w:color w:val="FF6600"/>
          <w:spacing w:val="31"/>
          <w:w w:val="110"/>
        </w:rPr>
        <w:t xml:space="preserve"> </w:t>
      </w:r>
      <w:r>
        <w:rPr>
          <w:rFonts w:ascii="Calibri" w:hAnsi="Calibri"/>
          <w:i/>
          <w:color w:val="FF6600"/>
          <w:w w:val="110"/>
        </w:rPr>
        <w:t>volonté</w:t>
      </w:r>
      <w:r>
        <w:rPr>
          <w:rFonts w:ascii="Calibri" w:hAnsi="Calibri"/>
          <w:i/>
          <w:color w:val="FF6600"/>
          <w:spacing w:val="31"/>
          <w:w w:val="110"/>
        </w:rPr>
        <w:t xml:space="preserve"> </w:t>
      </w:r>
      <w:r>
        <w:rPr>
          <w:rFonts w:ascii="Calibri" w:hAnsi="Calibri"/>
          <w:i/>
          <w:color w:val="FF6600"/>
          <w:w w:val="110"/>
        </w:rPr>
        <w:t>d'</w:t>
      </w:r>
      <w:r>
        <w:rPr>
          <w:rFonts w:ascii="Calibri" w:hAnsi="Calibri"/>
          <w:i/>
          <w:smallCaps/>
          <w:color w:val="FF6600"/>
          <w:w w:val="110"/>
        </w:rPr>
        <w:t>accu</w:t>
      </w:r>
      <w:r>
        <w:rPr>
          <w:rFonts w:ascii="Calibri" w:hAnsi="Calibri"/>
          <w:i/>
          <w:color w:val="FF6600"/>
          <w:w w:val="110"/>
        </w:rPr>
        <w:t>eillir</w:t>
      </w:r>
      <w:r>
        <w:rPr>
          <w:rFonts w:ascii="Calibri" w:hAnsi="Calibri"/>
          <w:i/>
          <w:color w:val="FF6600"/>
          <w:spacing w:val="31"/>
          <w:w w:val="110"/>
        </w:rPr>
        <w:t xml:space="preserve"> </w:t>
      </w:r>
      <w:r>
        <w:rPr>
          <w:rFonts w:ascii="Calibri" w:hAnsi="Calibri"/>
          <w:i/>
          <w:color w:val="FF6600"/>
          <w:w w:val="110"/>
        </w:rPr>
        <w:t>les</w:t>
      </w:r>
      <w:r>
        <w:rPr>
          <w:rFonts w:ascii="Calibri" w:hAnsi="Calibri"/>
          <w:i/>
          <w:color w:val="FF6600"/>
          <w:spacing w:val="31"/>
          <w:w w:val="110"/>
        </w:rPr>
        <w:t xml:space="preserve"> </w:t>
      </w:r>
      <w:r>
        <w:rPr>
          <w:rFonts w:ascii="Calibri" w:hAnsi="Calibri"/>
          <w:i/>
          <w:smallCaps/>
          <w:color w:val="FF6600"/>
          <w:w w:val="110"/>
        </w:rPr>
        <w:t>a</w:t>
      </w:r>
      <w:r>
        <w:rPr>
          <w:rFonts w:ascii="Calibri" w:hAnsi="Calibri"/>
          <w:i/>
          <w:color w:val="FF6600"/>
          <w:w w:val="110"/>
        </w:rPr>
        <w:t>utres</w:t>
      </w:r>
      <w:r>
        <w:rPr>
          <w:rFonts w:ascii="Calibri" w:hAnsi="Calibri"/>
          <w:i/>
          <w:color w:val="FF6600"/>
          <w:spacing w:val="31"/>
          <w:w w:val="110"/>
        </w:rPr>
        <w:t xml:space="preserve"> </w:t>
      </w:r>
      <w:r>
        <w:rPr>
          <w:rFonts w:ascii="Calibri" w:hAnsi="Calibri"/>
          <w:i/>
          <w:color w:val="FF6600"/>
          <w:w w:val="110"/>
        </w:rPr>
        <w:t>comme</w:t>
      </w:r>
      <w:r>
        <w:rPr>
          <w:rFonts w:ascii="Calibri" w:hAnsi="Calibri"/>
          <w:i/>
          <w:color w:val="FF6600"/>
          <w:spacing w:val="31"/>
          <w:w w:val="110"/>
        </w:rPr>
        <w:t xml:space="preserve"> </w:t>
      </w:r>
      <w:r>
        <w:rPr>
          <w:rFonts w:ascii="Calibri" w:hAnsi="Calibri"/>
          <w:i/>
          <w:color w:val="FF6600"/>
          <w:w w:val="110"/>
        </w:rPr>
        <w:t>vous</w:t>
      </w:r>
      <w:r>
        <w:rPr>
          <w:rFonts w:ascii="Calibri" w:hAnsi="Calibri"/>
          <w:i/>
          <w:color w:val="FF6600"/>
          <w:spacing w:val="31"/>
          <w:w w:val="110"/>
        </w:rPr>
        <w:t xml:space="preserve"> </w:t>
      </w:r>
      <w:r>
        <w:rPr>
          <w:rFonts w:ascii="Calibri" w:hAnsi="Calibri"/>
          <w:i/>
          <w:smallCaps/>
          <w:color w:val="FF6600"/>
          <w:w w:val="110"/>
        </w:rPr>
        <w:t>av</w:t>
      </w:r>
      <w:r>
        <w:rPr>
          <w:rFonts w:ascii="Calibri" w:hAnsi="Calibri"/>
          <w:i/>
          <w:color w:val="FF6600"/>
          <w:w w:val="110"/>
        </w:rPr>
        <w:t>ez</w:t>
      </w:r>
      <w:r>
        <w:rPr>
          <w:rFonts w:ascii="Calibri" w:hAnsi="Calibri"/>
          <w:i/>
          <w:color w:val="FF6600"/>
          <w:spacing w:val="31"/>
          <w:w w:val="110"/>
        </w:rPr>
        <w:t xml:space="preserve"> </w:t>
      </w:r>
      <w:r>
        <w:rPr>
          <w:rFonts w:ascii="Calibri" w:hAnsi="Calibri"/>
          <w:i/>
          <w:color w:val="FF6600"/>
          <w:w w:val="110"/>
        </w:rPr>
        <w:t>été</w:t>
      </w:r>
      <w:r>
        <w:rPr>
          <w:rFonts w:ascii="Calibri" w:hAnsi="Calibri"/>
          <w:i/>
          <w:color w:val="FF6600"/>
          <w:spacing w:val="31"/>
          <w:w w:val="110"/>
        </w:rPr>
        <w:t xml:space="preserve"> </w:t>
      </w:r>
      <w:r>
        <w:rPr>
          <w:rFonts w:ascii="Calibri" w:hAnsi="Calibri"/>
          <w:i/>
          <w:smallCaps/>
          <w:color w:val="FF6600"/>
          <w:w w:val="110"/>
        </w:rPr>
        <w:t>accu</w:t>
      </w:r>
      <w:r>
        <w:rPr>
          <w:rFonts w:ascii="Calibri" w:hAnsi="Calibri"/>
          <w:i/>
          <w:color w:val="FF6600"/>
          <w:w w:val="110"/>
        </w:rPr>
        <w:t>eillis.</w:t>
      </w:r>
    </w:p>
    <w:p w:rsidR="00365860" w:rsidRDefault="00365860">
      <w:pPr>
        <w:rPr>
          <w:rFonts w:ascii="Calibri" w:hAnsi="Calibri"/>
        </w:rPr>
        <w:sectPr w:rsidR="00365860">
          <w:type w:val="continuous"/>
          <w:pgSz w:w="11910" w:h="16840"/>
          <w:pgMar w:top="760" w:right="300" w:bottom="880" w:left="120" w:header="720" w:footer="720" w:gutter="0"/>
          <w:cols w:space="720"/>
        </w:sectPr>
      </w:pPr>
    </w:p>
    <w:p w:rsidR="00365860" w:rsidRDefault="00B04FA1">
      <w:pPr>
        <w:pStyle w:val="Heading2"/>
        <w:spacing w:before="83" w:line="252" w:lineRule="auto"/>
        <w:ind w:left="3885" w:right="1231" w:hanging="1727"/>
      </w:pPr>
      <w:r>
        <w:rPr>
          <w:color w:val="008000"/>
          <w:spacing w:val="-1"/>
          <w:w w:val="103"/>
        </w:rPr>
        <w:lastRenderedPageBreak/>
        <w:t>Temp</w:t>
      </w:r>
      <w:r>
        <w:rPr>
          <w:color w:val="008000"/>
          <w:w w:val="103"/>
        </w:rPr>
        <w:t>s</w:t>
      </w:r>
      <w:r>
        <w:rPr>
          <w:color w:val="008000"/>
        </w:rPr>
        <w:t xml:space="preserve"> </w:t>
      </w:r>
      <w:r>
        <w:rPr>
          <w:color w:val="008000"/>
          <w:spacing w:val="-26"/>
        </w:rPr>
        <w:t xml:space="preserve"> </w:t>
      </w:r>
      <w:r>
        <w:rPr>
          <w:color w:val="008000"/>
          <w:w w:val="101"/>
        </w:rPr>
        <w:t>de</w:t>
      </w:r>
      <w:r>
        <w:rPr>
          <w:color w:val="008000"/>
        </w:rPr>
        <w:t xml:space="preserve"> </w:t>
      </w:r>
      <w:r>
        <w:rPr>
          <w:color w:val="008000"/>
          <w:spacing w:val="-26"/>
        </w:rPr>
        <w:t xml:space="preserve"> </w:t>
      </w:r>
      <w:r>
        <w:rPr>
          <w:color w:val="008000"/>
          <w:spacing w:val="-1"/>
          <w:w w:val="110"/>
        </w:rPr>
        <w:t>prièr</w:t>
      </w:r>
      <w:r>
        <w:rPr>
          <w:color w:val="008000"/>
          <w:w w:val="110"/>
        </w:rPr>
        <w:t>e</w:t>
      </w:r>
      <w:r>
        <w:rPr>
          <w:color w:val="008000"/>
        </w:rPr>
        <w:t xml:space="preserve"> </w:t>
      </w:r>
      <w:r>
        <w:rPr>
          <w:color w:val="008000"/>
          <w:spacing w:val="-26"/>
        </w:rPr>
        <w:t xml:space="preserve"> </w:t>
      </w:r>
      <w:r>
        <w:rPr>
          <w:color w:val="008000"/>
          <w:w w:val="98"/>
        </w:rPr>
        <w:t>commune</w:t>
      </w:r>
      <w:r>
        <w:rPr>
          <w:color w:val="008000"/>
        </w:rPr>
        <w:t xml:space="preserve"> </w:t>
      </w:r>
      <w:r>
        <w:rPr>
          <w:color w:val="008000"/>
          <w:spacing w:val="-26"/>
        </w:rPr>
        <w:t xml:space="preserve"> </w:t>
      </w:r>
      <w:r>
        <w:rPr>
          <w:color w:val="008000"/>
          <w:spacing w:val="-1"/>
          <w:w w:val="102"/>
        </w:rPr>
        <w:t>pou</w:t>
      </w:r>
      <w:r>
        <w:rPr>
          <w:color w:val="008000"/>
          <w:w w:val="102"/>
        </w:rPr>
        <w:t>r</w:t>
      </w:r>
      <w:r>
        <w:rPr>
          <w:color w:val="008000"/>
        </w:rPr>
        <w:t xml:space="preserve"> </w:t>
      </w:r>
      <w:r>
        <w:rPr>
          <w:color w:val="008000"/>
          <w:spacing w:val="-26"/>
        </w:rPr>
        <w:t xml:space="preserve"> </w:t>
      </w:r>
      <w:r>
        <w:rPr>
          <w:smallCaps/>
          <w:color w:val="008000"/>
          <w:w w:val="104"/>
        </w:rPr>
        <w:t>la</w:t>
      </w:r>
      <w:r>
        <w:rPr>
          <w:color w:val="008000"/>
        </w:rPr>
        <w:t xml:space="preserve"> </w:t>
      </w:r>
      <w:r>
        <w:rPr>
          <w:color w:val="008000"/>
          <w:spacing w:val="-26"/>
        </w:rPr>
        <w:t xml:space="preserve"> </w:t>
      </w:r>
      <w:r>
        <w:rPr>
          <w:color w:val="008000"/>
          <w:w w:val="107"/>
        </w:rPr>
        <w:t>journée</w:t>
      </w:r>
      <w:r>
        <w:rPr>
          <w:color w:val="008000"/>
        </w:rPr>
        <w:t xml:space="preserve"> </w:t>
      </w:r>
      <w:r>
        <w:rPr>
          <w:color w:val="008000"/>
          <w:spacing w:val="-26"/>
        </w:rPr>
        <w:t xml:space="preserve"> </w:t>
      </w:r>
      <w:r>
        <w:rPr>
          <w:color w:val="008000"/>
          <w:w w:val="101"/>
        </w:rPr>
        <w:t xml:space="preserve">de </w:t>
      </w:r>
      <w:r>
        <w:rPr>
          <w:smallCaps/>
          <w:color w:val="008000"/>
          <w:spacing w:val="-1"/>
          <w:w w:val="112"/>
        </w:rPr>
        <w:t>préparatio</w:t>
      </w:r>
      <w:r>
        <w:rPr>
          <w:smallCaps/>
          <w:color w:val="008000"/>
          <w:w w:val="112"/>
        </w:rPr>
        <w:t>n</w:t>
      </w:r>
      <w:r>
        <w:rPr>
          <w:color w:val="008000"/>
        </w:rPr>
        <w:t xml:space="preserve"> </w:t>
      </w:r>
      <w:r>
        <w:rPr>
          <w:color w:val="008000"/>
          <w:spacing w:val="-26"/>
        </w:rPr>
        <w:t xml:space="preserve"> </w:t>
      </w:r>
      <w:r>
        <w:rPr>
          <w:smallCaps/>
          <w:color w:val="008000"/>
          <w:w w:val="109"/>
        </w:rPr>
        <w:t>au</w:t>
      </w:r>
      <w:r>
        <w:rPr>
          <w:color w:val="008000"/>
        </w:rPr>
        <w:t xml:space="preserve"> </w:t>
      </w:r>
      <w:r>
        <w:rPr>
          <w:color w:val="008000"/>
          <w:spacing w:val="-26"/>
        </w:rPr>
        <w:t xml:space="preserve"> </w:t>
      </w:r>
      <w:r>
        <w:rPr>
          <w:smallCaps/>
          <w:color w:val="008000"/>
          <w:w w:val="112"/>
        </w:rPr>
        <w:t>mariage</w:t>
      </w:r>
      <w:r>
        <w:rPr>
          <w:color w:val="008000"/>
          <w:w w:val="106"/>
        </w:rPr>
        <w:t>:</w:t>
      </w:r>
    </w:p>
    <w:p w:rsidR="00365860" w:rsidRDefault="00017BBA">
      <w:pPr>
        <w:pStyle w:val="Corpsdetexte"/>
        <w:spacing w:before="3"/>
        <w:rPr>
          <w:rFonts w:ascii="Calibri"/>
          <w:sz w:val="8"/>
        </w:rPr>
      </w:pPr>
      <w:r w:rsidRPr="00017BBA">
        <w:pict>
          <v:group id="_x0000_s1032" style="position:absolute;margin-left:50.4pt;margin-top:7pt;width:493.7pt;height:151.45pt;z-index:-15685120;mso-wrap-distance-left:0;mso-wrap-distance-right:0;mso-position-horizontal-relative:page" coordorigin="1008,140" coordsize="9874,3029">
            <v:shape id="_x0000_s1035" type="#_x0000_t75" style="position:absolute;left:1007;top:140;width:9874;height:3029">
              <v:imagedata r:id="rId42" o:title=""/>
            </v:shape>
            <v:shape id="_x0000_s1034" style="position:absolute;left:1079;top:168;width:9720;height:2876" coordorigin="1080,169" coordsize="9720,2876" path="m1406,169r-74,9l1264,203r-61,39l1152,292r-39,61l1089,421r-9,74l1080,2718r9,75l1113,2862r39,61l1203,2973r61,38l1332,3036r74,8l10473,3044r76,-8l10618,3011r60,-38l10729,2923r38,-61l10791,2793r9,-75l10800,495r-9,-74l10767,353r-38,-61l10678,242r-60,-39l10549,178r-76,-9l1406,169xe" filled="f" strokecolor="green" strokeweight=".48pt">
              <v:path arrowok="t"/>
            </v:shape>
            <v:shape id="_x0000_s1033" type="#_x0000_t202" style="position:absolute;left:1007;top:140;width:9874;height:3029" filled="f" stroked="f">
              <v:textbox inset="0,0,0,0">
                <w:txbxContent>
                  <w:p w:rsidR="00476838" w:rsidRDefault="00476838">
                    <w:pPr>
                      <w:spacing w:before="116" w:line="242" w:lineRule="auto"/>
                      <w:ind w:left="430" w:right="383"/>
                      <w:jc w:val="center"/>
                      <w:rPr>
                        <w:sz w:val="24"/>
                      </w:rPr>
                    </w:pPr>
                    <w:r>
                      <w:rPr>
                        <w:color w:val="008000"/>
                        <w:sz w:val="24"/>
                      </w:rPr>
                      <w:t>Seigneur, nous te remercions pour cette expérience que tu nous fais vivre. Nous reconnaissons qu'il vient de Toi qui es Amour et Fidélité</w:t>
                    </w:r>
                  </w:p>
                  <w:p w:rsidR="00476838" w:rsidRDefault="00476838">
                    <w:pPr>
                      <w:ind w:left="557" w:right="507"/>
                      <w:jc w:val="center"/>
                      <w:rPr>
                        <w:sz w:val="24"/>
                      </w:rPr>
                    </w:pPr>
                    <w:r>
                      <w:rPr>
                        <w:color w:val="008000"/>
                        <w:sz w:val="24"/>
                      </w:rPr>
                      <w:t>Nous te demandons Ta lumière pour éclairer ce qui nous pousse l'un vers l'autre, Ton Esprit saint pour qu'il purifie notre amour, Ta parole pour nous guider vers la sainteté, Ta miséricorde pour approfondir l'intimité de nos cœurs.</w:t>
                    </w:r>
                  </w:p>
                  <w:p w:rsidR="00476838" w:rsidRDefault="00476838">
                    <w:pPr>
                      <w:spacing w:line="237" w:lineRule="auto"/>
                      <w:ind w:left="430" w:right="382"/>
                      <w:jc w:val="center"/>
                      <w:rPr>
                        <w:sz w:val="24"/>
                      </w:rPr>
                    </w:pPr>
                    <w:r>
                      <w:rPr>
                        <w:color w:val="008000"/>
                        <w:sz w:val="24"/>
                      </w:rPr>
                      <w:t>Accorde-nous Ta force pour persévérer au milieu de ce monde dans l'amour vrai. Fais grandir en nous le désir de la chasteté du corps et du cœur.</w:t>
                    </w:r>
                  </w:p>
                  <w:p w:rsidR="00476838" w:rsidRDefault="00476838">
                    <w:pPr>
                      <w:spacing w:before="3" w:line="275" w:lineRule="exact"/>
                      <w:ind w:left="429" w:right="383"/>
                      <w:jc w:val="center"/>
                      <w:rPr>
                        <w:sz w:val="24"/>
                      </w:rPr>
                    </w:pPr>
                    <w:r>
                      <w:rPr>
                        <w:color w:val="008000"/>
                        <w:sz w:val="24"/>
                      </w:rPr>
                      <w:t>Et qu'en ce moment de notre vie où nous nous préparons au mariage,</w:t>
                    </w:r>
                  </w:p>
                  <w:p w:rsidR="00476838" w:rsidRDefault="00476838">
                    <w:pPr>
                      <w:spacing w:line="275" w:lineRule="exact"/>
                      <w:ind w:left="427" w:right="383"/>
                      <w:jc w:val="center"/>
                      <w:rPr>
                        <w:sz w:val="24"/>
                      </w:rPr>
                    </w:pPr>
                    <w:r>
                      <w:rPr>
                        <w:color w:val="008000"/>
                        <w:sz w:val="24"/>
                      </w:rPr>
                      <w:t>Tu nous révèles pleinement notre vocation de fils et de fille de Dieu. Amen.</w:t>
                    </w:r>
                  </w:p>
                </w:txbxContent>
              </v:textbox>
            </v:shape>
            <w10:wrap type="topAndBottom" anchorx="page"/>
          </v:group>
        </w:pict>
      </w:r>
    </w:p>
    <w:p w:rsidR="00365860" w:rsidRDefault="00B04FA1">
      <w:pPr>
        <w:pStyle w:val="Heading5"/>
        <w:spacing w:before="97" w:line="275" w:lineRule="exact"/>
        <w:ind w:left="1315"/>
      </w:pPr>
      <w:r>
        <w:rPr>
          <w:color w:val="1F497D"/>
        </w:rPr>
        <w:t xml:space="preserve">Cantique </w:t>
      </w:r>
      <w:r>
        <w:rPr>
          <w:color w:val="1F497D"/>
          <w:u w:val="single" w:color="1F497D"/>
        </w:rPr>
        <w:t>Je vous ai choisis</w:t>
      </w:r>
      <w:r>
        <w:rPr>
          <w:color w:val="1F497D"/>
        </w:rPr>
        <w:t xml:space="preserve"> p.21</w:t>
      </w:r>
    </w:p>
    <w:p w:rsidR="00365860" w:rsidRDefault="00B04FA1">
      <w:pPr>
        <w:spacing w:line="275" w:lineRule="exact"/>
        <w:ind w:left="1315"/>
        <w:rPr>
          <w:b/>
          <w:i/>
          <w:sz w:val="24"/>
        </w:rPr>
      </w:pPr>
      <w:r>
        <w:rPr>
          <w:b/>
          <w:i/>
          <w:color w:val="1F497D"/>
          <w:sz w:val="24"/>
        </w:rPr>
        <w:t>Passage des écritures dans le lectionnaire du mariage</w:t>
      </w:r>
    </w:p>
    <w:p w:rsidR="00365860" w:rsidRDefault="00365860">
      <w:pPr>
        <w:pStyle w:val="Corpsdetexte"/>
        <w:rPr>
          <w:b/>
          <w:i/>
          <w:sz w:val="20"/>
        </w:rPr>
      </w:pPr>
    </w:p>
    <w:p w:rsidR="00365860" w:rsidRDefault="00017BBA">
      <w:pPr>
        <w:pStyle w:val="Corpsdetexte"/>
        <w:spacing w:before="5"/>
        <w:rPr>
          <w:b/>
          <w:i/>
          <w:sz w:val="18"/>
        </w:rPr>
      </w:pPr>
      <w:r w:rsidRPr="00017BBA">
        <w:pict>
          <v:group id="_x0000_s1028" style="position:absolute;margin-left:50.4pt;margin-top:12.55pt;width:493.7pt;height:201.6pt;z-index:-15684096;mso-wrap-distance-left:0;mso-wrap-distance-right:0;mso-position-horizontal-relative:page" coordorigin="1008,251" coordsize="9874,4032">
            <v:shape id="_x0000_s1031" type="#_x0000_t75" style="position:absolute;left:1007;top:251;width:9874;height:4032">
              <v:imagedata r:id="rId43" o:title=""/>
            </v:shape>
            <v:shape id="_x0000_s1030" style="position:absolute;left:1079;top:284;width:9720;height:3874" coordorigin="1080,285" coordsize="9720,3874" path="m1214,285r-51,10l1120,323r-29,43l1080,419r,3605l1091,4077r29,43l1163,4148r51,10l10665,4158r52,-10l10760,4120r29,-43l10800,4024r,-3605l10789,366r-29,-43l10717,295r-52,-10l1214,285xe" filled="f" strokecolor="#4a7ebb" strokeweight=".48pt">
              <v:path arrowok="t"/>
            </v:shape>
            <v:shape id="_x0000_s1029" type="#_x0000_t202" style="position:absolute;left:1007;top:251;width:9874;height:4032" filled="f" stroked="f">
              <v:textbox inset="0,0,0,0">
                <w:txbxContent>
                  <w:p w:rsidR="00476838" w:rsidRDefault="00476838">
                    <w:pPr>
                      <w:spacing w:before="6"/>
                      <w:rPr>
                        <w:b/>
                        <w:i/>
                        <w:sz w:val="30"/>
                      </w:rPr>
                    </w:pPr>
                  </w:p>
                  <w:p w:rsidR="00476838" w:rsidRDefault="00476838">
                    <w:pPr>
                      <w:spacing w:before="1"/>
                      <w:ind w:left="428" w:right="383"/>
                      <w:jc w:val="center"/>
                      <w:rPr>
                        <w:sz w:val="24"/>
                      </w:rPr>
                    </w:pPr>
                    <w:r>
                      <w:rPr>
                        <w:b/>
                        <w:sz w:val="24"/>
                      </w:rPr>
                      <w:t>Père très bon</w:t>
                    </w:r>
                    <w:r>
                      <w:rPr>
                        <w:sz w:val="24"/>
                      </w:rPr>
                      <w:t>, dans ta sagesse, tu as voulu nos familles humaines et tu les as bénies.</w:t>
                    </w:r>
                  </w:p>
                  <w:p w:rsidR="00476838" w:rsidRDefault="00476838">
                    <w:pPr>
                      <w:spacing w:before="4" w:line="237" w:lineRule="auto"/>
                      <w:ind w:left="430" w:right="383"/>
                      <w:jc w:val="center"/>
                      <w:rPr>
                        <w:sz w:val="24"/>
                      </w:rPr>
                    </w:pPr>
                    <w:r>
                      <w:rPr>
                        <w:b/>
                        <w:sz w:val="24"/>
                      </w:rPr>
                      <w:t>Seigneur Jésus</w:t>
                    </w:r>
                    <w:r>
                      <w:rPr>
                        <w:sz w:val="24"/>
                      </w:rPr>
                      <w:t>, né de la Vierge Marie, tu as voulu grandir dans une famille humaine, et tu as donné ta vie pour sauver nos familles de toutes les formes de péché qui les défigurent.</w:t>
                    </w:r>
                  </w:p>
                  <w:p w:rsidR="00476838" w:rsidRDefault="00476838">
                    <w:pPr>
                      <w:spacing w:before="6" w:line="237" w:lineRule="auto"/>
                      <w:ind w:left="430" w:right="381"/>
                      <w:jc w:val="center"/>
                      <w:rPr>
                        <w:sz w:val="24"/>
                      </w:rPr>
                    </w:pPr>
                    <w:r>
                      <w:rPr>
                        <w:b/>
                        <w:sz w:val="24"/>
                      </w:rPr>
                      <w:t>Esprit-Saint</w:t>
                    </w:r>
                    <w:r>
                      <w:rPr>
                        <w:sz w:val="24"/>
                      </w:rPr>
                      <w:t>, Esprit d'amour, tu as été donné à l'Eglise entière, tu habites le cœur des conjoints, des parents, des grands-parents, des frères et sœurs.</w:t>
                    </w:r>
                  </w:p>
                  <w:p w:rsidR="00476838" w:rsidRDefault="00476838">
                    <w:pPr>
                      <w:spacing w:before="5" w:line="237" w:lineRule="auto"/>
                      <w:ind w:left="430" w:right="383"/>
                      <w:jc w:val="center"/>
                      <w:rPr>
                        <w:sz w:val="24"/>
                      </w:rPr>
                    </w:pPr>
                    <w:r>
                      <w:rPr>
                        <w:b/>
                        <w:sz w:val="24"/>
                      </w:rPr>
                      <w:t>Trinité sainte</w:t>
                    </w:r>
                    <w:r>
                      <w:rPr>
                        <w:sz w:val="24"/>
                      </w:rPr>
                      <w:t>, sois bénie, par le sacrement de mariage l'amour a fait sa demeure dans nos familles humaines.</w:t>
                    </w:r>
                  </w:p>
                  <w:p w:rsidR="00476838" w:rsidRDefault="00476838">
                    <w:pPr>
                      <w:spacing w:before="6" w:line="237" w:lineRule="auto"/>
                      <w:ind w:left="430" w:right="381"/>
                      <w:jc w:val="center"/>
                      <w:rPr>
                        <w:sz w:val="24"/>
                      </w:rPr>
                    </w:pPr>
                    <w:r>
                      <w:rPr>
                        <w:sz w:val="24"/>
                      </w:rPr>
                      <w:t>Aide nos familles à être toujours davantage de "petites églises", à respecter et encourager la vocation de chacun de ses membres, à accueillir, célébrer et annoncer l'Evangile.</w:t>
                    </w:r>
                  </w:p>
                  <w:p w:rsidR="00476838" w:rsidRDefault="00476838">
                    <w:pPr>
                      <w:spacing w:before="6" w:line="237" w:lineRule="auto"/>
                      <w:ind w:left="555" w:right="507"/>
                      <w:jc w:val="center"/>
                      <w:rPr>
                        <w:sz w:val="24"/>
                      </w:rPr>
                    </w:pPr>
                    <w:r>
                      <w:rPr>
                        <w:sz w:val="24"/>
                      </w:rPr>
                      <w:t>Seigneur, à l'intercession des bienheureux Louis et Zélie Martin et de sainte Thérèse de Lisieux leur enfant, bénis nos familles, bénis nos projets de mariage.</w:t>
                    </w:r>
                    <w:r>
                      <w:rPr>
                        <w:sz w:val="24"/>
                        <w:vertAlign w:val="superscript"/>
                      </w:rPr>
                      <w:t>18</w:t>
                    </w:r>
                  </w:p>
                </w:txbxContent>
              </v:textbox>
            </v:shape>
            <w10:wrap type="topAndBottom" anchorx="page"/>
          </v:group>
        </w:pict>
      </w:r>
    </w:p>
    <w:p w:rsidR="00D426C6" w:rsidRDefault="00D426C6">
      <w:pPr>
        <w:spacing w:before="86"/>
        <w:ind w:left="1315"/>
        <w:rPr>
          <w:w w:val="105"/>
          <w:sz w:val="17"/>
        </w:rPr>
      </w:pPr>
    </w:p>
    <w:p w:rsidR="00476838" w:rsidRDefault="00476838" w:rsidP="00476838">
      <w:pPr>
        <w:pStyle w:val="Heading1"/>
        <w:spacing w:before="60"/>
        <w:ind w:right="277"/>
      </w:pPr>
      <w:r>
        <w:rPr>
          <w:color w:val="1F487C"/>
          <w:spacing w:val="-1"/>
          <w:w w:val="75"/>
        </w:rPr>
        <w:t>L’ENGAGEMENT</w:t>
      </w:r>
      <w:r>
        <w:rPr>
          <w:color w:val="1F487C"/>
          <w:spacing w:val="1"/>
          <w:w w:val="75"/>
        </w:rPr>
        <w:t xml:space="preserve"> </w:t>
      </w:r>
      <w:r>
        <w:rPr>
          <w:color w:val="1F487C"/>
          <w:spacing w:val="-1"/>
          <w:w w:val="75"/>
        </w:rPr>
        <w:t>DE</w:t>
      </w:r>
      <w:r>
        <w:rPr>
          <w:color w:val="1F487C"/>
          <w:spacing w:val="3"/>
          <w:w w:val="75"/>
        </w:rPr>
        <w:t xml:space="preserve"> </w:t>
      </w:r>
      <w:r>
        <w:rPr>
          <w:color w:val="1F487C"/>
          <w:spacing w:val="-1"/>
          <w:w w:val="75"/>
        </w:rPr>
        <w:t>TOUTE</w:t>
      </w:r>
      <w:r>
        <w:rPr>
          <w:color w:val="1F487C"/>
          <w:spacing w:val="3"/>
          <w:w w:val="75"/>
        </w:rPr>
        <w:t xml:space="preserve"> </w:t>
      </w:r>
      <w:r>
        <w:rPr>
          <w:color w:val="1F487C"/>
          <w:spacing w:val="-1"/>
          <w:w w:val="75"/>
        </w:rPr>
        <w:t>LA</w:t>
      </w:r>
      <w:r>
        <w:rPr>
          <w:color w:val="1F487C"/>
          <w:spacing w:val="2"/>
          <w:w w:val="75"/>
        </w:rPr>
        <w:t xml:space="preserve"> </w:t>
      </w:r>
      <w:r>
        <w:rPr>
          <w:color w:val="1F487C"/>
          <w:w w:val="75"/>
        </w:rPr>
        <w:t>PERSONNE</w:t>
      </w:r>
    </w:p>
    <w:p w:rsidR="00476838" w:rsidRPr="00476838" w:rsidRDefault="00476838" w:rsidP="00197E13">
      <w:pPr>
        <w:pStyle w:val="Heading3"/>
        <w:numPr>
          <w:ilvl w:val="1"/>
          <w:numId w:val="36"/>
        </w:numPr>
        <w:tabs>
          <w:tab w:val="left" w:pos="1021"/>
        </w:tabs>
        <w:spacing w:before="207"/>
        <w:ind w:left="746" w:hanging="447"/>
      </w:pPr>
      <w:r>
        <w:pict>
          <v:shape id="_x0000_s1132" type="#_x0000_t202" style="position:absolute;left:0;text-align:left;margin-left:30.35pt;margin-top:45.2pt;width:534.7pt;height:154.25pt;z-index:-15674880;mso-wrap-distance-left:0;mso-wrap-distance-right:0;mso-position-horizontal-relative:page" filled="f" strokeweight=".16936mm">
            <v:textbox inset="0,0,0,0">
              <w:txbxContent>
                <w:p w:rsidR="00476838" w:rsidRDefault="00476838" w:rsidP="00476838">
                  <w:pPr>
                    <w:pStyle w:val="Corpsdetexte"/>
                    <w:spacing w:before="3"/>
                    <w:rPr>
                      <w:rFonts w:ascii="Arial"/>
                      <w:b/>
                      <w:sz w:val="25"/>
                    </w:rPr>
                  </w:pPr>
                </w:p>
                <w:p w:rsidR="00476838" w:rsidRDefault="00476838" w:rsidP="00476838">
                  <w:pPr>
                    <w:ind w:left="107"/>
                    <w:rPr>
                      <w:rFonts w:ascii="Arial"/>
                      <w:b/>
                      <w:sz w:val="24"/>
                    </w:rPr>
                  </w:pPr>
                  <w:r>
                    <w:rPr>
                      <w:rFonts w:ascii="Arial"/>
                      <w:b/>
                      <w:sz w:val="24"/>
                    </w:rPr>
                    <w:t>Dieu</w:t>
                  </w:r>
                  <w:r>
                    <w:rPr>
                      <w:rFonts w:ascii="Arial"/>
                      <w:b/>
                      <w:spacing w:val="-2"/>
                      <w:sz w:val="24"/>
                    </w:rPr>
                    <w:t xml:space="preserve"> </w:t>
                  </w:r>
                  <w:r>
                    <w:rPr>
                      <w:rFonts w:ascii="Arial"/>
                      <w:b/>
                      <w:sz w:val="24"/>
                    </w:rPr>
                    <w:t>est</w:t>
                  </w:r>
                  <w:r>
                    <w:rPr>
                      <w:rFonts w:ascii="Arial"/>
                      <w:b/>
                      <w:spacing w:val="-2"/>
                      <w:sz w:val="24"/>
                    </w:rPr>
                    <w:t xml:space="preserve"> </w:t>
                  </w:r>
                  <w:r>
                    <w:rPr>
                      <w:rFonts w:ascii="Arial"/>
                      <w:b/>
                      <w:sz w:val="24"/>
                    </w:rPr>
                    <w:t>Amour : Jean</w:t>
                  </w:r>
                  <w:r>
                    <w:rPr>
                      <w:rFonts w:ascii="Arial"/>
                      <w:b/>
                      <w:spacing w:val="-2"/>
                      <w:sz w:val="24"/>
                    </w:rPr>
                    <w:t xml:space="preserve"> </w:t>
                  </w:r>
                  <w:r>
                    <w:rPr>
                      <w:rFonts w:ascii="Arial"/>
                      <w:b/>
                      <w:sz w:val="24"/>
                    </w:rPr>
                    <w:t>4,</w:t>
                  </w:r>
                  <w:r>
                    <w:rPr>
                      <w:rFonts w:ascii="Arial"/>
                      <w:b/>
                      <w:spacing w:val="-2"/>
                      <w:sz w:val="24"/>
                    </w:rPr>
                    <w:t xml:space="preserve"> </w:t>
                  </w:r>
                  <w:r>
                    <w:rPr>
                      <w:rFonts w:ascii="Arial"/>
                      <w:b/>
                      <w:sz w:val="24"/>
                    </w:rPr>
                    <w:t>7-12</w:t>
                  </w:r>
                </w:p>
                <w:p w:rsidR="00476838" w:rsidRDefault="00476838" w:rsidP="00476838">
                  <w:pPr>
                    <w:pStyle w:val="Corpsdetexte"/>
                    <w:spacing w:before="4"/>
                    <w:rPr>
                      <w:rFonts w:ascii="Arial"/>
                      <w:b/>
                    </w:rPr>
                  </w:pPr>
                </w:p>
                <w:p w:rsidR="00476838" w:rsidRDefault="00476838" w:rsidP="00476838">
                  <w:pPr>
                    <w:pStyle w:val="Corpsdetexte"/>
                    <w:spacing w:line="242" w:lineRule="auto"/>
                    <w:ind w:left="107"/>
                    <w:rPr>
                      <w:rFonts w:ascii="Microsoft Sans Serif"/>
                    </w:rPr>
                  </w:pPr>
                  <w:r>
                    <w:t>«</w:t>
                  </w:r>
                  <w:r>
                    <w:rPr>
                      <w:spacing w:val="2"/>
                    </w:rPr>
                    <w:t xml:space="preserve"> </w:t>
                  </w:r>
                  <w:r>
                    <w:t>Bien aimés,</w:t>
                  </w:r>
                  <w:r>
                    <w:rPr>
                      <w:spacing w:val="-1"/>
                    </w:rPr>
                    <w:t xml:space="preserve"> </w:t>
                  </w:r>
                  <w:r>
                    <w:t>aimons</w:t>
                  </w:r>
                  <w:r>
                    <w:rPr>
                      <w:spacing w:val="1"/>
                    </w:rPr>
                    <w:t xml:space="preserve"> </w:t>
                  </w:r>
                  <w:r>
                    <w:t>nous les</w:t>
                  </w:r>
                  <w:r>
                    <w:rPr>
                      <w:spacing w:val="1"/>
                    </w:rPr>
                    <w:t xml:space="preserve"> </w:t>
                  </w:r>
                  <w:r>
                    <w:t>uns</w:t>
                  </w:r>
                  <w:r>
                    <w:rPr>
                      <w:spacing w:val="-2"/>
                    </w:rPr>
                    <w:t xml:space="preserve"> </w:t>
                  </w:r>
                  <w:r>
                    <w:t>les autres</w:t>
                  </w:r>
                  <w:r>
                    <w:rPr>
                      <w:spacing w:val="2"/>
                    </w:rPr>
                    <w:t xml:space="preserve"> </w:t>
                  </w:r>
                  <w:r>
                    <w:t>;</w:t>
                  </w:r>
                  <w:r>
                    <w:rPr>
                      <w:spacing w:val="1"/>
                    </w:rPr>
                    <w:t xml:space="preserve"> </w:t>
                  </w:r>
                  <w:r>
                    <w:t>car l’amour</w:t>
                  </w:r>
                  <w:r>
                    <w:rPr>
                      <w:spacing w:val="-1"/>
                    </w:rPr>
                    <w:t xml:space="preserve"> </w:t>
                  </w:r>
                  <w:r>
                    <w:t>est</w:t>
                  </w:r>
                  <w:r>
                    <w:rPr>
                      <w:spacing w:val="1"/>
                    </w:rPr>
                    <w:t xml:space="preserve"> </w:t>
                  </w:r>
                  <w:r>
                    <w:t>de</w:t>
                  </w:r>
                  <w:r>
                    <w:rPr>
                      <w:spacing w:val="1"/>
                    </w:rPr>
                    <w:t xml:space="preserve"> </w:t>
                  </w:r>
                  <w:r>
                    <w:t>Dieu</w:t>
                  </w:r>
                  <w:r>
                    <w:rPr>
                      <w:spacing w:val="4"/>
                    </w:rPr>
                    <w:t xml:space="preserve"> </w:t>
                  </w:r>
                  <w:r>
                    <w:t>;</w:t>
                  </w:r>
                  <w:r>
                    <w:rPr>
                      <w:spacing w:val="-1"/>
                    </w:rPr>
                    <w:t xml:space="preserve"> </w:t>
                  </w:r>
                  <w:r>
                    <w:t>et</w:t>
                  </w:r>
                  <w:r>
                    <w:rPr>
                      <w:spacing w:val="1"/>
                    </w:rPr>
                    <w:t xml:space="preserve"> </w:t>
                  </w:r>
                  <w:r>
                    <w:t>quiconque</w:t>
                  </w:r>
                  <w:r>
                    <w:rPr>
                      <w:spacing w:val="1"/>
                    </w:rPr>
                    <w:t xml:space="preserve"> </w:t>
                  </w:r>
                  <w:r>
                    <w:t>aime est</w:t>
                  </w:r>
                  <w:r>
                    <w:rPr>
                      <w:spacing w:val="1"/>
                    </w:rPr>
                    <w:t xml:space="preserve"> </w:t>
                  </w:r>
                  <w:r>
                    <w:t>né</w:t>
                  </w:r>
                  <w:r>
                    <w:rPr>
                      <w:spacing w:val="-61"/>
                    </w:rPr>
                    <w:t xml:space="preserve"> </w:t>
                  </w:r>
                  <w:r>
                    <w:t>de</w:t>
                  </w:r>
                  <w:r>
                    <w:rPr>
                      <w:spacing w:val="1"/>
                    </w:rPr>
                    <w:t xml:space="preserve"> </w:t>
                  </w:r>
                  <w:r>
                    <w:t>Dieu</w:t>
                  </w:r>
                  <w:r>
                    <w:rPr>
                      <w:spacing w:val="1"/>
                    </w:rPr>
                    <w:t xml:space="preserve"> </w:t>
                  </w:r>
                  <w:r>
                    <w:t>et</w:t>
                  </w:r>
                  <w:r>
                    <w:rPr>
                      <w:spacing w:val="2"/>
                    </w:rPr>
                    <w:t xml:space="preserve"> </w:t>
                  </w:r>
                  <w:r>
                    <w:t>connait</w:t>
                  </w:r>
                  <w:r>
                    <w:rPr>
                      <w:spacing w:val="1"/>
                    </w:rPr>
                    <w:t xml:space="preserve"> </w:t>
                  </w:r>
                  <w:r>
                    <w:t>Dieu.</w:t>
                  </w:r>
                  <w:r>
                    <w:rPr>
                      <w:spacing w:val="2"/>
                    </w:rPr>
                    <w:t xml:space="preserve"> </w:t>
                  </w:r>
                  <w:r>
                    <w:t>Celui</w:t>
                  </w:r>
                  <w:r>
                    <w:rPr>
                      <w:spacing w:val="1"/>
                    </w:rPr>
                    <w:t xml:space="preserve"> </w:t>
                  </w:r>
                  <w:r>
                    <w:t>qui</w:t>
                  </w:r>
                  <w:r>
                    <w:rPr>
                      <w:spacing w:val="1"/>
                    </w:rPr>
                    <w:t xml:space="preserve"> </w:t>
                  </w:r>
                  <w:r>
                    <w:t>n’aime pas</w:t>
                  </w:r>
                  <w:r>
                    <w:rPr>
                      <w:spacing w:val="-1"/>
                    </w:rPr>
                    <w:t xml:space="preserve"> </w:t>
                  </w:r>
                  <w:r>
                    <w:t>n’a</w:t>
                  </w:r>
                  <w:r>
                    <w:rPr>
                      <w:spacing w:val="2"/>
                    </w:rPr>
                    <w:t xml:space="preserve"> </w:t>
                  </w:r>
                  <w:r>
                    <w:t>pas</w:t>
                  </w:r>
                  <w:r>
                    <w:rPr>
                      <w:spacing w:val="1"/>
                    </w:rPr>
                    <w:t xml:space="preserve"> </w:t>
                  </w:r>
                  <w:r>
                    <w:t>connu Dieu,</w:t>
                  </w:r>
                  <w:r>
                    <w:rPr>
                      <w:spacing w:val="6"/>
                    </w:rPr>
                    <w:t xml:space="preserve"> </w:t>
                  </w:r>
                  <w:r>
                    <w:t>car</w:t>
                  </w:r>
                  <w:r>
                    <w:rPr>
                      <w:spacing w:val="1"/>
                    </w:rPr>
                    <w:t xml:space="preserve"> </w:t>
                  </w:r>
                  <w:r>
                    <w:t>Dieu</w:t>
                  </w:r>
                  <w:r>
                    <w:rPr>
                      <w:spacing w:val="2"/>
                    </w:rPr>
                    <w:t xml:space="preserve"> </w:t>
                  </w:r>
                  <w:r>
                    <w:t>est Amour</w:t>
                  </w:r>
                  <w:r>
                    <w:rPr>
                      <w:spacing w:val="1"/>
                    </w:rPr>
                    <w:t xml:space="preserve"> </w:t>
                  </w:r>
                  <w:r>
                    <w:t>».</w:t>
                  </w:r>
                </w:p>
                <w:p w:rsidR="00476838" w:rsidRDefault="00476838" w:rsidP="00476838">
                  <w:pPr>
                    <w:pStyle w:val="Corpsdetexte"/>
                    <w:spacing w:before="9"/>
                    <w:rPr>
                      <w:sz w:val="23"/>
                    </w:rPr>
                  </w:pPr>
                </w:p>
                <w:p w:rsidR="00476838" w:rsidRDefault="00476838" w:rsidP="00476838">
                  <w:pPr>
                    <w:spacing w:before="1"/>
                    <w:ind w:left="107"/>
                    <w:rPr>
                      <w:rFonts w:ascii="Arial" w:hAnsi="Arial"/>
                      <w:b/>
                      <w:sz w:val="24"/>
                    </w:rPr>
                  </w:pPr>
                  <w:r>
                    <w:rPr>
                      <w:rFonts w:ascii="Arial" w:hAnsi="Arial"/>
                      <w:b/>
                      <w:sz w:val="24"/>
                    </w:rPr>
                    <w:t>Dieu</w:t>
                  </w:r>
                  <w:r>
                    <w:rPr>
                      <w:rFonts w:ascii="Arial" w:hAnsi="Arial"/>
                      <w:b/>
                      <w:spacing w:val="-1"/>
                      <w:sz w:val="24"/>
                    </w:rPr>
                    <w:t xml:space="preserve"> </w:t>
                  </w:r>
                  <w:r>
                    <w:rPr>
                      <w:rFonts w:ascii="Arial" w:hAnsi="Arial"/>
                      <w:b/>
                      <w:sz w:val="24"/>
                    </w:rPr>
                    <w:t>se</w:t>
                  </w:r>
                  <w:r>
                    <w:rPr>
                      <w:rFonts w:ascii="Arial" w:hAnsi="Arial"/>
                      <w:b/>
                      <w:spacing w:val="-1"/>
                      <w:sz w:val="24"/>
                    </w:rPr>
                    <w:t xml:space="preserve"> </w:t>
                  </w:r>
                  <w:r>
                    <w:rPr>
                      <w:rFonts w:ascii="Arial" w:hAnsi="Arial"/>
                      <w:b/>
                      <w:sz w:val="24"/>
                    </w:rPr>
                    <w:t>donne</w:t>
                  </w:r>
                  <w:r>
                    <w:rPr>
                      <w:rFonts w:ascii="Arial" w:hAnsi="Arial"/>
                      <w:b/>
                      <w:spacing w:val="-3"/>
                      <w:sz w:val="24"/>
                    </w:rPr>
                    <w:t xml:space="preserve"> </w:t>
                  </w:r>
                  <w:r>
                    <w:rPr>
                      <w:rFonts w:ascii="Arial" w:hAnsi="Arial"/>
                      <w:b/>
                      <w:sz w:val="24"/>
                    </w:rPr>
                    <w:t>à nous</w:t>
                  </w:r>
                  <w:r>
                    <w:rPr>
                      <w:rFonts w:ascii="Arial" w:hAnsi="Arial"/>
                      <w:b/>
                      <w:spacing w:val="2"/>
                      <w:sz w:val="24"/>
                    </w:rPr>
                    <w:t xml:space="preserve"> </w:t>
                  </w:r>
                  <w:r>
                    <w:rPr>
                      <w:rFonts w:ascii="Arial" w:hAnsi="Arial"/>
                      <w:b/>
                      <w:sz w:val="24"/>
                    </w:rPr>
                    <w:t>:</w:t>
                  </w:r>
                  <w:r>
                    <w:rPr>
                      <w:rFonts w:ascii="Arial" w:hAnsi="Arial"/>
                      <w:b/>
                      <w:spacing w:val="-2"/>
                      <w:sz w:val="24"/>
                    </w:rPr>
                    <w:t xml:space="preserve"> </w:t>
                  </w:r>
                  <w:r>
                    <w:rPr>
                      <w:rFonts w:ascii="Arial" w:hAnsi="Arial"/>
                      <w:b/>
                      <w:sz w:val="24"/>
                    </w:rPr>
                    <w:t>Jean</w:t>
                  </w:r>
                  <w:r>
                    <w:rPr>
                      <w:rFonts w:ascii="Arial" w:hAnsi="Arial"/>
                      <w:b/>
                      <w:spacing w:val="-1"/>
                      <w:sz w:val="24"/>
                    </w:rPr>
                    <w:t xml:space="preserve"> </w:t>
                  </w:r>
                  <w:r>
                    <w:rPr>
                      <w:rFonts w:ascii="Arial" w:hAnsi="Arial"/>
                      <w:b/>
                      <w:sz w:val="24"/>
                    </w:rPr>
                    <w:t>10,</w:t>
                  </w:r>
                  <w:r>
                    <w:rPr>
                      <w:rFonts w:ascii="Arial" w:hAnsi="Arial"/>
                      <w:b/>
                      <w:spacing w:val="-1"/>
                      <w:sz w:val="24"/>
                    </w:rPr>
                    <w:t xml:space="preserve"> </w:t>
                  </w:r>
                  <w:r>
                    <w:rPr>
                      <w:rFonts w:ascii="Arial" w:hAnsi="Arial"/>
                      <w:b/>
                      <w:sz w:val="24"/>
                    </w:rPr>
                    <w:t>17-18</w:t>
                  </w:r>
                </w:p>
                <w:p w:rsidR="00476838" w:rsidRDefault="00476838" w:rsidP="00476838">
                  <w:pPr>
                    <w:pStyle w:val="Corpsdetexte"/>
                    <w:spacing w:before="3"/>
                    <w:rPr>
                      <w:rFonts w:ascii="Arial" w:hAnsi="Microsoft Sans Serif"/>
                      <w:b/>
                    </w:rPr>
                  </w:pPr>
                </w:p>
                <w:p w:rsidR="00476838" w:rsidRDefault="00476838" w:rsidP="00476838">
                  <w:pPr>
                    <w:pStyle w:val="Corpsdetexte"/>
                    <w:spacing w:before="1"/>
                    <w:ind w:left="107"/>
                    <w:rPr>
                      <w:rFonts w:ascii="Microsoft Sans Serif"/>
                    </w:rPr>
                  </w:pPr>
                  <w:r>
                    <w:t>Engagement</w:t>
                  </w:r>
                  <w:r>
                    <w:rPr>
                      <w:spacing w:val="3"/>
                    </w:rPr>
                    <w:t xml:space="preserve"> </w:t>
                  </w:r>
                  <w:r>
                    <w:t>suprême de</w:t>
                  </w:r>
                  <w:r>
                    <w:rPr>
                      <w:spacing w:val="1"/>
                    </w:rPr>
                    <w:t xml:space="preserve"> </w:t>
                  </w:r>
                  <w:r>
                    <w:t>Dieu pour l’Homme</w:t>
                  </w:r>
                  <w:r>
                    <w:rPr>
                      <w:spacing w:val="1"/>
                    </w:rPr>
                    <w:t xml:space="preserve"> </w:t>
                  </w:r>
                  <w:r>
                    <w:t>:</w:t>
                  </w:r>
                  <w:r>
                    <w:rPr>
                      <w:spacing w:val="2"/>
                    </w:rPr>
                    <w:t xml:space="preserve"> </w:t>
                  </w:r>
                  <w:r>
                    <w:t>sa</w:t>
                  </w:r>
                  <w:r>
                    <w:rPr>
                      <w:spacing w:val="-1"/>
                    </w:rPr>
                    <w:t xml:space="preserve"> </w:t>
                  </w:r>
                  <w:r>
                    <w:t>mort</w:t>
                  </w:r>
                  <w:r>
                    <w:rPr>
                      <w:spacing w:val="-2"/>
                    </w:rPr>
                    <w:t xml:space="preserve"> </w:t>
                  </w:r>
                  <w:r>
                    <w:t>et</w:t>
                  </w:r>
                  <w:r>
                    <w:rPr>
                      <w:spacing w:val="2"/>
                    </w:rPr>
                    <w:t xml:space="preserve"> </w:t>
                  </w:r>
                  <w:r>
                    <w:t>sa</w:t>
                  </w:r>
                  <w:r>
                    <w:rPr>
                      <w:spacing w:val="-1"/>
                    </w:rPr>
                    <w:t xml:space="preserve"> </w:t>
                  </w:r>
                  <w:r>
                    <w:t>résurrection</w:t>
                  </w:r>
                  <w:r>
                    <w:rPr>
                      <w:spacing w:val="1"/>
                    </w:rPr>
                    <w:t xml:space="preserve"> </w:t>
                  </w:r>
                  <w:r>
                    <w:t>par</w:t>
                  </w:r>
                  <w:r>
                    <w:rPr>
                      <w:spacing w:val="1"/>
                    </w:rPr>
                    <w:t xml:space="preserve"> </w:t>
                  </w:r>
                  <w:r>
                    <w:t>Amour</w:t>
                  </w:r>
                  <w:r>
                    <w:rPr>
                      <w:spacing w:val="-2"/>
                    </w:rPr>
                    <w:t xml:space="preserve"> </w:t>
                  </w:r>
                  <w:r>
                    <w:t>pour</w:t>
                  </w:r>
                  <w:r>
                    <w:rPr>
                      <w:spacing w:val="-2"/>
                    </w:rPr>
                    <w:t xml:space="preserve"> </w:t>
                  </w:r>
                  <w:r>
                    <w:t>nous</w:t>
                  </w:r>
                  <w:r>
                    <w:rPr>
                      <w:spacing w:val="6"/>
                    </w:rPr>
                    <w:t xml:space="preserve"> </w:t>
                  </w:r>
                  <w:r>
                    <w:t>:</w:t>
                  </w:r>
                </w:p>
                <w:p w:rsidR="00476838" w:rsidRDefault="00476838" w:rsidP="00476838">
                  <w:pPr>
                    <w:pStyle w:val="Corpsdetexte"/>
                    <w:spacing w:before="5"/>
                    <w:ind w:left="107"/>
                  </w:pPr>
                  <w:r>
                    <w:t>«</w:t>
                  </w:r>
                  <w:r>
                    <w:rPr>
                      <w:spacing w:val="2"/>
                    </w:rPr>
                    <w:t xml:space="preserve"> </w:t>
                  </w:r>
                  <w:r>
                    <w:t>Ma</w:t>
                  </w:r>
                  <w:r>
                    <w:rPr>
                      <w:spacing w:val="2"/>
                    </w:rPr>
                    <w:t xml:space="preserve"> </w:t>
                  </w:r>
                  <w:r>
                    <w:t>vie,</w:t>
                  </w:r>
                  <w:r>
                    <w:rPr>
                      <w:spacing w:val="1"/>
                    </w:rPr>
                    <w:t xml:space="preserve"> </w:t>
                  </w:r>
                  <w:r>
                    <w:t>nul</w:t>
                  </w:r>
                  <w:r>
                    <w:rPr>
                      <w:spacing w:val="-1"/>
                    </w:rPr>
                    <w:t xml:space="preserve"> </w:t>
                  </w:r>
                  <w:r>
                    <w:t>ne</w:t>
                  </w:r>
                  <w:r>
                    <w:rPr>
                      <w:spacing w:val="1"/>
                    </w:rPr>
                    <w:t xml:space="preserve"> </w:t>
                  </w:r>
                  <w:r>
                    <w:t>la prend,</w:t>
                  </w:r>
                  <w:r>
                    <w:rPr>
                      <w:spacing w:val="-1"/>
                    </w:rPr>
                    <w:t xml:space="preserve"> </w:t>
                  </w:r>
                  <w:r>
                    <w:t>mais</w:t>
                  </w:r>
                  <w:r>
                    <w:rPr>
                      <w:spacing w:val="1"/>
                    </w:rPr>
                    <w:t xml:space="preserve"> </w:t>
                  </w:r>
                  <w:r>
                    <w:t>c’est</w:t>
                  </w:r>
                  <w:r>
                    <w:rPr>
                      <w:spacing w:val="-1"/>
                    </w:rPr>
                    <w:t xml:space="preserve"> </w:t>
                  </w:r>
                  <w:r>
                    <w:t>moi</w:t>
                  </w:r>
                  <w:r>
                    <w:rPr>
                      <w:spacing w:val="1"/>
                    </w:rPr>
                    <w:t xml:space="preserve"> </w:t>
                  </w:r>
                  <w:r>
                    <w:t>qui la</w:t>
                  </w:r>
                  <w:r>
                    <w:rPr>
                      <w:spacing w:val="2"/>
                    </w:rPr>
                    <w:t xml:space="preserve"> </w:t>
                  </w:r>
                  <w:r>
                    <w:t>donne</w:t>
                  </w:r>
                  <w:r>
                    <w:rPr>
                      <w:spacing w:val="4"/>
                    </w:rPr>
                    <w:t xml:space="preserve"> </w:t>
                  </w:r>
                  <w:r>
                    <w:t>»</w:t>
                  </w:r>
                </w:p>
              </w:txbxContent>
            </v:textbox>
            <w10:wrap type="topAndBottom" anchorx="page"/>
          </v:shape>
        </w:pict>
      </w:r>
      <w:bookmarkStart w:id="0" w:name="_bookmark1"/>
      <w:bookmarkEnd w:id="0"/>
      <w:r w:rsidRPr="00476838">
        <w:rPr>
          <w:color w:val="538DD3"/>
        </w:rPr>
        <w:t>Parole</w:t>
      </w:r>
      <w:r w:rsidRPr="00476838">
        <w:rPr>
          <w:color w:val="538DD3"/>
          <w:spacing w:val="-6"/>
        </w:rPr>
        <w:t xml:space="preserve"> </w:t>
      </w:r>
      <w:r w:rsidRPr="00476838">
        <w:rPr>
          <w:color w:val="538DD3"/>
        </w:rPr>
        <w:t>de</w:t>
      </w:r>
      <w:r w:rsidRPr="00476838">
        <w:rPr>
          <w:color w:val="538DD3"/>
          <w:spacing w:val="-5"/>
        </w:rPr>
        <w:t xml:space="preserve"> </w:t>
      </w:r>
      <w:r w:rsidRPr="00476838">
        <w:rPr>
          <w:color w:val="538DD3"/>
        </w:rPr>
        <w:t>Dieu</w:t>
      </w:r>
      <w:bookmarkStart w:id="1" w:name="_bookmark2"/>
      <w:bookmarkEnd w:id="1"/>
      <w:r>
        <w:rPr>
          <w:color w:val="538DD3"/>
        </w:rPr>
        <w:t xml:space="preserve"> </w:t>
      </w:r>
    </w:p>
    <w:p w:rsidR="00476838" w:rsidRPr="00476838" w:rsidRDefault="00476838" w:rsidP="00476838">
      <w:pPr>
        <w:pStyle w:val="Heading3"/>
        <w:tabs>
          <w:tab w:val="left" w:pos="1021"/>
        </w:tabs>
        <w:spacing w:before="207"/>
        <w:ind w:left="299"/>
      </w:pPr>
    </w:p>
    <w:p w:rsidR="00476838" w:rsidRDefault="00476838" w:rsidP="00197E13">
      <w:pPr>
        <w:pStyle w:val="Heading3"/>
        <w:numPr>
          <w:ilvl w:val="1"/>
          <w:numId w:val="36"/>
        </w:numPr>
        <w:tabs>
          <w:tab w:val="left" w:pos="1021"/>
        </w:tabs>
        <w:spacing w:before="207"/>
        <w:ind w:left="746" w:hanging="447"/>
      </w:pPr>
      <w:r w:rsidRPr="00476838">
        <w:rPr>
          <w:color w:val="538DD3"/>
        </w:rPr>
        <w:lastRenderedPageBreak/>
        <w:t>Eléments</w:t>
      </w:r>
      <w:r w:rsidRPr="00476838">
        <w:rPr>
          <w:color w:val="538DD3"/>
          <w:spacing w:val="-2"/>
        </w:rPr>
        <w:t xml:space="preserve"> </w:t>
      </w:r>
      <w:r w:rsidRPr="00476838">
        <w:rPr>
          <w:color w:val="538DD3"/>
        </w:rPr>
        <w:t>de</w:t>
      </w:r>
      <w:r w:rsidRPr="00476838">
        <w:rPr>
          <w:color w:val="538DD3"/>
          <w:spacing w:val="-3"/>
        </w:rPr>
        <w:t xml:space="preserve"> </w:t>
      </w:r>
      <w:r w:rsidRPr="00476838">
        <w:rPr>
          <w:color w:val="538DD3"/>
        </w:rPr>
        <w:t>réflexion</w:t>
      </w:r>
    </w:p>
    <w:p w:rsidR="00476838" w:rsidRDefault="00476838" w:rsidP="00476838">
      <w:pPr>
        <w:pStyle w:val="Corpsdetexte"/>
        <w:spacing w:before="244"/>
        <w:ind w:left="300"/>
        <w:rPr>
          <w:sz w:val="20"/>
        </w:rPr>
      </w:pPr>
      <w:r>
        <w:t>Question</w:t>
      </w:r>
      <w:r>
        <w:rPr>
          <w:spacing w:val="2"/>
        </w:rPr>
        <w:t xml:space="preserve"> </w:t>
      </w:r>
      <w:r>
        <w:t>:</w:t>
      </w:r>
      <w:r>
        <w:rPr>
          <w:spacing w:val="1"/>
        </w:rPr>
        <w:t xml:space="preserve"> </w:t>
      </w:r>
      <w:r>
        <w:t>qu’est-ce</w:t>
      </w:r>
      <w:r>
        <w:rPr>
          <w:spacing w:val="1"/>
        </w:rPr>
        <w:t xml:space="preserve"> </w:t>
      </w:r>
      <w:r>
        <w:t>qui m’a</w:t>
      </w:r>
      <w:r>
        <w:rPr>
          <w:spacing w:val="-1"/>
        </w:rPr>
        <w:t xml:space="preserve"> </w:t>
      </w:r>
      <w:proofErr w:type="gramStart"/>
      <w:r>
        <w:t>fait</w:t>
      </w:r>
      <w:proofErr w:type="gramEnd"/>
      <w:r>
        <w:rPr>
          <w:spacing w:val="-1"/>
        </w:rPr>
        <w:t xml:space="preserve"> </w:t>
      </w:r>
      <w:r>
        <w:t>tel que</w:t>
      </w:r>
      <w:r>
        <w:rPr>
          <w:spacing w:val="1"/>
        </w:rPr>
        <w:t xml:space="preserve"> </w:t>
      </w:r>
      <w:r>
        <w:t>je</w:t>
      </w:r>
      <w:r>
        <w:rPr>
          <w:spacing w:val="-1"/>
        </w:rPr>
        <w:t xml:space="preserve"> </w:t>
      </w:r>
      <w:r>
        <w:t>suis</w:t>
      </w:r>
      <w:r>
        <w:rPr>
          <w:spacing w:val="4"/>
        </w:rPr>
        <w:t xml:space="preserve"> </w:t>
      </w:r>
      <w:r>
        <w:t>?</w:t>
      </w:r>
    </w:p>
    <w:p w:rsidR="00476838" w:rsidRDefault="00476838" w:rsidP="00476838">
      <w:pPr>
        <w:pStyle w:val="Corpsdetexte"/>
        <w:rPr>
          <w:sz w:val="20"/>
        </w:rPr>
      </w:pPr>
    </w:p>
    <w:p w:rsidR="00476838" w:rsidRDefault="00476838" w:rsidP="00476838">
      <w:pPr>
        <w:pStyle w:val="Corpsdetexte"/>
        <w:spacing w:before="10"/>
      </w:pPr>
      <w:r>
        <w:rPr>
          <w:noProof/>
          <w:lang w:eastAsia="fr-FR"/>
        </w:rPr>
        <w:drawing>
          <wp:anchor distT="0" distB="0" distL="0" distR="0" simplePos="0" relativeHeight="487634432" behindDoc="0" locked="0" layoutInCell="1" allowOverlap="1">
            <wp:simplePos x="0" y="0"/>
            <wp:positionH relativeFrom="page">
              <wp:posOffset>1197610</wp:posOffset>
            </wp:positionH>
            <wp:positionV relativeFrom="paragraph">
              <wp:posOffset>203835</wp:posOffset>
            </wp:positionV>
            <wp:extent cx="5145405" cy="4480560"/>
            <wp:effectExtent l="19050" t="0" r="0" b="0"/>
            <wp:wrapTopAndBottom/>
            <wp:docPr id="101" name="image3.jpeg" descr="margueritte comple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margueritte complete1"/>
                    <pic:cNvPicPr>
                      <a:picLocks noChangeAspect="1" noChangeArrowheads="1"/>
                    </pic:cNvPicPr>
                  </pic:nvPicPr>
                  <pic:blipFill>
                    <a:blip r:embed="rId44" cstate="print"/>
                    <a:srcRect/>
                    <a:stretch>
                      <a:fillRect/>
                    </a:stretch>
                  </pic:blipFill>
                  <pic:spPr bwMode="auto">
                    <a:xfrm>
                      <a:off x="0" y="0"/>
                      <a:ext cx="5145405" cy="4480560"/>
                    </a:xfrm>
                    <a:prstGeom prst="rect">
                      <a:avLst/>
                    </a:prstGeom>
                    <a:noFill/>
                  </pic:spPr>
                </pic:pic>
              </a:graphicData>
            </a:graphic>
          </wp:anchor>
        </w:drawing>
      </w:r>
    </w:p>
    <w:p w:rsidR="00476838" w:rsidRDefault="00476838" w:rsidP="00197E13">
      <w:pPr>
        <w:pStyle w:val="Heading3"/>
        <w:numPr>
          <w:ilvl w:val="1"/>
          <w:numId w:val="36"/>
        </w:numPr>
        <w:tabs>
          <w:tab w:val="left" w:pos="747"/>
        </w:tabs>
        <w:spacing w:before="67"/>
        <w:ind w:left="746" w:hanging="447"/>
      </w:pPr>
      <w:bookmarkStart w:id="2" w:name="_bookmark3"/>
      <w:bookmarkEnd w:id="2"/>
      <w:r>
        <w:rPr>
          <w:color w:val="538DD3"/>
        </w:rPr>
        <w:t>Exercices</w:t>
      </w:r>
    </w:p>
    <w:p w:rsidR="00476838" w:rsidRDefault="00476838" w:rsidP="00476838">
      <w:pPr>
        <w:pStyle w:val="Corpsdetexte"/>
        <w:spacing w:before="5"/>
        <w:rPr>
          <w:rFonts w:ascii="Arial"/>
          <w:b/>
          <w:sz w:val="25"/>
        </w:rPr>
      </w:pPr>
    </w:p>
    <w:p w:rsidR="00476838" w:rsidRDefault="00476838" w:rsidP="00476838">
      <w:pPr>
        <w:pStyle w:val="Corpsdetexte"/>
        <w:spacing w:line="588" w:lineRule="auto"/>
        <w:ind w:left="300" w:right="315"/>
        <w:rPr>
          <w:rFonts w:ascii="Microsoft Sans Serif"/>
        </w:rPr>
      </w:pPr>
      <w:r>
        <w:t>Me connaître,</w:t>
      </w:r>
      <w:r>
        <w:rPr>
          <w:spacing w:val="1"/>
        </w:rPr>
        <w:t xml:space="preserve"> </w:t>
      </w:r>
      <w:r>
        <w:t>te</w:t>
      </w:r>
      <w:r>
        <w:rPr>
          <w:spacing w:val="-1"/>
        </w:rPr>
        <w:t xml:space="preserve"> </w:t>
      </w:r>
      <w:r>
        <w:t>connaitre</w:t>
      </w:r>
      <w:r>
        <w:rPr>
          <w:spacing w:val="3"/>
        </w:rPr>
        <w:t xml:space="preserve"> </w:t>
      </w:r>
      <w:r>
        <w:t>?</w:t>
      </w:r>
      <w:r>
        <w:rPr>
          <w:spacing w:val="2"/>
        </w:rPr>
        <w:t xml:space="preserve"> </w:t>
      </w:r>
      <w:r>
        <w:t>Refaire</w:t>
      </w:r>
      <w:r>
        <w:rPr>
          <w:spacing w:val="1"/>
        </w:rPr>
        <w:t xml:space="preserve"> </w:t>
      </w:r>
      <w:r>
        <w:t>l’exercice</w:t>
      </w:r>
      <w:r>
        <w:rPr>
          <w:spacing w:val="1"/>
        </w:rPr>
        <w:t xml:space="preserve"> </w:t>
      </w:r>
      <w:r>
        <w:t>des marguerites,</w:t>
      </w:r>
      <w:r>
        <w:rPr>
          <w:spacing w:val="-1"/>
        </w:rPr>
        <w:t xml:space="preserve"> </w:t>
      </w:r>
      <w:r>
        <w:t>pour nous</w:t>
      </w:r>
      <w:r>
        <w:rPr>
          <w:spacing w:val="-2"/>
        </w:rPr>
        <w:t xml:space="preserve"> </w:t>
      </w:r>
      <w:r>
        <w:t>personnellement</w:t>
      </w:r>
      <w:r>
        <w:rPr>
          <w:spacing w:val="-61"/>
        </w:rPr>
        <w:t xml:space="preserve"> </w:t>
      </w:r>
      <w:r>
        <w:t>QUIZZ</w:t>
      </w:r>
      <w:r>
        <w:rPr>
          <w:spacing w:val="1"/>
        </w:rPr>
        <w:t xml:space="preserve"> </w:t>
      </w:r>
      <w:r>
        <w:t>MARIAGE</w:t>
      </w:r>
      <w:r>
        <w:rPr>
          <w:spacing w:val="3"/>
        </w:rPr>
        <w:t xml:space="preserve"> </w:t>
      </w:r>
      <w:r>
        <w:t>CIVIL</w:t>
      </w:r>
      <w:r>
        <w:rPr>
          <w:spacing w:val="3"/>
        </w:rPr>
        <w:t xml:space="preserve"> </w:t>
      </w:r>
      <w:r>
        <w:t>/</w:t>
      </w:r>
      <w:r>
        <w:rPr>
          <w:spacing w:val="3"/>
        </w:rPr>
        <w:t xml:space="preserve"> </w:t>
      </w:r>
      <w:r>
        <w:t>MARIAGE</w:t>
      </w:r>
      <w:r>
        <w:rPr>
          <w:spacing w:val="3"/>
        </w:rPr>
        <w:t xml:space="preserve"> </w:t>
      </w:r>
      <w:r>
        <w:t>RELIGIEUX</w:t>
      </w:r>
    </w:p>
    <w:p w:rsidR="00476838" w:rsidRDefault="00476838" w:rsidP="00476838">
      <w:pPr>
        <w:pStyle w:val="Corpsdetexte"/>
        <w:spacing w:before="8"/>
        <w:rPr>
          <w:sz w:val="7"/>
        </w:rPr>
      </w:pPr>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91"/>
        <w:gridCol w:w="1441"/>
        <w:gridCol w:w="1441"/>
      </w:tblGrid>
      <w:tr w:rsidR="00476838" w:rsidTr="00476838">
        <w:trPr>
          <w:trHeight w:val="491"/>
        </w:trPr>
        <w:tc>
          <w:tcPr>
            <w:tcW w:w="6191" w:type="dxa"/>
            <w:tcBorders>
              <w:top w:val="single" w:sz="4" w:space="0" w:color="000000"/>
              <w:left w:val="single" w:sz="4" w:space="0" w:color="000000"/>
              <w:bottom w:val="single" w:sz="4" w:space="0" w:color="000000"/>
              <w:right w:val="single" w:sz="4" w:space="0" w:color="000000"/>
            </w:tcBorders>
            <w:shd w:val="clear" w:color="auto" w:fill="CCCCCC"/>
          </w:tcPr>
          <w:p w:rsidR="00476838" w:rsidRDefault="00476838">
            <w:pPr>
              <w:pStyle w:val="TableParagraph"/>
              <w:ind w:left="0"/>
              <w:rPr>
                <w:rFonts w:eastAsiaTheme="minorHAnsi"/>
                <w:sz w:val="24"/>
                <w:lang w:val="en-US"/>
              </w:rPr>
            </w:pPr>
          </w:p>
        </w:tc>
        <w:tc>
          <w:tcPr>
            <w:tcW w:w="1441" w:type="dxa"/>
            <w:tcBorders>
              <w:top w:val="single" w:sz="4" w:space="0" w:color="000000"/>
              <w:left w:val="single" w:sz="4" w:space="0" w:color="000000"/>
              <w:bottom w:val="single" w:sz="4" w:space="0" w:color="000000"/>
              <w:right w:val="single" w:sz="6" w:space="0" w:color="000000"/>
            </w:tcBorders>
            <w:shd w:val="clear" w:color="auto" w:fill="D2D2D2"/>
          </w:tcPr>
          <w:p w:rsidR="00476838" w:rsidRDefault="00476838">
            <w:pPr>
              <w:pStyle w:val="TableParagraph"/>
              <w:spacing w:before="8"/>
              <w:ind w:left="0"/>
              <w:rPr>
                <w:rFonts w:ascii="Microsoft Sans Serif" w:eastAsia="Microsoft Sans Serif" w:hAnsi="Microsoft Sans Serif" w:cs="Microsoft Sans Serif"/>
                <w:sz w:val="20"/>
                <w:lang w:val="en-US"/>
              </w:rPr>
            </w:pPr>
          </w:p>
          <w:p w:rsidR="00476838" w:rsidRDefault="00476838">
            <w:pPr>
              <w:pStyle w:val="TableParagraph"/>
              <w:spacing w:line="237" w:lineRule="exact"/>
              <w:ind w:left="68"/>
              <w:rPr>
                <w:rFonts w:ascii="Arial" w:eastAsiaTheme="minorHAnsi"/>
                <w:b/>
                <w:lang w:val="en-US"/>
              </w:rPr>
            </w:pPr>
            <w:r>
              <w:rPr>
                <w:rFonts w:ascii="Arial"/>
                <w:b/>
                <w:lang w:val="en-US"/>
              </w:rPr>
              <w:t>LE</w:t>
            </w:r>
            <w:r>
              <w:rPr>
                <w:rFonts w:ascii="Arial"/>
                <w:b/>
                <w:spacing w:val="-4"/>
                <w:lang w:val="en-US"/>
              </w:rPr>
              <w:t xml:space="preserve"> </w:t>
            </w:r>
            <w:r>
              <w:rPr>
                <w:rFonts w:ascii="Arial"/>
                <w:b/>
                <w:lang w:val="en-US"/>
              </w:rPr>
              <w:t>MAIRE</w:t>
            </w:r>
          </w:p>
        </w:tc>
        <w:tc>
          <w:tcPr>
            <w:tcW w:w="1441" w:type="dxa"/>
            <w:tcBorders>
              <w:top w:val="single" w:sz="4" w:space="0" w:color="000000"/>
              <w:left w:val="single" w:sz="6" w:space="0" w:color="000000"/>
              <w:bottom w:val="single" w:sz="4" w:space="0" w:color="000000"/>
              <w:right w:val="single" w:sz="4" w:space="0" w:color="000000"/>
            </w:tcBorders>
            <w:shd w:val="clear" w:color="auto" w:fill="D2D2D2"/>
          </w:tcPr>
          <w:p w:rsidR="00476838" w:rsidRDefault="00476838">
            <w:pPr>
              <w:pStyle w:val="TableParagraph"/>
              <w:spacing w:before="8"/>
              <w:ind w:left="0"/>
              <w:rPr>
                <w:rFonts w:ascii="Microsoft Sans Serif" w:eastAsia="Microsoft Sans Serif" w:hAnsi="Microsoft Sans Serif" w:cs="Microsoft Sans Serif"/>
                <w:sz w:val="20"/>
                <w:lang w:val="en-US"/>
              </w:rPr>
            </w:pPr>
          </w:p>
          <w:p w:rsidR="00476838" w:rsidRDefault="00476838">
            <w:pPr>
              <w:pStyle w:val="TableParagraph"/>
              <w:spacing w:line="237" w:lineRule="exact"/>
              <w:ind w:left="47" w:right="109"/>
              <w:rPr>
                <w:rFonts w:ascii="Arial" w:eastAsiaTheme="minorHAnsi"/>
                <w:b/>
                <w:lang w:val="en-US"/>
              </w:rPr>
            </w:pPr>
            <w:r>
              <w:rPr>
                <w:rFonts w:ascii="Arial"/>
                <w:b/>
                <w:lang w:val="en-US"/>
              </w:rPr>
              <w:t>LE</w:t>
            </w:r>
            <w:r>
              <w:rPr>
                <w:rFonts w:ascii="Arial"/>
                <w:b/>
                <w:spacing w:val="-4"/>
                <w:lang w:val="en-US"/>
              </w:rPr>
              <w:t xml:space="preserve"> </w:t>
            </w:r>
            <w:r>
              <w:rPr>
                <w:rFonts w:ascii="Arial"/>
                <w:b/>
                <w:lang w:val="en-US"/>
              </w:rPr>
              <w:t>PRETRE</w:t>
            </w:r>
          </w:p>
        </w:tc>
      </w:tr>
      <w:tr w:rsidR="00476838" w:rsidTr="00476838">
        <w:trPr>
          <w:trHeight w:val="530"/>
        </w:trPr>
        <w:tc>
          <w:tcPr>
            <w:tcW w:w="6191" w:type="dxa"/>
            <w:tcBorders>
              <w:top w:val="single" w:sz="4" w:space="0" w:color="000000"/>
              <w:left w:val="single" w:sz="4" w:space="0" w:color="000000"/>
              <w:bottom w:val="single" w:sz="4" w:space="0" w:color="000000"/>
              <w:right w:val="single" w:sz="4" w:space="0" w:color="000000"/>
            </w:tcBorders>
            <w:hideMark/>
          </w:tcPr>
          <w:p w:rsidR="00476838" w:rsidRDefault="00476838" w:rsidP="00197E13">
            <w:pPr>
              <w:pStyle w:val="TableParagraph"/>
              <w:numPr>
                <w:ilvl w:val="0"/>
                <w:numId w:val="37"/>
              </w:numPr>
              <w:tabs>
                <w:tab w:val="left" w:pos="790"/>
              </w:tabs>
              <w:spacing w:before="126"/>
              <w:ind w:hanging="361"/>
              <w:jc w:val="left"/>
              <w:rPr>
                <w:rFonts w:eastAsiaTheme="minorHAnsi"/>
                <w:sz w:val="24"/>
                <w:lang w:val="en-US"/>
              </w:rPr>
            </w:pPr>
            <w:proofErr w:type="spellStart"/>
            <w:r>
              <w:rPr>
                <w:sz w:val="24"/>
                <w:lang w:val="en-US"/>
              </w:rPr>
              <w:t>Vous</w:t>
            </w:r>
            <w:proofErr w:type="spellEnd"/>
            <w:r>
              <w:rPr>
                <w:spacing w:val="-1"/>
                <w:sz w:val="24"/>
                <w:lang w:val="en-US"/>
              </w:rPr>
              <w:t xml:space="preserve"> </w:t>
            </w:r>
            <w:proofErr w:type="spellStart"/>
            <w:r>
              <w:rPr>
                <w:sz w:val="24"/>
                <w:lang w:val="en-US"/>
              </w:rPr>
              <w:t>resterez</w:t>
            </w:r>
            <w:proofErr w:type="spellEnd"/>
            <w:r>
              <w:rPr>
                <w:spacing w:val="-2"/>
                <w:sz w:val="24"/>
                <w:lang w:val="en-US"/>
              </w:rPr>
              <w:t xml:space="preserve"> </w:t>
            </w:r>
            <w:proofErr w:type="spellStart"/>
            <w:r>
              <w:rPr>
                <w:sz w:val="24"/>
                <w:lang w:val="en-US"/>
              </w:rPr>
              <w:t>fidèle</w:t>
            </w:r>
            <w:proofErr w:type="spellEnd"/>
            <w:r>
              <w:rPr>
                <w:spacing w:val="1"/>
                <w:sz w:val="24"/>
                <w:lang w:val="en-US"/>
              </w:rPr>
              <w:t xml:space="preserve"> </w:t>
            </w:r>
            <w:proofErr w:type="spellStart"/>
            <w:r>
              <w:rPr>
                <w:sz w:val="24"/>
                <w:lang w:val="en-US"/>
              </w:rPr>
              <w:t>l’un</w:t>
            </w:r>
            <w:proofErr w:type="spellEnd"/>
            <w:r>
              <w:rPr>
                <w:sz w:val="24"/>
                <w:lang w:val="en-US"/>
              </w:rPr>
              <w:t xml:space="preserve"> </w:t>
            </w:r>
            <w:proofErr w:type="gramStart"/>
            <w:r>
              <w:rPr>
                <w:sz w:val="24"/>
                <w:lang w:val="en-US"/>
              </w:rPr>
              <w:t>et</w:t>
            </w:r>
            <w:proofErr w:type="gramEnd"/>
            <w:r>
              <w:rPr>
                <w:spacing w:val="1"/>
                <w:sz w:val="24"/>
                <w:lang w:val="en-US"/>
              </w:rPr>
              <w:t xml:space="preserve"> </w:t>
            </w:r>
            <w:proofErr w:type="spellStart"/>
            <w:r>
              <w:rPr>
                <w:sz w:val="24"/>
                <w:lang w:val="en-US"/>
              </w:rPr>
              <w:t>l’autre</w:t>
            </w:r>
            <w:proofErr w:type="spellEnd"/>
            <w:r>
              <w:rPr>
                <w:sz w:val="24"/>
                <w:lang w:val="en-US"/>
              </w:rPr>
              <w:t>.</w:t>
            </w:r>
          </w:p>
        </w:tc>
        <w:tc>
          <w:tcPr>
            <w:tcW w:w="1441" w:type="dxa"/>
            <w:tcBorders>
              <w:top w:val="single" w:sz="4" w:space="0" w:color="000000"/>
              <w:left w:val="single" w:sz="4" w:space="0" w:color="000000"/>
              <w:bottom w:val="single" w:sz="4" w:space="0" w:color="000000"/>
              <w:right w:val="single" w:sz="6" w:space="0" w:color="000000"/>
            </w:tcBorders>
            <w:hideMark/>
          </w:tcPr>
          <w:p w:rsidR="00476838" w:rsidRDefault="00476838">
            <w:pPr>
              <w:pStyle w:val="TableParagraph"/>
              <w:spacing w:before="62"/>
              <w:ind w:left="9"/>
              <w:rPr>
                <w:rFonts w:ascii="Wingdings" w:eastAsiaTheme="minorHAnsi" w:hAnsi="Wingdings"/>
                <w:sz w:val="36"/>
                <w:lang w:val="en-US"/>
              </w:rPr>
            </w:pPr>
            <w:r>
              <w:rPr>
                <w:rFonts w:ascii="Wingdings" w:hAnsi="Wingdings"/>
                <w:sz w:val="36"/>
                <w:lang w:val="en-US"/>
              </w:rPr>
              <w:t></w:t>
            </w:r>
          </w:p>
        </w:tc>
        <w:tc>
          <w:tcPr>
            <w:tcW w:w="1441" w:type="dxa"/>
            <w:tcBorders>
              <w:top w:val="single" w:sz="4" w:space="0" w:color="000000"/>
              <w:left w:val="single" w:sz="6" w:space="0" w:color="000000"/>
              <w:bottom w:val="single" w:sz="4" w:space="0" w:color="000000"/>
              <w:right w:val="single" w:sz="4" w:space="0" w:color="000000"/>
            </w:tcBorders>
            <w:hideMark/>
          </w:tcPr>
          <w:p w:rsidR="00476838" w:rsidRDefault="00476838">
            <w:pPr>
              <w:pStyle w:val="TableParagraph"/>
              <w:spacing w:before="62"/>
              <w:ind w:left="3"/>
              <w:rPr>
                <w:rFonts w:ascii="Wingdings" w:eastAsiaTheme="minorHAnsi" w:hAnsi="Wingdings"/>
                <w:sz w:val="36"/>
                <w:lang w:val="en-US"/>
              </w:rPr>
            </w:pPr>
            <w:r>
              <w:rPr>
                <w:rFonts w:ascii="Wingdings" w:hAnsi="Wingdings"/>
                <w:sz w:val="36"/>
                <w:lang w:val="en-US"/>
              </w:rPr>
              <w:t></w:t>
            </w:r>
          </w:p>
        </w:tc>
      </w:tr>
      <w:tr w:rsidR="00476838" w:rsidTr="00476838">
        <w:trPr>
          <w:trHeight w:val="551"/>
        </w:trPr>
        <w:tc>
          <w:tcPr>
            <w:tcW w:w="6191" w:type="dxa"/>
            <w:tcBorders>
              <w:top w:val="single" w:sz="4" w:space="0" w:color="000000"/>
              <w:left w:val="single" w:sz="4" w:space="0" w:color="000000"/>
              <w:bottom w:val="single" w:sz="4" w:space="0" w:color="000000"/>
              <w:right w:val="single" w:sz="4" w:space="0" w:color="000000"/>
            </w:tcBorders>
            <w:hideMark/>
          </w:tcPr>
          <w:p w:rsidR="00476838" w:rsidRDefault="00476838" w:rsidP="00197E13">
            <w:pPr>
              <w:pStyle w:val="TableParagraph"/>
              <w:numPr>
                <w:ilvl w:val="0"/>
                <w:numId w:val="38"/>
              </w:numPr>
              <w:tabs>
                <w:tab w:val="left" w:pos="790"/>
              </w:tabs>
              <w:spacing w:before="0" w:line="276" w:lineRule="exact"/>
              <w:ind w:right="282"/>
              <w:jc w:val="left"/>
              <w:rPr>
                <w:rFonts w:eastAsiaTheme="minorHAnsi"/>
                <w:sz w:val="24"/>
                <w:lang w:val="en-US"/>
              </w:rPr>
            </w:pPr>
            <w:r>
              <w:rPr>
                <w:sz w:val="24"/>
                <w:lang w:val="en-US"/>
              </w:rPr>
              <w:t>En</w:t>
            </w:r>
            <w:r>
              <w:rPr>
                <w:spacing w:val="1"/>
                <w:sz w:val="24"/>
                <w:lang w:val="en-US"/>
              </w:rPr>
              <w:t xml:space="preserve"> </w:t>
            </w:r>
            <w:proofErr w:type="spellStart"/>
            <w:proofErr w:type="gramStart"/>
            <w:r>
              <w:rPr>
                <w:sz w:val="24"/>
                <w:lang w:val="en-US"/>
              </w:rPr>
              <w:t>cas</w:t>
            </w:r>
            <w:proofErr w:type="spellEnd"/>
            <w:proofErr w:type="gramEnd"/>
            <w:r>
              <w:rPr>
                <w:spacing w:val="-1"/>
                <w:sz w:val="24"/>
                <w:lang w:val="en-US"/>
              </w:rPr>
              <w:t xml:space="preserve"> </w:t>
            </w:r>
            <w:r>
              <w:rPr>
                <w:sz w:val="24"/>
                <w:lang w:val="en-US"/>
              </w:rPr>
              <w:t>de</w:t>
            </w:r>
            <w:r>
              <w:rPr>
                <w:spacing w:val="1"/>
                <w:sz w:val="24"/>
                <w:lang w:val="en-US"/>
              </w:rPr>
              <w:t xml:space="preserve"> </w:t>
            </w:r>
            <w:r>
              <w:rPr>
                <w:sz w:val="24"/>
                <w:lang w:val="en-US"/>
              </w:rPr>
              <w:t>coup</w:t>
            </w:r>
            <w:r>
              <w:rPr>
                <w:spacing w:val="1"/>
                <w:sz w:val="24"/>
                <w:lang w:val="en-US"/>
              </w:rPr>
              <w:t xml:space="preserve"> </w:t>
            </w:r>
            <w:proofErr w:type="spellStart"/>
            <w:r>
              <w:rPr>
                <w:sz w:val="24"/>
                <w:lang w:val="en-US"/>
              </w:rPr>
              <w:t>dur</w:t>
            </w:r>
            <w:proofErr w:type="spellEnd"/>
            <w:r>
              <w:rPr>
                <w:sz w:val="24"/>
                <w:lang w:val="en-US"/>
              </w:rPr>
              <w:t xml:space="preserve">, </w:t>
            </w:r>
            <w:proofErr w:type="spellStart"/>
            <w:r>
              <w:rPr>
                <w:sz w:val="24"/>
                <w:lang w:val="en-US"/>
              </w:rPr>
              <w:t>vous</w:t>
            </w:r>
            <w:proofErr w:type="spellEnd"/>
            <w:r>
              <w:rPr>
                <w:spacing w:val="1"/>
                <w:sz w:val="24"/>
                <w:lang w:val="en-US"/>
              </w:rPr>
              <w:t xml:space="preserve"> </w:t>
            </w:r>
            <w:proofErr w:type="spellStart"/>
            <w:r>
              <w:rPr>
                <w:sz w:val="24"/>
                <w:lang w:val="en-US"/>
              </w:rPr>
              <w:t>devrez</w:t>
            </w:r>
            <w:proofErr w:type="spellEnd"/>
            <w:r>
              <w:rPr>
                <w:spacing w:val="-2"/>
                <w:sz w:val="24"/>
                <w:lang w:val="en-US"/>
              </w:rPr>
              <w:t xml:space="preserve"> </w:t>
            </w:r>
            <w:proofErr w:type="spellStart"/>
            <w:r>
              <w:rPr>
                <w:sz w:val="24"/>
                <w:lang w:val="en-US"/>
              </w:rPr>
              <w:t>vous</w:t>
            </w:r>
            <w:proofErr w:type="spellEnd"/>
            <w:r>
              <w:rPr>
                <w:sz w:val="24"/>
                <w:lang w:val="en-US"/>
              </w:rPr>
              <w:t xml:space="preserve"> aider </w:t>
            </w:r>
            <w:proofErr w:type="spellStart"/>
            <w:r>
              <w:rPr>
                <w:sz w:val="24"/>
                <w:lang w:val="en-US"/>
              </w:rPr>
              <w:t>l’un</w:t>
            </w:r>
            <w:proofErr w:type="spellEnd"/>
            <w:r>
              <w:rPr>
                <w:spacing w:val="-60"/>
                <w:sz w:val="24"/>
                <w:lang w:val="en-US"/>
              </w:rPr>
              <w:t xml:space="preserve"> </w:t>
            </w:r>
            <w:r>
              <w:rPr>
                <w:sz w:val="24"/>
                <w:lang w:val="en-US"/>
              </w:rPr>
              <w:t>et</w:t>
            </w:r>
            <w:r>
              <w:rPr>
                <w:spacing w:val="2"/>
                <w:sz w:val="24"/>
                <w:lang w:val="en-US"/>
              </w:rPr>
              <w:t xml:space="preserve"> </w:t>
            </w:r>
            <w:proofErr w:type="spellStart"/>
            <w:r>
              <w:rPr>
                <w:sz w:val="24"/>
                <w:lang w:val="en-US"/>
              </w:rPr>
              <w:t>l’autre</w:t>
            </w:r>
            <w:proofErr w:type="spellEnd"/>
            <w:r>
              <w:rPr>
                <w:sz w:val="24"/>
                <w:lang w:val="en-US"/>
              </w:rPr>
              <w:t>.</w:t>
            </w:r>
          </w:p>
        </w:tc>
        <w:tc>
          <w:tcPr>
            <w:tcW w:w="1441" w:type="dxa"/>
            <w:tcBorders>
              <w:top w:val="single" w:sz="4" w:space="0" w:color="000000"/>
              <w:left w:val="single" w:sz="4" w:space="0" w:color="000000"/>
              <w:bottom w:val="single" w:sz="4" w:space="0" w:color="000000"/>
              <w:right w:val="single" w:sz="6" w:space="0" w:color="000000"/>
            </w:tcBorders>
            <w:hideMark/>
          </w:tcPr>
          <w:p w:rsidR="00476838" w:rsidRDefault="00476838">
            <w:pPr>
              <w:pStyle w:val="TableParagraph"/>
              <w:spacing w:before="74"/>
              <w:ind w:left="9"/>
              <w:rPr>
                <w:rFonts w:ascii="Wingdings" w:eastAsiaTheme="minorHAnsi" w:hAnsi="Wingdings"/>
                <w:sz w:val="36"/>
                <w:lang w:val="en-US"/>
              </w:rPr>
            </w:pPr>
            <w:r>
              <w:rPr>
                <w:rFonts w:ascii="Wingdings" w:hAnsi="Wingdings"/>
                <w:sz w:val="36"/>
                <w:lang w:val="en-US"/>
              </w:rPr>
              <w:t></w:t>
            </w:r>
          </w:p>
        </w:tc>
        <w:tc>
          <w:tcPr>
            <w:tcW w:w="1441" w:type="dxa"/>
            <w:tcBorders>
              <w:top w:val="single" w:sz="4" w:space="0" w:color="000000"/>
              <w:left w:val="single" w:sz="6" w:space="0" w:color="000000"/>
              <w:bottom w:val="single" w:sz="4" w:space="0" w:color="000000"/>
              <w:right w:val="single" w:sz="4" w:space="0" w:color="000000"/>
            </w:tcBorders>
            <w:hideMark/>
          </w:tcPr>
          <w:p w:rsidR="00476838" w:rsidRDefault="00476838">
            <w:pPr>
              <w:pStyle w:val="TableParagraph"/>
              <w:spacing w:before="74"/>
              <w:ind w:left="3"/>
              <w:rPr>
                <w:rFonts w:ascii="Wingdings" w:eastAsiaTheme="minorHAnsi" w:hAnsi="Wingdings"/>
                <w:sz w:val="36"/>
                <w:lang w:val="en-US"/>
              </w:rPr>
            </w:pPr>
            <w:r>
              <w:rPr>
                <w:rFonts w:ascii="Wingdings" w:hAnsi="Wingdings"/>
                <w:sz w:val="36"/>
                <w:lang w:val="en-US"/>
              </w:rPr>
              <w:t></w:t>
            </w:r>
          </w:p>
        </w:tc>
      </w:tr>
      <w:tr w:rsidR="00476838" w:rsidTr="00476838">
        <w:trPr>
          <w:trHeight w:val="552"/>
        </w:trPr>
        <w:tc>
          <w:tcPr>
            <w:tcW w:w="6191" w:type="dxa"/>
            <w:tcBorders>
              <w:top w:val="single" w:sz="4" w:space="0" w:color="000000"/>
              <w:left w:val="single" w:sz="4" w:space="0" w:color="000000"/>
              <w:bottom w:val="single" w:sz="4" w:space="0" w:color="000000"/>
              <w:right w:val="single" w:sz="4" w:space="0" w:color="000000"/>
            </w:tcBorders>
            <w:hideMark/>
          </w:tcPr>
          <w:p w:rsidR="00476838" w:rsidRDefault="00476838" w:rsidP="00197E13">
            <w:pPr>
              <w:pStyle w:val="TableParagraph"/>
              <w:numPr>
                <w:ilvl w:val="0"/>
                <w:numId w:val="39"/>
              </w:numPr>
              <w:tabs>
                <w:tab w:val="left" w:pos="790"/>
              </w:tabs>
              <w:spacing w:before="0" w:line="271" w:lineRule="exact"/>
              <w:ind w:hanging="361"/>
              <w:jc w:val="left"/>
              <w:rPr>
                <w:rFonts w:eastAsiaTheme="minorHAnsi"/>
                <w:sz w:val="24"/>
                <w:lang w:val="en-US"/>
              </w:rPr>
            </w:pPr>
            <w:proofErr w:type="spellStart"/>
            <w:r>
              <w:rPr>
                <w:sz w:val="24"/>
                <w:lang w:val="en-US"/>
              </w:rPr>
              <w:t>Vous</w:t>
            </w:r>
            <w:proofErr w:type="spellEnd"/>
            <w:r>
              <w:rPr>
                <w:spacing w:val="-1"/>
                <w:sz w:val="24"/>
                <w:lang w:val="en-US"/>
              </w:rPr>
              <w:t xml:space="preserve"> </w:t>
            </w:r>
            <w:proofErr w:type="spellStart"/>
            <w:r>
              <w:rPr>
                <w:sz w:val="24"/>
                <w:lang w:val="en-US"/>
              </w:rPr>
              <w:t>déclarez</w:t>
            </w:r>
            <w:proofErr w:type="spellEnd"/>
            <w:r>
              <w:rPr>
                <w:spacing w:val="-2"/>
                <w:sz w:val="24"/>
                <w:lang w:val="en-US"/>
              </w:rPr>
              <w:t xml:space="preserve"> </w:t>
            </w:r>
            <w:proofErr w:type="spellStart"/>
            <w:r>
              <w:rPr>
                <w:sz w:val="24"/>
                <w:lang w:val="en-US"/>
              </w:rPr>
              <w:t>vous</w:t>
            </w:r>
            <w:proofErr w:type="spellEnd"/>
            <w:r>
              <w:rPr>
                <w:spacing w:val="3"/>
                <w:sz w:val="24"/>
                <w:lang w:val="en-US"/>
              </w:rPr>
              <w:t xml:space="preserve"> </w:t>
            </w:r>
            <w:proofErr w:type="spellStart"/>
            <w:r>
              <w:rPr>
                <w:sz w:val="24"/>
                <w:lang w:val="en-US"/>
              </w:rPr>
              <w:t>unir</w:t>
            </w:r>
            <w:proofErr w:type="spellEnd"/>
            <w:r>
              <w:rPr>
                <w:spacing w:val="-1"/>
                <w:sz w:val="24"/>
                <w:lang w:val="en-US"/>
              </w:rPr>
              <w:t xml:space="preserve"> </w:t>
            </w:r>
            <w:r>
              <w:rPr>
                <w:sz w:val="24"/>
                <w:lang w:val="en-US"/>
              </w:rPr>
              <w:t xml:space="preserve">sans </w:t>
            </w:r>
            <w:proofErr w:type="spellStart"/>
            <w:r>
              <w:rPr>
                <w:sz w:val="24"/>
                <w:lang w:val="en-US"/>
              </w:rPr>
              <w:t>aucune</w:t>
            </w:r>
            <w:proofErr w:type="spellEnd"/>
            <w:r>
              <w:rPr>
                <w:spacing w:val="2"/>
                <w:sz w:val="24"/>
                <w:lang w:val="en-US"/>
              </w:rPr>
              <w:t xml:space="preserve"> </w:t>
            </w:r>
            <w:proofErr w:type="spellStart"/>
            <w:r>
              <w:rPr>
                <w:sz w:val="24"/>
                <w:lang w:val="en-US"/>
              </w:rPr>
              <w:t>pression</w:t>
            </w:r>
            <w:proofErr w:type="spellEnd"/>
            <w:r>
              <w:rPr>
                <w:sz w:val="24"/>
                <w:lang w:val="en-US"/>
              </w:rPr>
              <w:t>.</w:t>
            </w:r>
          </w:p>
        </w:tc>
        <w:tc>
          <w:tcPr>
            <w:tcW w:w="1441" w:type="dxa"/>
            <w:tcBorders>
              <w:top w:val="single" w:sz="4" w:space="0" w:color="000000"/>
              <w:left w:val="single" w:sz="4" w:space="0" w:color="000000"/>
              <w:bottom w:val="single" w:sz="4" w:space="0" w:color="000000"/>
              <w:right w:val="single" w:sz="6" w:space="0" w:color="000000"/>
            </w:tcBorders>
            <w:hideMark/>
          </w:tcPr>
          <w:p w:rsidR="00476838" w:rsidRDefault="00476838">
            <w:pPr>
              <w:pStyle w:val="TableParagraph"/>
              <w:spacing w:before="74"/>
              <w:ind w:left="9"/>
              <w:rPr>
                <w:rFonts w:ascii="Wingdings" w:eastAsiaTheme="minorHAnsi" w:hAnsi="Wingdings"/>
                <w:sz w:val="36"/>
                <w:lang w:val="en-US"/>
              </w:rPr>
            </w:pPr>
            <w:r>
              <w:rPr>
                <w:rFonts w:ascii="Wingdings" w:hAnsi="Wingdings"/>
                <w:sz w:val="36"/>
                <w:lang w:val="en-US"/>
              </w:rPr>
              <w:t></w:t>
            </w:r>
          </w:p>
        </w:tc>
        <w:tc>
          <w:tcPr>
            <w:tcW w:w="1441" w:type="dxa"/>
            <w:tcBorders>
              <w:top w:val="single" w:sz="4" w:space="0" w:color="000000"/>
              <w:left w:val="single" w:sz="6" w:space="0" w:color="000000"/>
              <w:bottom w:val="single" w:sz="4" w:space="0" w:color="000000"/>
              <w:right w:val="single" w:sz="4" w:space="0" w:color="000000"/>
            </w:tcBorders>
            <w:hideMark/>
          </w:tcPr>
          <w:p w:rsidR="00476838" w:rsidRDefault="00476838">
            <w:pPr>
              <w:pStyle w:val="TableParagraph"/>
              <w:spacing w:before="74"/>
              <w:ind w:left="3"/>
              <w:rPr>
                <w:rFonts w:ascii="Wingdings" w:eastAsiaTheme="minorHAnsi" w:hAnsi="Wingdings"/>
                <w:sz w:val="36"/>
                <w:lang w:val="en-US"/>
              </w:rPr>
            </w:pPr>
            <w:r>
              <w:rPr>
                <w:rFonts w:ascii="Wingdings" w:hAnsi="Wingdings"/>
                <w:sz w:val="36"/>
                <w:lang w:val="en-US"/>
              </w:rPr>
              <w:t></w:t>
            </w:r>
          </w:p>
        </w:tc>
      </w:tr>
      <w:tr w:rsidR="00476838" w:rsidTr="00476838">
        <w:trPr>
          <w:trHeight w:val="551"/>
        </w:trPr>
        <w:tc>
          <w:tcPr>
            <w:tcW w:w="6191" w:type="dxa"/>
            <w:tcBorders>
              <w:top w:val="single" w:sz="4" w:space="0" w:color="000000"/>
              <w:left w:val="single" w:sz="4" w:space="0" w:color="000000"/>
              <w:bottom w:val="single" w:sz="4" w:space="0" w:color="000000"/>
              <w:right w:val="single" w:sz="4" w:space="0" w:color="000000"/>
            </w:tcBorders>
            <w:hideMark/>
          </w:tcPr>
          <w:p w:rsidR="00476838" w:rsidRDefault="00476838" w:rsidP="00197E13">
            <w:pPr>
              <w:pStyle w:val="TableParagraph"/>
              <w:numPr>
                <w:ilvl w:val="0"/>
                <w:numId w:val="40"/>
              </w:numPr>
              <w:tabs>
                <w:tab w:val="left" w:pos="790"/>
              </w:tabs>
              <w:spacing w:before="0" w:line="276" w:lineRule="exact"/>
              <w:ind w:right="257"/>
              <w:jc w:val="left"/>
              <w:rPr>
                <w:rFonts w:eastAsiaTheme="minorHAnsi"/>
                <w:sz w:val="24"/>
                <w:lang w:val="en-US"/>
              </w:rPr>
            </w:pPr>
            <w:proofErr w:type="spellStart"/>
            <w:r>
              <w:rPr>
                <w:sz w:val="24"/>
                <w:lang w:val="en-US"/>
              </w:rPr>
              <w:t>Vous</w:t>
            </w:r>
            <w:proofErr w:type="spellEnd"/>
            <w:r>
              <w:rPr>
                <w:sz w:val="24"/>
                <w:lang w:val="en-US"/>
              </w:rPr>
              <w:t xml:space="preserve"> </w:t>
            </w:r>
            <w:proofErr w:type="spellStart"/>
            <w:r>
              <w:rPr>
                <w:sz w:val="24"/>
                <w:lang w:val="en-US"/>
              </w:rPr>
              <w:t>assurerez</w:t>
            </w:r>
            <w:proofErr w:type="spellEnd"/>
            <w:r>
              <w:rPr>
                <w:sz w:val="24"/>
                <w:lang w:val="en-US"/>
              </w:rPr>
              <w:t xml:space="preserve"> </w:t>
            </w:r>
            <w:proofErr w:type="spellStart"/>
            <w:r>
              <w:rPr>
                <w:sz w:val="24"/>
                <w:lang w:val="en-US"/>
              </w:rPr>
              <w:t>tous</w:t>
            </w:r>
            <w:proofErr w:type="spellEnd"/>
            <w:r>
              <w:rPr>
                <w:sz w:val="24"/>
                <w:lang w:val="en-US"/>
              </w:rPr>
              <w:t xml:space="preserve"> les </w:t>
            </w:r>
            <w:proofErr w:type="spellStart"/>
            <w:r>
              <w:rPr>
                <w:sz w:val="24"/>
                <w:lang w:val="en-US"/>
              </w:rPr>
              <w:t>deux</w:t>
            </w:r>
            <w:proofErr w:type="spellEnd"/>
            <w:r>
              <w:rPr>
                <w:sz w:val="24"/>
                <w:lang w:val="en-US"/>
              </w:rPr>
              <w:t xml:space="preserve"> </w:t>
            </w:r>
            <w:proofErr w:type="spellStart"/>
            <w:r>
              <w:rPr>
                <w:sz w:val="24"/>
                <w:lang w:val="en-US"/>
              </w:rPr>
              <w:t>l’éducation</w:t>
            </w:r>
            <w:proofErr w:type="spellEnd"/>
            <w:r>
              <w:rPr>
                <w:sz w:val="24"/>
                <w:lang w:val="en-US"/>
              </w:rPr>
              <w:t xml:space="preserve"> de </w:t>
            </w:r>
            <w:proofErr w:type="spellStart"/>
            <w:r>
              <w:rPr>
                <w:sz w:val="24"/>
                <w:lang w:val="en-US"/>
              </w:rPr>
              <w:t>vos</w:t>
            </w:r>
            <w:proofErr w:type="spellEnd"/>
            <w:r>
              <w:rPr>
                <w:spacing w:val="-61"/>
                <w:sz w:val="24"/>
                <w:lang w:val="en-US"/>
              </w:rPr>
              <w:t xml:space="preserve"> </w:t>
            </w:r>
            <w:proofErr w:type="spellStart"/>
            <w:r>
              <w:rPr>
                <w:sz w:val="24"/>
                <w:lang w:val="en-US"/>
              </w:rPr>
              <w:t>enfants</w:t>
            </w:r>
            <w:proofErr w:type="spellEnd"/>
            <w:r>
              <w:rPr>
                <w:sz w:val="24"/>
                <w:lang w:val="en-US"/>
              </w:rPr>
              <w:t>.</w:t>
            </w:r>
          </w:p>
        </w:tc>
        <w:tc>
          <w:tcPr>
            <w:tcW w:w="1441" w:type="dxa"/>
            <w:tcBorders>
              <w:top w:val="single" w:sz="4" w:space="0" w:color="000000"/>
              <w:left w:val="single" w:sz="4" w:space="0" w:color="000000"/>
              <w:bottom w:val="single" w:sz="4" w:space="0" w:color="000000"/>
              <w:right w:val="single" w:sz="6" w:space="0" w:color="000000"/>
            </w:tcBorders>
            <w:hideMark/>
          </w:tcPr>
          <w:p w:rsidR="00476838" w:rsidRDefault="00476838">
            <w:pPr>
              <w:pStyle w:val="TableParagraph"/>
              <w:spacing w:before="74"/>
              <w:ind w:left="9"/>
              <w:rPr>
                <w:rFonts w:ascii="Wingdings" w:eastAsiaTheme="minorHAnsi" w:hAnsi="Wingdings"/>
                <w:sz w:val="36"/>
                <w:lang w:val="en-US"/>
              </w:rPr>
            </w:pPr>
            <w:r>
              <w:rPr>
                <w:rFonts w:ascii="Wingdings" w:hAnsi="Wingdings"/>
                <w:sz w:val="36"/>
                <w:lang w:val="en-US"/>
              </w:rPr>
              <w:t></w:t>
            </w:r>
          </w:p>
        </w:tc>
        <w:tc>
          <w:tcPr>
            <w:tcW w:w="1441" w:type="dxa"/>
            <w:tcBorders>
              <w:top w:val="single" w:sz="4" w:space="0" w:color="000000"/>
              <w:left w:val="single" w:sz="6" w:space="0" w:color="000000"/>
              <w:bottom w:val="single" w:sz="4" w:space="0" w:color="000000"/>
              <w:right w:val="single" w:sz="4" w:space="0" w:color="000000"/>
            </w:tcBorders>
            <w:hideMark/>
          </w:tcPr>
          <w:p w:rsidR="00476838" w:rsidRDefault="00476838">
            <w:pPr>
              <w:pStyle w:val="TableParagraph"/>
              <w:spacing w:before="74"/>
              <w:ind w:left="3"/>
              <w:rPr>
                <w:rFonts w:ascii="Wingdings" w:eastAsiaTheme="minorHAnsi" w:hAnsi="Wingdings"/>
                <w:sz w:val="36"/>
                <w:lang w:val="en-US"/>
              </w:rPr>
            </w:pPr>
            <w:r>
              <w:rPr>
                <w:rFonts w:ascii="Wingdings" w:hAnsi="Wingdings"/>
                <w:sz w:val="36"/>
                <w:lang w:val="en-US"/>
              </w:rPr>
              <w:t></w:t>
            </w:r>
          </w:p>
        </w:tc>
      </w:tr>
      <w:tr w:rsidR="00476838" w:rsidTr="00476838">
        <w:trPr>
          <w:trHeight w:val="520"/>
        </w:trPr>
        <w:tc>
          <w:tcPr>
            <w:tcW w:w="6191" w:type="dxa"/>
            <w:tcBorders>
              <w:top w:val="single" w:sz="4" w:space="0" w:color="000000"/>
              <w:left w:val="single" w:sz="4" w:space="0" w:color="000000"/>
              <w:bottom w:val="single" w:sz="4" w:space="0" w:color="000000"/>
              <w:right w:val="single" w:sz="4" w:space="0" w:color="000000"/>
            </w:tcBorders>
            <w:hideMark/>
          </w:tcPr>
          <w:p w:rsidR="00476838" w:rsidRDefault="00476838" w:rsidP="00197E13">
            <w:pPr>
              <w:pStyle w:val="TableParagraph"/>
              <w:numPr>
                <w:ilvl w:val="0"/>
                <w:numId w:val="41"/>
              </w:numPr>
              <w:tabs>
                <w:tab w:val="left" w:pos="790"/>
              </w:tabs>
              <w:spacing w:before="121"/>
              <w:ind w:hanging="361"/>
              <w:jc w:val="left"/>
              <w:rPr>
                <w:rFonts w:eastAsiaTheme="minorHAnsi"/>
                <w:sz w:val="24"/>
                <w:lang w:val="en-US"/>
              </w:rPr>
            </w:pPr>
            <w:proofErr w:type="spellStart"/>
            <w:r>
              <w:rPr>
                <w:sz w:val="24"/>
                <w:lang w:val="en-US"/>
              </w:rPr>
              <w:t>Soyez</w:t>
            </w:r>
            <w:proofErr w:type="spellEnd"/>
            <w:r>
              <w:rPr>
                <w:spacing w:val="-1"/>
                <w:sz w:val="24"/>
                <w:lang w:val="en-US"/>
              </w:rPr>
              <w:t xml:space="preserve"> </w:t>
            </w:r>
            <w:proofErr w:type="spellStart"/>
            <w:proofErr w:type="gramStart"/>
            <w:r>
              <w:rPr>
                <w:sz w:val="24"/>
                <w:lang w:val="en-US"/>
              </w:rPr>
              <w:t>féconds</w:t>
            </w:r>
            <w:proofErr w:type="spellEnd"/>
            <w:r>
              <w:rPr>
                <w:spacing w:val="4"/>
                <w:sz w:val="24"/>
                <w:lang w:val="en-US"/>
              </w:rPr>
              <w:t xml:space="preserve"> </w:t>
            </w:r>
            <w:r>
              <w:rPr>
                <w:sz w:val="24"/>
                <w:lang w:val="en-US"/>
              </w:rPr>
              <w:t>!</w:t>
            </w:r>
            <w:proofErr w:type="gramEnd"/>
          </w:p>
        </w:tc>
        <w:tc>
          <w:tcPr>
            <w:tcW w:w="1441" w:type="dxa"/>
            <w:tcBorders>
              <w:top w:val="single" w:sz="4" w:space="0" w:color="000000"/>
              <w:left w:val="single" w:sz="4" w:space="0" w:color="000000"/>
              <w:bottom w:val="single" w:sz="4" w:space="0" w:color="000000"/>
              <w:right w:val="single" w:sz="6" w:space="0" w:color="000000"/>
            </w:tcBorders>
            <w:hideMark/>
          </w:tcPr>
          <w:p w:rsidR="00476838" w:rsidRDefault="00476838">
            <w:pPr>
              <w:pStyle w:val="TableParagraph"/>
              <w:ind w:left="9"/>
              <w:rPr>
                <w:rFonts w:ascii="Wingdings" w:eastAsiaTheme="minorHAnsi" w:hAnsi="Wingdings"/>
                <w:sz w:val="36"/>
                <w:lang w:val="en-US"/>
              </w:rPr>
            </w:pPr>
            <w:r>
              <w:rPr>
                <w:rFonts w:ascii="Wingdings" w:hAnsi="Wingdings"/>
                <w:sz w:val="36"/>
                <w:lang w:val="en-US"/>
              </w:rPr>
              <w:t></w:t>
            </w:r>
          </w:p>
        </w:tc>
        <w:tc>
          <w:tcPr>
            <w:tcW w:w="1441" w:type="dxa"/>
            <w:tcBorders>
              <w:top w:val="single" w:sz="4" w:space="0" w:color="000000"/>
              <w:left w:val="single" w:sz="6" w:space="0" w:color="000000"/>
              <w:bottom w:val="single" w:sz="4" w:space="0" w:color="000000"/>
              <w:right w:val="single" w:sz="4" w:space="0" w:color="000000"/>
            </w:tcBorders>
            <w:hideMark/>
          </w:tcPr>
          <w:p w:rsidR="00476838" w:rsidRDefault="00476838">
            <w:pPr>
              <w:pStyle w:val="TableParagraph"/>
              <w:ind w:left="3"/>
              <w:rPr>
                <w:rFonts w:ascii="Wingdings" w:eastAsiaTheme="minorHAnsi" w:hAnsi="Wingdings"/>
                <w:sz w:val="36"/>
                <w:lang w:val="en-US"/>
              </w:rPr>
            </w:pPr>
            <w:r>
              <w:rPr>
                <w:rFonts w:ascii="Wingdings" w:hAnsi="Wingdings"/>
                <w:sz w:val="36"/>
                <w:lang w:val="en-US"/>
              </w:rPr>
              <w:t></w:t>
            </w:r>
          </w:p>
        </w:tc>
      </w:tr>
      <w:tr w:rsidR="00476838" w:rsidTr="00476838">
        <w:trPr>
          <w:trHeight w:val="525"/>
        </w:trPr>
        <w:tc>
          <w:tcPr>
            <w:tcW w:w="6191" w:type="dxa"/>
            <w:tcBorders>
              <w:top w:val="single" w:sz="4" w:space="0" w:color="000000"/>
              <w:left w:val="single" w:sz="4" w:space="0" w:color="000000"/>
              <w:bottom w:val="single" w:sz="4" w:space="0" w:color="000000"/>
              <w:right w:val="single" w:sz="4" w:space="0" w:color="000000"/>
            </w:tcBorders>
            <w:hideMark/>
          </w:tcPr>
          <w:p w:rsidR="00476838" w:rsidRDefault="00476838" w:rsidP="00197E13">
            <w:pPr>
              <w:pStyle w:val="TableParagraph"/>
              <w:numPr>
                <w:ilvl w:val="0"/>
                <w:numId w:val="42"/>
              </w:numPr>
              <w:tabs>
                <w:tab w:val="left" w:pos="790"/>
              </w:tabs>
              <w:spacing w:before="124"/>
              <w:ind w:hanging="361"/>
              <w:jc w:val="left"/>
              <w:rPr>
                <w:rFonts w:eastAsiaTheme="minorHAnsi"/>
                <w:sz w:val="24"/>
                <w:lang w:val="en-US"/>
              </w:rPr>
            </w:pPr>
            <w:r>
              <w:rPr>
                <w:sz w:val="24"/>
                <w:lang w:val="en-US"/>
              </w:rPr>
              <w:t>Le</w:t>
            </w:r>
            <w:r>
              <w:rPr>
                <w:spacing w:val="-1"/>
                <w:sz w:val="24"/>
                <w:lang w:val="en-US"/>
              </w:rPr>
              <w:t xml:space="preserve"> </w:t>
            </w:r>
            <w:proofErr w:type="spellStart"/>
            <w:r>
              <w:rPr>
                <w:sz w:val="24"/>
                <w:lang w:val="en-US"/>
              </w:rPr>
              <w:t>mariage</w:t>
            </w:r>
            <w:proofErr w:type="spellEnd"/>
            <w:r>
              <w:rPr>
                <w:spacing w:val="1"/>
                <w:sz w:val="24"/>
                <w:lang w:val="en-US"/>
              </w:rPr>
              <w:t xml:space="preserve"> </w:t>
            </w:r>
            <w:proofErr w:type="spellStart"/>
            <w:r>
              <w:rPr>
                <w:sz w:val="24"/>
                <w:lang w:val="en-US"/>
              </w:rPr>
              <w:t>est</w:t>
            </w:r>
            <w:proofErr w:type="spellEnd"/>
            <w:r>
              <w:rPr>
                <w:sz w:val="24"/>
                <w:lang w:val="en-US"/>
              </w:rPr>
              <w:t xml:space="preserve"> pour </w:t>
            </w:r>
            <w:proofErr w:type="spellStart"/>
            <w:r>
              <w:rPr>
                <w:sz w:val="24"/>
                <w:lang w:val="en-US"/>
              </w:rPr>
              <w:t>toute</w:t>
            </w:r>
            <w:proofErr w:type="spellEnd"/>
            <w:r>
              <w:rPr>
                <w:spacing w:val="2"/>
                <w:sz w:val="24"/>
                <w:lang w:val="en-US"/>
              </w:rPr>
              <w:t xml:space="preserve"> </w:t>
            </w:r>
            <w:r>
              <w:rPr>
                <w:sz w:val="24"/>
                <w:lang w:val="en-US"/>
              </w:rPr>
              <w:t>la vie</w:t>
            </w:r>
          </w:p>
        </w:tc>
        <w:tc>
          <w:tcPr>
            <w:tcW w:w="1441" w:type="dxa"/>
            <w:tcBorders>
              <w:top w:val="single" w:sz="4" w:space="0" w:color="000000"/>
              <w:left w:val="single" w:sz="4" w:space="0" w:color="000000"/>
              <w:bottom w:val="single" w:sz="4" w:space="0" w:color="000000"/>
              <w:right w:val="single" w:sz="6" w:space="0" w:color="000000"/>
            </w:tcBorders>
            <w:hideMark/>
          </w:tcPr>
          <w:p w:rsidR="00476838" w:rsidRDefault="00476838">
            <w:pPr>
              <w:pStyle w:val="TableParagraph"/>
              <w:spacing w:before="60"/>
              <w:ind w:left="9"/>
              <w:rPr>
                <w:rFonts w:ascii="Wingdings" w:eastAsiaTheme="minorHAnsi" w:hAnsi="Wingdings"/>
                <w:sz w:val="36"/>
                <w:lang w:val="en-US"/>
              </w:rPr>
            </w:pPr>
            <w:r>
              <w:rPr>
                <w:rFonts w:ascii="Wingdings" w:hAnsi="Wingdings"/>
                <w:sz w:val="36"/>
                <w:lang w:val="en-US"/>
              </w:rPr>
              <w:t></w:t>
            </w:r>
          </w:p>
        </w:tc>
        <w:tc>
          <w:tcPr>
            <w:tcW w:w="1441" w:type="dxa"/>
            <w:tcBorders>
              <w:top w:val="single" w:sz="4" w:space="0" w:color="000000"/>
              <w:left w:val="single" w:sz="6" w:space="0" w:color="000000"/>
              <w:bottom w:val="single" w:sz="4" w:space="0" w:color="000000"/>
              <w:right w:val="single" w:sz="4" w:space="0" w:color="000000"/>
            </w:tcBorders>
            <w:hideMark/>
          </w:tcPr>
          <w:p w:rsidR="00476838" w:rsidRDefault="00476838">
            <w:pPr>
              <w:pStyle w:val="TableParagraph"/>
              <w:spacing w:before="60"/>
              <w:ind w:left="3"/>
              <w:rPr>
                <w:rFonts w:ascii="Wingdings" w:eastAsiaTheme="minorHAnsi" w:hAnsi="Wingdings"/>
                <w:sz w:val="36"/>
                <w:lang w:val="en-US"/>
              </w:rPr>
            </w:pPr>
            <w:r>
              <w:rPr>
                <w:rFonts w:ascii="Wingdings" w:hAnsi="Wingdings"/>
                <w:sz w:val="36"/>
                <w:lang w:val="en-US"/>
              </w:rPr>
              <w:t></w:t>
            </w:r>
          </w:p>
        </w:tc>
      </w:tr>
      <w:tr w:rsidR="00476838" w:rsidTr="00476838">
        <w:trPr>
          <w:trHeight w:val="551"/>
        </w:trPr>
        <w:tc>
          <w:tcPr>
            <w:tcW w:w="6191" w:type="dxa"/>
            <w:tcBorders>
              <w:top w:val="single" w:sz="4" w:space="0" w:color="000000"/>
              <w:left w:val="single" w:sz="4" w:space="0" w:color="000000"/>
              <w:bottom w:val="single" w:sz="4" w:space="0" w:color="000000"/>
              <w:right w:val="single" w:sz="4" w:space="0" w:color="000000"/>
            </w:tcBorders>
            <w:hideMark/>
          </w:tcPr>
          <w:p w:rsidR="00476838" w:rsidRDefault="00476838" w:rsidP="00197E13">
            <w:pPr>
              <w:pStyle w:val="TableParagraph"/>
              <w:numPr>
                <w:ilvl w:val="0"/>
                <w:numId w:val="43"/>
              </w:numPr>
              <w:tabs>
                <w:tab w:val="left" w:pos="790"/>
              </w:tabs>
              <w:spacing w:before="0" w:line="276" w:lineRule="exact"/>
              <w:ind w:right="216"/>
              <w:jc w:val="left"/>
              <w:rPr>
                <w:rFonts w:eastAsiaTheme="minorHAnsi"/>
                <w:sz w:val="24"/>
                <w:lang w:val="en-US"/>
              </w:rPr>
            </w:pPr>
            <w:proofErr w:type="spellStart"/>
            <w:r>
              <w:rPr>
                <w:sz w:val="24"/>
                <w:lang w:val="en-US"/>
              </w:rPr>
              <w:t>Chacun</w:t>
            </w:r>
            <w:proofErr w:type="spellEnd"/>
            <w:r>
              <w:rPr>
                <w:sz w:val="24"/>
                <w:lang w:val="en-US"/>
              </w:rPr>
              <w:t xml:space="preserve"> </w:t>
            </w:r>
            <w:proofErr w:type="spellStart"/>
            <w:r>
              <w:rPr>
                <w:sz w:val="24"/>
                <w:lang w:val="en-US"/>
              </w:rPr>
              <w:t>doit</w:t>
            </w:r>
            <w:proofErr w:type="spellEnd"/>
            <w:r>
              <w:rPr>
                <w:sz w:val="24"/>
                <w:lang w:val="en-US"/>
              </w:rPr>
              <w:t xml:space="preserve"> financer le foyer à proportion de </w:t>
            </w:r>
            <w:proofErr w:type="spellStart"/>
            <w:r>
              <w:rPr>
                <w:sz w:val="24"/>
                <w:lang w:val="en-US"/>
              </w:rPr>
              <w:t>ses</w:t>
            </w:r>
            <w:proofErr w:type="spellEnd"/>
            <w:r>
              <w:rPr>
                <w:spacing w:val="-61"/>
                <w:sz w:val="24"/>
                <w:lang w:val="en-US"/>
              </w:rPr>
              <w:t xml:space="preserve"> </w:t>
            </w:r>
            <w:proofErr w:type="spellStart"/>
            <w:r>
              <w:rPr>
                <w:sz w:val="24"/>
                <w:lang w:val="en-US"/>
              </w:rPr>
              <w:t>possibilités</w:t>
            </w:r>
            <w:proofErr w:type="spellEnd"/>
          </w:p>
        </w:tc>
        <w:tc>
          <w:tcPr>
            <w:tcW w:w="1441" w:type="dxa"/>
            <w:tcBorders>
              <w:top w:val="single" w:sz="4" w:space="0" w:color="000000"/>
              <w:left w:val="single" w:sz="4" w:space="0" w:color="000000"/>
              <w:bottom w:val="single" w:sz="4" w:space="0" w:color="000000"/>
              <w:right w:val="single" w:sz="6" w:space="0" w:color="000000"/>
            </w:tcBorders>
            <w:hideMark/>
          </w:tcPr>
          <w:p w:rsidR="00476838" w:rsidRDefault="00476838">
            <w:pPr>
              <w:pStyle w:val="TableParagraph"/>
              <w:spacing w:before="74"/>
              <w:ind w:left="9"/>
              <w:rPr>
                <w:rFonts w:ascii="Wingdings" w:eastAsiaTheme="minorHAnsi" w:hAnsi="Wingdings"/>
                <w:sz w:val="36"/>
                <w:lang w:val="en-US"/>
              </w:rPr>
            </w:pPr>
            <w:r>
              <w:rPr>
                <w:rFonts w:ascii="Wingdings" w:hAnsi="Wingdings"/>
                <w:sz w:val="36"/>
                <w:lang w:val="en-US"/>
              </w:rPr>
              <w:t></w:t>
            </w:r>
          </w:p>
        </w:tc>
        <w:tc>
          <w:tcPr>
            <w:tcW w:w="1441" w:type="dxa"/>
            <w:tcBorders>
              <w:top w:val="single" w:sz="4" w:space="0" w:color="000000"/>
              <w:left w:val="single" w:sz="6" w:space="0" w:color="000000"/>
              <w:bottom w:val="single" w:sz="4" w:space="0" w:color="000000"/>
              <w:right w:val="single" w:sz="4" w:space="0" w:color="000000"/>
            </w:tcBorders>
            <w:hideMark/>
          </w:tcPr>
          <w:p w:rsidR="00476838" w:rsidRDefault="00476838">
            <w:pPr>
              <w:pStyle w:val="TableParagraph"/>
              <w:spacing w:before="74"/>
              <w:ind w:left="3"/>
              <w:rPr>
                <w:rFonts w:ascii="Wingdings" w:eastAsiaTheme="minorHAnsi" w:hAnsi="Wingdings"/>
                <w:sz w:val="36"/>
                <w:lang w:val="en-US"/>
              </w:rPr>
            </w:pPr>
            <w:r>
              <w:rPr>
                <w:rFonts w:ascii="Wingdings" w:hAnsi="Wingdings"/>
                <w:sz w:val="36"/>
                <w:lang w:val="en-US"/>
              </w:rPr>
              <w:t></w:t>
            </w:r>
          </w:p>
        </w:tc>
      </w:tr>
    </w:tbl>
    <w:p w:rsidR="00476838" w:rsidRDefault="00476838" w:rsidP="00476838">
      <w:pPr>
        <w:pStyle w:val="Corpsdetexte"/>
        <w:rPr>
          <w:rFonts w:ascii="Microsoft Sans Serif" w:eastAsia="Microsoft Sans Serif" w:hAnsi="Microsoft Sans Serif" w:cs="Microsoft Sans Serif"/>
          <w:sz w:val="20"/>
        </w:rPr>
      </w:pPr>
    </w:p>
    <w:p w:rsidR="00476838" w:rsidRDefault="00476838" w:rsidP="00476838">
      <w:pPr>
        <w:pStyle w:val="Corpsdetexte"/>
        <w:rPr>
          <w:sz w:val="20"/>
        </w:rPr>
      </w:pPr>
    </w:p>
    <w:p w:rsidR="00476838" w:rsidRDefault="00476838" w:rsidP="00476838">
      <w:pPr>
        <w:pStyle w:val="Corpsdetexte"/>
        <w:spacing w:before="7"/>
        <w:rPr>
          <w:sz w:val="23"/>
        </w:rPr>
      </w:pPr>
    </w:p>
    <w:p w:rsidR="00476838" w:rsidRDefault="00476838" w:rsidP="00476838">
      <w:pPr>
        <w:pStyle w:val="Corpsdetexte"/>
        <w:ind w:left="823"/>
      </w:pPr>
      <w:r>
        <w:rPr>
          <w:rFonts w:ascii="Wingdings" w:hAnsi="Wingdings"/>
          <w:sz w:val="22"/>
        </w:rPr>
        <w:t></w:t>
      </w:r>
      <w:r>
        <w:rPr>
          <w:spacing w:val="11"/>
          <w:sz w:val="22"/>
        </w:rPr>
        <w:t xml:space="preserve"> </w:t>
      </w:r>
      <w:r>
        <w:t>Prendre</w:t>
      </w:r>
      <w:r>
        <w:rPr>
          <w:spacing w:val="-1"/>
        </w:rPr>
        <w:t xml:space="preserve"> </w:t>
      </w:r>
      <w:r>
        <w:t>le</w:t>
      </w:r>
      <w:r>
        <w:rPr>
          <w:spacing w:val="1"/>
        </w:rPr>
        <w:t xml:space="preserve"> </w:t>
      </w:r>
      <w:r>
        <w:t>temps</w:t>
      </w:r>
      <w:r>
        <w:rPr>
          <w:spacing w:val="-2"/>
        </w:rPr>
        <w:t xml:space="preserve"> </w:t>
      </w:r>
      <w:r>
        <w:t>de</w:t>
      </w:r>
      <w:r>
        <w:rPr>
          <w:spacing w:val="-1"/>
        </w:rPr>
        <w:t xml:space="preserve"> </w:t>
      </w:r>
      <w:r>
        <w:t>lire les</w:t>
      </w:r>
      <w:r>
        <w:rPr>
          <w:spacing w:val="4"/>
        </w:rPr>
        <w:t xml:space="preserve"> </w:t>
      </w:r>
      <w:r>
        <w:t>textes du</w:t>
      </w:r>
      <w:r>
        <w:rPr>
          <w:spacing w:val="-2"/>
        </w:rPr>
        <w:t xml:space="preserve"> </w:t>
      </w:r>
      <w:r>
        <w:t>mariage</w:t>
      </w:r>
      <w:r>
        <w:rPr>
          <w:spacing w:val="1"/>
        </w:rPr>
        <w:t xml:space="preserve"> </w:t>
      </w:r>
      <w:r>
        <w:t>civil.</w:t>
      </w:r>
      <w:r>
        <w:rPr>
          <w:spacing w:val="4"/>
        </w:rPr>
        <w:t xml:space="preserve"> </w:t>
      </w:r>
      <w:r>
        <w:t>En quoi est-il engageant</w:t>
      </w:r>
      <w:r>
        <w:rPr>
          <w:spacing w:val="1"/>
        </w:rPr>
        <w:t xml:space="preserve"> </w:t>
      </w:r>
      <w:r>
        <w:t>pour</w:t>
      </w:r>
      <w:r>
        <w:rPr>
          <w:spacing w:val="-1"/>
        </w:rPr>
        <w:t xml:space="preserve"> </w:t>
      </w:r>
      <w:r>
        <w:t>nous</w:t>
      </w:r>
      <w:r>
        <w:rPr>
          <w:spacing w:val="4"/>
        </w:rPr>
        <w:t xml:space="preserve"> </w:t>
      </w:r>
      <w:r>
        <w:t>?</w:t>
      </w:r>
    </w:p>
    <w:p w:rsidR="00476838" w:rsidRDefault="00476838" w:rsidP="00476838">
      <w:pPr>
        <w:pStyle w:val="Heading1"/>
        <w:ind w:right="630"/>
      </w:pPr>
      <w:r>
        <w:rPr>
          <w:rFonts w:ascii="Wingdings" w:hAnsi="Wingdings"/>
          <w:w w:val="75"/>
          <w:sz w:val="22"/>
        </w:rPr>
        <w:t></w:t>
      </w:r>
      <w:r>
        <w:rPr>
          <w:rFonts w:ascii="Times New Roman" w:hAnsi="Times New Roman"/>
          <w:spacing w:val="29"/>
          <w:w w:val="75"/>
          <w:sz w:val="22"/>
        </w:rPr>
        <w:t xml:space="preserve"> </w:t>
      </w:r>
      <w:r>
        <w:rPr>
          <w:color w:val="1F487C"/>
          <w:w w:val="75"/>
        </w:rPr>
        <w:t>QUESTIONS</w:t>
      </w:r>
      <w:r>
        <w:rPr>
          <w:color w:val="1F487C"/>
          <w:spacing w:val="6"/>
          <w:w w:val="75"/>
        </w:rPr>
        <w:t xml:space="preserve"> </w:t>
      </w:r>
      <w:r>
        <w:rPr>
          <w:color w:val="1F487C"/>
          <w:w w:val="75"/>
        </w:rPr>
        <w:t>A</w:t>
      </w:r>
      <w:r>
        <w:rPr>
          <w:color w:val="1F487C"/>
          <w:spacing w:val="6"/>
          <w:w w:val="75"/>
        </w:rPr>
        <w:t xml:space="preserve"> </w:t>
      </w:r>
      <w:r>
        <w:rPr>
          <w:color w:val="1F487C"/>
          <w:w w:val="75"/>
        </w:rPr>
        <w:t>PROPOS</w:t>
      </w:r>
      <w:r>
        <w:rPr>
          <w:color w:val="1F487C"/>
          <w:spacing w:val="6"/>
          <w:w w:val="75"/>
        </w:rPr>
        <w:t xml:space="preserve"> </w:t>
      </w:r>
      <w:r>
        <w:rPr>
          <w:color w:val="1F487C"/>
          <w:w w:val="75"/>
        </w:rPr>
        <w:t>DU</w:t>
      </w:r>
      <w:r>
        <w:rPr>
          <w:color w:val="1F487C"/>
          <w:spacing w:val="6"/>
          <w:w w:val="75"/>
        </w:rPr>
        <w:t xml:space="preserve"> </w:t>
      </w:r>
      <w:r>
        <w:rPr>
          <w:color w:val="1F487C"/>
          <w:w w:val="75"/>
        </w:rPr>
        <w:t>SACREMENT</w:t>
      </w:r>
      <w:r>
        <w:rPr>
          <w:color w:val="1F487C"/>
          <w:spacing w:val="6"/>
          <w:w w:val="75"/>
        </w:rPr>
        <w:t xml:space="preserve"> </w:t>
      </w:r>
      <w:r>
        <w:rPr>
          <w:color w:val="1F487C"/>
          <w:w w:val="75"/>
        </w:rPr>
        <w:t>DE</w:t>
      </w:r>
      <w:r>
        <w:rPr>
          <w:color w:val="1F487C"/>
          <w:spacing w:val="5"/>
          <w:w w:val="75"/>
        </w:rPr>
        <w:t xml:space="preserve"> </w:t>
      </w:r>
      <w:r>
        <w:rPr>
          <w:color w:val="1F487C"/>
          <w:w w:val="75"/>
        </w:rPr>
        <w:t>MARIAGE</w:t>
      </w:r>
    </w:p>
    <w:p w:rsidR="00476838" w:rsidRDefault="00476838" w:rsidP="00476838">
      <w:pPr>
        <w:pStyle w:val="Corpsdetexte"/>
        <w:spacing w:before="4"/>
        <w:rPr>
          <w:sz w:val="42"/>
        </w:rPr>
      </w:pPr>
    </w:p>
    <w:p w:rsidR="00476838" w:rsidRDefault="00476838" w:rsidP="00476838">
      <w:pPr>
        <w:ind w:left="300"/>
        <w:rPr>
          <w:rFonts w:ascii="Arial" w:hAnsi="Arial"/>
          <w:b/>
        </w:rPr>
      </w:pPr>
      <w:r>
        <w:rPr>
          <w:rFonts w:ascii="Arial" w:hAnsi="Arial"/>
          <w:b/>
          <w:color w:val="0000FF"/>
        </w:rPr>
        <w:t>1°)</w:t>
      </w:r>
      <w:r>
        <w:rPr>
          <w:rFonts w:ascii="Arial" w:hAnsi="Arial"/>
          <w:b/>
          <w:color w:val="0000FF"/>
          <w:spacing w:val="-1"/>
        </w:rPr>
        <w:t xml:space="preserve"> </w:t>
      </w:r>
      <w:r>
        <w:rPr>
          <w:rFonts w:ascii="Arial" w:hAnsi="Arial"/>
          <w:b/>
          <w:color w:val="0000FF"/>
        </w:rPr>
        <w:t>Qu'est-ce</w:t>
      </w:r>
      <w:r>
        <w:rPr>
          <w:rFonts w:ascii="Arial" w:hAnsi="Arial"/>
          <w:b/>
          <w:color w:val="0000FF"/>
          <w:spacing w:val="-2"/>
        </w:rPr>
        <w:t xml:space="preserve"> </w:t>
      </w:r>
      <w:r>
        <w:rPr>
          <w:rFonts w:ascii="Arial" w:hAnsi="Arial"/>
          <w:b/>
          <w:color w:val="0000FF"/>
        </w:rPr>
        <w:t>qu'un</w:t>
      </w:r>
      <w:r>
        <w:rPr>
          <w:rFonts w:ascii="Arial" w:hAnsi="Arial"/>
          <w:b/>
          <w:color w:val="0000FF"/>
          <w:spacing w:val="-1"/>
        </w:rPr>
        <w:t xml:space="preserve"> </w:t>
      </w:r>
      <w:r>
        <w:rPr>
          <w:rFonts w:ascii="Arial" w:hAnsi="Arial"/>
          <w:b/>
          <w:color w:val="0000FF"/>
        </w:rPr>
        <w:t>sacrement</w:t>
      </w:r>
      <w:r>
        <w:rPr>
          <w:rFonts w:ascii="Arial" w:hAnsi="Arial"/>
          <w:b/>
          <w:color w:val="0000FF"/>
          <w:spacing w:val="-1"/>
        </w:rPr>
        <w:t xml:space="preserve"> </w:t>
      </w:r>
      <w:r>
        <w:rPr>
          <w:rFonts w:ascii="Arial" w:hAnsi="Arial"/>
          <w:b/>
          <w:color w:val="0000FF"/>
        </w:rPr>
        <w:t>?</w:t>
      </w:r>
    </w:p>
    <w:p w:rsidR="00476838" w:rsidRDefault="00476838" w:rsidP="00197E13">
      <w:pPr>
        <w:pStyle w:val="Paragraphedeliste"/>
        <w:numPr>
          <w:ilvl w:val="2"/>
          <w:numId w:val="36"/>
        </w:numPr>
        <w:tabs>
          <w:tab w:val="left" w:pos="867"/>
        </w:tabs>
        <w:spacing w:before="24"/>
        <w:rPr>
          <w:rFonts w:ascii="Microsoft Sans Serif" w:hAnsi="Microsoft Sans Serif"/>
          <w:sz w:val="20"/>
        </w:rPr>
      </w:pPr>
      <w:r>
        <w:rPr>
          <w:sz w:val="20"/>
        </w:rPr>
        <w:t>Une</w:t>
      </w:r>
      <w:r>
        <w:rPr>
          <w:spacing w:val="-1"/>
          <w:sz w:val="20"/>
        </w:rPr>
        <w:t xml:space="preserve"> </w:t>
      </w:r>
      <w:r>
        <w:rPr>
          <w:sz w:val="20"/>
        </w:rPr>
        <w:t>parole et</w:t>
      </w:r>
      <w:r>
        <w:rPr>
          <w:spacing w:val="2"/>
          <w:sz w:val="20"/>
        </w:rPr>
        <w:t xml:space="preserve"> </w:t>
      </w:r>
      <w:r>
        <w:rPr>
          <w:sz w:val="20"/>
        </w:rPr>
        <w:t>un signe que</w:t>
      </w:r>
      <w:r>
        <w:rPr>
          <w:spacing w:val="2"/>
          <w:sz w:val="20"/>
        </w:rPr>
        <w:t xml:space="preserve"> </w:t>
      </w:r>
      <w:r>
        <w:rPr>
          <w:sz w:val="20"/>
        </w:rPr>
        <w:t>le Christ</w:t>
      </w:r>
      <w:r>
        <w:rPr>
          <w:spacing w:val="1"/>
          <w:sz w:val="20"/>
        </w:rPr>
        <w:t xml:space="preserve"> </w:t>
      </w:r>
      <w:r>
        <w:rPr>
          <w:sz w:val="20"/>
        </w:rPr>
        <w:t>nous</w:t>
      </w:r>
      <w:r>
        <w:rPr>
          <w:spacing w:val="1"/>
          <w:sz w:val="20"/>
        </w:rPr>
        <w:t xml:space="preserve"> </w:t>
      </w:r>
      <w:r>
        <w:rPr>
          <w:sz w:val="20"/>
        </w:rPr>
        <w:t>a</w:t>
      </w:r>
      <w:r>
        <w:rPr>
          <w:spacing w:val="1"/>
          <w:sz w:val="20"/>
        </w:rPr>
        <w:t xml:space="preserve"> </w:t>
      </w:r>
      <w:r>
        <w:rPr>
          <w:sz w:val="20"/>
        </w:rPr>
        <w:t>enseigné.</w:t>
      </w:r>
    </w:p>
    <w:p w:rsidR="00476838" w:rsidRDefault="00476838" w:rsidP="00197E13">
      <w:pPr>
        <w:pStyle w:val="Paragraphedeliste"/>
        <w:numPr>
          <w:ilvl w:val="2"/>
          <w:numId w:val="36"/>
        </w:numPr>
        <w:tabs>
          <w:tab w:val="left" w:pos="867"/>
        </w:tabs>
        <w:spacing w:before="25"/>
        <w:rPr>
          <w:sz w:val="20"/>
        </w:rPr>
      </w:pPr>
      <w:r>
        <w:rPr>
          <w:sz w:val="20"/>
        </w:rPr>
        <w:t>Un temps fort, une</w:t>
      </w:r>
      <w:r>
        <w:rPr>
          <w:spacing w:val="1"/>
          <w:sz w:val="20"/>
        </w:rPr>
        <w:t xml:space="preserve"> </w:t>
      </w:r>
      <w:r>
        <w:rPr>
          <w:sz w:val="20"/>
        </w:rPr>
        <w:t>bénédiction.</w:t>
      </w:r>
    </w:p>
    <w:p w:rsidR="00476838" w:rsidRDefault="00476838" w:rsidP="00197E13">
      <w:pPr>
        <w:pStyle w:val="Paragraphedeliste"/>
        <w:numPr>
          <w:ilvl w:val="2"/>
          <w:numId w:val="36"/>
        </w:numPr>
        <w:tabs>
          <w:tab w:val="left" w:pos="867"/>
        </w:tabs>
        <w:spacing w:before="28"/>
        <w:rPr>
          <w:sz w:val="20"/>
        </w:rPr>
      </w:pPr>
      <w:r>
        <w:rPr>
          <w:sz w:val="20"/>
        </w:rPr>
        <w:t>Un contrat.</w:t>
      </w:r>
    </w:p>
    <w:p w:rsidR="00476838" w:rsidRDefault="00476838" w:rsidP="00197E13">
      <w:pPr>
        <w:pStyle w:val="Paragraphedeliste"/>
        <w:numPr>
          <w:ilvl w:val="2"/>
          <w:numId w:val="36"/>
        </w:numPr>
        <w:tabs>
          <w:tab w:val="left" w:pos="867"/>
        </w:tabs>
        <w:spacing w:before="28"/>
        <w:rPr>
          <w:sz w:val="20"/>
        </w:rPr>
      </w:pPr>
      <w:r>
        <w:rPr>
          <w:sz w:val="20"/>
        </w:rPr>
        <w:t>A</w:t>
      </w:r>
      <w:r>
        <w:rPr>
          <w:spacing w:val="-2"/>
          <w:sz w:val="20"/>
        </w:rPr>
        <w:t xml:space="preserve"> </w:t>
      </w:r>
      <w:r>
        <w:rPr>
          <w:sz w:val="20"/>
        </w:rPr>
        <w:t>partir</w:t>
      </w:r>
      <w:r>
        <w:rPr>
          <w:spacing w:val="-1"/>
          <w:sz w:val="20"/>
        </w:rPr>
        <w:t xml:space="preserve"> </w:t>
      </w:r>
      <w:r>
        <w:rPr>
          <w:sz w:val="20"/>
        </w:rPr>
        <w:t>d'une</w:t>
      </w:r>
      <w:r>
        <w:rPr>
          <w:spacing w:val="2"/>
          <w:sz w:val="20"/>
        </w:rPr>
        <w:t xml:space="preserve"> </w:t>
      </w:r>
      <w:r>
        <w:rPr>
          <w:sz w:val="20"/>
        </w:rPr>
        <w:t>expérience</w:t>
      </w:r>
      <w:r>
        <w:rPr>
          <w:spacing w:val="-1"/>
          <w:sz w:val="20"/>
        </w:rPr>
        <w:t xml:space="preserve"> </w:t>
      </w:r>
      <w:r>
        <w:rPr>
          <w:sz w:val="20"/>
        </w:rPr>
        <w:t>humaine,</w:t>
      </w:r>
      <w:r>
        <w:rPr>
          <w:spacing w:val="-1"/>
          <w:sz w:val="20"/>
        </w:rPr>
        <w:t xml:space="preserve"> </w:t>
      </w:r>
      <w:r>
        <w:rPr>
          <w:sz w:val="20"/>
        </w:rPr>
        <w:t>un</w:t>
      </w:r>
      <w:r>
        <w:rPr>
          <w:spacing w:val="-1"/>
          <w:sz w:val="20"/>
        </w:rPr>
        <w:t xml:space="preserve"> </w:t>
      </w:r>
      <w:r>
        <w:rPr>
          <w:sz w:val="20"/>
        </w:rPr>
        <w:t>moyen</w:t>
      </w:r>
      <w:r>
        <w:rPr>
          <w:spacing w:val="-1"/>
          <w:sz w:val="20"/>
        </w:rPr>
        <w:t xml:space="preserve"> </w:t>
      </w:r>
      <w:r>
        <w:rPr>
          <w:sz w:val="20"/>
        </w:rPr>
        <w:t>privilégié</w:t>
      </w:r>
      <w:r>
        <w:rPr>
          <w:spacing w:val="-1"/>
          <w:sz w:val="20"/>
        </w:rPr>
        <w:t xml:space="preserve"> </w:t>
      </w:r>
      <w:r>
        <w:rPr>
          <w:sz w:val="20"/>
        </w:rPr>
        <w:t>de</w:t>
      </w:r>
      <w:r>
        <w:rPr>
          <w:spacing w:val="-1"/>
          <w:sz w:val="20"/>
        </w:rPr>
        <w:t xml:space="preserve"> </w:t>
      </w:r>
      <w:r>
        <w:rPr>
          <w:sz w:val="20"/>
        </w:rPr>
        <w:t>rencontrer</w:t>
      </w:r>
      <w:r>
        <w:rPr>
          <w:spacing w:val="1"/>
          <w:sz w:val="20"/>
        </w:rPr>
        <w:t xml:space="preserve"> </w:t>
      </w:r>
      <w:r>
        <w:rPr>
          <w:sz w:val="20"/>
        </w:rPr>
        <w:t>Dieu</w:t>
      </w:r>
      <w:r>
        <w:rPr>
          <w:spacing w:val="-1"/>
          <w:sz w:val="20"/>
        </w:rPr>
        <w:t xml:space="preserve"> </w:t>
      </w:r>
      <w:r>
        <w:rPr>
          <w:sz w:val="20"/>
        </w:rPr>
        <w:t>et</w:t>
      </w:r>
      <w:r>
        <w:rPr>
          <w:spacing w:val="1"/>
          <w:sz w:val="20"/>
        </w:rPr>
        <w:t xml:space="preserve"> </w:t>
      </w:r>
      <w:r>
        <w:rPr>
          <w:sz w:val="20"/>
        </w:rPr>
        <w:t>de vivre</w:t>
      </w:r>
      <w:r>
        <w:rPr>
          <w:spacing w:val="-1"/>
          <w:sz w:val="20"/>
        </w:rPr>
        <w:t xml:space="preserve"> </w:t>
      </w:r>
      <w:r>
        <w:rPr>
          <w:sz w:val="20"/>
        </w:rPr>
        <w:t>avec</w:t>
      </w:r>
      <w:r>
        <w:rPr>
          <w:spacing w:val="1"/>
          <w:sz w:val="20"/>
        </w:rPr>
        <w:t xml:space="preserve"> </w:t>
      </w:r>
      <w:r>
        <w:rPr>
          <w:sz w:val="20"/>
        </w:rPr>
        <w:t>lui.</w:t>
      </w:r>
    </w:p>
    <w:p w:rsidR="00476838" w:rsidRDefault="00476838" w:rsidP="00197E13">
      <w:pPr>
        <w:pStyle w:val="Paragraphedeliste"/>
        <w:numPr>
          <w:ilvl w:val="2"/>
          <w:numId w:val="36"/>
        </w:numPr>
        <w:tabs>
          <w:tab w:val="left" w:pos="867"/>
        </w:tabs>
        <w:spacing w:before="28"/>
        <w:rPr>
          <w:sz w:val="20"/>
        </w:rPr>
      </w:pPr>
      <w:r>
        <w:rPr>
          <w:sz w:val="20"/>
        </w:rPr>
        <w:t>Un</w:t>
      </w:r>
      <w:r>
        <w:rPr>
          <w:spacing w:val="-1"/>
          <w:sz w:val="20"/>
        </w:rPr>
        <w:t xml:space="preserve"> </w:t>
      </w:r>
      <w:r>
        <w:rPr>
          <w:sz w:val="20"/>
        </w:rPr>
        <w:t>truc</w:t>
      </w:r>
      <w:r>
        <w:rPr>
          <w:spacing w:val="1"/>
          <w:sz w:val="20"/>
        </w:rPr>
        <w:t xml:space="preserve"> </w:t>
      </w:r>
      <w:r>
        <w:rPr>
          <w:sz w:val="20"/>
        </w:rPr>
        <w:t>qu'on</w:t>
      </w:r>
      <w:r>
        <w:rPr>
          <w:spacing w:val="1"/>
          <w:sz w:val="20"/>
        </w:rPr>
        <w:t xml:space="preserve"> </w:t>
      </w:r>
      <w:r>
        <w:rPr>
          <w:sz w:val="20"/>
        </w:rPr>
        <w:t>nous a</w:t>
      </w:r>
      <w:r>
        <w:rPr>
          <w:spacing w:val="1"/>
          <w:sz w:val="20"/>
        </w:rPr>
        <w:t xml:space="preserve"> </w:t>
      </w:r>
      <w:r>
        <w:rPr>
          <w:sz w:val="20"/>
        </w:rPr>
        <w:t>déjà</w:t>
      </w:r>
      <w:r>
        <w:rPr>
          <w:spacing w:val="1"/>
          <w:sz w:val="20"/>
        </w:rPr>
        <w:t xml:space="preserve"> </w:t>
      </w:r>
      <w:r>
        <w:rPr>
          <w:sz w:val="20"/>
        </w:rPr>
        <w:t>expliqué</w:t>
      </w:r>
      <w:r>
        <w:rPr>
          <w:spacing w:val="1"/>
          <w:sz w:val="20"/>
        </w:rPr>
        <w:t xml:space="preserve"> </w:t>
      </w:r>
      <w:r>
        <w:rPr>
          <w:sz w:val="20"/>
        </w:rPr>
        <w:t>5 fois, mais</w:t>
      </w:r>
      <w:r>
        <w:rPr>
          <w:spacing w:val="1"/>
          <w:sz w:val="20"/>
        </w:rPr>
        <w:t xml:space="preserve"> </w:t>
      </w:r>
      <w:r>
        <w:rPr>
          <w:sz w:val="20"/>
        </w:rPr>
        <w:t>qu'on</w:t>
      </w:r>
      <w:r>
        <w:rPr>
          <w:spacing w:val="1"/>
          <w:sz w:val="20"/>
        </w:rPr>
        <w:t xml:space="preserve"> </w:t>
      </w:r>
      <w:r>
        <w:rPr>
          <w:sz w:val="20"/>
        </w:rPr>
        <w:t>n'a jamais</w:t>
      </w:r>
      <w:r>
        <w:rPr>
          <w:spacing w:val="1"/>
          <w:sz w:val="20"/>
        </w:rPr>
        <w:t xml:space="preserve"> </w:t>
      </w:r>
      <w:r>
        <w:rPr>
          <w:sz w:val="20"/>
        </w:rPr>
        <w:t>compris</w:t>
      </w:r>
    </w:p>
    <w:p w:rsidR="00476838" w:rsidRDefault="00476838" w:rsidP="00476838">
      <w:pPr>
        <w:pStyle w:val="Corpsdetexte"/>
        <w:spacing w:before="11"/>
        <w:rPr>
          <w:sz w:val="22"/>
        </w:rPr>
      </w:pPr>
    </w:p>
    <w:p w:rsidR="00476838" w:rsidRDefault="00476838" w:rsidP="00476838">
      <w:pPr>
        <w:ind w:left="300"/>
        <w:rPr>
          <w:rFonts w:ascii="Arial" w:hAnsi="Arial"/>
          <w:b/>
        </w:rPr>
      </w:pPr>
      <w:r>
        <w:rPr>
          <w:rFonts w:ascii="Arial" w:hAnsi="Arial"/>
          <w:b/>
          <w:color w:val="0000FF"/>
        </w:rPr>
        <w:t>2°)</w:t>
      </w:r>
      <w:r>
        <w:rPr>
          <w:rFonts w:ascii="Arial" w:hAnsi="Arial"/>
          <w:b/>
          <w:color w:val="0000FF"/>
          <w:spacing w:val="-2"/>
        </w:rPr>
        <w:t xml:space="preserve"> </w:t>
      </w:r>
      <w:r>
        <w:rPr>
          <w:rFonts w:ascii="Arial" w:hAnsi="Arial"/>
          <w:b/>
          <w:color w:val="0000FF"/>
        </w:rPr>
        <w:t>Quels</w:t>
      </w:r>
      <w:r>
        <w:rPr>
          <w:rFonts w:ascii="Arial" w:hAnsi="Arial"/>
          <w:b/>
          <w:color w:val="0000FF"/>
          <w:spacing w:val="-1"/>
        </w:rPr>
        <w:t xml:space="preserve"> </w:t>
      </w:r>
      <w:r>
        <w:rPr>
          <w:rFonts w:ascii="Arial" w:hAnsi="Arial"/>
          <w:b/>
          <w:color w:val="0000FF"/>
        </w:rPr>
        <w:t>sont</w:t>
      </w:r>
      <w:r>
        <w:rPr>
          <w:rFonts w:ascii="Arial" w:hAnsi="Arial"/>
          <w:b/>
          <w:color w:val="0000FF"/>
          <w:spacing w:val="-1"/>
        </w:rPr>
        <w:t xml:space="preserve"> </w:t>
      </w:r>
      <w:r>
        <w:rPr>
          <w:rFonts w:ascii="Arial" w:hAnsi="Arial"/>
          <w:b/>
          <w:color w:val="0000FF"/>
        </w:rPr>
        <w:t>les</w:t>
      </w:r>
      <w:r>
        <w:rPr>
          <w:rFonts w:ascii="Arial" w:hAnsi="Arial"/>
          <w:b/>
          <w:color w:val="0000FF"/>
          <w:spacing w:val="-1"/>
        </w:rPr>
        <w:t xml:space="preserve"> </w:t>
      </w:r>
      <w:r>
        <w:rPr>
          <w:rFonts w:ascii="Arial" w:hAnsi="Arial"/>
          <w:b/>
          <w:color w:val="0000FF"/>
        </w:rPr>
        <w:t>sacrements</w:t>
      </w:r>
      <w:r>
        <w:rPr>
          <w:rFonts w:ascii="Arial" w:hAnsi="Arial"/>
          <w:b/>
          <w:color w:val="0000FF"/>
          <w:spacing w:val="-2"/>
        </w:rPr>
        <w:t xml:space="preserve"> </w:t>
      </w:r>
      <w:r>
        <w:rPr>
          <w:rFonts w:ascii="Arial" w:hAnsi="Arial"/>
          <w:b/>
          <w:color w:val="0000FF"/>
        </w:rPr>
        <w:t>chrétiens</w:t>
      </w:r>
      <w:r>
        <w:rPr>
          <w:rFonts w:ascii="Arial" w:hAnsi="Arial"/>
          <w:b/>
          <w:color w:val="0000FF"/>
          <w:spacing w:val="-1"/>
        </w:rPr>
        <w:t xml:space="preserve"> </w:t>
      </w:r>
      <w:r>
        <w:rPr>
          <w:rFonts w:ascii="Arial" w:hAnsi="Arial"/>
          <w:b/>
          <w:color w:val="0000FF"/>
        </w:rPr>
        <w:t>que</w:t>
      </w:r>
      <w:r>
        <w:rPr>
          <w:rFonts w:ascii="Arial" w:hAnsi="Arial"/>
          <w:b/>
          <w:color w:val="0000FF"/>
          <w:spacing w:val="-2"/>
        </w:rPr>
        <w:t xml:space="preserve"> </w:t>
      </w:r>
      <w:r>
        <w:rPr>
          <w:rFonts w:ascii="Arial" w:hAnsi="Arial"/>
          <w:b/>
          <w:color w:val="0000FF"/>
        </w:rPr>
        <w:t>vous</w:t>
      </w:r>
      <w:r>
        <w:rPr>
          <w:rFonts w:ascii="Arial" w:hAnsi="Arial"/>
          <w:b/>
          <w:color w:val="0000FF"/>
          <w:spacing w:val="-1"/>
        </w:rPr>
        <w:t xml:space="preserve"> </w:t>
      </w:r>
      <w:r>
        <w:rPr>
          <w:rFonts w:ascii="Arial" w:hAnsi="Arial"/>
          <w:b/>
          <w:color w:val="0000FF"/>
        </w:rPr>
        <w:t>connaissez</w:t>
      </w:r>
      <w:r>
        <w:rPr>
          <w:rFonts w:ascii="Arial" w:hAnsi="Arial"/>
          <w:b/>
          <w:color w:val="0000FF"/>
          <w:spacing w:val="-3"/>
        </w:rPr>
        <w:t xml:space="preserve"> </w:t>
      </w:r>
      <w:r>
        <w:rPr>
          <w:rFonts w:ascii="Arial" w:hAnsi="Arial"/>
          <w:b/>
          <w:color w:val="0000FF"/>
        </w:rPr>
        <w:t>?</w:t>
      </w:r>
    </w:p>
    <w:p w:rsidR="00476838" w:rsidRDefault="00476838" w:rsidP="00197E13">
      <w:pPr>
        <w:pStyle w:val="Paragraphedeliste"/>
        <w:numPr>
          <w:ilvl w:val="2"/>
          <w:numId w:val="36"/>
        </w:numPr>
        <w:tabs>
          <w:tab w:val="left" w:pos="800"/>
        </w:tabs>
        <w:spacing w:before="25"/>
        <w:ind w:left="799" w:hanging="217"/>
        <w:rPr>
          <w:rFonts w:ascii="Microsoft Sans Serif" w:hAnsi="Microsoft Sans Serif"/>
          <w:sz w:val="20"/>
        </w:rPr>
      </w:pPr>
      <w:r>
        <w:rPr>
          <w:w w:val="175"/>
          <w:sz w:val="20"/>
        </w:rPr>
        <w:t>…………………………………………………………………</w:t>
      </w:r>
    </w:p>
    <w:p w:rsidR="00476838" w:rsidRDefault="00476838" w:rsidP="00476838">
      <w:pPr>
        <w:spacing w:before="186"/>
        <w:ind w:left="300"/>
        <w:rPr>
          <w:rFonts w:ascii="Arial" w:hAnsi="Arial"/>
          <w:b/>
        </w:rPr>
      </w:pPr>
      <w:r>
        <w:rPr>
          <w:rFonts w:ascii="Arial" w:hAnsi="Arial"/>
          <w:b/>
          <w:color w:val="0000FF"/>
        </w:rPr>
        <w:t>3°)</w:t>
      </w:r>
      <w:r>
        <w:rPr>
          <w:rFonts w:ascii="Arial" w:hAnsi="Arial"/>
          <w:b/>
          <w:color w:val="0000FF"/>
          <w:spacing w:val="-1"/>
        </w:rPr>
        <w:t xml:space="preserve"> </w:t>
      </w:r>
      <w:r>
        <w:rPr>
          <w:rFonts w:ascii="Arial" w:hAnsi="Arial"/>
          <w:b/>
          <w:color w:val="0000FF"/>
        </w:rPr>
        <w:t>Qui</w:t>
      </w:r>
      <w:r>
        <w:rPr>
          <w:rFonts w:ascii="Arial" w:hAnsi="Arial"/>
          <w:b/>
          <w:color w:val="0000FF"/>
          <w:spacing w:val="2"/>
        </w:rPr>
        <w:t xml:space="preserve"> </w:t>
      </w:r>
      <w:r>
        <w:rPr>
          <w:rFonts w:ascii="Arial" w:hAnsi="Arial"/>
          <w:b/>
          <w:color w:val="0000FF"/>
        </w:rPr>
        <w:t>donne</w:t>
      </w:r>
      <w:r>
        <w:rPr>
          <w:rFonts w:ascii="Arial" w:hAnsi="Arial"/>
          <w:b/>
          <w:color w:val="0000FF"/>
          <w:spacing w:val="-2"/>
        </w:rPr>
        <w:t xml:space="preserve"> </w:t>
      </w:r>
      <w:r>
        <w:rPr>
          <w:rFonts w:ascii="Arial" w:hAnsi="Arial"/>
          <w:b/>
          <w:color w:val="0000FF"/>
        </w:rPr>
        <w:t>le</w:t>
      </w:r>
      <w:r>
        <w:rPr>
          <w:rFonts w:ascii="Arial" w:hAnsi="Arial"/>
          <w:b/>
          <w:color w:val="0000FF"/>
          <w:spacing w:val="-2"/>
        </w:rPr>
        <w:t xml:space="preserve"> </w:t>
      </w:r>
      <w:r>
        <w:rPr>
          <w:rFonts w:ascii="Arial" w:hAnsi="Arial"/>
          <w:b/>
          <w:color w:val="0000FF"/>
        </w:rPr>
        <w:t>sacrement</w:t>
      </w:r>
      <w:r>
        <w:rPr>
          <w:rFonts w:ascii="Arial" w:hAnsi="Arial"/>
          <w:b/>
          <w:color w:val="0000FF"/>
          <w:spacing w:val="-1"/>
        </w:rPr>
        <w:t xml:space="preserve"> </w:t>
      </w:r>
      <w:r>
        <w:rPr>
          <w:rFonts w:ascii="Arial" w:hAnsi="Arial"/>
          <w:b/>
          <w:color w:val="0000FF"/>
        </w:rPr>
        <w:t>de</w:t>
      </w:r>
      <w:r>
        <w:rPr>
          <w:rFonts w:ascii="Arial" w:hAnsi="Arial"/>
          <w:b/>
          <w:color w:val="0000FF"/>
          <w:spacing w:val="-1"/>
        </w:rPr>
        <w:t xml:space="preserve"> </w:t>
      </w:r>
      <w:r>
        <w:rPr>
          <w:rFonts w:ascii="Arial" w:hAnsi="Arial"/>
          <w:b/>
          <w:color w:val="0000FF"/>
        </w:rPr>
        <w:t>mariage</w:t>
      </w:r>
      <w:r>
        <w:rPr>
          <w:rFonts w:ascii="Arial" w:hAnsi="Arial"/>
          <w:b/>
          <w:color w:val="0000FF"/>
          <w:spacing w:val="1"/>
        </w:rPr>
        <w:t xml:space="preserve"> </w:t>
      </w:r>
      <w:r>
        <w:rPr>
          <w:rFonts w:ascii="Arial" w:hAnsi="Arial"/>
          <w:b/>
          <w:color w:val="0000FF"/>
        </w:rPr>
        <w:t>?</w:t>
      </w:r>
    </w:p>
    <w:p w:rsidR="00476838" w:rsidRDefault="00476838" w:rsidP="00197E13">
      <w:pPr>
        <w:pStyle w:val="Paragraphedeliste"/>
        <w:numPr>
          <w:ilvl w:val="2"/>
          <w:numId w:val="36"/>
        </w:numPr>
        <w:tabs>
          <w:tab w:val="left" w:pos="867"/>
        </w:tabs>
        <w:spacing w:before="24"/>
        <w:rPr>
          <w:rFonts w:ascii="Microsoft Sans Serif" w:hAnsi="Microsoft Sans Serif"/>
          <w:sz w:val="20"/>
        </w:rPr>
      </w:pPr>
      <w:r>
        <w:rPr>
          <w:sz w:val="20"/>
        </w:rPr>
        <w:t>Les époux</w:t>
      </w:r>
    </w:p>
    <w:p w:rsidR="00476838" w:rsidRDefault="00476838" w:rsidP="00197E13">
      <w:pPr>
        <w:pStyle w:val="Paragraphedeliste"/>
        <w:numPr>
          <w:ilvl w:val="2"/>
          <w:numId w:val="36"/>
        </w:numPr>
        <w:tabs>
          <w:tab w:val="left" w:pos="867"/>
        </w:tabs>
        <w:spacing w:before="28"/>
        <w:rPr>
          <w:sz w:val="20"/>
        </w:rPr>
      </w:pPr>
      <w:r>
        <w:rPr>
          <w:sz w:val="20"/>
        </w:rPr>
        <w:t>L’assemblée</w:t>
      </w:r>
    </w:p>
    <w:p w:rsidR="00476838" w:rsidRDefault="00476838" w:rsidP="00197E13">
      <w:pPr>
        <w:pStyle w:val="Paragraphedeliste"/>
        <w:numPr>
          <w:ilvl w:val="2"/>
          <w:numId w:val="36"/>
        </w:numPr>
        <w:tabs>
          <w:tab w:val="left" w:pos="867"/>
        </w:tabs>
        <w:spacing w:before="28"/>
        <w:rPr>
          <w:sz w:val="20"/>
        </w:rPr>
      </w:pPr>
      <w:r>
        <w:rPr>
          <w:sz w:val="20"/>
        </w:rPr>
        <w:t>Le prêtre</w:t>
      </w:r>
    </w:p>
    <w:p w:rsidR="00476838" w:rsidRDefault="00476838" w:rsidP="00197E13">
      <w:pPr>
        <w:pStyle w:val="Paragraphedeliste"/>
        <w:numPr>
          <w:ilvl w:val="2"/>
          <w:numId w:val="36"/>
        </w:numPr>
        <w:tabs>
          <w:tab w:val="left" w:pos="867"/>
        </w:tabs>
        <w:spacing w:before="28"/>
        <w:rPr>
          <w:sz w:val="20"/>
        </w:rPr>
      </w:pPr>
      <w:r>
        <w:rPr>
          <w:sz w:val="20"/>
        </w:rPr>
        <w:t>Dieu</w:t>
      </w:r>
    </w:p>
    <w:p w:rsidR="00476838" w:rsidRDefault="00476838" w:rsidP="00476838">
      <w:pPr>
        <w:pStyle w:val="Corpsdetexte"/>
        <w:spacing w:before="7"/>
        <w:rPr>
          <w:sz w:val="20"/>
        </w:rPr>
      </w:pPr>
    </w:p>
    <w:p w:rsidR="00476838" w:rsidRDefault="00476838" w:rsidP="00476838">
      <w:pPr>
        <w:ind w:left="300"/>
        <w:rPr>
          <w:rFonts w:ascii="Arial" w:hAnsi="Arial"/>
          <w:b/>
        </w:rPr>
      </w:pPr>
      <w:r>
        <w:rPr>
          <w:rFonts w:ascii="Arial" w:hAnsi="Arial"/>
          <w:b/>
          <w:color w:val="0000FF"/>
        </w:rPr>
        <w:t>4°) Dieu</w:t>
      </w:r>
      <w:r>
        <w:rPr>
          <w:rFonts w:ascii="Arial" w:hAnsi="Arial"/>
          <w:b/>
          <w:color w:val="0000FF"/>
          <w:spacing w:val="-1"/>
        </w:rPr>
        <w:t xml:space="preserve"> </w:t>
      </w:r>
      <w:r>
        <w:rPr>
          <w:rFonts w:ascii="Arial" w:hAnsi="Arial"/>
          <w:b/>
          <w:color w:val="0000FF"/>
        </w:rPr>
        <w:t>est-il</w:t>
      </w:r>
      <w:r>
        <w:rPr>
          <w:rFonts w:ascii="Arial" w:hAnsi="Arial"/>
          <w:b/>
          <w:color w:val="0000FF"/>
          <w:spacing w:val="-2"/>
        </w:rPr>
        <w:t xml:space="preserve"> </w:t>
      </w:r>
      <w:r>
        <w:rPr>
          <w:rFonts w:ascii="Arial" w:hAnsi="Arial"/>
          <w:b/>
          <w:color w:val="0000FF"/>
        </w:rPr>
        <w:t>présent dans</w:t>
      </w:r>
      <w:r>
        <w:rPr>
          <w:rFonts w:ascii="Arial" w:hAnsi="Arial"/>
          <w:b/>
          <w:color w:val="0000FF"/>
          <w:spacing w:val="-1"/>
        </w:rPr>
        <w:t xml:space="preserve"> </w:t>
      </w:r>
      <w:r>
        <w:rPr>
          <w:rFonts w:ascii="Arial" w:hAnsi="Arial"/>
          <w:b/>
          <w:color w:val="0000FF"/>
        </w:rPr>
        <w:t>le</w:t>
      </w:r>
      <w:r>
        <w:rPr>
          <w:rFonts w:ascii="Arial" w:hAnsi="Arial"/>
          <w:b/>
          <w:color w:val="0000FF"/>
          <w:spacing w:val="-2"/>
        </w:rPr>
        <w:t xml:space="preserve"> </w:t>
      </w:r>
      <w:r>
        <w:rPr>
          <w:rFonts w:ascii="Arial" w:hAnsi="Arial"/>
          <w:b/>
          <w:color w:val="0000FF"/>
        </w:rPr>
        <w:t>mariage</w:t>
      </w:r>
      <w:r>
        <w:rPr>
          <w:rFonts w:ascii="Arial" w:hAnsi="Arial"/>
          <w:b/>
          <w:color w:val="0000FF"/>
          <w:spacing w:val="-3"/>
        </w:rPr>
        <w:t xml:space="preserve"> </w:t>
      </w:r>
      <w:r>
        <w:rPr>
          <w:rFonts w:ascii="Arial" w:hAnsi="Arial"/>
          <w:b/>
          <w:color w:val="0000FF"/>
        </w:rPr>
        <w:t>d’un</w:t>
      </w:r>
      <w:r>
        <w:rPr>
          <w:rFonts w:ascii="Arial" w:hAnsi="Arial"/>
          <w:b/>
          <w:color w:val="0000FF"/>
          <w:spacing w:val="-3"/>
        </w:rPr>
        <w:t xml:space="preserve"> </w:t>
      </w:r>
      <w:r>
        <w:rPr>
          <w:rFonts w:ascii="Arial" w:hAnsi="Arial"/>
          <w:b/>
          <w:color w:val="0000FF"/>
        </w:rPr>
        <w:t>homme</w:t>
      </w:r>
      <w:r>
        <w:rPr>
          <w:rFonts w:ascii="Arial" w:hAnsi="Arial"/>
          <w:b/>
          <w:color w:val="0000FF"/>
          <w:spacing w:val="-3"/>
        </w:rPr>
        <w:t xml:space="preserve"> </w:t>
      </w:r>
      <w:r>
        <w:rPr>
          <w:rFonts w:ascii="Arial" w:hAnsi="Arial"/>
          <w:b/>
          <w:color w:val="0000FF"/>
        </w:rPr>
        <w:t>et</w:t>
      </w:r>
      <w:r>
        <w:rPr>
          <w:rFonts w:ascii="Arial" w:hAnsi="Arial"/>
          <w:b/>
          <w:color w:val="0000FF"/>
          <w:spacing w:val="-2"/>
        </w:rPr>
        <w:t xml:space="preserve"> </w:t>
      </w:r>
      <w:r>
        <w:rPr>
          <w:rFonts w:ascii="Arial" w:hAnsi="Arial"/>
          <w:b/>
          <w:color w:val="0000FF"/>
        </w:rPr>
        <w:t>d’une</w:t>
      </w:r>
      <w:r>
        <w:rPr>
          <w:rFonts w:ascii="Arial" w:hAnsi="Arial"/>
          <w:b/>
          <w:color w:val="0000FF"/>
          <w:spacing w:val="-3"/>
        </w:rPr>
        <w:t xml:space="preserve"> </w:t>
      </w:r>
      <w:r>
        <w:rPr>
          <w:rFonts w:ascii="Arial" w:hAnsi="Arial"/>
          <w:b/>
          <w:color w:val="0000FF"/>
        </w:rPr>
        <w:t>femme ?</w:t>
      </w:r>
    </w:p>
    <w:p w:rsidR="00476838" w:rsidRDefault="00476838" w:rsidP="00197E13">
      <w:pPr>
        <w:pStyle w:val="Paragraphedeliste"/>
        <w:numPr>
          <w:ilvl w:val="2"/>
          <w:numId w:val="36"/>
        </w:numPr>
        <w:tabs>
          <w:tab w:val="left" w:pos="867"/>
        </w:tabs>
        <w:spacing w:before="24"/>
        <w:rPr>
          <w:rFonts w:ascii="Microsoft Sans Serif" w:hAnsi="Microsoft Sans Serif"/>
          <w:sz w:val="20"/>
        </w:rPr>
      </w:pPr>
      <w:r>
        <w:rPr>
          <w:sz w:val="20"/>
        </w:rPr>
        <w:t>Non,</w:t>
      </w:r>
      <w:r>
        <w:rPr>
          <w:spacing w:val="-2"/>
          <w:sz w:val="20"/>
        </w:rPr>
        <w:t xml:space="preserve"> </w:t>
      </w:r>
      <w:r>
        <w:rPr>
          <w:sz w:val="20"/>
        </w:rPr>
        <w:t>Il les</w:t>
      </w:r>
      <w:r>
        <w:rPr>
          <w:spacing w:val="-1"/>
          <w:sz w:val="20"/>
        </w:rPr>
        <w:t xml:space="preserve"> </w:t>
      </w:r>
      <w:r>
        <w:rPr>
          <w:sz w:val="20"/>
        </w:rPr>
        <w:t>laisse</w:t>
      </w:r>
      <w:r>
        <w:rPr>
          <w:spacing w:val="-1"/>
          <w:sz w:val="20"/>
        </w:rPr>
        <w:t xml:space="preserve"> </w:t>
      </w:r>
      <w:r>
        <w:rPr>
          <w:sz w:val="20"/>
        </w:rPr>
        <w:t>libres</w:t>
      </w:r>
    </w:p>
    <w:p w:rsidR="00476838" w:rsidRDefault="00476838" w:rsidP="00197E13">
      <w:pPr>
        <w:pStyle w:val="Paragraphedeliste"/>
        <w:numPr>
          <w:ilvl w:val="2"/>
          <w:numId w:val="36"/>
        </w:numPr>
        <w:tabs>
          <w:tab w:val="left" w:pos="867"/>
        </w:tabs>
        <w:spacing w:before="27"/>
        <w:rPr>
          <w:sz w:val="20"/>
        </w:rPr>
      </w:pPr>
      <w:r>
        <w:rPr>
          <w:sz w:val="20"/>
        </w:rPr>
        <w:t>Pas</w:t>
      </w:r>
      <w:r>
        <w:rPr>
          <w:spacing w:val="-4"/>
          <w:sz w:val="20"/>
        </w:rPr>
        <w:t xml:space="preserve"> </w:t>
      </w:r>
      <w:r>
        <w:rPr>
          <w:sz w:val="20"/>
        </w:rPr>
        <w:t>plus</w:t>
      </w:r>
      <w:r>
        <w:rPr>
          <w:spacing w:val="-4"/>
          <w:sz w:val="20"/>
        </w:rPr>
        <w:t xml:space="preserve"> </w:t>
      </w:r>
      <w:r>
        <w:rPr>
          <w:sz w:val="20"/>
        </w:rPr>
        <w:t>qu’avec</w:t>
      </w:r>
      <w:r>
        <w:rPr>
          <w:spacing w:val="-2"/>
          <w:sz w:val="20"/>
        </w:rPr>
        <w:t xml:space="preserve"> </w:t>
      </w:r>
      <w:r>
        <w:rPr>
          <w:sz w:val="20"/>
        </w:rPr>
        <w:t>d’autres</w:t>
      </w:r>
    </w:p>
    <w:p w:rsidR="00476838" w:rsidRDefault="00476838" w:rsidP="00197E13">
      <w:pPr>
        <w:pStyle w:val="Paragraphedeliste"/>
        <w:numPr>
          <w:ilvl w:val="2"/>
          <w:numId w:val="36"/>
        </w:numPr>
        <w:tabs>
          <w:tab w:val="left" w:pos="867"/>
        </w:tabs>
        <w:spacing w:before="28"/>
        <w:rPr>
          <w:sz w:val="20"/>
        </w:rPr>
      </w:pPr>
      <w:r>
        <w:rPr>
          <w:sz w:val="20"/>
        </w:rPr>
        <w:t>Oui,</w:t>
      </w:r>
      <w:r>
        <w:rPr>
          <w:spacing w:val="-3"/>
          <w:sz w:val="20"/>
        </w:rPr>
        <w:t xml:space="preserve"> </w:t>
      </w:r>
      <w:r>
        <w:rPr>
          <w:sz w:val="20"/>
        </w:rPr>
        <w:t>Il</w:t>
      </w:r>
      <w:r>
        <w:rPr>
          <w:spacing w:val="-3"/>
          <w:sz w:val="20"/>
        </w:rPr>
        <w:t xml:space="preserve"> </w:t>
      </w:r>
      <w:r>
        <w:rPr>
          <w:sz w:val="20"/>
        </w:rPr>
        <w:t>s’engage</w:t>
      </w:r>
      <w:r>
        <w:rPr>
          <w:spacing w:val="-1"/>
          <w:sz w:val="20"/>
        </w:rPr>
        <w:t xml:space="preserve"> </w:t>
      </w:r>
      <w:r>
        <w:rPr>
          <w:sz w:val="20"/>
        </w:rPr>
        <w:t>avec</w:t>
      </w:r>
      <w:r>
        <w:rPr>
          <w:spacing w:val="-2"/>
          <w:sz w:val="20"/>
        </w:rPr>
        <w:t xml:space="preserve"> </w:t>
      </w:r>
      <w:r>
        <w:rPr>
          <w:sz w:val="20"/>
        </w:rPr>
        <w:t>eux</w:t>
      </w:r>
      <w:r>
        <w:rPr>
          <w:spacing w:val="-2"/>
          <w:sz w:val="20"/>
        </w:rPr>
        <w:t xml:space="preserve"> </w:t>
      </w:r>
      <w:r>
        <w:rPr>
          <w:sz w:val="20"/>
        </w:rPr>
        <w:t>dans</w:t>
      </w:r>
      <w:r>
        <w:rPr>
          <w:spacing w:val="-1"/>
          <w:sz w:val="20"/>
        </w:rPr>
        <w:t xml:space="preserve"> </w:t>
      </w:r>
      <w:r>
        <w:rPr>
          <w:sz w:val="20"/>
        </w:rPr>
        <w:t>leur</w:t>
      </w:r>
      <w:r>
        <w:rPr>
          <w:spacing w:val="-2"/>
          <w:sz w:val="20"/>
        </w:rPr>
        <w:t xml:space="preserve"> </w:t>
      </w:r>
      <w:r>
        <w:rPr>
          <w:sz w:val="20"/>
        </w:rPr>
        <w:t>alliance</w:t>
      </w:r>
    </w:p>
    <w:p w:rsidR="00476838" w:rsidRDefault="00476838" w:rsidP="00476838">
      <w:pPr>
        <w:pStyle w:val="Corpsdetexte"/>
        <w:spacing w:before="10"/>
        <w:rPr>
          <w:sz w:val="20"/>
        </w:rPr>
      </w:pPr>
    </w:p>
    <w:p w:rsidR="00476838" w:rsidRDefault="00476838" w:rsidP="00476838">
      <w:pPr>
        <w:ind w:left="300"/>
        <w:rPr>
          <w:rFonts w:ascii="Arial" w:hAnsi="Arial"/>
          <w:b/>
        </w:rPr>
      </w:pPr>
      <w:r>
        <w:rPr>
          <w:rFonts w:ascii="Arial" w:hAnsi="Arial"/>
          <w:b/>
          <w:color w:val="0000FF"/>
        </w:rPr>
        <w:t>5°)</w:t>
      </w:r>
      <w:r>
        <w:rPr>
          <w:rFonts w:ascii="Arial" w:hAnsi="Arial"/>
          <w:b/>
          <w:color w:val="0000FF"/>
          <w:spacing w:val="3"/>
        </w:rPr>
        <w:t xml:space="preserve"> </w:t>
      </w:r>
      <w:r>
        <w:rPr>
          <w:rFonts w:ascii="Arial" w:hAnsi="Arial"/>
          <w:b/>
          <w:color w:val="0000FF"/>
        </w:rPr>
        <w:t>A</w:t>
      </w:r>
      <w:r>
        <w:rPr>
          <w:rFonts w:ascii="Arial" w:hAnsi="Arial"/>
          <w:b/>
          <w:color w:val="0000FF"/>
          <w:spacing w:val="-8"/>
        </w:rPr>
        <w:t xml:space="preserve"> </w:t>
      </w:r>
      <w:r>
        <w:rPr>
          <w:rFonts w:ascii="Arial" w:hAnsi="Arial"/>
          <w:b/>
          <w:color w:val="0000FF"/>
        </w:rPr>
        <w:t>quels</w:t>
      </w:r>
      <w:r>
        <w:rPr>
          <w:rFonts w:ascii="Arial" w:hAnsi="Arial"/>
          <w:b/>
          <w:color w:val="0000FF"/>
          <w:spacing w:val="2"/>
        </w:rPr>
        <w:t xml:space="preserve"> </w:t>
      </w:r>
      <w:r>
        <w:rPr>
          <w:rFonts w:ascii="Arial" w:hAnsi="Arial"/>
          <w:b/>
          <w:color w:val="0000FF"/>
        </w:rPr>
        <w:t>moments</w:t>
      </w:r>
      <w:r>
        <w:rPr>
          <w:rFonts w:ascii="Arial" w:hAnsi="Arial"/>
          <w:b/>
          <w:color w:val="0000FF"/>
          <w:spacing w:val="-2"/>
        </w:rPr>
        <w:t xml:space="preserve"> </w:t>
      </w:r>
      <w:r>
        <w:rPr>
          <w:rFonts w:ascii="Arial" w:hAnsi="Arial"/>
          <w:b/>
          <w:color w:val="0000FF"/>
        </w:rPr>
        <w:t>les époux sont-ils</w:t>
      </w:r>
      <w:r>
        <w:rPr>
          <w:rFonts w:ascii="Arial" w:hAnsi="Arial"/>
          <w:b/>
          <w:color w:val="0000FF"/>
          <w:spacing w:val="-2"/>
        </w:rPr>
        <w:t xml:space="preserve"> </w:t>
      </w:r>
      <w:r>
        <w:rPr>
          <w:rFonts w:ascii="Arial" w:hAnsi="Arial"/>
          <w:b/>
          <w:color w:val="0000FF"/>
        </w:rPr>
        <w:t>mariés</w:t>
      </w:r>
      <w:r>
        <w:rPr>
          <w:rFonts w:ascii="Arial" w:hAnsi="Arial"/>
          <w:b/>
          <w:color w:val="0000FF"/>
          <w:spacing w:val="-2"/>
        </w:rPr>
        <w:t xml:space="preserve"> </w:t>
      </w:r>
      <w:r>
        <w:rPr>
          <w:rFonts w:ascii="Arial" w:hAnsi="Arial"/>
          <w:b/>
          <w:color w:val="0000FF"/>
        </w:rPr>
        <w:t>religieusement</w:t>
      </w:r>
      <w:r>
        <w:rPr>
          <w:rFonts w:ascii="Arial" w:hAnsi="Arial"/>
          <w:b/>
          <w:color w:val="0000FF"/>
          <w:spacing w:val="-1"/>
        </w:rPr>
        <w:t xml:space="preserve"> </w:t>
      </w:r>
      <w:r>
        <w:rPr>
          <w:rFonts w:ascii="Arial" w:hAnsi="Arial"/>
          <w:b/>
          <w:color w:val="0000FF"/>
        </w:rPr>
        <w:t>?</w:t>
      </w:r>
    </w:p>
    <w:p w:rsidR="00476838" w:rsidRDefault="00476838" w:rsidP="00197E13">
      <w:pPr>
        <w:pStyle w:val="Paragraphedeliste"/>
        <w:numPr>
          <w:ilvl w:val="2"/>
          <w:numId w:val="36"/>
        </w:numPr>
        <w:tabs>
          <w:tab w:val="left" w:pos="867"/>
        </w:tabs>
        <w:spacing w:before="21"/>
        <w:rPr>
          <w:rFonts w:ascii="Microsoft Sans Serif" w:hAnsi="Microsoft Sans Serif"/>
          <w:sz w:val="20"/>
        </w:rPr>
      </w:pPr>
      <w:r>
        <w:rPr>
          <w:sz w:val="20"/>
        </w:rPr>
        <w:t>Quand</w:t>
      </w:r>
      <w:r>
        <w:rPr>
          <w:spacing w:val="-1"/>
          <w:sz w:val="20"/>
        </w:rPr>
        <w:t xml:space="preserve"> </w:t>
      </w:r>
      <w:r>
        <w:rPr>
          <w:sz w:val="20"/>
        </w:rPr>
        <w:t>ils rentrent</w:t>
      </w:r>
      <w:r>
        <w:rPr>
          <w:spacing w:val="-1"/>
          <w:sz w:val="20"/>
        </w:rPr>
        <w:t xml:space="preserve"> </w:t>
      </w:r>
      <w:r>
        <w:rPr>
          <w:sz w:val="20"/>
        </w:rPr>
        <w:t>dans</w:t>
      </w:r>
      <w:r>
        <w:rPr>
          <w:spacing w:val="-1"/>
          <w:sz w:val="20"/>
        </w:rPr>
        <w:t xml:space="preserve"> </w:t>
      </w:r>
      <w:r>
        <w:rPr>
          <w:sz w:val="20"/>
        </w:rPr>
        <w:t>l'église.</w:t>
      </w:r>
    </w:p>
    <w:p w:rsidR="00476838" w:rsidRDefault="00476838" w:rsidP="00197E13">
      <w:pPr>
        <w:pStyle w:val="Paragraphedeliste"/>
        <w:numPr>
          <w:ilvl w:val="2"/>
          <w:numId w:val="36"/>
        </w:numPr>
        <w:tabs>
          <w:tab w:val="left" w:pos="867"/>
        </w:tabs>
        <w:spacing w:before="28"/>
        <w:rPr>
          <w:sz w:val="20"/>
        </w:rPr>
      </w:pPr>
      <w:r>
        <w:rPr>
          <w:sz w:val="20"/>
        </w:rPr>
        <w:t>Quand</w:t>
      </w:r>
      <w:r>
        <w:rPr>
          <w:spacing w:val="-1"/>
          <w:sz w:val="20"/>
        </w:rPr>
        <w:t xml:space="preserve"> </w:t>
      </w:r>
      <w:r>
        <w:rPr>
          <w:sz w:val="20"/>
        </w:rPr>
        <w:t>ils sortent de l'église.</w:t>
      </w:r>
    </w:p>
    <w:p w:rsidR="00476838" w:rsidRDefault="00476838" w:rsidP="00197E13">
      <w:pPr>
        <w:pStyle w:val="Paragraphedeliste"/>
        <w:numPr>
          <w:ilvl w:val="2"/>
          <w:numId w:val="36"/>
        </w:numPr>
        <w:tabs>
          <w:tab w:val="left" w:pos="867"/>
        </w:tabs>
        <w:spacing w:before="28"/>
        <w:rPr>
          <w:sz w:val="20"/>
        </w:rPr>
      </w:pPr>
      <w:r>
        <w:rPr>
          <w:sz w:val="20"/>
        </w:rPr>
        <w:t>Quand ils s'embrassent.</w:t>
      </w:r>
    </w:p>
    <w:p w:rsidR="00476838" w:rsidRDefault="00476838" w:rsidP="00197E13">
      <w:pPr>
        <w:pStyle w:val="Paragraphedeliste"/>
        <w:numPr>
          <w:ilvl w:val="2"/>
          <w:numId w:val="36"/>
        </w:numPr>
        <w:tabs>
          <w:tab w:val="left" w:pos="867"/>
        </w:tabs>
        <w:spacing w:before="28"/>
        <w:rPr>
          <w:sz w:val="20"/>
        </w:rPr>
      </w:pPr>
      <w:r>
        <w:rPr>
          <w:sz w:val="20"/>
        </w:rPr>
        <w:t>Quand</w:t>
      </w:r>
      <w:r>
        <w:rPr>
          <w:spacing w:val="-1"/>
          <w:sz w:val="20"/>
        </w:rPr>
        <w:t xml:space="preserve"> </w:t>
      </w:r>
      <w:r>
        <w:rPr>
          <w:sz w:val="20"/>
        </w:rPr>
        <w:t>ils</w:t>
      </w:r>
      <w:r>
        <w:rPr>
          <w:spacing w:val="-1"/>
          <w:sz w:val="20"/>
        </w:rPr>
        <w:t xml:space="preserve"> </w:t>
      </w:r>
      <w:r>
        <w:rPr>
          <w:sz w:val="20"/>
        </w:rPr>
        <w:t>se donnent</w:t>
      </w:r>
      <w:r>
        <w:rPr>
          <w:spacing w:val="-2"/>
          <w:sz w:val="20"/>
        </w:rPr>
        <w:t xml:space="preserve"> </w:t>
      </w:r>
      <w:r>
        <w:rPr>
          <w:sz w:val="20"/>
        </w:rPr>
        <w:t>l’un</w:t>
      </w:r>
      <w:r>
        <w:rPr>
          <w:spacing w:val="-2"/>
          <w:sz w:val="20"/>
        </w:rPr>
        <w:t xml:space="preserve"> </w:t>
      </w:r>
      <w:r>
        <w:rPr>
          <w:sz w:val="20"/>
        </w:rPr>
        <w:t>à l’autre</w:t>
      </w:r>
      <w:r>
        <w:rPr>
          <w:spacing w:val="-2"/>
          <w:sz w:val="20"/>
        </w:rPr>
        <w:t xml:space="preserve"> </w:t>
      </w:r>
      <w:r>
        <w:rPr>
          <w:sz w:val="20"/>
        </w:rPr>
        <w:t>(don des</w:t>
      </w:r>
      <w:r>
        <w:rPr>
          <w:spacing w:val="-1"/>
          <w:sz w:val="20"/>
        </w:rPr>
        <w:t xml:space="preserve"> </w:t>
      </w:r>
      <w:r>
        <w:rPr>
          <w:sz w:val="20"/>
        </w:rPr>
        <w:t>corps)</w:t>
      </w:r>
    </w:p>
    <w:p w:rsidR="00476838" w:rsidRDefault="00476838" w:rsidP="00197E13">
      <w:pPr>
        <w:pStyle w:val="Paragraphedeliste"/>
        <w:numPr>
          <w:ilvl w:val="2"/>
          <w:numId w:val="36"/>
        </w:numPr>
        <w:tabs>
          <w:tab w:val="left" w:pos="867"/>
        </w:tabs>
        <w:spacing w:before="28"/>
        <w:rPr>
          <w:sz w:val="20"/>
        </w:rPr>
      </w:pPr>
      <w:r>
        <w:rPr>
          <w:sz w:val="20"/>
        </w:rPr>
        <w:t>Quand</w:t>
      </w:r>
      <w:r>
        <w:rPr>
          <w:spacing w:val="-1"/>
          <w:sz w:val="20"/>
        </w:rPr>
        <w:t xml:space="preserve"> </w:t>
      </w:r>
      <w:r>
        <w:rPr>
          <w:sz w:val="20"/>
        </w:rPr>
        <w:t>ils se disent</w:t>
      </w:r>
      <w:r>
        <w:rPr>
          <w:spacing w:val="-2"/>
          <w:sz w:val="20"/>
        </w:rPr>
        <w:t xml:space="preserve"> </w:t>
      </w:r>
      <w:r>
        <w:rPr>
          <w:sz w:val="20"/>
        </w:rPr>
        <w:t>oui.</w:t>
      </w:r>
    </w:p>
    <w:p w:rsidR="00476838" w:rsidRDefault="00476838" w:rsidP="00197E13">
      <w:pPr>
        <w:pStyle w:val="Paragraphedeliste"/>
        <w:numPr>
          <w:ilvl w:val="2"/>
          <w:numId w:val="36"/>
        </w:numPr>
        <w:tabs>
          <w:tab w:val="left" w:pos="867"/>
        </w:tabs>
        <w:spacing w:before="28"/>
        <w:rPr>
          <w:sz w:val="20"/>
        </w:rPr>
      </w:pPr>
      <w:r>
        <w:rPr>
          <w:sz w:val="20"/>
        </w:rPr>
        <w:t>Quand</w:t>
      </w:r>
      <w:r>
        <w:rPr>
          <w:spacing w:val="-2"/>
          <w:sz w:val="20"/>
        </w:rPr>
        <w:t xml:space="preserve"> </w:t>
      </w:r>
      <w:r>
        <w:rPr>
          <w:sz w:val="20"/>
        </w:rPr>
        <w:t>ils échangent</w:t>
      </w:r>
      <w:r>
        <w:rPr>
          <w:spacing w:val="-3"/>
          <w:sz w:val="20"/>
        </w:rPr>
        <w:t xml:space="preserve"> </w:t>
      </w:r>
      <w:r>
        <w:rPr>
          <w:sz w:val="20"/>
        </w:rPr>
        <w:t>leurs</w:t>
      </w:r>
      <w:r>
        <w:rPr>
          <w:spacing w:val="-1"/>
          <w:sz w:val="20"/>
        </w:rPr>
        <w:t xml:space="preserve"> </w:t>
      </w:r>
      <w:r>
        <w:rPr>
          <w:sz w:val="20"/>
        </w:rPr>
        <w:t>alliances.</w:t>
      </w:r>
    </w:p>
    <w:p w:rsidR="00476838" w:rsidRDefault="00476838" w:rsidP="00197E13">
      <w:pPr>
        <w:pStyle w:val="Paragraphedeliste"/>
        <w:numPr>
          <w:ilvl w:val="2"/>
          <w:numId w:val="36"/>
        </w:numPr>
        <w:tabs>
          <w:tab w:val="left" w:pos="867"/>
        </w:tabs>
        <w:spacing w:before="25"/>
        <w:rPr>
          <w:sz w:val="20"/>
        </w:rPr>
      </w:pPr>
      <w:r>
        <w:rPr>
          <w:sz w:val="20"/>
        </w:rPr>
        <w:t>Quand ils signent les</w:t>
      </w:r>
      <w:r>
        <w:rPr>
          <w:spacing w:val="-1"/>
          <w:sz w:val="20"/>
        </w:rPr>
        <w:t xml:space="preserve"> </w:t>
      </w:r>
      <w:r>
        <w:rPr>
          <w:sz w:val="20"/>
        </w:rPr>
        <w:t>registres.</w:t>
      </w:r>
    </w:p>
    <w:p w:rsidR="00476838" w:rsidRDefault="00476838" w:rsidP="00197E13">
      <w:pPr>
        <w:pStyle w:val="Paragraphedeliste"/>
        <w:numPr>
          <w:ilvl w:val="2"/>
          <w:numId w:val="36"/>
        </w:numPr>
        <w:tabs>
          <w:tab w:val="left" w:pos="867"/>
        </w:tabs>
        <w:spacing w:before="28"/>
        <w:rPr>
          <w:sz w:val="20"/>
        </w:rPr>
      </w:pPr>
      <w:r>
        <w:rPr>
          <w:sz w:val="20"/>
        </w:rPr>
        <w:t>Quand le prêtre les bénit.</w:t>
      </w:r>
    </w:p>
    <w:p w:rsidR="00476838" w:rsidRDefault="00476838" w:rsidP="00476838">
      <w:pPr>
        <w:pStyle w:val="Corpsdetexte"/>
        <w:spacing w:before="10"/>
        <w:rPr>
          <w:sz w:val="20"/>
        </w:rPr>
      </w:pPr>
    </w:p>
    <w:p w:rsidR="00476838" w:rsidRDefault="00476838" w:rsidP="00476838">
      <w:pPr>
        <w:ind w:left="300"/>
        <w:rPr>
          <w:rFonts w:ascii="Arial" w:hAnsi="Arial"/>
          <w:b/>
        </w:rPr>
      </w:pPr>
      <w:r>
        <w:rPr>
          <w:rFonts w:ascii="Arial" w:hAnsi="Arial"/>
          <w:b/>
          <w:color w:val="0000FF"/>
        </w:rPr>
        <w:t>6°)</w:t>
      </w:r>
      <w:r>
        <w:rPr>
          <w:rFonts w:ascii="Arial" w:hAnsi="Arial"/>
          <w:b/>
          <w:color w:val="0000FF"/>
          <w:spacing w:val="-2"/>
        </w:rPr>
        <w:t xml:space="preserve"> </w:t>
      </w:r>
      <w:r>
        <w:rPr>
          <w:rFonts w:ascii="Arial" w:hAnsi="Arial"/>
          <w:b/>
          <w:color w:val="0000FF"/>
        </w:rPr>
        <w:t>Que</w:t>
      </w:r>
      <w:r>
        <w:rPr>
          <w:rFonts w:ascii="Arial" w:hAnsi="Arial"/>
          <w:b/>
          <w:color w:val="0000FF"/>
          <w:spacing w:val="-3"/>
        </w:rPr>
        <w:t xml:space="preserve"> </w:t>
      </w:r>
      <w:r>
        <w:rPr>
          <w:rFonts w:ascii="Arial" w:hAnsi="Arial"/>
          <w:b/>
          <w:color w:val="0000FF"/>
        </w:rPr>
        <w:t>représentent</w:t>
      </w:r>
      <w:r>
        <w:rPr>
          <w:rFonts w:ascii="Arial" w:hAnsi="Arial"/>
          <w:b/>
          <w:color w:val="0000FF"/>
          <w:spacing w:val="-2"/>
        </w:rPr>
        <w:t xml:space="preserve"> </w:t>
      </w:r>
      <w:r>
        <w:rPr>
          <w:rFonts w:ascii="Arial" w:hAnsi="Arial"/>
          <w:b/>
          <w:color w:val="0000FF"/>
        </w:rPr>
        <w:t>les alliances</w:t>
      </w:r>
      <w:r>
        <w:rPr>
          <w:rFonts w:ascii="Arial" w:hAnsi="Arial"/>
          <w:b/>
          <w:color w:val="0000FF"/>
          <w:spacing w:val="-3"/>
        </w:rPr>
        <w:t xml:space="preserve"> </w:t>
      </w:r>
      <w:r>
        <w:rPr>
          <w:rFonts w:ascii="Arial" w:hAnsi="Arial"/>
          <w:b/>
          <w:color w:val="0000FF"/>
        </w:rPr>
        <w:t>qui</w:t>
      </w:r>
      <w:r>
        <w:rPr>
          <w:rFonts w:ascii="Arial" w:hAnsi="Arial"/>
          <w:b/>
          <w:color w:val="0000FF"/>
          <w:spacing w:val="-1"/>
        </w:rPr>
        <w:t xml:space="preserve"> </w:t>
      </w:r>
      <w:r>
        <w:rPr>
          <w:rFonts w:ascii="Arial" w:hAnsi="Arial"/>
          <w:b/>
          <w:color w:val="0000FF"/>
        </w:rPr>
        <w:t>sont</w:t>
      </w:r>
      <w:r>
        <w:rPr>
          <w:rFonts w:ascii="Arial" w:hAnsi="Arial"/>
          <w:b/>
          <w:color w:val="0000FF"/>
          <w:spacing w:val="-2"/>
        </w:rPr>
        <w:t xml:space="preserve"> </w:t>
      </w:r>
      <w:r>
        <w:rPr>
          <w:rFonts w:ascii="Arial" w:hAnsi="Arial"/>
          <w:b/>
          <w:color w:val="0000FF"/>
        </w:rPr>
        <w:t>échangées</w:t>
      </w:r>
      <w:r>
        <w:rPr>
          <w:rFonts w:ascii="Arial" w:hAnsi="Arial"/>
          <w:b/>
          <w:color w:val="0000FF"/>
          <w:spacing w:val="4"/>
        </w:rPr>
        <w:t xml:space="preserve"> </w:t>
      </w:r>
      <w:r>
        <w:rPr>
          <w:rFonts w:ascii="Arial" w:hAnsi="Arial"/>
          <w:b/>
          <w:color w:val="0000FF"/>
        </w:rPr>
        <w:t>?</w:t>
      </w:r>
    </w:p>
    <w:p w:rsidR="00476838" w:rsidRDefault="00476838" w:rsidP="00197E13">
      <w:pPr>
        <w:pStyle w:val="Paragraphedeliste"/>
        <w:numPr>
          <w:ilvl w:val="2"/>
          <w:numId w:val="36"/>
        </w:numPr>
        <w:tabs>
          <w:tab w:val="left" w:pos="867"/>
        </w:tabs>
        <w:spacing w:before="23"/>
        <w:rPr>
          <w:rFonts w:ascii="Microsoft Sans Serif" w:hAnsi="Microsoft Sans Serif"/>
          <w:sz w:val="20"/>
        </w:rPr>
      </w:pPr>
      <w:r>
        <w:rPr>
          <w:sz w:val="20"/>
        </w:rPr>
        <w:t>Un</w:t>
      </w:r>
      <w:r>
        <w:rPr>
          <w:spacing w:val="1"/>
          <w:sz w:val="20"/>
        </w:rPr>
        <w:t xml:space="preserve"> </w:t>
      </w:r>
      <w:r>
        <w:rPr>
          <w:sz w:val="20"/>
        </w:rPr>
        <w:t>cadeau</w:t>
      </w:r>
      <w:r>
        <w:rPr>
          <w:spacing w:val="2"/>
          <w:sz w:val="20"/>
        </w:rPr>
        <w:t xml:space="preserve"> </w:t>
      </w:r>
      <w:r>
        <w:rPr>
          <w:sz w:val="20"/>
        </w:rPr>
        <w:t>qu'on</w:t>
      </w:r>
      <w:r>
        <w:rPr>
          <w:spacing w:val="1"/>
          <w:sz w:val="20"/>
        </w:rPr>
        <w:t xml:space="preserve"> </w:t>
      </w:r>
      <w:r>
        <w:rPr>
          <w:sz w:val="20"/>
        </w:rPr>
        <w:t>s'offre</w:t>
      </w:r>
    </w:p>
    <w:p w:rsidR="00476838" w:rsidRDefault="00476838" w:rsidP="00197E13">
      <w:pPr>
        <w:pStyle w:val="Paragraphedeliste"/>
        <w:numPr>
          <w:ilvl w:val="2"/>
          <w:numId w:val="36"/>
        </w:numPr>
        <w:tabs>
          <w:tab w:val="left" w:pos="867"/>
        </w:tabs>
        <w:spacing w:before="28"/>
        <w:rPr>
          <w:sz w:val="20"/>
        </w:rPr>
      </w:pPr>
      <w:r>
        <w:rPr>
          <w:sz w:val="20"/>
        </w:rPr>
        <w:t>Cela</w:t>
      </w:r>
      <w:r>
        <w:rPr>
          <w:spacing w:val="1"/>
          <w:sz w:val="20"/>
        </w:rPr>
        <w:t xml:space="preserve"> </w:t>
      </w:r>
      <w:r>
        <w:rPr>
          <w:sz w:val="20"/>
        </w:rPr>
        <w:t>sert</w:t>
      </w:r>
      <w:r>
        <w:rPr>
          <w:spacing w:val="1"/>
          <w:sz w:val="20"/>
        </w:rPr>
        <w:t xml:space="preserve"> </w:t>
      </w:r>
      <w:r>
        <w:rPr>
          <w:sz w:val="20"/>
        </w:rPr>
        <w:t>à</w:t>
      </w:r>
      <w:r>
        <w:rPr>
          <w:spacing w:val="-1"/>
          <w:sz w:val="20"/>
        </w:rPr>
        <w:t xml:space="preserve"> </w:t>
      </w:r>
      <w:r>
        <w:rPr>
          <w:sz w:val="20"/>
        </w:rPr>
        <w:t>montrer aux autres qu'on</w:t>
      </w:r>
      <w:r>
        <w:rPr>
          <w:spacing w:val="1"/>
          <w:sz w:val="20"/>
        </w:rPr>
        <w:t xml:space="preserve"> </w:t>
      </w:r>
      <w:r>
        <w:rPr>
          <w:sz w:val="20"/>
        </w:rPr>
        <w:t>n'est pas disponible</w:t>
      </w:r>
    </w:p>
    <w:p w:rsidR="00476838" w:rsidRDefault="00476838" w:rsidP="00197E13">
      <w:pPr>
        <w:pStyle w:val="Paragraphedeliste"/>
        <w:numPr>
          <w:ilvl w:val="2"/>
          <w:numId w:val="36"/>
        </w:numPr>
        <w:tabs>
          <w:tab w:val="left" w:pos="867"/>
        </w:tabs>
        <w:spacing w:before="26"/>
        <w:rPr>
          <w:sz w:val="20"/>
        </w:rPr>
      </w:pPr>
      <w:r>
        <w:rPr>
          <w:sz w:val="20"/>
        </w:rPr>
        <w:t>Signe de l'alliance des hommes avec</w:t>
      </w:r>
      <w:r>
        <w:rPr>
          <w:spacing w:val="-1"/>
          <w:sz w:val="20"/>
        </w:rPr>
        <w:t xml:space="preserve"> </w:t>
      </w:r>
      <w:r>
        <w:rPr>
          <w:sz w:val="20"/>
        </w:rPr>
        <w:t>Dieu</w:t>
      </w:r>
    </w:p>
    <w:p w:rsidR="00476838" w:rsidRDefault="00476838" w:rsidP="00197E13">
      <w:pPr>
        <w:pStyle w:val="Paragraphedeliste"/>
        <w:numPr>
          <w:ilvl w:val="2"/>
          <w:numId w:val="36"/>
        </w:numPr>
        <w:tabs>
          <w:tab w:val="left" w:pos="867"/>
        </w:tabs>
        <w:spacing w:before="27"/>
        <w:rPr>
          <w:sz w:val="20"/>
        </w:rPr>
      </w:pPr>
      <w:r>
        <w:rPr>
          <w:sz w:val="20"/>
        </w:rPr>
        <w:t>Signe de l'alliance</w:t>
      </w:r>
      <w:r>
        <w:rPr>
          <w:spacing w:val="1"/>
          <w:sz w:val="20"/>
        </w:rPr>
        <w:t xml:space="preserve"> </w:t>
      </w:r>
      <w:r>
        <w:rPr>
          <w:sz w:val="20"/>
        </w:rPr>
        <w:t>du</w:t>
      </w:r>
      <w:r>
        <w:rPr>
          <w:spacing w:val="-2"/>
          <w:sz w:val="20"/>
        </w:rPr>
        <w:t xml:space="preserve"> </w:t>
      </w:r>
      <w:r>
        <w:rPr>
          <w:sz w:val="20"/>
        </w:rPr>
        <w:t>Christ avec</w:t>
      </w:r>
      <w:r>
        <w:rPr>
          <w:spacing w:val="-1"/>
          <w:sz w:val="20"/>
        </w:rPr>
        <w:t xml:space="preserve"> </w:t>
      </w:r>
      <w:r>
        <w:rPr>
          <w:sz w:val="20"/>
        </w:rPr>
        <w:t>son Église</w:t>
      </w:r>
    </w:p>
    <w:p w:rsidR="00476838" w:rsidRDefault="00476838" w:rsidP="00197E13">
      <w:pPr>
        <w:pStyle w:val="Paragraphedeliste"/>
        <w:numPr>
          <w:ilvl w:val="2"/>
          <w:numId w:val="36"/>
        </w:numPr>
        <w:tabs>
          <w:tab w:val="left" w:pos="867"/>
        </w:tabs>
        <w:spacing w:before="28"/>
        <w:rPr>
          <w:sz w:val="20"/>
        </w:rPr>
      </w:pPr>
      <w:r>
        <w:rPr>
          <w:sz w:val="20"/>
        </w:rPr>
        <w:t>Signe</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fidélité</w:t>
      </w:r>
      <w:r>
        <w:rPr>
          <w:spacing w:val="-2"/>
          <w:sz w:val="20"/>
        </w:rPr>
        <w:t xml:space="preserve"> </w:t>
      </w:r>
      <w:r>
        <w:rPr>
          <w:sz w:val="20"/>
        </w:rPr>
        <w:t>que</w:t>
      </w:r>
      <w:r>
        <w:rPr>
          <w:spacing w:val="-1"/>
          <w:sz w:val="20"/>
        </w:rPr>
        <w:t xml:space="preserve"> </w:t>
      </w:r>
      <w:r>
        <w:rPr>
          <w:sz w:val="20"/>
        </w:rPr>
        <w:t>l’on</w:t>
      </w:r>
      <w:r>
        <w:rPr>
          <w:spacing w:val="-2"/>
          <w:sz w:val="20"/>
        </w:rPr>
        <w:t xml:space="preserve"> </w:t>
      </w:r>
      <w:r>
        <w:rPr>
          <w:sz w:val="20"/>
        </w:rPr>
        <w:t>s’est</w:t>
      </w:r>
      <w:r>
        <w:rPr>
          <w:spacing w:val="-2"/>
          <w:sz w:val="20"/>
        </w:rPr>
        <w:t xml:space="preserve"> </w:t>
      </w:r>
      <w:r>
        <w:rPr>
          <w:sz w:val="20"/>
        </w:rPr>
        <w:t>promise</w:t>
      </w:r>
      <w:r>
        <w:rPr>
          <w:spacing w:val="-2"/>
          <w:sz w:val="20"/>
        </w:rPr>
        <w:t xml:space="preserve"> </w:t>
      </w:r>
      <w:r>
        <w:rPr>
          <w:sz w:val="20"/>
        </w:rPr>
        <w:t>l’un</w:t>
      </w:r>
      <w:r>
        <w:rPr>
          <w:spacing w:val="-2"/>
          <w:sz w:val="20"/>
        </w:rPr>
        <w:t xml:space="preserve"> </w:t>
      </w:r>
      <w:r>
        <w:rPr>
          <w:sz w:val="20"/>
        </w:rPr>
        <w:t>à</w:t>
      </w:r>
      <w:r>
        <w:rPr>
          <w:spacing w:val="-2"/>
          <w:sz w:val="20"/>
        </w:rPr>
        <w:t xml:space="preserve"> </w:t>
      </w:r>
      <w:r>
        <w:rPr>
          <w:sz w:val="20"/>
        </w:rPr>
        <w:t>l’autre</w:t>
      </w:r>
    </w:p>
    <w:p w:rsidR="00476838" w:rsidRDefault="00476838" w:rsidP="00476838">
      <w:pPr>
        <w:pStyle w:val="Corpsdetexte"/>
        <w:spacing w:before="11"/>
        <w:rPr>
          <w:sz w:val="20"/>
        </w:rPr>
      </w:pPr>
    </w:p>
    <w:p w:rsidR="00476838" w:rsidRDefault="00476838" w:rsidP="00476838">
      <w:pPr>
        <w:ind w:left="300"/>
        <w:rPr>
          <w:rFonts w:ascii="Arial" w:hAnsi="Arial"/>
          <w:b/>
        </w:rPr>
      </w:pPr>
      <w:r>
        <w:rPr>
          <w:rFonts w:ascii="Arial" w:hAnsi="Arial"/>
          <w:b/>
          <w:color w:val="0000FF"/>
        </w:rPr>
        <w:t>7°)</w:t>
      </w:r>
      <w:r>
        <w:rPr>
          <w:rFonts w:ascii="Arial" w:hAnsi="Arial"/>
          <w:b/>
          <w:color w:val="0000FF"/>
          <w:spacing w:val="-1"/>
        </w:rPr>
        <w:t xml:space="preserve"> </w:t>
      </w:r>
      <w:r>
        <w:rPr>
          <w:rFonts w:ascii="Arial" w:hAnsi="Arial"/>
          <w:b/>
          <w:color w:val="0000FF"/>
        </w:rPr>
        <w:t>Est-ce</w:t>
      </w:r>
      <w:r>
        <w:rPr>
          <w:rFonts w:ascii="Arial" w:hAnsi="Arial"/>
          <w:b/>
          <w:color w:val="0000FF"/>
          <w:spacing w:val="-3"/>
        </w:rPr>
        <w:t xml:space="preserve"> </w:t>
      </w:r>
      <w:r>
        <w:rPr>
          <w:rFonts w:ascii="Arial" w:hAnsi="Arial"/>
          <w:b/>
          <w:color w:val="0000FF"/>
        </w:rPr>
        <w:t>qu'il</w:t>
      </w:r>
      <w:r>
        <w:rPr>
          <w:rFonts w:ascii="Arial" w:hAnsi="Arial"/>
          <w:b/>
          <w:color w:val="0000FF"/>
          <w:spacing w:val="-2"/>
        </w:rPr>
        <w:t xml:space="preserve"> </w:t>
      </w:r>
      <w:r>
        <w:rPr>
          <w:rFonts w:ascii="Arial" w:hAnsi="Arial"/>
          <w:b/>
          <w:color w:val="0000FF"/>
        </w:rPr>
        <w:t>faut</w:t>
      </w:r>
      <w:r>
        <w:rPr>
          <w:rFonts w:ascii="Arial" w:hAnsi="Arial"/>
          <w:b/>
          <w:color w:val="0000FF"/>
          <w:spacing w:val="-4"/>
        </w:rPr>
        <w:t xml:space="preserve"> </w:t>
      </w:r>
      <w:r>
        <w:rPr>
          <w:rFonts w:ascii="Arial" w:hAnsi="Arial"/>
          <w:b/>
          <w:color w:val="0000FF"/>
        </w:rPr>
        <w:t>l'Eucharistie</w:t>
      </w:r>
      <w:r>
        <w:rPr>
          <w:rFonts w:ascii="Arial" w:hAnsi="Arial"/>
          <w:b/>
          <w:color w:val="0000FF"/>
          <w:spacing w:val="-3"/>
        </w:rPr>
        <w:t xml:space="preserve"> </w:t>
      </w:r>
      <w:r>
        <w:rPr>
          <w:rFonts w:ascii="Arial" w:hAnsi="Arial"/>
          <w:b/>
          <w:color w:val="0000FF"/>
        </w:rPr>
        <w:t>(la</w:t>
      </w:r>
      <w:r>
        <w:rPr>
          <w:rFonts w:ascii="Arial" w:hAnsi="Arial"/>
          <w:b/>
          <w:color w:val="0000FF"/>
          <w:spacing w:val="-4"/>
        </w:rPr>
        <w:t xml:space="preserve"> </w:t>
      </w:r>
      <w:r>
        <w:rPr>
          <w:rFonts w:ascii="Arial" w:hAnsi="Arial"/>
          <w:b/>
          <w:color w:val="0000FF"/>
        </w:rPr>
        <w:t>communion) pendant</w:t>
      </w:r>
      <w:r>
        <w:rPr>
          <w:rFonts w:ascii="Arial" w:hAnsi="Arial"/>
          <w:b/>
          <w:color w:val="0000FF"/>
          <w:spacing w:val="-2"/>
        </w:rPr>
        <w:t xml:space="preserve"> </w:t>
      </w:r>
      <w:r>
        <w:rPr>
          <w:rFonts w:ascii="Arial" w:hAnsi="Arial"/>
          <w:b/>
          <w:color w:val="0000FF"/>
        </w:rPr>
        <w:t>la</w:t>
      </w:r>
      <w:r>
        <w:rPr>
          <w:rFonts w:ascii="Arial" w:hAnsi="Arial"/>
          <w:b/>
          <w:color w:val="0000FF"/>
          <w:spacing w:val="3"/>
        </w:rPr>
        <w:t xml:space="preserve"> </w:t>
      </w:r>
      <w:r>
        <w:rPr>
          <w:rFonts w:ascii="Arial" w:hAnsi="Arial"/>
          <w:b/>
          <w:color w:val="0000FF"/>
        </w:rPr>
        <w:t>célébration</w:t>
      </w:r>
      <w:r>
        <w:rPr>
          <w:rFonts w:ascii="Arial" w:hAnsi="Arial"/>
          <w:b/>
          <w:color w:val="0000FF"/>
          <w:spacing w:val="-1"/>
        </w:rPr>
        <w:t xml:space="preserve"> </w:t>
      </w:r>
      <w:r>
        <w:rPr>
          <w:rFonts w:ascii="Arial" w:hAnsi="Arial"/>
          <w:b/>
          <w:color w:val="0000FF"/>
        </w:rPr>
        <w:t>de</w:t>
      </w:r>
      <w:r>
        <w:rPr>
          <w:rFonts w:ascii="Arial" w:hAnsi="Arial"/>
          <w:b/>
          <w:color w:val="0000FF"/>
          <w:spacing w:val="-4"/>
        </w:rPr>
        <w:t xml:space="preserve"> </w:t>
      </w:r>
      <w:r>
        <w:rPr>
          <w:rFonts w:ascii="Arial" w:hAnsi="Arial"/>
          <w:b/>
          <w:color w:val="0000FF"/>
        </w:rPr>
        <w:t>mariage?</w:t>
      </w:r>
    </w:p>
    <w:p w:rsidR="00476838" w:rsidRDefault="00476838" w:rsidP="00197E13">
      <w:pPr>
        <w:pStyle w:val="Paragraphedeliste"/>
        <w:numPr>
          <w:ilvl w:val="2"/>
          <w:numId w:val="36"/>
        </w:numPr>
        <w:tabs>
          <w:tab w:val="left" w:pos="867"/>
        </w:tabs>
        <w:spacing w:before="23"/>
        <w:rPr>
          <w:rFonts w:ascii="Microsoft Sans Serif" w:hAnsi="Microsoft Sans Serif"/>
          <w:sz w:val="20"/>
        </w:rPr>
      </w:pPr>
      <w:r>
        <w:rPr>
          <w:sz w:val="20"/>
        </w:rPr>
        <w:t>Oui</w:t>
      </w:r>
      <w:r>
        <w:rPr>
          <w:spacing w:val="-3"/>
          <w:sz w:val="20"/>
        </w:rPr>
        <w:t xml:space="preserve"> </w:t>
      </w:r>
      <w:r>
        <w:rPr>
          <w:sz w:val="20"/>
        </w:rPr>
        <w:t>sinon le</w:t>
      </w:r>
      <w:r>
        <w:rPr>
          <w:spacing w:val="-1"/>
          <w:sz w:val="20"/>
        </w:rPr>
        <w:t xml:space="preserve"> </w:t>
      </w:r>
      <w:r>
        <w:rPr>
          <w:sz w:val="20"/>
        </w:rPr>
        <w:t>mariage n'est</w:t>
      </w:r>
      <w:r>
        <w:rPr>
          <w:spacing w:val="1"/>
          <w:sz w:val="20"/>
        </w:rPr>
        <w:t xml:space="preserve"> </w:t>
      </w:r>
      <w:r>
        <w:rPr>
          <w:sz w:val="20"/>
        </w:rPr>
        <w:t>pas</w:t>
      </w:r>
      <w:r>
        <w:rPr>
          <w:spacing w:val="1"/>
          <w:sz w:val="20"/>
        </w:rPr>
        <w:t xml:space="preserve"> </w:t>
      </w:r>
      <w:r>
        <w:rPr>
          <w:sz w:val="20"/>
        </w:rPr>
        <w:t>valide</w:t>
      </w:r>
    </w:p>
    <w:p w:rsidR="00476838" w:rsidRDefault="00476838" w:rsidP="00197E13">
      <w:pPr>
        <w:pStyle w:val="Paragraphedeliste"/>
        <w:numPr>
          <w:ilvl w:val="2"/>
          <w:numId w:val="36"/>
        </w:numPr>
        <w:tabs>
          <w:tab w:val="left" w:pos="867"/>
        </w:tabs>
        <w:spacing w:before="26"/>
        <w:rPr>
          <w:sz w:val="20"/>
        </w:rPr>
      </w:pPr>
      <w:r>
        <w:rPr>
          <w:sz w:val="20"/>
        </w:rPr>
        <w:t>Non,</w:t>
      </w:r>
      <w:r>
        <w:rPr>
          <w:spacing w:val="-1"/>
          <w:sz w:val="20"/>
        </w:rPr>
        <w:t xml:space="preserve"> </w:t>
      </w:r>
      <w:r>
        <w:rPr>
          <w:sz w:val="20"/>
        </w:rPr>
        <w:t>cela</w:t>
      </w:r>
      <w:r>
        <w:rPr>
          <w:spacing w:val="1"/>
          <w:sz w:val="20"/>
        </w:rPr>
        <w:t xml:space="preserve"> </w:t>
      </w:r>
      <w:r>
        <w:rPr>
          <w:sz w:val="20"/>
        </w:rPr>
        <w:t>ne sert</w:t>
      </w:r>
      <w:r>
        <w:rPr>
          <w:spacing w:val="2"/>
          <w:sz w:val="20"/>
        </w:rPr>
        <w:t xml:space="preserve"> </w:t>
      </w:r>
      <w:r>
        <w:rPr>
          <w:sz w:val="20"/>
        </w:rPr>
        <w:t>à</w:t>
      </w:r>
      <w:r>
        <w:rPr>
          <w:spacing w:val="1"/>
          <w:sz w:val="20"/>
        </w:rPr>
        <w:t xml:space="preserve"> </w:t>
      </w:r>
      <w:r>
        <w:rPr>
          <w:sz w:val="20"/>
        </w:rPr>
        <w:t>rien</w:t>
      </w:r>
    </w:p>
    <w:p w:rsidR="00476838" w:rsidRDefault="00476838" w:rsidP="00197E13">
      <w:pPr>
        <w:pStyle w:val="Paragraphedeliste"/>
        <w:numPr>
          <w:ilvl w:val="2"/>
          <w:numId w:val="36"/>
        </w:numPr>
        <w:tabs>
          <w:tab w:val="left" w:pos="867"/>
        </w:tabs>
        <w:spacing w:before="27"/>
        <w:rPr>
          <w:sz w:val="20"/>
        </w:rPr>
      </w:pPr>
      <w:r>
        <w:rPr>
          <w:sz w:val="20"/>
        </w:rPr>
        <w:t>Non</w:t>
      </w:r>
      <w:r>
        <w:rPr>
          <w:spacing w:val="-2"/>
          <w:sz w:val="20"/>
        </w:rPr>
        <w:t xml:space="preserve"> </w:t>
      </w:r>
      <w:r>
        <w:rPr>
          <w:sz w:val="20"/>
        </w:rPr>
        <w:t>mais</w:t>
      </w:r>
      <w:r>
        <w:rPr>
          <w:spacing w:val="1"/>
          <w:sz w:val="20"/>
        </w:rPr>
        <w:t xml:space="preserve"> </w:t>
      </w:r>
      <w:r>
        <w:rPr>
          <w:sz w:val="20"/>
        </w:rPr>
        <w:t>cela</w:t>
      </w:r>
      <w:r>
        <w:rPr>
          <w:spacing w:val="1"/>
          <w:sz w:val="20"/>
        </w:rPr>
        <w:t xml:space="preserve"> </w:t>
      </w:r>
      <w:r>
        <w:rPr>
          <w:sz w:val="20"/>
        </w:rPr>
        <w:t>un sens</w:t>
      </w:r>
      <w:r>
        <w:rPr>
          <w:spacing w:val="2"/>
          <w:sz w:val="20"/>
        </w:rPr>
        <w:t xml:space="preserve"> </w:t>
      </w:r>
      <w:r>
        <w:rPr>
          <w:sz w:val="20"/>
        </w:rPr>
        <w:t>pour des</w:t>
      </w:r>
      <w:r>
        <w:rPr>
          <w:spacing w:val="1"/>
          <w:sz w:val="20"/>
        </w:rPr>
        <w:t xml:space="preserve"> </w:t>
      </w:r>
      <w:r>
        <w:rPr>
          <w:sz w:val="20"/>
        </w:rPr>
        <w:t>chrétiens</w:t>
      </w:r>
    </w:p>
    <w:p w:rsidR="00476838" w:rsidRDefault="00476838" w:rsidP="00476838">
      <w:pPr>
        <w:pStyle w:val="Corpsdetexte"/>
        <w:spacing w:before="10"/>
        <w:rPr>
          <w:sz w:val="20"/>
        </w:rPr>
      </w:pPr>
    </w:p>
    <w:p w:rsidR="00476838" w:rsidRDefault="00476838" w:rsidP="00476838">
      <w:pPr>
        <w:ind w:left="300"/>
        <w:rPr>
          <w:rFonts w:ascii="Arial" w:hAnsi="Arial"/>
          <w:b/>
        </w:rPr>
      </w:pPr>
      <w:r>
        <w:rPr>
          <w:rFonts w:ascii="Arial" w:hAnsi="Arial"/>
          <w:b/>
          <w:color w:val="0000FF"/>
        </w:rPr>
        <w:t>8°)</w:t>
      </w:r>
      <w:r>
        <w:rPr>
          <w:rFonts w:ascii="Arial" w:hAnsi="Arial"/>
          <w:b/>
          <w:color w:val="0000FF"/>
          <w:spacing w:val="-2"/>
        </w:rPr>
        <w:t xml:space="preserve"> </w:t>
      </w:r>
      <w:r>
        <w:rPr>
          <w:rFonts w:ascii="Arial" w:hAnsi="Arial"/>
          <w:b/>
          <w:color w:val="0000FF"/>
        </w:rPr>
        <w:t>Qui</w:t>
      </w:r>
      <w:r>
        <w:rPr>
          <w:rFonts w:ascii="Arial" w:hAnsi="Arial"/>
          <w:b/>
          <w:color w:val="0000FF"/>
          <w:spacing w:val="2"/>
        </w:rPr>
        <w:t xml:space="preserve"> </w:t>
      </w:r>
      <w:r>
        <w:rPr>
          <w:rFonts w:ascii="Arial" w:hAnsi="Arial"/>
          <w:b/>
          <w:color w:val="0000FF"/>
        </w:rPr>
        <w:t>sont</w:t>
      </w:r>
      <w:r>
        <w:rPr>
          <w:rFonts w:ascii="Arial" w:hAnsi="Arial"/>
          <w:b/>
          <w:color w:val="0000FF"/>
          <w:spacing w:val="-1"/>
        </w:rPr>
        <w:t xml:space="preserve"> </w:t>
      </w:r>
      <w:r>
        <w:rPr>
          <w:rFonts w:ascii="Arial" w:hAnsi="Arial"/>
          <w:b/>
          <w:color w:val="0000FF"/>
        </w:rPr>
        <w:t>les</w:t>
      </w:r>
      <w:r>
        <w:rPr>
          <w:rFonts w:ascii="Arial" w:hAnsi="Arial"/>
          <w:b/>
          <w:color w:val="0000FF"/>
          <w:spacing w:val="-2"/>
        </w:rPr>
        <w:t xml:space="preserve"> </w:t>
      </w:r>
      <w:r>
        <w:rPr>
          <w:rFonts w:ascii="Arial" w:hAnsi="Arial"/>
          <w:b/>
          <w:color w:val="0000FF"/>
        </w:rPr>
        <w:t>témoins du</w:t>
      </w:r>
      <w:r>
        <w:rPr>
          <w:rFonts w:ascii="Arial" w:hAnsi="Arial"/>
          <w:b/>
          <w:color w:val="0000FF"/>
          <w:spacing w:val="-2"/>
        </w:rPr>
        <w:t xml:space="preserve"> </w:t>
      </w:r>
      <w:r>
        <w:rPr>
          <w:rFonts w:ascii="Arial" w:hAnsi="Arial"/>
          <w:b/>
          <w:color w:val="0000FF"/>
        </w:rPr>
        <w:t>mariage</w:t>
      </w:r>
      <w:r>
        <w:rPr>
          <w:rFonts w:ascii="Arial" w:hAnsi="Arial"/>
          <w:b/>
          <w:color w:val="0000FF"/>
          <w:spacing w:val="1"/>
        </w:rPr>
        <w:t xml:space="preserve"> </w:t>
      </w:r>
      <w:r>
        <w:rPr>
          <w:rFonts w:ascii="Arial" w:hAnsi="Arial"/>
          <w:b/>
          <w:color w:val="0000FF"/>
        </w:rPr>
        <w:t>?</w:t>
      </w:r>
    </w:p>
    <w:p w:rsidR="00476838" w:rsidRDefault="00476838" w:rsidP="00197E13">
      <w:pPr>
        <w:pStyle w:val="Paragraphedeliste"/>
        <w:numPr>
          <w:ilvl w:val="2"/>
          <w:numId w:val="36"/>
        </w:numPr>
        <w:tabs>
          <w:tab w:val="left" w:pos="867"/>
        </w:tabs>
        <w:spacing w:before="24"/>
        <w:rPr>
          <w:rFonts w:ascii="Microsoft Sans Serif" w:hAnsi="Microsoft Sans Serif"/>
          <w:sz w:val="20"/>
        </w:rPr>
      </w:pPr>
      <w:r>
        <w:rPr>
          <w:sz w:val="20"/>
        </w:rPr>
        <w:t>Le prêtre</w:t>
      </w:r>
    </w:p>
    <w:p w:rsidR="00476838" w:rsidRDefault="00476838" w:rsidP="00197E13">
      <w:pPr>
        <w:pStyle w:val="Paragraphedeliste"/>
        <w:numPr>
          <w:ilvl w:val="2"/>
          <w:numId w:val="36"/>
        </w:numPr>
        <w:tabs>
          <w:tab w:val="left" w:pos="867"/>
        </w:tabs>
        <w:spacing w:before="28"/>
        <w:rPr>
          <w:sz w:val="20"/>
        </w:rPr>
      </w:pPr>
      <w:r>
        <w:rPr>
          <w:sz w:val="20"/>
        </w:rPr>
        <w:t>Dieu</w:t>
      </w:r>
    </w:p>
    <w:p w:rsidR="00476838" w:rsidRDefault="00476838" w:rsidP="00197E13">
      <w:pPr>
        <w:pStyle w:val="Paragraphedeliste"/>
        <w:numPr>
          <w:ilvl w:val="2"/>
          <w:numId w:val="36"/>
        </w:numPr>
        <w:tabs>
          <w:tab w:val="left" w:pos="867"/>
        </w:tabs>
        <w:spacing w:before="25"/>
        <w:rPr>
          <w:sz w:val="20"/>
        </w:rPr>
      </w:pPr>
      <w:r>
        <w:rPr>
          <w:sz w:val="20"/>
        </w:rPr>
        <w:t>Les 2 personnes choisies</w:t>
      </w:r>
      <w:r>
        <w:rPr>
          <w:spacing w:val="-1"/>
          <w:sz w:val="20"/>
        </w:rPr>
        <w:t xml:space="preserve"> </w:t>
      </w:r>
      <w:r>
        <w:rPr>
          <w:sz w:val="20"/>
        </w:rPr>
        <w:t>par chaque époux</w:t>
      </w:r>
    </w:p>
    <w:p w:rsidR="00476838" w:rsidRDefault="00476838" w:rsidP="00197E13">
      <w:pPr>
        <w:pStyle w:val="Paragraphedeliste"/>
        <w:numPr>
          <w:ilvl w:val="2"/>
          <w:numId w:val="36"/>
        </w:numPr>
        <w:tabs>
          <w:tab w:val="left" w:pos="867"/>
        </w:tabs>
        <w:spacing w:before="28"/>
        <w:rPr>
          <w:sz w:val="20"/>
        </w:rPr>
      </w:pPr>
      <w:r>
        <w:rPr>
          <w:sz w:val="20"/>
        </w:rPr>
        <w:t>L'assemblée</w:t>
      </w:r>
      <w:r>
        <w:rPr>
          <w:spacing w:val="-1"/>
          <w:sz w:val="20"/>
        </w:rPr>
        <w:t xml:space="preserve"> </w:t>
      </w:r>
      <w:r>
        <w:rPr>
          <w:sz w:val="20"/>
        </w:rPr>
        <w:t>toute</w:t>
      </w:r>
      <w:r>
        <w:rPr>
          <w:spacing w:val="-1"/>
          <w:sz w:val="20"/>
        </w:rPr>
        <w:t xml:space="preserve"> </w:t>
      </w:r>
      <w:r>
        <w:rPr>
          <w:sz w:val="20"/>
        </w:rPr>
        <w:t>entière qui</w:t>
      </w:r>
      <w:r>
        <w:rPr>
          <w:spacing w:val="-1"/>
          <w:sz w:val="20"/>
        </w:rPr>
        <w:t xml:space="preserve"> </w:t>
      </w:r>
      <w:r>
        <w:rPr>
          <w:sz w:val="20"/>
        </w:rPr>
        <w:t>assiste au</w:t>
      </w:r>
      <w:r>
        <w:rPr>
          <w:spacing w:val="2"/>
          <w:sz w:val="20"/>
        </w:rPr>
        <w:t xml:space="preserve"> </w:t>
      </w:r>
      <w:r>
        <w:rPr>
          <w:sz w:val="20"/>
        </w:rPr>
        <w:t>mariage</w:t>
      </w:r>
    </w:p>
    <w:p w:rsidR="00476838" w:rsidRDefault="00476838" w:rsidP="00476838">
      <w:pPr>
        <w:widowControl/>
        <w:autoSpaceDE/>
        <w:autoSpaceDN/>
        <w:rPr>
          <w:sz w:val="20"/>
        </w:rPr>
        <w:sectPr w:rsidR="00476838">
          <w:pgSz w:w="11910" w:h="16840"/>
          <w:pgMar w:top="660" w:right="480" w:bottom="1020" w:left="420" w:header="0" w:footer="748" w:gutter="0"/>
          <w:cols w:space="720"/>
        </w:sectPr>
      </w:pPr>
    </w:p>
    <w:p w:rsidR="00476838" w:rsidRDefault="00476838" w:rsidP="00476838">
      <w:pPr>
        <w:pStyle w:val="Heading1"/>
        <w:ind w:right="993"/>
      </w:pPr>
      <w:r>
        <w:rPr>
          <w:color w:val="1F487C"/>
          <w:w w:val="70"/>
        </w:rPr>
        <w:lastRenderedPageBreak/>
        <w:t>ECHANGE</w:t>
      </w:r>
      <w:r>
        <w:rPr>
          <w:color w:val="1F487C"/>
          <w:spacing w:val="41"/>
          <w:w w:val="70"/>
        </w:rPr>
        <w:t xml:space="preserve"> </w:t>
      </w:r>
      <w:r>
        <w:rPr>
          <w:color w:val="1F487C"/>
          <w:w w:val="70"/>
        </w:rPr>
        <w:t>DES</w:t>
      </w:r>
      <w:r>
        <w:rPr>
          <w:color w:val="1F487C"/>
          <w:spacing w:val="40"/>
          <w:w w:val="70"/>
        </w:rPr>
        <w:t xml:space="preserve"> </w:t>
      </w:r>
      <w:r>
        <w:rPr>
          <w:color w:val="1F487C"/>
          <w:w w:val="70"/>
        </w:rPr>
        <w:t>CONSENTEMENTS</w:t>
      </w:r>
    </w:p>
    <w:p w:rsidR="00476838" w:rsidRDefault="00476838" w:rsidP="00476838">
      <w:pPr>
        <w:pStyle w:val="Corpsdetexte"/>
        <w:spacing w:before="8"/>
      </w:pPr>
    </w:p>
    <w:tbl>
      <w:tblPr>
        <w:tblStyle w:val="TableNormal"/>
        <w:tblW w:w="0" w:type="auto"/>
        <w:tblInd w:w="141" w:type="dxa"/>
        <w:tblLayout w:type="fixed"/>
        <w:tblLook w:val="01E0"/>
      </w:tblPr>
      <w:tblGrid>
        <w:gridCol w:w="4139"/>
        <w:gridCol w:w="5904"/>
      </w:tblGrid>
      <w:tr w:rsidR="00476838" w:rsidTr="00476838">
        <w:trPr>
          <w:trHeight w:val="329"/>
        </w:trPr>
        <w:tc>
          <w:tcPr>
            <w:tcW w:w="4139" w:type="dxa"/>
            <w:hideMark/>
          </w:tcPr>
          <w:p w:rsidR="00476838" w:rsidRDefault="00476838">
            <w:pPr>
              <w:pStyle w:val="TableParagraph"/>
              <w:spacing w:line="247" w:lineRule="exact"/>
              <w:ind w:left="0" w:right="105"/>
              <w:jc w:val="right"/>
              <w:rPr>
                <w:rFonts w:ascii="Arial" w:eastAsiaTheme="minorHAnsi"/>
                <w:b/>
                <w:lang w:val="en-US"/>
              </w:rPr>
            </w:pPr>
            <w:r>
              <w:rPr>
                <w:rFonts w:ascii="Arial"/>
                <w:b/>
                <w:i/>
                <w:color w:val="1F487C"/>
                <w:lang w:val="en-US"/>
              </w:rPr>
              <w:t>(</w:t>
            </w:r>
            <w:proofErr w:type="spellStart"/>
            <w:r>
              <w:rPr>
                <w:rFonts w:ascii="Arial"/>
                <w:b/>
                <w:i/>
                <w:color w:val="1F487C"/>
                <w:lang w:val="en-US"/>
              </w:rPr>
              <w:t>Lui</w:t>
            </w:r>
            <w:proofErr w:type="spellEnd"/>
            <w:r>
              <w:rPr>
                <w:rFonts w:ascii="Arial"/>
                <w:b/>
                <w:i/>
                <w:color w:val="1F487C"/>
                <w:lang w:val="en-US"/>
              </w:rPr>
              <w:t>)</w:t>
            </w:r>
            <w:r>
              <w:rPr>
                <w:rFonts w:ascii="Arial"/>
                <w:b/>
                <w:i/>
                <w:color w:val="1F487C"/>
                <w:spacing w:val="-2"/>
                <w:lang w:val="en-US"/>
              </w:rPr>
              <w:t xml:space="preserve"> </w:t>
            </w:r>
            <w:r>
              <w:rPr>
                <w:rFonts w:ascii="Arial"/>
                <w:b/>
                <w:color w:val="1F487C"/>
                <w:lang w:val="en-US"/>
              </w:rPr>
              <w:t>VEUX-TU</w:t>
            </w:r>
            <w:r>
              <w:rPr>
                <w:rFonts w:ascii="Arial"/>
                <w:b/>
                <w:color w:val="1F487C"/>
                <w:spacing w:val="-1"/>
                <w:lang w:val="en-US"/>
              </w:rPr>
              <w:t xml:space="preserve"> </w:t>
            </w:r>
            <w:r>
              <w:rPr>
                <w:rFonts w:ascii="Arial"/>
                <w:b/>
                <w:color w:val="1F487C"/>
                <w:lang w:val="en-US"/>
              </w:rPr>
              <w:t>ETRE MA</w:t>
            </w:r>
            <w:r>
              <w:rPr>
                <w:rFonts w:ascii="Arial"/>
                <w:b/>
                <w:color w:val="1F487C"/>
                <w:spacing w:val="-4"/>
                <w:lang w:val="en-US"/>
              </w:rPr>
              <w:t xml:space="preserve"> </w:t>
            </w:r>
            <w:proofErr w:type="gramStart"/>
            <w:r>
              <w:rPr>
                <w:rFonts w:ascii="Arial"/>
                <w:b/>
                <w:color w:val="1F487C"/>
                <w:lang w:val="en-US"/>
              </w:rPr>
              <w:t>FEMME</w:t>
            </w:r>
            <w:r>
              <w:rPr>
                <w:rFonts w:ascii="Arial"/>
                <w:b/>
                <w:color w:val="1F487C"/>
                <w:spacing w:val="1"/>
                <w:lang w:val="en-US"/>
              </w:rPr>
              <w:t xml:space="preserve"> </w:t>
            </w:r>
            <w:r>
              <w:rPr>
                <w:rFonts w:ascii="Arial"/>
                <w:b/>
                <w:color w:val="1F487C"/>
                <w:lang w:val="en-US"/>
              </w:rPr>
              <w:t>?</w:t>
            </w:r>
            <w:proofErr w:type="gramEnd"/>
          </w:p>
        </w:tc>
        <w:tc>
          <w:tcPr>
            <w:tcW w:w="5904" w:type="dxa"/>
          </w:tcPr>
          <w:p w:rsidR="00476838" w:rsidRDefault="00476838">
            <w:pPr>
              <w:pStyle w:val="TableParagraph"/>
              <w:ind w:left="0"/>
              <w:rPr>
                <w:rFonts w:eastAsiaTheme="minorHAnsi"/>
                <w:lang w:val="en-US"/>
              </w:rPr>
            </w:pPr>
          </w:p>
        </w:tc>
      </w:tr>
      <w:tr w:rsidR="00476838" w:rsidTr="00476838">
        <w:trPr>
          <w:trHeight w:val="413"/>
        </w:trPr>
        <w:tc>
          <w:tcPr>
            <w:tcW w:w="4139" w:type="dxa"/>
            <w:hideMark/>
          </w:tcPr>
          <w:p w:rsidR="00476838" w:rsidRDefault="00476838">
            <w:pPr>
              <w:pStyle w:val="TableParagraph"/>
              <w:spacing w:before="76"/>
              <w:ind w:left="0" w:right="106"/>
              <w:jc w:val="right"/>
              <w:rPr>
                <w:rFonts w:ascii="Arial" w:eastAsiaTheme="minorHAnsi"/>
                <w:b/>
                <w:lang w:val="en-US"/>
              </w:rPr>
            </w:pPr>
            <w:r>
              <w:rPr>
                <w:rFonts w:ascii="Arial"/>
                <w:b/>
                <w:i/>
                <w:color w:val="1F487C"/>
                <w:lang w:val="en-US"/>
              </w:rPr>
              <w:t>(Elle)</w:t>
            </w:r>
            <w:r>
              <w:rPr>
                <w:rFonts w:ascii="Arial"/>
                <w:b/>
                <w:i/>
                <w:color w:val="1F487C"/>
                <w:spacing w:val="-3"/>
                <w:lang w:val="en-US"/>
              </w:rPr>
              <w:t xml:space="preserve"> </w:t>
            </w:r>
            <w:r>
              <w:rPr>
                <w:rFonts w:ascii="Arial"/>
                <w:b/>
                <w:color w:val="1F487C"/>
                <w:lang w:val="en-US"/>
              </w:rPr>
              <w:t>OUI,</w:t>
            </w:r>
          </w:p>
        </w:tc>
        <w:tc>
          <w:tcPr>
            <w:tcW w:w="5904" w:type="dxa"/>
            <w:hideMark/>
          </w:tcPr>
          <w:p w:rsidR="00476838" w:rsidRDefault="00476838">
            <w:pPr>
              <w:pStyle w:val="TableParagraph"/>
              <w:spacing w:before="82"/>
              <w:ind w:left="106"/>
              <w:rPr>
                <w:rFonts w:eastAsiaTheme="minorHAnsi"/>
                <w:lang w:val="en-US"/>
              </w:rPr>
            </w:pPr>
            <w:r>
              <w:rPr>
                <w:rFonts w:ascii="Wingdings" w:hAnsi="Wingdings"/>
                <w:lang w:val="en-US"/>
              </w:rPr>
              <w:t></w:t>
            </w:r>
            <w:r>
              <w:rPr>
                <w:lang w:val="en-US"/>
              </w:rPr>
              <w:t>je</w:t>
            </w:r>
            <w:r>
              <w:rPr>
                <w:spacing w:val="-2"/>
                <w:lang w:val="en-US"/>
              </w:rPr>
              <w:t xml:space="preserve"> </w:t>
            </w:r>
            <w:proofErr w:type="spellStart"/>
            <w:r>
              <w:rPr>
                <w:lang w:val="en-US"/>
              </w:rPr>
              <w:t>choisis</w:t>
            </w:r>
            <w:proofErr w:type="spellEnd"/>
            <w:r>
              <w:rPr>
                <w:spacing w:val="1"/>
                <w:lang w:val="en-US"/>
              </w:rPr>
              <w:t xml:space="preserve"> </w:t>
            </w:r>
            <w:proofErr w:type="spellStart"/>
            <w:r>
              <w:rPr>
                <w:lang w:val="en-US"/>
              </w:rPr>
              <w:t>librement</w:t>
            </w:r>
            <w:proofErr w:type="spellEnd"/>
            <w:r>
              <w:rPr>
                <w:lang w:val="en-US"/>
              </w:rPr>
              <w:t xml:space="preserve"> de</w:t>
            </w:r>
            <w:r>
              <w:rPr>
                <w:spacing w:val="-3"/>
                <w:lang w:val="en-US"/>
              </w:rPr>
              <w:t xml:space="preserve"> </w:t>
            </w:r>
            <w:proofErr w:type="spellStart"/>
            <w:r>
              <w:rPr>
                <w:lang w:val="en-US"/>
              </w:rPr>
              <w:t>m'engager</w:t>
            </w:r>
            <w:proofErr w:type="spellEnd"/>
          </w:p>
        </w:tc>
      </w:tr>
      <w:tr w:rsidR="00476838" w:rsidTr="00476838">
        <w:trPr>
          <w:trHeight w:val="412"/>
        </w:trPr>
        <w:tc>
          <w:tcPr>
            <w:tcW w:w="4139" w:type="dxa"/>
            <w:hideMark/>
          </w:tcPr>
          <w:p w:rsidR="00476838" w:rsidRDefault="00476838">
            <w:pPr>
              <w:pStyle w:val="TableParagraph"/>
              <w:spacing w:before="75"/>
              <w:ind w:left="0" w:right="106"/>
              <w:jc w:val="right"/>
              <w:rPr>
                <w:rFonts w:ascii="Arial" w:eastAsiaTheme="minorHAnsi"/>
                <w:b/>
                <w:lang w:val="en-US"/>
              </w:rPr>
            </w:pPr>
            <w:r>
              <w:rPr>
                <w:rFonts w:ascii="Arial"/>
                <w:b/>
                <w:color w:val="1F487C"/>
                <w:lang w:val="en-US"/>
              </w:rPr>
              <w:t>JE</w:t>
            </w:r>
            <w:r>
              <w:rPr>
                <w:rFonts w:ascii="Arial"/>
                <w:b/>
                <w:color w:val="1F487C"/>
                <w:spacing w:val="-1"/>
                <w:lang w:val="en-US"/>
              </w:rPr>
              <w:t xml:space="preserve"> </w:t>
            </w:r>
            <w:r>
              <w:rPr>
                <w:rFonts w:ascii="Arial"/>
                <w:b/>
                <w:color w:val="1F487C"/>
                <w:lang w:val="en-US"/>
              </w:rPr>
              <w:t>VEUX ETRE</w:t>
            </w:r>
            <w:r>
              <w:rPr>
                <w:rFonts w:ascii="Arial"/>
                <w:b/>
                <w:color w:val="1F487C"/>
                <w:spacing w:val="2"/>
                <w:lang w:val="en-US"/>
              </w:rPr>
              <w:t xml:space="preserve"> </w:t>
            </w:r>
            <w:r>
              <w:rPr>
                <w:rFonts w:ascii="Arial"/>
                <w:b/>
                <w:color w:val="1F487C"/>
                <w:lang w:val="en-US"/>
              </w:rPr>
              <w:t>TA</w:t>
            </w:r>
            <w:r>
              <w:rPr>
                <w:rFonts w:ascii="Arial"/>
                <w:b/>
                <w:color w:val="1F487C"/>
                <w:spacing w:val="-8"/>
                <w:lang w:val="en-US"/>
              </w:rPr>
              <w:t xml:space="preserve"> </w:t>
            </w:r>
            <w:r>
              <w:rPr>
                <w:rFonts w:ascii="Arial"/>
                <w:b/>
                <w:color w:val="1F487C"/>
                <w:lang w:val="en-US"/>
              </w:rPr>
              <w:t>FEMME</w:t>
            </w:r>
          </w:p>
        </w:tc>
        <w:tc>
          <w:tcPr>
            <w:tcW w:w="5904" w:type="dxa"/>
            <w:hideMark/>
          </w:tcPr>
          <w:p w:rsidR="00476838" w:rsidRDefault="00476838">
            <w:pPr>
              <w:pStyle w:val="TableParagraph"/>
              <w:spacing w:before="81"/>
              <w:ind w:left="106"/>
              <w:rPr>
                <w:rFonts w:eastAsiaTheme="minorHAnsi"/>
                <w:lang w:val="en-US"/>
              </w:rPr>
            </w:pPr>
            <w:r>
              <w:rPr>
                <w:rFonts w:ascii="Wingdings" w:hAnsi="Wingdings"/>
                <w:lang w:val="en-US"/>
              </w:rPr>
              <w:t></w:t>
            </w:r>
            <w:r>
              <w:rPr>
                <w:lang w:val="en-US"/>
              </w:rPr>
              <w:t xml:space="preserve">avec ma </w:t>
            </w:r>
            <w:proofErr w:type="spellStart"/>
            <w:r>
              <w:rPr>
                <w:lang w:val="en-US"/>
              </w:rPr>
              <w:t>volonté</w:t>
            </w:r>
            <w:proofErr w:type="spellEnd"/>
            <w:r>
              <w:rPr>
                <w:lang w:val="en-US"/>
              </w:rPr>
              <w:t xml:space="preserve"> qui </w:t>
            </w:r>
            <w:proofErr w:type="spellStart"/>
            <w:r>
              <w:rPr>
                <w:lang w:val="en-US"/>
              </w:rPr>
              <w:t>implique</w:t>
            </w:r>
            <w:proofErr w:type="spellEnd"/>
            <w:r>
              <w:rPr>
                <w:spacing w:val="-2"/>
                <w:lang w:val="en-US"/>
              </w:rPr>
              <w:t xml:space="preserve"> </w:t>
            </w:r>
            <w:proofErr w:type="spellStart"/>
            <w:r>
              <w:rPr>
                <w:lang w:val="en-US"/>
              </w:rPr>
              <w:t>mon</w:t>
            </w:r>
            <w:proofErr w:type="spellEnd"/>
            <w:r>
              <w:rPr>
                <w:spacing w:val="-1"/>
                <w:lang w:val="en-US"/>
              </w:rPr>
              <w:t xml:space="preserve"> </w:t>
            </w:r>
            <w:proofErr w:type="spellStart"/>
            <w:r>
              <w:rPr>
                <w:lang w:val="en-US"/>
              </w:rPr>
              <w:t>être</w:t>
            </w:r>
            <w:proofErr w:type="spellEnd"/>
            <w:r>
              <w:rPr>
                <w:spacing w:val="-1"/>
                <w:lang w:val="en-US"/>
              </w:rPr>
              <w:t xml:space="preserve"> </w:t>
            </w:r>
            <w:r>
              <w:rPr>
                <w:lang w:val="en-US"/>
              </w:rPr>
              <w:t>tout</w:t>
            </w:r>
            <w:r>
              <w:rPr>
                <w:spacing w:val="1"/>
                <w:lang w:val="en-US"/>
              </w:rPr>
              <w:t xml:space="preserve"> </w:t>
            </w:r>
            <w:proofErr w:type="spellStart"/>
            <w:r>
              <w:rPr>
                <w:lang w:val="en-US"/>
              </w:rPr>
              <w:t>entier</w:t>
            </w:r>
            <w:proofErr w:type="spellEnd"/>
          </w:p>
        </w:tc>
      </w:tr>
      <w:tr w:rsidR="00476838" w:rsidTr="00476838">
        <w:trPr>
          <w:trHeight w:val="411"/>
        </w:trPr>
        <w:tc>
          <w:tcPr>
            <w:tcW w:w="4139" w:type="dxa"/>
            <w:hideMark/>
          </w:tcPr>
          <w:p w:rsidR="00476838" w:rsidRDefault="00476838">
            <w:pPr>
              <w:pStyle w:val="TableParagraph"/>
              <w:spacing w:before="75"/>
              <w:ind w:left="0" w:right="107"/>
              <w:jc w:val="right"/>
              <w:rPr>
                <w:rFonts w:ascii="Arial" w:eastAsiaTheme="minorHAnsi"/>
                <w:b/>
                <w:lang w:val="en-US"/>
              </w:rPr>
            </w:pPr>
            <w:r>
              <w:rPr>
                <w:rFonts w:ascii="Arial"/>
                <w:b/>
                <w:color w:val="1F487C"/>
                <w:lang w:val="en-US"/>
              </w:rPr>
              <w:t>ET</w:t>
            </w:r>
            <w:r>
              <w:rPr>
                <w:rFonts w:ascii="Arial"/>
                <w:b/>
                <w:color w:val="1F487C"/>
                <w:spacing w:val="-2"/>
                <w:lang w:val="en-US"/>
              </w:rPr>
              <w:t xml:space="preserve"> </w:t>
            </w:r>
            <w:r>
              <w:rPr>
                <w:rFonts w:ascii="Arial"/>
                <w:b/>
                <w:color w:val="1F487C"/>
                <w:lang w:val="en-US"/>
              </w:rPr>
              <w:t>TOI,</w:t>
            </w:r>
            <w:r>
              <w:rPr>
                <w:rFonts w:ascii="Arial"/>
                <w:b/>
                <w:color w:val="1F487C"/>
                <w:spacing w:val="-2"/>
                <w:lang w:val="en-US"/>
              </w:rPr>
              <w:t xml:space="preserve"> </w:t>
            </w:r>
            <w:r>
              <w:rPr>
                <w:rFonts w:ascii="Arial"/>
                <w:b/>
                <w:color w:val="1F487C"/>
                <w:lang w:val="en-US"/>
              </w:rPr>
              <w:t>VEUX</w:t>
            </w:r>
            <w:r>
              <w:rPr>
                <w:rFonts w:ascii="Arial"/>
                <w:b/>
                <w:color w:val="1F487C"/>
                <w:spacing w:val="-1"/>
                <w:lang w:val="en-US"/>
              </w:rPr>
              <w:t xml:space="preserve"> </w:t>
            </w:r>
            <w:r>
              <w:rPr>
                <w:rFonts w:ascii="Arial"/>
                <w:b/>
                <w:color w:val="1F487C"/>
                <w:lang w:val="en-US"/>
              </w:rPr>
              <w:t>TU</w:t>
            </w:r>
            <w:r>
              <w:rPr>
                <w:rFonts w:ascii="Arial"/>
                <w:b/>
                <w:color w:val="1F487C"/>
                <w:spacing w:val="-1"/>
                <w:lang w:val="en-US"/>
              </w:rPr>
              <w:t xml:space="preserve"> </w:t>
            </w:r>
            <w:r>
              <w:rPr>
                <w:rFonts w:ascii="Arial"/>
                <w:b/>
                <w:color w:val="1F487C"/>
                <w:lang w:val="en-US"/>
              </w:rPr>
              <w:t>ETRE</w:t>
            </w:r>
            <w:r>
              <w:rPr>
                <w:rFonts w:ascii="Arial"/>
                <w:b/>
                <w:color w:val="1F487C"/>
                <w:spacing w:val="1"/>
                <w:lang w:val="en-US"/>
              </w:rPr>
              <w:t xml:space="preserve"> </w:t>
            </w:r>
            <w:r>
              <w:rPr>
                <w:rFonts w:ascii="Arial"/>
                <w:b/>
                <w:color w:val="1F487C"/>
                <w:lang w:val="en-US"/>
              </w:rPr>
              <w:t>MON</w:t>
            </w:r>
            <w:r>
              <w:rPr>
                <w:rFonts w:ascii="Arial"/>
                <w:b/>
                <w:color w:val="1F487C"/>
                <w:spacing w:val="-4"/>
                <w:lang w:val="en-US"/>
              </w:rPr>
              <w:t xml:space="preserve"> </w:t>
            </w:r>
            <w:proofErr w:type="gramStart"/>
            <w:r>
              <w:rPr>
                <w:rFonts w:ascii="Arial"/>
                <w:b/>
                <w:color w:val="1F487C"/>
                <w:lang w:val="en-US"/>
              </w:rPr>
              <w:t>MARI</w:t>
            </w:r>
            <w:r>
              <w:rPr>
                <w:rFonts w:ascii="Arial"/>
                <w:b/>
                <w:color w:val="1F487C"/>
                <w:spacing w:val="4"/>
                <w:lang w:val="en-US"/>
              </w:rPr>
              <w:t xml:space="preserve"> </w:t>
            </w:r>
            <w:r>
              <w:rPr>
                <w:rFonts w:ascii="Arial"/>
                <w:b/>
                <w:color w:val="1F487C"/>
                <w:lang w:val="en-US"/>
              </w:rPr>
              <w:t>?</w:t>
            </w:r>
            <w:proofErr w:type="gramEnd"/>
          </w:p>
        </w:tc>
        <w:tc>
          <w:tcPr>
            <w:tcW w:w="5904" w:type="dxa"/>
          </w:tcPr>
          <w:p w:rsidR="00476838" w:rsidRDefault="00476838">
            <w:pPr>
              <w:pStyle w:val="TableParagraph"/>
              <w:ind w:left="0"/>
              <w:rPr>
                <w:rFonts w:eastAsiaTheme="minorHAnsi"/>
                <w:lang w:val="en-US"/>
              </w:rPr>
            </w:pPr>
          </w:p>
        </w:tc>
      </w:tr>
      <w:tr w:rsidR="00476838" w:rsidTr="00476838">
        <w:trPr>
          <w:trHeight w:val="412"/>
        </w:trPr>
        <w:tc>
          <w:tcPr>
            <w:tcW w:w="4139" w:type="dxa"/>
            <w:hideMark/>
          </w:tcPr>
          <w:p w:rsidR="00476838" w:rsidRDefault="00476838">
            <w:pPr>
              <w:pStyle w:val="TableParagraph"/>
              <w:spacing w:before="76"/>
              <w:ind w:left="0" w:right="111"/>
              <w:jc w:val="right"/>
              <w:rPr>
                <w:rFonts w:ascii="Arial" w:eastAsiaTheme="minorHAnsi"/>
                <w:b/>
                <w:lang w:val="en-US"/>
              </w:rPr>
            </w:pPr>
            <w:r>
              <w:rPr>
                <w:rFonts w:ascii="Arial"/>
                <w:b/>
                <w:i/>
                <w:color w:val="1F487C"/>
                <w:lang w:val="en-US"/>
              </w:rPr>
              <w:t>(</w:t>
            </w:r>
            <w:proofErr w:type="spellStart"/>
            <w:r>
              <w:rPr>
                <w:rFonts w:ascii="Arial"/>
                <w:b/>
                <w:i/>
                <w:color w:val="1F487C"/>
                <w:lang w:val="en-US"/>
              </w:rPr>
              <w:t>Lui</w:t>
            </w:r>
            <w:proofErr w:type="spellEnd"/>
            <w:r>
              <w:rPr>
                <w:rFonts w:ascii="Arial"/>
                <w:b/>
                <w:i/>
                <w:color w:val="1F487C"/>
                <w:lang w:val="en-US"/>
              </w:rPr>
              <w:t>)</w:t>
            </w:r>
            <w:r>
              <w:rPr>
                <w:rFonts w:ascii="Arial"/>
                <w:b/>
                <w:i/>
                <w:color w:val="1F487C"/>
                <w:spacing w:val="-4"/>
                <w:lang w:val="en-US"/>
              </w:rPr>
              <w:t xml:space="preserve"> </w:t>
            </w:r>
            <w:r>
              <w:rPr>
                <w:rFonts w:ascii="Arial"/>
                <w:b/>
                <w:color w:val="1F487C"/>
                <w:lang w:val="en-US"/>
              </w:rPr>
              <w:t>OUI, JE</w:t>
            </w:r>
            <w:r>
              <w:rPr>
                <w:rFonts w:ascii="Arial"/>
                <w:b/>
                <w:color w:val="1F487C"/>
                <w:spacing w:val="-2"/>
                <w:lang w:val="en-US"/>
              </w:rPr>
              <w:t xml:space="preserve"> </w:t>
            </w:r>
            <w:r>
              <w:rPr>
                <w:rFonts w:ascii="Arial"/>
                <w:b/>
                <w:color w:val="1F487C"/>
                <w:lang w:val="en-US"/>
              </w:rPr>
              <w:t>VEUX</w:t>
            </w:r>
            <w:r>
              <w:rPr>
                <w:rFonts w:ascii="Arial"/>
                <w:b/>
                <w:color w:val="1F487C"/>
                <w:spacing w:val="-2"/>
                <w:lang w:val="en-US"/>
              </w:rPr>
              <w:t xml:space="preserve"> </w:t>
            </w:r>
            <w:r>
              <w:rPr>
                <w:rFonts w:ascii="Arial"/>
                <w:b/>
                <w:color w:val="1F487C"/>
                <w:lang w:val="en-US"/>
              </w:rPr>
              <w:t>ETRE</w:t>
            </w:r>
            <w:r>
              <w:rPr>
                <w:rFonts w:ascii="Arial"/>
                <w:b/>
                <w:color w:val="1F487C"/>
                <w:spacing w:val="-2"/>
                <w:lang w:val="en-US"/>
              </w:rPr>
              <w:t xml:space="preserve"> </w:t>
            </w:r>
            <w:r>
              <w:rPr>
                <w:rFonts w:ascii="Arial"/>
                <w:b/>
                <w:color w:val="1F487C"/>
                <w:lang w:val="en-US"/>
              </w:rPr>
              <w:t>TON</w:t>
            </w:r>
            <w:r>
              <w:rPr>
                <w:rFonts w:ascii="Arial"/>
                <w:b/>
                <w:color w:val="1F487C"/>
                <w:spacing w:val="-1"/>
                <w:lang w:val="en-US"/>
              </w:rPr>
              <w:t xml:space="preserve"> </w:t>
            </w:r>
            <w:r>
              <w:rPr>
                <w:rFonts w:ascii="Arial"/>
                <w:b/>
                <w:color w:val="1F487C"/>
                <w:lang w:val="en-US"/>
              </w:rPr>
              <w:t>MARI</w:t>
            </w:r>
          </w:p>
        </w:tc>
        <w:tc>
          <w:tcPr>
            <w:tcW w:w="5904" w:type="dxa"/>
          </w:tcPr>
          <w:p w:rsidR="00476838" w:rsidRDefault="00476838">
            <w:pPr>
              <w:pStyle w:val="TableParagraph"/>
              <w:ind w:left="0"/>
              <w:rPr>
                <w:rFonts w:eastAsiaTheme="minorHAnsi"/>
                <w:lang w:val="en-US"/>
              </w:rPr>
            </w:pPr>
          </w:p>
        </w:tc>
      </w:tr>
      <w:tr w:rsidR="00476838" w:rsidTr="00476838">
        <w:trPr>
          <w:trHeight w:val="665"/>
        </w:trPr>
        <w:tc>
          <w:tcPr>
            <w:tcW w:w="4139" w:type="dxa"/>
            <w:hideMark/>
          </w:tcPr>
          <w:p w:rsidR="00476838" w:rsidRDefault="00476838">
            <w:pPr>
              <w:pStyle w:val="TableParagraph"/>
              <w:spacing w:before="76"/>
              <w:ind w:left="0" w:right="105"/>
              <w:jc w:val="right"/>
              <w:rPr>
                <w:rFonts w:ascii="Arial" w:eastAsiaTheme="minorHAnsi"/>
                <w:b/>
                <w:lang w:val="en-US"/>
              </w:rPr>
            </w:pPr>
            <w:r>
              <w:rPr>
                <w:rFonts w:ascii="Arial"/>
                <w:b/>
                <w:i/>
                <w:color w:val="1F487C"/>
                <w:lang w:val="en-US"/>
              </w:rPr>
              <w:t>(Elle)</w:t>
            </w:r>
            <w:r>
              <w:rPr>
                <w:rFonts w:ascii="Arial"/>
                <w:b/>
                <w:i/>
                <w:color w:val="1F487C"/>
                <w:spacing w:val="-2"/>
                <w:lang w:val="en-US"/>
              </w:rPr>
              <w:t xml:space="preserve"> </w:t>
            </w:r>
            <w:r>
              <w:rPr>
                <w:rFonts w:ascii="Arial"/>
                <w:b/>
                <w:color w:val="1F487C"/>
                <w:lang w:val="en-US"/>
              </w:rPr>
              <w:t>JE</w:t>
            </w:r>
          </w:p>
        </w:tc>
        <w:tc>
          <w:tcPr>
            <w:tcW w:w="5904" w:type="dxa"/>
            <w:hideMark/>
          </w:tcPr>
          <w:p w:rsidR="00476838" w:rsidRDefault="00476838">
            <w:pPr>
              <w:pStyle w:val="TableParagraph"/>
              <w:spacing w:before="82"/>
              <w:ind w:left="106"/>
              <w:rPr>
                <w:rFonts w:eastAsiaTheme="minorHAnsi"/>
                <w:lang w:val="en-US"/>
              </w:rPr>
            </w:pPr>
            <w:r>
              <w:rPr>
                <w:rFonts w:ascii="Wingdings" w:hAnsi="Wingdings"/>
                <w:lang w:val="en-US"/>
              </w:rPr>
              <w:t></w:t>
            </w:r>
            <w:proofErr w:type="spellStart"/>
            <w:r>
              <w:rPr>
                <w:lang w:val="en-US"/>
              </w:rPr>
              <w:t>Celui</w:t>
            </w:r>
            <w:proofErr w:type="spellEnd"/>
            <w:r>
              <w:rPr>
                <w:spacing w:val="39"/>
                <w:lang w:val="en-US"/>
              </w:rPr>
              <w:t xml:space="preserve"> </w:t>
            </w:r>
            <w:proofErr w:type="spellStart"/>
            <w:r>
              <w:rPr>
                <w:lang w:val="en-US"/>
              </w:rPr>
              <w:t>que</w:t>
            </w:r>
            <w:proofErr w:type="spellEnd"/>
            <w:r>
              <w:rPr>
                <w:spacing w:val="40"/>
                <w:lang w:val="en-US"/>
              </w:rPr>
              <w:t xml:space="preserve"> </w:t>
            </w:r>
            <w:r>
              <w:rPr>
                <w:lang w:val="en-US"/>
              </w:rPr>
              <w:t>je</w:t>
            </w:r>
            <w:r>
              <w:rPr>
                <w:spacing w:val="40"/>
                <w:lang w:val="en-US"/>
              </w:rPr>
              <w:t xml:space="preserve"> </w:t>
            </w:r>
            <w:proofErr w:type="spellStart"/>
            <w:r>
              <w:rPr>
                <w:lang w:val="en-US"/>
              </w:rPr>
              <w:t>suis</w:t>
            </w:r>
            <w:proofErr w:type="spellEnd"/>
            <w:r>
              <w:rPr>
                <w:spacing w:val="40"/>
                <w:lang w:val="en-US"/>
              </w:rPr>
              <w:t xml:space="preserve"> </w:t>
            </w:r>
            <w:r>
              <w:rPr>
                <w:lang w:val="en-US"/>
              </w:rPr>
              <w:t>au</w:t>
            </w:r>
            <w:r>
              <w:rPr>
                <w:spacing w:val="40"/>
                <w:lang w:val="en-US"/>
              </w:rPr>
              <w:t xml:space="preserve"> </w:t>
            </w:r>
            <w:r>
              <w:rPr>
                <w:lang w:val="en-US"/>
              </w:rPr>
              <w:t>plus</w:t>
            </w:r>
            <w:r>
              <w:rPr>
                <w:spacing w:val="40"/>
                <w:lang w:val="en-US"/>
              </w:rPr>
              <w:t xml:space="preserve"> </w:t>
            </w:r>
            <w:proofErr w:type="spellStart"/>
            <w:r>
              <w:rPr>
                <w:lang w:val="en-US"/>
              </w:rPr>
              <w:t>profond</w:t>
            </w:r>
            <w:proofErr w:type="spellEnd"/>
            <w:r>
              <w:rPr>
                <w:spacing w:val="40"/>
                <w:lang w:val="en-US"/>
              </w:rPr>
              <w:t xml:space="preserve"> </w:t>
            </w:r>
            <w:r>
              <w:rPr>
                <w:lang w:val="en-US"/>
              </w:rPr>
              <w:t>de</w:t>
            </w:r>
            <w:r>
              <w:rPr>
                <w:spacing w:val="37"/>
                <w:lang w:val="en-US"/>
              </w:rPr>
              <w:t xml:space="preserve"> </w:t>
            </w:r>
            <w:proofErr w:type="spellStart"/>
            <w:r>
              <w:rPr>
                <w:lang w:val="en-US"/>
              </w:rPr>
              <w:t>mon</w:t>
            </w:r>
            <w:proofErr w:type="spellEnd"/>
            <w:r>
              <w:rPr>
                <w:spacing w:val="40"/>
                <w:lang w:val="en-US"/>
              </w:rPr>
              <w:t xml:space="preserve"> </w:t>
            </w:r>
            <w:proofErr w:type="spellStart"/>
            <w:r>
              <w:rPr>
                <w:lang w:val="en-US"/>
              </w:rPr>
              <w:t>être</w:t>
            </w:r>
            <w:proofErr w:type="spellEnd"/>
            <w:r>
              <w:rPr>
                <w:lang w:val="en-US"/>
              </w:rPr>
              <w:t>,</w:t>
            </w:r>
            <w:r>
              <w:rPr>
                <w:spacing w:val="-56"/>
                <w:lang w:val="en-US"/>
              </w:rPr>
              <w:t xml:space="preserve"> </w:t>
            </w:r>
            <w:proofErr w:type="spellStart"/>
            <w:r>
              <w:rPr>
                <w:lang w:val="en-US"/>
              </w:rPr>
              <w:t>aujourd'hui</w:t>
            </w:r>
            <w:proofErr w:type="spellEnd"/>
            <w:r>
              <w:rPr>
                <w:spacing w:val="1"/>
                <w:lang w:val="en-US"/>
              </w:rPr>
              <w:t xml:space="preserve"> </w:t>
            </w:r>
            <w:r>
              <w:rPr>
                <w:lang w:val="en-US"/>
              </w:rPr>
              <w:t xml:space="preserve">et </w:t>
            </w:r>
            <w:proofErr w:type="spellStart"/>
            <w:r>
              <w:rPr>
                <w:lang w:val="en-US"/>
              </w:rPr>
              <w:t>demain</w:t>
            </w:r>
            <w:proofErr w:type="spellEnd"/>
            <w:r>
              <w:rPr>
                <w:lang w:val="en-US"/>
              </w:rPr>
              <w:t>:</w:t>
            </w:r>
            <w:r>
              <w:rPr>
                <w:spacing w:val="1"/>
                <w:lang w:val="en-US"/>
              </w:rPr>
              <w:t xml:space="preserve"> </w:t>
            </w:r>
            <w:proofErr w:type="spellStart"/>
            <w:r>
              <w:rPr>
                <w:lang w:val="en-US"/>
              </w:rPr>
              <w:t>c'est</w:t>
            </w:r>
            <w:proofErr w:type="spellEnd"/>
            <w:r>
              <w:rPr>
                <w:spacing w:val="3"/>
                <w:lang w:val="en-US"/>
              </w:rPr>
              <w:t xml:space="preserve"> </w:t>
            </w:r>
            <w:r>
              <w:rPr>
                <w:lang w:val="en-US"/>
              </w:rPr>
              <w:t>le</w:t>
            </w:r>
            <w:r>
              <w:rPr>
                <w:spacing w:val="1"/>
                <w:lang w:val="en-US"/>
              </w:rPr>
              <w:t xml:space="preserve"> </w:t>
            </w:r>
            <w:proofErr w:type="spellStart"/>
            <w:r>
              <w:rPr>
                <w:lang w:val="en-US"/>
              </w:rPr>
              <w:t>mystère</w:t>
            </w:r>
            <w:proofErr w:type="spellEnd"/>
            <w:r>
              <w:rPr>
                <w:lang w:val="en-US"/>
              </w:rPr>
              <w:t xml:space="preserve"> de</w:t>
            </w:r>
            <w:r>
              <w:rPr>
                <w:spacing w:val="-1"/>
                <w:lang w:val="en-US"/>
              </w:rPr>
              <w:t xml:space="preserve"> </w:t>
            </w:r>
            <w:r>
              <w:rPr>
                <w:lang w:val="en-US"/>
              </w:rPr>
              <w:t>la</w:t>
            </w:r>
            <w:r>
              <w:rPr>
                <w:spacing w:val="1"/>
                <w:lang w:val="en-US"/>
              </w:rPr>
              <w:t xml:space="preserve"> </w:t>
            </w:r>
            <w:proofErr w:type="spellStart"/>
            <w:r>
              <w:rPr>
                <w:lang w:val="en-US"/>
              </w:rPr>
              <w:t>personne</w:t>
            </w:r>
            <w:proofErr w:type="spellEnd"/>
          </w:p>
        </w:tc>
      </w:tr>
      <w:tr w:rsidR="00476838" w:rsidTr="00476838">
        <w:trPr>
          <w:trHeight w:val="919"/>
        </w:trPr>
        <w:tc>
          <w:tcPr>
            <w:tcW w:w="4139" w:type="dxa"/>
            <w:hideMark/>
          </w:tcPr>
          <w:p w:rsidR="00476838" w:rsidRDefault="00476838">
            <w:pPr>
              <w:pStyle w:val="TableParagraph"/>
              <w:spacing w:before="75"/>
              <w:ind w:left="0" w:right="112"/>
              <w:jc w:val="right"/>
              <w:rPr>
                <w:rFonts w:ascii="Arial" w:eastAsiaTheme="minorHAnsi"/>
                <w:b/>
                <w:lang w:val="en-US"/>
              </w:rPr>
            </w:pPr>
            <w:r>
              <w:rPr>
                <w:rFonts w:ascii="Arial"/>
                <w:b/>
                <w:color w:val="1F487C"/>
                <w:lang w:val="en-US"/>
              </w:rPr>
              <w:t>TE</w:t>
            </w:r>
          </w:p>
        </w:tc>
        <w:tc>
          <w:tcPr>
            <w:tcW w:w="5904" w:type="dxa"/>
            <w:hideMark/>
          </w:tcPr>
          <w:p w:rsidR="00476838" w:rsidRDefault="00476838">
            <w:pPr>
              <w:pStyle w:val="TableParagraph"/>
              <w:spacing w:before="81" w:line="242" w:lineRule="auto"/>
              <w:ind w:left="106" w:right="200"/>
              <w:jc w:val="both"/>
              <w:rPr>
                <w:rFonts w:eastAsiaTheme="minorHAnsi"/>
                <w:lang w:val="en-US"/>
              </w:rPr>
            </w:pPr>
            <w:r>
              <w:rPr>
                <w:rFonts w:ascii="Wingdings" w:hAnsi="Wingdings"/>
                <w:lang w:val="en-US"/>
              </w:rPr>
              <w:t></w:t>
            </w:r>
            <w:proofErr w:type="spellStart"/>
            <w:r>
              <w:rPr>
                <w:lang w:val="en-US"/>
              </w:rPr>
              <w:t>Cette</w:t>
            </w:r>
            <w:proofErr w:type="spellEnd"/>
            <w:r>
              <w:rPr>
                <w:spacing w:val="1"/>
                <w:lang w:val="en-US"/>
              </w:rPr>
              <w:t xml:space="preserve"> </w:t>
            </w:r>
            <w:proofErr w:type="spellStart"/>
            <w:r>
              <w:rPr>
                <w:lang w:val="en-US"/>
              </w:rPr>
              <w:t>autre</w:t>
            </w:r>
            <w:proofErr w:type="spellEnd"/>
            <w:r>
              <w:rPr>
                <w:spacing w:val="1"/>
                <w:lang w:val="en-US"/>
              </w:rPr>
              <w:t xml:space="preserve"> </w:t>
            </w:r>
            <w:proofErr w:type="spellStart"/>
            <w:r>
              <w:rPr>
                <w:lang w:val="en-US"/>
              </w:rPr>
              <w:t>personne</w:t>
            </w:r>
            <w:proofErr w:type="spellEnd"/>
            <w:r>
              <w:rPr>
                <w:spacing w:val="1"/>
                <w:lang w:val="en-US"/>
              </w:rPr>
              <w:t xml:space="preserve"> </w:t>
            </w:r>
            <w:proofErr w:type="spellStart"/>
            <w:r>
              <w:rPr>
                <w:lang w:val="en-US"/>
              </w:rPr>
              <w:t>que</w:t>
            </w:r>
            <w:proofErr w:type="spellEnd"/>
            <w:r>
              <w:rPr>
                <w:spacing w:val="1"/>
                <w:lang w:val="en-US"/>
              </w:rPr>
              <w:t xml:space="preserve"> </w:t>
            </w:r>
            <w:proofErr w:type="spellStart"/>
            <w:r>
              <w:rPr>
                <w:lang w:val="en-US"/>
              </w:rPr>
              <w:t>tu</w:t>
            </w:r>
            <w:proofErr w:type="spellEnd"/>
            <w:r>
              <w:rPr>
                <w:spacing w:val="1"/>
                <w:lang w:val="en-US"/>
              </w:rPr>
              <w:t xml:space="preserve"> </w:t>
            </w:r>
            <w:proofErr w:type="spellStart"/>
            <w:r>
              <w:rPr>
                <w:lang w:val="en-US"/>
              </w:rPr>
              <w:t>es</w:t>
            </w:r>
            <w:proofErr w:type="spellEnd"/>
            <w:r>
              <w:rPr>
                <w:lang w:val="en-US"/>
              </w:rPr>
              <w:t>,</w:t>
            </w:r>
            <w:r>
              <w:rPr>
                <w:spacing w:val="1"/>
                <w:lang w:val="en-US"/>
              </w:rPr>
              <w:t xml:space="preserve"> </w:t>
            </w:r>
            <w:r>
              <w:rPr>
                <w:lang w:val="en-US"/>
              </w:rPr>
              <w:t>qui</w:t>
            </w:r>
            <w:r>
              <w:rPr>
                <w:spacing w:val="1"/>
                <w:lang w:val="en-US"/>
              </w:rPr>
              <w:t xml:space="preserve"> </w:t>
            </w:r>
            <w:r>
              <w:rPr>
                <w:lang w:val="en-US"/>
              </w:rPr>
              <w:t>ne</w:t>
            </w:r>
            <w:r>
              <w:rPr>
                <w:spacing w:val="1"/>
                <w:lang w:val="en-US"/>
              </w:rPr>
              <w:t xml:space="preserve"> </w:t>
            </w:r>
            <w:proofErr w:type="spellStart"/>
            <w:r>
              <w:rPr>
                <w:lang w:val="en-US"/>
              </w:rPr>
              <w:t>m'est</w:t>
            </w:r>
            <w:proofErr w:type="spellEnd"/>
            <w:r>
              <w:rPr>
                <w:spacing w:val="1"/>
                <w:lang w:val="en-US"/>
              </w:rPr>
              <w:t xml:space="preserve"> </w:t>
            </w:r>
            <w:r>
              <w:rPr>
                <w:lang w:val="en-US"/>
              </w:rPr>
              <w:t>pas</w:t>
            </w:r>
            <w:r>
              <w:rPr>
                <w:spacing w:val="1"/>
                <w:lang w:val="en-US"/>
              </w:rPr>
              <w:t xml:space="preserve"> </w:t>
            </w:r>
            <w:proofErr w:type="spellStart"/>
            <w:r>
              <w:rPr>
                <w:lang w:val="en-US"/>
              </w:rPr>
              <w:t>identique</w:t>
            </w:r>
            <w:proofErr w:type="spellEnd"/>
            <w:r>
              <w:rPr>
                <w:lang w:val="en-US"/>
              </w:rPr>
              <w:t xml:space="preserve">, et qui ne le sera </w:t>
            </w:r>
            <w:proofErr w:type="spellStart"/>
            <w:r>
              <w:rPr>
                <w:lang w:val="en-US"/>
              </w:rPr>
              <w:t>jamais</w:t>
            </w:r>
            <w:proofErr w:type="spellEnd"/>
            <w:r>
              <w:rPr>
                <w:lang w:val="en-US"/>
              </w:rPr>
              <w:t xml:space="preserve">, par son </w:t>
            </w:r>
            <w:proofErr w:type="spellStart"/>
            <w:r>
              <w:rPr>
                <w:lang w:val="en-US"/>
              </w:rPr>
              <w:t>sexe</w:t>
            </w:r>
            <w:proofErr w:type="spellEnd"/>
            <w:r>
              <w:rPr>
                <w:lang w:val="en-US"/>
              </w:rPr>
              <w:t>, par son</w:t>
            </w:r>
            <w:r>
              <w:rPr>
                <w:spacing w:val="1"/>
                <w:lang w:val="en-US"/>
              </w:rPr>
              <w:t xml:space="preserve"> </w:t>
            </w:r>
            <w:r>
              <w:rPr>
                <w:lang w:val="en-US"/>
              </w:rPr>
              <w:t>histoire,</w:t>
            </w:r>
            <w:r>
              <w:rPr>
                <w:spacing w:val="1"/>
                <w:lang w:val="en-US"/>
              </w:rPr>
              <w:t xml:space="preserve"> </w:t>
            </w:r>
            <w:r>
              <w:rPr>
                <w:lang w:val="en-US"/>
              </w:rPr>
              <w:t>par</w:t>
            </w:r>
            <w:r>
              <w:rPr>
                <w:spacing w:val="2"/>
                <w:lang w:val="en-US"/>
              </w:rPr>
              <w:t xml:space="preserve"> </w:t>
            </w:r>
            <w:r>
              <w:rPr>
                <w:lang w:val="en-US"/>
              </w:rPr>
              <w:t>la</w:t>
            </w:r>
            <w:r>
              <w:rPr>
                <w:spacing w:val="1"/>
                <w:lang w:val="en-US"/>
              </w:rPr>
              <w:t xml:space="preserve"> </w:t>
            </w:r>
            <w:proofErr w:type="spellStart"/>
            <w:r>
              <w:rPr>
                <w:lang w:val="en-US"/>
              </w:rPr>
              <w:t>dynamique</w:t>
            </w:r>
            <w:proofErr w:type="spellEnd"/>
            <w:r>
              <w:rPr>
                <w:spacing w:val="1"/>
                <w:lang w:val="en-US"/>
              </w:rPr>
              <w:t xml:space="preserve"> </w:t>
            </w:r>
            <w:r>
              <w:rPr>
                <w:lang w:val="en-US"/>
              </w:rPr>
              <w:t>qui</w:t>
            </w:r>
            <w:r>
              <w:rPr>
                <w:spacing w:val="1"/>
                <w:lang w:val="en-US"/>
              </w:rPr>
              <w:t xml:space="preserve"> </w:t>
            </w:r>
            <w:proofErr w:type="spellStart"/>
            <w:r>
              <w:rPr>
                <w:lang w:val="en-US"/>
              </w:rPr>
              <w:t>l'anime</w:t>
            </w:r>
            <w:proofErr w:type="spellEnd"/>
          </w:p>
        </w:tc>
      </w:tr>
      <w:tr w:rsidR="00476838" w:rsidTr="00476838">
        <w:trPr>
          <w:trHeight w:val="1173"/>
        </w:trPr>
        <w:tc>
          <w:tcPr>
            <w:tcW w:w="4139" w:type="dxa"/>
            <w:hideMark/>
          </w:tcPr>
          <w:p w:rsidR="00476838" w:rsidRDefault="00476838">
            <w:pPr>
              <w:pStyle w:val="TableParagraph"/>
              <w:spacing w:before="75"/>
              <w:ind w:left="0" w:right="109"/>
              <w:jc w:val="right"/>
              <w:rPr>
                <w:rFonts w:ascii="Arial" w:eastAsiaTheme="minorHAnsi"/>
                <w:b/>
                <w:lang w:val="en-US"/>
              </w:rPr>
            </w:pPr>
            <w:r>
              <w:rPr>
                <w:rFonts w:ascii="Arial"/>
                <w:b/>
                <w:color w:val="1F487C"/>
                <w:lang w:val="en-US"/>
              </w:rPr>
              <w:t>RECOIS</w:t>
            </w:r>
            <w:r>
              <w:rPr>
                <w:rFonts w:ascii="Arial"/>
                <w:b/>
                <w:color w:val="1F487C"/>
                <w:spacing w:val="-3"/>
                <w:lang w:val="en-US"/>
              </w:rPr>
              <w:t xml:space="preserve"> </w:t>
            </w:r>
            <w:r>
              <w:rPr>
                <w:rFonts w:ascii="Arial"/>
                <w:b/>
                <w:color w:val="1F487C"/>
                <w:lang w:val="en-US"/>
              </w:rPr>
              <w:t>COMME</w:t>
            </w:r>
            <w:r>
              <w:rPr>
                <w:rFonts w:ascii="Arial"/>
                <w:b/>
                <w:color w:val="1F487C"/>
                <w:spacing w:val="-3"/>
                <w:lang w:val="en-US"/>
              </w:rPr>
              <w:t xml:space="preserve"> </w:t>
            </w:r>
            <w:r>
              <w:rPr>
                <w:rFonts w:ascii="Arial"/>
                <w:b/>
                <w:color w:val="1F487C"/>
                <w:lang w:val="en-US"/>
              </w:rPr>
              <w:t>EPOUX</w:t>
            </w:r>
          </w:p>
        </w:tc>
        <w:tc>
          <w:tcPr>
            <w:tcW w:w="5904" w:type="dxa"/>
            <w:hideMark/>
          </w:tcPr>
          <w:p w:rsidR="00476838" w:rsidRDefault="00476838">
            <w:pPr>
              <w:pStyle w:val="TableParagraph"/>
              <w:spacing w:before="81" w:line="242" w:lineRule="auto"/>
              <w:ind w:left="106" w:right="198"/>
              <w:jc w:val="both"/>
              <w:rPr>
                <w:rFonts w:eastAsiaTheme="minorHAnsi"/>
                <w:lang w:val="en-US"/>
              </w:rPr>
            </w:pPr>
            <w:r>
              <w:rPr>
                <w:rFonts w:ascii="Wingdings" w:hAnsi="Wingdings"/>
                <w:lang w:val="en-US"/>
              </w:rPr>
              <w:t></w:t>
            </w:r>
            <w:r>
              <w:rPr>
                <w:lang w:val="en-US"/>
              </w:rPr>
              <w:t>En</w:t>
            </w:r>
            <w:r>
              <w:rPr>
                <w:spacing w:val="1"/>
                <w:lang w:val="en-US"/>
              </w:rPr>
              <w:t xml:space="preserve"> </w:t>
            </w:r>
            <w:proofErr w:type="spellStart"/>
            <w:r>
              <w:rPr>
                <w:lang w:val="en-US"/>
              </w:rPr>
              <w:t>connaissance</w:t>
            </w:r>
            <w:proofErr w:type="spellEnd"/>
            <w:r>
              <w:rPr>
                <w:spacing w:val="1"/>
                <w:lang w:val="en-US"/>
              </w:rPr>
              <w:t xml:space="preserve"> </w:t>
            </w:r>
            <w:r>
              <w:rPr>
                <w:lang w:val="en-US"/>
              </w:rPr>
              <w:t>de cause,</w:t>
            </w:r>
            <w:r>
              <w:rPr>
                <w:spacing w:val="1"/>
                <w:lang w:val="en-US"/>
              </w:rPr>
              <w:t xml:space="preserve"> </w:t>
            </w:r>
            <w:r>
              <w:rPr>
                <w:lang w:val="en-US"/>
              </w:rPr>
              <w:t xml:space="preserve">je </w:t>
            </w:r>
            <w:proofErr w:type="spellStart"/>
            <w:r>
              <w:rPr>
                <w:lang w:val="en-US"/>
              </w:rPr>
              <w:t>t'accueille</w:t>
            </w:r>
            <w:proofErr w:type="spellEnd"/>
            <w:r>
              <w:rPr>
                <w:spacing w:val="1"/>
                <w:lang w:val="en-US"/>
              </w:rPr>
              <w:t xml:space="preserve"> </w:t>
            </w:r>
            <w:proofErr w:type="spellStart"/>
            <w:r>
              <w:rPr>
                <w:lang w:val="en-US"/>
              </w:rPr>
              <w:t>dans</w:t>
            </w:r>
            <w:proofErr w:type="spellEnd"/>
            <w:r>
              <w:rPr>
                <w:spacing w:val="1"/>
                <w:lang w:val="en-US"/>
              </w:rPr>
              <w:t xml:space="preserve"> </w:t>
            </w:r>
            <w:proofErr w:type="spellStart"/>
            <w:r>
              <w:rPr>
                <w:lang w:val="en-US"/>
              </w:rPr>
              <w:t>mon</w:t>
            </w:r>
            <w:proofErr w:type="spellEnd"/>
            <w:r>
              <w:rPr>
                <w:spacing w:val="1"/>
                <w:lang w:val="en-US"/>
              </w:rPr>
              <w:t xml:space="preserve"> </w:t>
            </w:r>
            <w:proofErr w:type="spellStart"/>
            <w:r>
              <w:rPr>
                <w:lang w:val="en-US"/>
              </w:rPr>
              <w:t>cœur</w:t>
            </w:r>
            <w:proofErr w:type="spellEnd"/>
            <w:r>
              <w:rPr>
                <w:lang w:val="en-US"/>
              </w:rPr>
              <w:t>,</w:t>
            </w:r>
            <w:r>
              <w:rPr>
                <w:spacing w:val="1"/>
                <w:lang w:val="en-US"/>
              </w:rPr>
              <w:t xml:space="preserve"> </w:t>
            </w:r>
            <w:proofErr w:type="spellStart"/>
            <w:r>
              <w:rPr>
                <w:lang w:val="en-US"/>
              </w:rPr>
              <w:t>dans</w:t>
            </w:r>
            <w:proofErr w:type="spellEnd"/>
            <w:r>
              <w:rPr>
                <w:lang w:val="en-US"/>
              </w:rPr>
              <w:t xml:space="preserve"> ma vie.</w:t>
            </w:r>
            <w:r>
              <w:rPr>
                <w:spacing w:val="1"/>
                <w:lang w:val="en-US"/>
              </w:rPr>
              <w:t xml:space="preserve"> </w:t>
            </w:r>
            <w:r>
              <w:rPr>
                <w:lang w:val="en-US"/>
              </w:rPr>
              <w:t xml:space="preserve">Je </w:t>
            </w:r>
            <w:proofErr w:type="spellStart"/>
            <w:r>
              <w:rPr>
                <w:lang w:val="en-US"/>
              </w:rPr>
              <w:t>t'ouvre</w:t>
            </w:r>
            <w:proofErr w:type="spellEnd"/>
            <w:r>
              <w:rPr>
                <w:spacing w:val="1"/>
                <w:lang w:val="en-US"/>
              </w:rPr>
              <w:t xml:space="preserve"> </w:t>
            </w:r>
            <w:r>
              <w:rPr>
                <w:lang w:val="en-US"/>
              </w:rPr>
              <w:t>ma vie.</w:t>
            </w:r>
            <w:r>
              <w:rPr>
                <w:spacing w:val="58"/>
                <w:lang w:val="en-US"/>
              </w:rPr>
              <w:t xml:space="preserve"> </w:t>
            </w:r>
            <w:r>
              <w:rPr>
                <w:lang w:val="en-US"/>
              </w:rPr>
              <w:t xml:space="preserve">Je </w:t>
            </w:r>
            <w:proofErr w:type="spellStart"/>
            <w:r>
              <w:rPr>
                <w:lang w:val="en-US"/>
              </w:rPr>
              <w:t>m'enrichis</w:t>
            </w:r>
            <w:proofErr w:type="spellEnd"/>
            <w:r>
              <w:rPr>
                <w:spacing w:val="58"/>
                <w:lang w:val="en-US"/>
              </w:rPr>
              <w:t xml:space="preserve"> </w:t>
            </w:r>
            <w:r>
              <w:rPr>
                <w:lang w:val="en-US"/>
              </w:rPr>
              <w:t>de</w:t>
            </w:r>
            <w:r>
              <w:rPr>
                <w:spacing w:val="-56"/>
                <w:lang w:val="en-US"/>
              </w:rPr>
              <w:t xml:space="preserve"> </w:t>
            </w:r>
            <w:proofErr w:type="spellStart"/>
            <w:r>
              <w:rPr>
                <w:lang w:val="en-US"/>
              </w:rPr>
              <w:t>ce</w:t>
            </w:r>
            <w:proofErr w:type="spellEnd"/>
            <w:r>
              <w:rPr>
                <w:lang w:val="en-US"/>
              </w:rPr>
              <w:t xml:space="preserve"> </w:t>
            </w:r>
            <w:proofErr w:type="spellStart"/>
            <w:r>
              <w:rPr>
                <w:lang w:val="en-US"/>
              </w:rPr>
              <w:t>que</w:t>
            </w:r>
            <w:proofErr w:type="spellEnd"/>
            <w:r>
              <w:rPr>
                <w:lang w:val="en-US"/>
              </w:rPr>
              <w:t xml:space="preserve"> </w:t>
            </w:r>
            <w:proofErr w:type="spellStart"/>
            <w:r>
              <w:rPr>
                <w:lang w:val="en-US"/>
              </w:rPr>
              <w:t>tu</w:t>
            </w:r>
            <w:proofErr w:type="spellEnd"/>
            <w:r>
              <w:rPr>
                <w:lang w:val="en-US"/>
              </w:rPr>
              <w:t xml:space="preserve"> </w:t>
            </w:r>
            <w:proofErr w:type="spellStart"/>
            <w:r>
              <w:rPr>
                <w:lang w:val="en-US"/>
              </w:rPr>
              <w:t>m'apportes</w:t>
            </w:r>
            <w:proofErr w:type="spellEnd"/>
            <w:r>
              <w:rPr>
                <w:lang w:val="en-US"/>
              </w:rPr>
              <w:t xml:space="preserve"> en </w:t>
            </w:r>
            <w:proofErr w:type="spellStart"/>
            <w:r>
              <w:rPr>
                <w:lang w:val="en-US"/>
              </w:rPr>
              <w:t>te</w:t>
            </w:r>
            <w:proofErr w:type="spellEnd"/>
            <w:r>
              <w:rPr>
                <w:lang w:val="en-US"/>
              </w:rPr>
              <w:t xml:space="preserve"> </w:t>
            </w:r>
            <w:proofErr w:type="spellStart"/>
            <w:r>
              <w:rPr>
                <w:lang w:val="en-US"/>
              </w:rPr>
              <w:t>donnant</w:t>
            </w:r>
            <w:proofErr w:type="spellEnd"/>
            <w:r>
              <w:rPr>
                <w:lang w:val="en-US"/>
              </w:rPr>
              <w:t xml:space="preserve"> et je </w:t>
            </w:r>
            <w:proofErr w:type="spellStart"/>
            <w:r>
              <w:rPr>
                <w:lang w:val="en-US"/>
              </w:rPr>
              <w:t>te</w:t>
            </w:r>
            <w:proofErr w:type="spellEnd"/>
            <w:r>
              <w:rPr>
                <w:lang w:val="en-US"/>
              </w:rPr>
              <w:t xml:space="preserve"> </w:t>
            </w:r>
            <w:proofErr w:type="spellStart"/>
            <w:r>
              <w:rPr>
                <w:lang w:val="en-US"/>
              </w:rPr>
              <w:t>protège</w:t>
            </w:r>
            <w:proofErr w:type="spellEnd"/>
            <w:r>
              <w:rPr>
                <w:lang w:val="en-US"/>
              </w:rPr>
              <w:t xml:space="preserve"> pour</w:t>
            </w:r>
            <w:r>
              <w:rPr>
                <w:spacing w:val="1"/>
                <w:lang w:val="en-US"/>
              </w:rPr>
              <w:t xml:space="preserve"> </w:t>
            </w:r>
            <w:proofErr w:type="spellStart"/>
            <w:r>
              <w:rPr>
                <w:lang w:val="en-US"/>
              </w:rPr>
              <w:t>que</w:t>
            </w:r>
            <w:proofErr w:type="spellEnd"/>
            <w:r>
              <w:rPr>
                <w:spacing w:val="-1"/>
                <w:lang w:val="en-US"/>
              </w:rPr>
              <w:t xml:space="preserve"> </w:t>
            </w:r>
            <w:proofErr w:type="spellStart"/>
            <w:r>
              <w:rPr>
                <w:lang w:val="en-US"/>
              </w:rPr>
              <w:t>tu</w:t>
            </w:r>
            <w:proofErr w:type="spellEnd"/>
            <w:r>
              <w:rPr>
                <w:lang w:val="en-US"/>
              </w:rPr>
              <w:t xml:space="preserve"> </w:t>
            </w:r>
            <w:proofErr w:type="spellStart"/>
            <w:r>
              <w:rPr>
                <w:lang w:val="en-US"/>
              </w:rPr>
              <w:t>puisses</w:t>
            </w:r>
            <w:proofErr w:type="spellEnd"/>
            <w:r>
              <w:rPr>
                <w:spacing w:val="1"/>
                <w:lang w:val="en-US"/>
              </w:rPr>
              <w:t xml:space="preserve"> </w:t>
            </w:r>
            <w:proofErr w:type="spellStart"/>
            <w:r>
              <w:rPr>
                <w:lang w:val="en-US"/>
              </w:rPr>
              <w:t>te</w:t>
            </w:r>
            <w:proofErr w:type="spellEnd"/>
            <w:r>
              <w:rPr>
                <w:spacing w:val="2"/>
                <w:lang w:val="en-US"/>
              </w:rPr>
              <w:t xml:space="preserve"> </w:t>
            </w:r>
            <w:proofErr w:type="spellStart"/>
            <w:r>
              <w:rPr>
                <w:lang w:val="en-US"/>
              </w:rPr>
              <w:t>donner</w:t>
            </w:r>
            <w:proofErr w:type="spellEnd"/>
            <w:r>
              <w:rPr>
                <w:spacing w:val="1"/>
                <w:lang w:val="en-US"/>
              </w:rPr>
              <w:t xml:space="preserve"> </w:t>
            </w:r>
            <w:proofErr w:type="spellStart"/>
            <w:r>
              <w:rPr>
                <w:lang w:val="en-US"/>
              </w:rPr>
              <w:t>pleinement</w:t>
            </w:r>
            <w:proofErr w:type="spellEnd"/>
          </w:p>
        </w:tc>
      </w:tr>
      <w:tr w:rsidR="00476838" w:rsidTr="00476838">
        <w:trPr>
          <w:trHeight w:val="412"/>
        </w:trPr>
        <w:tc>
          <w:tcPr>
            <w:tcW w:w="4139" w:type="dxa"/>
            <w:hideMark/>
          </w:tcPr>
          <w:p w:rsidR="00476838" w:rsidRDefault="00476838">
            <w:pPr>
              <w:pStyle w:val="TableParagraph"/>
              <w:spacing w:before="75"/>
              <w:ind w:left="0" w:right="108"/>
              <w:jc w:val="right"/>
              <w:rPr>
                <w:rFonts w:ascii="Arial" w:eastAsiaTheme="minorHAnsi"/>
                <w:b/>
                <w:lang w:val="en-US"/>
              </w:rPr>
            </w:pPr>
            <w:r>
              <w:rPr>
                <w:rFonts w:ascii="Arial"/>
                <w:b/>
                <w:color w:val="1F487C"/>
                <w:lang w:val="en-US"/>
              </w:rPr>
              <w:t>ET</w:t>
            </w:r>
          </w:p>
        </w:tc>
        <w:tc>
          <w:tcPr>
            <w:tcW w:w="5904" w:type="dxa"/>
            <w:hideMark/>
          </w:tcPr>
          <w:p w:rsidR="00476838" w:rsidRDefault="00476838">
            <w:pPr>
              <w:pStyle w:val="TableParagraph"/>
              <w:spacing w:before="81"/>
              <w:ind w:left="106"/>
              <w:rPr>
                <w:rFonts w:eastAsiaTheme="minorHAnsi"/>
                <w:lang w:val="en-US"/>
              </w:rPr>
            </w:pPr>
            <w:r>
              <w:rPr>
                <w:rFonts w:ascii="Wingdings" w:hAnsi="Wingdings"/>
                <w:lang w:val="en-US"/>
              </w:rPr>
              <w:t></w:t>
            </w:r>
            <w:proofErr w:type="spellStart"/>
            <w:r>
              <w:rPr>
                <w:lang w:val="en-US"/>
              </w:rPr>
              <w:t>Réciproquement</w:t>
            </w:r>
            <w:proofErr w:type="spellEnd"/>
            <w:r>
              <w:rPr>
                <w:lang w:val="en-US"/>
              </w:rPr>
              <w:t xml:space="preserve"> -</w:t>
            </w:r>
            <w:r>
              <w:rPr>
                <w:spacing w:val="1"/>
                <w:lang w:val="en-US"/>
              </w:rPr>
              <w:t xml:space="preserve"> </w:t>
            </w:r>
            <w:proofErr w:type="spellStart"/>
            <w:r>
              <w:rPr>
                <w:lang w:val="en-US"/>
              </w:rPr>
              <w:t>Accueil</w:t>
            </w:r>
            <w:proofErr w:type="spellEnd"/>
            <w:r>
              <w:rPr>
                <w:lang w:val="en-US"/>
              </w:rPr>
              <w:t xml:space="preserve"> et</w:t>
            </w:r>
            <w:r>
              <w:rPr>
                <w:spacing w:val="1"/>
                <w:lang w:val="en-US"/>
              </w:rPr>
              <w:t xml:space="preserve"> </w:t>
            </w:r>
            <w:r>
              <w:rPr>
                <w:lang w:val="en-US"/>
              </w:rPr>
              <w:t>Don</w:t>
            </w:r>
            <w:r>
              <w:rPr>
                <w:spacing w:val="-1"/>
                <w:lang w:val="en-US"/>
              </w:rPr>
              <w:t xml:space="preserve"> </w:t>
            </w:r>
            <w:r>
              <w:rPr>
                <w:lang w:val="en-US"/>
              </w:rPr>
              <w:t>-</w:t>
            </w:r>
            <w:r>
              <w:rPr>
                <w:spacing w:val="1"/>
                <w:lang w:val="en-US"/>
              </w:rPr>
              <w:t xml:space="preserve"> </w:t>
            </w:r>
            <w:r>
              <w:rPr>
                <w:lang w:val="en-US"/>
              </w:rPr>
              <w:t>Refuge et</w:t>
            </w:r>
            <w:r>
              <w:rPr>
                <w:spacing w:val="1"/>
                <w:lang w:val="en-US"/>
              </w:rPr>
              <w:t xml:space="preserve"> </w:t>
            </w:r>
            <w:r>
              <w:rPr>
                <w:lang w:val="en-US"/>
              </w:rPr>
              <w:t>Abandon</w:t>
            </w:r>
          </w:p>
        </w:tc>
      </w:tr>
      <w:tr w:rsidR="00476838" w:rsidTr="00476838">
        <w:trPr>
          <w:trHeight w:val="412"/>
        </w:trPr>
        <w:tc>
          <w:tcPr>
            <w:tcW w:w="4139" w:type="dxa"/>
            <w:hideMark/>
          </w:tcPr>
          <w:p w:rsidR="00476838" w:rsidRDefault="00476838">
            <w:pPr>
              <w:pStyle w:val="TableParagraph"/>
              <w:spacing w:before="75"/>
              <w:ind w:left="0" w:right="107"/>
              <w:jc w:val="right"/>
              <w:rPr>
                <w:rFonts w:ascii="Arial" w:eastAsiaTheme="minorHAnsi"/>
                <w:b/>
                <w:lang w:val="en-US"/>
              </w:rPr>
            </w:pPr>
            <w:r>
              <w:rPr>
                <w:rFonts w:ascii="Arial"/>
                <w:b/>
                <w:color w:val="1F487C"/>
                <w:lang w:val="en-US"/>
              </w:rPr>
              <w:t>JE</w:t>
            </w:r>
          </w:p>
        </w:tc>
        <w:tc>
          <w:tcPr>
            <w:tcW w:w="5904" w:type="dxa"/>
            <w:hideMark/>
          </w:tcPr>
          <w:p w:rsidR="00476838" w:rsidRDefault="00476838">
            <w:pPr>
              <w:pStyle w:val="TableParagraph"/>
              <w:spacing w:before="81"/>
              <w:ind w:left="106"/>
              <w:rPr>
                <w:rFonts w:eastAsiaTheme="minorHAnsi"/>
                <w:lang w:val="en-US"/>
              </w:rPr>
            </w:pPr>
            <w:r>
              <w:rPr>
                <w:rFonts w:ascii="Wingdings" w:hAnsi="Wingdings"/>
                <w:lang w:val="en-US"/>
              </w:rPr>
              <w:t></w:t>
            </w:r>
            <w:r>
              <w:rPr>
                <w:lang w:val="en-US"/>
              </w:rPr>
              <w:t xml:space="preserve">Je me </w:t>
            </w:r>
            <w:proofErr w:type="spellStart"/>
            <w:r>
              <w:rPr>
                <w:lang w:val="en-US"/>
              </w:rPr>
              <w:t>remets</w:t>
            </w:r>
            <w:proofErr w:type="spellEnd"/>
            <w:r>
              <w:rPr>
                <w:spacing w:val="2"/>
                <w:lang w:val="en-US"/>
              </w:rPr>
              <w:t xml:space="preserve"> </w:t>
            </w:r>
            <w:r>
              <w:rPr>
                <w:lang w:val="en-US"/>
              </w:rPr>
              <w:t>entre</w:t>
            </w:r>
            <w:r>
              <w:rPr>
                <w:spacing w:val="-3"/>
                <w:lang w:val="en-US"/>
              </w:rPr>
              <w:t xml:space="preserve"> </w:t>
            </w:r>
            <w:proofErr w:type="spellStart"/>
            <w:r>
              <w:rPr>
                <w:lang w:val="en-US"/>
              </w:rPr>
              <w:t>tes</w:t>
            </w:r>
            <w:proofErr w:type="spellEnd"/>
            <w:r>
              <w:rPr>
                <w:spacing w:val="2"/>
                <w:lang w:val="en-US"/>
              </w:rPr>
              <w:t xml:space="preserve"> </w:t>
            </w:r>
            <w:r>
              <w:rPr>
                <w:lang w:val="en-US"/>
              </w:rPr>
              <w:t>mains</w:t>
            </w:r>
            <w:r>
              <w:rPr>
                <w:spacing w:val="-1"/>
                <w:lang w:val="en-US"/>
              </w:rPr>
              <w:t xml:space="preserve"> </w:t>
            </w:r>
            <w:r>
              <w:rPr>
                <w:lang w:val="en-US"/>
              </w:rPr>
              <w:t>en</w:t>
            </w:r>
            <w:r>
              <w:rPr>
                <w:spacing w:val="-1"/>
                <w:lang w:val="en-US"/>
              </w:rPr>
              <w:t xml:space="preserve"> </w:t>
            </w:r>
            <w:proofErr w:type="spellStart"/>
            <w:r>
              <w:rPr>
                <w:lang w:val="en-US"/>
              </w:rPr>
              <w:t>toute</w:t>
            </w:r>
            <w:proofErr w:type="spellEnd"/>
            <w:r>
              <w:rPr>
                <w:lang w:val="en-US"/>
              </w:rPr>
              <w:t xml:space="preserve"> </w:t>
            </w:r>
            <w:proofErr w:type="spellStart"/>
            <w:r>
              <w:rPr>
                <w:lang w:val="en-US"/>
              </w:rPr>
              <w:t>liberté</w:t>
            </w:r>
            <w:proofErr w:type="spellEnd"/>
          </w:p>
        </w:tc>
      </w:tr>
      <w:tr w:rsidR="00476838" w:rsidTr="00476838">
        <w:trPr>
          <w:trHeight w:val="919"/>
        </w:trPr>
        <w:tc>
          <w:tcPr>
            <w:tcW w:w="4139" w:type="dxa"/>
            <w:hideMark/>
          </w:tcPr>
          <w:p w:rsidR="00476838" w:rsidRDefault="00476838">
            <w:pPr>
              <w:pStyle w:val="TableParagraph"/>
              <w:spacing w:before="75"/>
              <w:ind w:left="0" w:right="106"/>
              <w:jc w:val="right"/>
              <w:rPr>
                <w:rFonts w:ascii="Arial" w:eastAsiaTheme="minorHAnsi"/>
                <w:b/>
                <w:lang w:val="en-US"/>
              </w:rPr>
            </w:pPr>
            <w:r>
              <w:rPr>
                <w:rFonts w:ascii="Arial"/>
                <w:b/>
                <w:color w:val="1F487C"/>
                <w:lang w:val="en-US"/>
              </w:rPr>
              <w:t>ME</w:t>
            </w:r>
          </w:p>
        </w:tc>
        <w:tc>
          <w:tcPr>
            <w:tcW w:w="5904" w:type="dxa"/>
            <w:hideMark/>
          </w:tcPr>
          <w:p w:rsidR="00476838" w:rsidRDefault="00476838">
            <w:pPr>
              <w:pStyle w:val="TableParagraph"/>
              <w:spacing w:before="81" w:line="242" w:lineRule="auto"/>
              <w:ind w:left="106" w:right="200"/>
              <w:jc w:val="both"/>
              <w:rPr>
                <w:rFonts w:eastAsiaTheme="minorHAnsi"/>
                <w:lang w:val="en-US"/>
              </w:rPr>
            </w:pPr>
            <w:r>
              <w:rPr>
                <w:rFonts w:ascii="Wingdings" w:hAnsi="Wingdings"/>
                <w:lang w:val="en-US"/>
              </w:rPr>
              <w:t></w:t>
            </w:r>
            <w:r>
              <w:rPr>
                <w:lang w:val="en-US"/>
              </w:rPr>
              <w:t xml:space="preserve">Je </w:t>
            </w:r>
            <w:proofErr w:type="spellStart"/>
            <w:r>
              <w:rPr>
                <w:lang w:val="en-US"/>
              </w:rPr>
              <w:t>t'offre</w:t>
            </w:r>
            <w:proofErr w:type="spellEnd"/>
            <w:r>
              <w:rPr>
                <w:lang w:val="en-US"/>
              </w:rPr>
              <w:t xml:space="preserve"> </w:t>
            </w:r>
            <w:proofErr w:type="spellStart"/>
            <w:r>
              <w:rPr>
                <w:lang w:val="en-US"/>
              </w:rPr>
              <w:t>ce</w:t>
            </w:r>
            <w:proofErr w:type="spellEnd"/>
            <w:r>
              <w:rPr>
                <w:lang w:val="en-US"/>
              </w:rPr>
              <w:t xml:space="preserve"> </w:t>
            </w:r>
            <w:proofErr w:type="spellStart"/>
            <w:r>
              <w:rPr>
                <w:lang w:val="en-US"/>
              </w:rPr>
              <w:t>que</w:t>
            </w:r>
            <w:proofErr w:type="spellEnd"/>
            <w:r>
              <w:rPr>
                <w:lang w:val="en-US"/>
              </w:rPr>
              <w:t xml:space="preserve"> je </w:t>
            </w:r>
            <w:proofErr w:type="spellStart"/>
            <w:r>
              <w:rPr>
                <w:lang w:val="en-US"/>
              </w:rPr>
              <w:t>suis</w:t>
            </w:r>
            <w:proofErr w:type="spellEnd"/>
            <w:r>
              <w:rPr>
                <w:lang w:val="en-US"/>
              </w:rPr>
              <w:t xml:space="preserve">, avec </w:t>
            </w:r>
            <w:proofErr w:type="spellStart"/>
            <w:r>
              <w:rPr>
                <w:lang w:val="en-US"/>
              </w:rPr>
              <w:t>mes</w:t>
            </w:r>
            <w:proofErr w:type="spellEnd"/>
            <w:r>
              <w:rPr>
                <w:lang w:val="en-US"/>
              </w:rPr>
              <w:t xml:space="preserve"> plus et </w:t>
            </w:r>
            <w:proofErr w:type="spellStart"/>
            <w:r>
              <w:rPr>
                <w:lang w:val="en-US"/>
              </w:rPr>
              <w:t>mes</w:t>
            </w:r>
            <w:proofErr w:type="spellEnd"/>
            <w:r>
              <w:rPr>
                <w:lang w:val="en-US"/>
              </w:rPr>
              <w:t xml:space="preserve"> </w:t>
            </w:r>
            <w:proofErr w:type="spellStart"/>
            <w:r>
              <w:rPr>
                <w:lang w:val="en-US"/>
              </w:rPr>
              <w:t>moins</w:t>
            </w:r>
            <w:proofErr w:type="spellEnd"/>
            <w:r>
              <w:rPr>
                <w:lang w:val="en-US"/>
              </w:rPr>
              <w:t>,</w:t>
            </w:r>
            <w:r>
              <w:rPr>
                <w:spacing w:val="1"/>
                <w:lang w:val="en-US"/>
              </w:rPr>
              <w:t xml:space="preserve"> </w:t>
            </w:r>
            <w:r>
              <w:rPr>
                <w:lang w:val="en-US"/>
              </w:rPr>
              <w:t>avec</w:t>
            </w:r>
            <w:r>
              <w:rPr>
                <w:spacing w:val="1"/>
                <w:lang w:val="en-US"/>
              </w:rPr>
              <w:t xml:space="preserve"> </w:t>
            </w:r>
            <w:proofErr w:type="spellStart"/>
            <w:r>
              <w:rPr>
                <w:lang w:val="en-US"/>
              </w:rPr>
              <w:t>mes</w:t>
            </w:r>
            <w:proofErr w:type="spellEnd"/>
            <w:r>
              <w:rPr>
                <w:spacing w:val="1"/>
                <w:lang w:val="en-US"/>
              </w:rPr>
              <w:t xml:space="preserve"> </w:t>
            </w:r>
            <w:proofErr w:type="spellStart"/>
            <w:r>
              <w:rPr>
                <w:lang w:val="en-US"/>
              </w:rPr>
              <w:t>fragilités</w:t>
            </w:r>
            <w:proofErr w:type="spellEnd"/>
            <w:r>
              <w:rPr>
                <w:lang w:val="en-US"/>
              </w:rPr>
              <w:t>,</w:t>
            </w:r>
            <w:r>
              <w:rPr>
                <w:spacing w:val="1"/>
                <w:lang w:val="en-US"/>
              </w:rPr>
              <w:t xml:space="preserve"> </w:t>
            </w:r>
            <w:proofErr w:type="spellStart"/>
            <w:r>
              <w:rPr>
                <w:lang w:val="en-US"/>
              </w:rPr>
              <w:t>mes</w:t>
            </w:r>
            <w:proofErr w:type="spellEnd"/>
            <w:r>
              <w:rPr>
                <w:spacing w:val="1"/>
                <w:lang w:val="en-US"/>
              </w:rPr>
              <w:t xml:space="preserve"> </w:t>
            </w:r>
            <w:proofErr w:type="spellStart"/>
            <w:r>
              <w:rPr>
                <w:lang w:val="en-US"/>
              </w:rPr>
              <w:t>richesses</w:t>
            </w:r>
            <w:proofErr w:type="spellEnd"/>
            <w:r>
              <w:rPr>
                <w:lang w:val="en-US"/>
              </w:rPr>
              <w:t>;</w:t>
            </w:r>
            <w:r>
              <w:rPr>
                <w:spacing w:val="1"/>
                <w:lang w:val="en-US"/>
              </w:rPr>
              <w:t xml:space="preserve"> </w:t>
            </w:r>
            <w:proofErr w:type="spellStart"/>
            <w:r>
              <w:rPr>
                <w:lang w:val="en-US"/>
              </w:rPr>
              <w:t>mon</w:t>
            </w:r>
            <w:proofErr w:type="spellEnd"/>
            <w:r>
              <w:rPr>
                <w:spacing w:val="58"/>
                <w:lang w:val="en-US"/>
              </w:rPr>
              <w:t xml:space="preserve"> </w:t>
            </w:r>
            <w:r>
              <w:rPr>
                <w:lang w:val="en-US"/>
              </w:rPr>
              <w:t>corps,</w:t>
            </w:r>
            <w:r>
              <w:rPr>
                <w:spacing w:val="58"/>
                <w:lang w:val="en-US"/>
              </w:rPr>
              <w:t xml:space="preserve"> </w:t>
            </w:r>
            <w:proofErr w:type="spellStart"/>
            <w:r>
              <w:rPr>
                <w:lang w:val="en-US"/>
              </w:rPr>
              <w:t>mon</w:t>
            </w:r>
            <w:proofErr w:type="spellEnd"/>
            <w:r>
              <w:rPr>
                <w:spacing w:val="1"/>
                <w:lang w:val="en-US"/>
              </w:rPr>
              <w:t xml:space="preserve"> </w:t>
            </w:r>
            <w:proofErr w:type="spellStart"/>
            <w:r>
              <w:rPr>
                <w:lang w:val="en-US"/>
              </w:rPr>
              <w:t>âme</w:t>
            </w:r>
            <w:proofErr w:type="spellEnd"/>
            <w:r>
              <w:rPr>
                <w:lang w:val="en-US"/>
              </w:rPr>
              <w:t>:</w:t>
            </w:r>
            <w:r>
              <w:rPr>
                <w:spacing w:val="1"/>
                <w:lang w:val="en-US"/>
              </w:rPr>
              <w:t xml:space="preserve"> </w:t>
            </w:r>
            <w:proofErr w:type="spellStart"/>
            <w:r>
              <w:rPr>
                <w:lang w:val="en-US"/>
              </w:rPr>
              <w:t>mon</w:t>
            </w:r>
            <w:proofErr w:type="spellEnd"/>
            <w:r>
              <w:rPr>
                <w:lang w:val="en-US"/>
              </w:rPr>
              <w:t xml:space="preserve"> </w:t>
            </w:r>
            <w:proofErr w:type="spellStart"/>
            <w:r>
              <w:rPr>
                <w:lang w:val="en-US"/>
              </w:rPr>
              <w:t>être</w:t>
            </w:r>
            <w:proofErr w:type="spellEnd"/>
            <w:r>
              <w:rPr>
                <w:spacing w:val="1"/>
                <w:lang w:val="en-US"/>
              </w:rPr>
              <w:t xml:space="preserve"> </w:t>
            </w:r>
            <w:r>
              <w:rPr>
                <w:lang w:val="en-US"/>
              </w:rPr>
              <w:t>tout</w:t>
            </w:r>
            <w:r>
              <w:rPr>
                <w:spacing w:val="4"/>
                <w:lang w:val="en-US"/>
              </w:rPr>
              <w:t xml:space="preserve"> </w:t>
            </w:r>
            <w:proofErr w:type="spellStart"/>
            <w:r>
              <w:rPr>
                <w:lang w:val="en-US"/>
              </w:rPr>
              <w:t>entier</w:t>
            </w:r>
            <w:proofErr w:type="spellEnd"/>
          </w:p>
        </w:tc>
      </w:tr>
      <w:tr w:rsidR="00476838" w:rsidTr="00476838">
        <w:trPr>
          <w:trHeight w:val="665"/>
        </w:trPr>
        <w:tc>
          <w:tcPr>
            <w:tcW w:w="4139" w:type="dxa"/>
            <w:hideMark/>
          </w:tcPr>
          <w:p w:rsidR="00476838" w:rsidRDefault="00476838">
            <w:pPr>
              <w:pStyle w:val="TableParagraph"/>
              <w:spacing w:before="75"/>
              <w:ind w:left="0" w:right="108"/>
              <w:jc w:val="right"/>
              <w:rPr>
                <w:rFonts w:ascii="Arial" w:eastAsiaTheme="minorHAnsi"/>
                <w:b/>
                <w:lang w:val="en-US"/>
              </w:rPr>
            </w:pPr>
            <w:r>
              <w:rPr>
                <w:rFonts w:ascii="Arial"/>
                <w:b/>
                <w:color w:val="1F487C"/>
                <w:lang w:val="en-US"/>
              </w:rPr>
              <w:t>DONNE</w:t>
            </w:r>
          </w:p>
        </w:tc>
        <w:tc>
          <w:tcPr>
            <w:tcW w:w="5904" w:type="dxa"/>
            <w:hideMark/>
          </w:tcPr>
          <w:p w:rsidR="00476838" w:rsidRDefault="00476838">
            <w:pPr>
              <w:pStyle w:val="TableParagraph"/>
              <w:spacing w:before="81"/>
              <w:ind w:left="106" w:right="198"/>
              <w:rPr>
                <w:rFonts w:eastAsiaTheme="minorHAnsi"/>
                <w:lang w:val="en-US"/>
              </w:rPr>
            </w:pPr>
            <w:r>
              <w:rPr>
                <w:rFonts w:ascii="Wingdings" w:hAnsi="Wingdings"/>
                <w:lang w:val="en-US"/>
              </w:rPr>
              <w:t></w:t>
            </w:r>
            <w:r>
              <w:rPr>
                <w:lang w:val="en-US"/>
              </w:rPr>
              <w:t>En</w:t>
            </w:r>
            <w:r>
              <w:rPr>
                <w:spacing w:val="11"/>
                <w:lang w:val="en-US"/>
              </w:rPr>
              <w:t xml:space="preserve"> </w:t>
            </w:r>
            <w:proofErr w:type="spellStart"/>
            <w:r>
              <w:rPr>
                <w:lang w:val="en-US"/>
              </w:rPr>
              <w:t>toute</w:t>
            </w:r>
            <w:proofErr w:type="spellEnd"/>
            <w:r>
              <w:rPr>
                <w:spacing w:val="12"/>
                <w:lang w:val="en-US"/>
              </w:rPr>
              <w:t xml:space="preserve"> </w:t>
            </w:r>
            <w:proofErr w:type="spellStart"/>
            <w:r>
              <w:rPr>
                <w:lang w:val="en-US"/>
              </w:rPr>
              <w:t>confiance</w:t>
            </w:r>
            <w:proofErr w:type="spellEnd"/>
            <w:r>
              <w:rPr>
                <w:lang w:val="en-US"/>
              </w:rPr>
              <w:t>,</w:t>
            </w:r>
            <w:r>
              <w:rPr>
                <w:spacing w:val="14"/>
                <w:lang w:val="en-US"/>
              </w:rPr>
              <w:t xml:space="preserve"> </w:t>
            </w:r>
            <w:r>
              <w:rPr>
                <w:lang w:val="en-US"/>
              </w:rPr>
              <w:t>je</w:t>
            </w:r>
            <w:r>
              <w:rPr>
                <w:spacing w:val="10"/>
                <w:lang w:val="en-US"/>
              </w:rPr>
              <w:t xml:space="preserve"> </w:t>
            </w:r>
            <w:proofErr w:type="spellStart"/>
            <w:r>
              <w:rPr>
                <w:lang w:val="en-US"/>
              </w:rPr>
              <w:t>peux</w:t>
            </w:r>
            <w:proofErr w:type="spellEnd"/>
            <w:r>
              <w:rPr>
                <w:spacing w:val="10"/>
                <w:lang w:val="en-US"/>
              </w:rPr>
              <w:t xml:space="preserve"> </w:t>
            </w:r>
            <w:r>
              <w:rPr>
                <w:lang w:val="en-US"/>
              </w:rPr>
              <w:t>me</w:t>
            </w:r>
            <w:r>
              <w:rPr>
                <w:spacing w:val="12"/>
                <w:lang w:val="en-US"/>
              </w:rPr>
              <w:t xml:space="preserve"> </w:t>
            </w:r>
            <w:proofErr w:type="spellStart"/>
            <w:r>
              <w:rPr>
                <w:lang w:val="en-US"/>
              </w:rPr>
              <w:t>donner</w:t>
            </w:r>
            <w:proofErr w:type="spellEnd"/>
            <w:r>
              <w:rPr>
                <w:spacing w:val="13"/>
                <w:lang w:val="en-US"/>
              </w:rPr>
              <w:t xml:space="preserve"> </w:t>
            </w:r>
            <w:r>
              <w:rPr>
                <w:lang w:val="en-US"/>
              </w:rPr>
              <w:t>car</w:t>
            </w:r>
            <w:r>
              <w:rPr>
                <w:spacing w:val="13"/>
                <w:lang w:val="en-US"/>
              </w:rPr>
              <w:t xml:space="preserve"> </w:t>
            </w:r>
            <w:r>
              <w:rPr>
                <w:lang w:val="en-US"/>
              </w:rPr>
              <w:t>je</w:t>
            </w:r>
            <w:r>
              <w:rPr>
                <w:spacing w:val="12"/>
                <w:lang w:val="en-US"/>
              </w:rPr>
              <w:t xml:space="preserve"> </w:t>
            </w:r>
            <w:r>
              <w:rPr>
                <w:lang w:val="en-US"/>
              </w:rPr>
              <w:t>sais</w:t>
            </w:r>
            <w:r>
              <w:rPr>
                <w:spacing w:val="13"/>
                <w:lang w:val="en-US"/>
              </w:rPr>
              <w:t xml:space="preserve"> </w:t>
            </w:r>
            <w:proofErr w:type="spellStart"/>
            <w:r>
              <w:rPr>
                <w:lang w:val="en-US"/>
              </w:rPr>
              <w:t>que</w:t>
            </w:r>
            <w:proofErr w:type="spellEnd"/>
            <w:r>
              <w:rPr>
                <w:spacing w:val="-55"/>
                <w:lang w:val="en-US"/>
              </w:rPr>
              <w:t xml:space="preserve"> </w:t>
            </w:r>
            <w:proofErr w:type="spellStart"/>
            <w:r>
              <w:rPr>
                <w:lang w:val="en-US"/>
              </w:rPr>
              <w:t>tu</w:t>
            </w:r>
            <w:proofErr w:type="spellEnd"/>
            <w:r>
              <w:rPr>
                <w:spacing w:val="1"/>
                <w:lang w:val="en-US"/>
              </w:rPr>
              <w:t xml:space="preserve"> </w:t>
            </w:r>
            <w:r>
              <w:rPr>
                <w:lang w:val="en-US"/>
              </w:rPr>
              <w:t xml:space="preserve">me </w:t>
            </w:r>
            <w:proofErr w:type="spellStart"/>
            <w:r>
              <w:rPr>
                <w:lang w:val="en-US"/>
              </w:rPr>
              <w:t>reçois</w:t>
            </w:r>
            <w:proofErr w:type="spellEnd"/>
          </w:p>
        </w:tc>
      </w:tr>
      <w:tr w:rsidR="00476838" w:rsidTr="00476838">
        <w:trPr>
          <w:trHeight w:val="667"/>
        </w:trPr>
        <w:tc>
          <w:tcPr>
            <w:tcW w:w="4139" w:type="dxa"/>
            <w:hideMark/>
          </w:tcPr>
          <w:p w:rsidR="00476838" w:rsidRDefault="00476838">
            <w:pPr>
              <w:pStyle w:val="TableParagraph"/>
              <w:spacing w:before="75"/>
              <w:ind w:left="0" w:right="109"/>
              <w:jc w:val="right"/>
              <w:rPr>
                <w:rFonts w:ascii="Arial" w:eastAsiaTheme="minorHAnsi"/>
                <w:b/>
                <w:lang w:val="en-US"/>
              </w:rPr>
            </w:pPr>
            <w:r>
              <w:rPr>
                <w:rFonts w:ascii="Arial"/>
                <w:b/>
                <w:color w:val="1F487C"/>
                <w:lang w:val="en-US"/>
              </w:rPr>
              <w:t>A</w:t>
            </w:r>
            <w:r>
              <w:rPr>
                <w:rFonts w:ascii="Arial"/>
                <w:b/>
                <w:color w:val="1F487C"/>
                <w:spacing w:val="-4"/>
                <w:lang w:val="en-US"/>
              </w:rPr>
              <w:t xml:space="preserve"> </w:t>
            </w:r>
            <w:r>
              <w:rPr>
                <w:rFonts w:ascii="Arial"/>
                <w:b/>
                <w:color w:val="1F487C"/>
                <w:lang w:val="en-US"/>
              </w:rPr>
              <w:t>TOI</w:t>
            </w:r>
          </w:p>
        </w:tc>
        <w:tc>
          <w:tcPr>
            <w:tcW w:w="5904" w:type="dxa"/>
            <w:hideMark/>
          </w:tcPr>
          <w:p w:rsidR="00476838" w:rsidRDefault="00476838">
            <w:pPr>
              <w:pStyle w:val="TableParagraph"/>
              <w:spacing w:before="81" w:line="242" w:lineRule="auto"/>
              <w:ind w:left="106" w:right="198"/>
              <w:rPr>
                <w:rFonts w:eastAsiaTheme="minorHAnsi"/>
                <w:lang w:val="en-US"/>
              </w:rPr>
            </w:pPr>
            <w:r>
              <w:rPr>
                <w:rFonts w:ascii="Wingdings" w:hAnsi="Wingdings"/>
                <w:lang w:val="en-US"/>
              </w:rPr>
              <w:t></w:t>
            </w:r>
            <w:r>
              <w:rPr>
                <w:lang w:val="en-US"/>
              </w:rPr>
              <w:t>Et</w:t>
            </w:r>
            <w:r>
              <w:rPr>
                <w:spacing w:val="24"/>
                <w:lang w:val="en-US"/>
              </w:rPr>
              <w:t xml:space="preserve"> </w:t>
            </w:r>
            <w:r>
              <w:rPr>
                <w:lang w:val="en-US"/>
              </w:rPr>
              <w:t>à</w:t>
            </w:r>
            <w:r>
              <w:rPr>
                <w:spacing w:val="24"/>
                <w:lang w:val="en-US"/>
              </w:rPr>
              <w:t xml:space="preserve"> </w:t>
            </w:r>
            <w:proofErr w:type="spellStart"/>
            <w:r>
              <w:rPr>
                <w:lang w:val="en-US"/>
              </w:rPr>
              <w:t>personne</w:t>
            </w:r>
            <w:proofErr w:type="spellEnd"/>
            <w:r>
              <w:rPr>
                <w:spacing w:val="23"/>
                <w:lang w:val="en-US"/>
              </w:rPr>
              <w:t xml:space="preserve"> </w:t>
            </w:r>
            <w:proofErr w:type="spellStart"/>
            <w:r>
              <w:rPr>
                <w:lang w:val="en-US"/>
              </w:rPr>
              <w:t>d'autre</w:t>
            </w:r>
            <w:proofErr w:type="spellEnd"/>
            <w:r>
              <w:rPr>
                <w:lang w:val="en-US"/>
              </w:rPr>
              <w:t>.</w:t>
            </w:r>
            <w:r>
              <w:rPr>
                <w:spacing w:val="25"/>
                <w:lang w:val="en-US"/>
              </w:rPr>
              <w:t xml:space="preserve"> </w:t>
            </w:r>
            <w:proofErr w:type="spellStart"/>
            <w:r>
              <w:rPr>
                <w:lang w:val="en-US"/>
              </w:rPr>
              <w:t>puisque</w:t>
            </w:r>
            <w:proofErr w:type="spellEnd"/>
            <w:r>
              <w:rPr>
                <w:spacing w:val="23"/>
                <w:lang w:val="en-US"/>
              </w:rPr>
              <w:t xml:space="preserve"> </w:t>
            </w:r>
            <w:r>
              <w:rPr>
                <w:lang w:val="en-US"/>
              </w:rPr>
              <w:t>je</w:t>
            </w:r>
            <w:r>
              <w:rPr>
                <w:spacing w:val="23"/>
                <w:lang w:val="en-US"/>
              </w:rPr>
              <w:t xml:space="preserve"> </w:t>
            </w:r>
            <w:proofErr w:type="spellStart"/>
            <w:r>
              <w:rPr>
                <w:lang w:val="en-US"/>
              </w:rPr>
              <w:t>crois</w:t>
            </w:r>
            <w:proofErr w:type="spellEnd"/>
            <w:r>
              <w:rPr>
                <w:spacing w:val="24"/>
                <w:lang w:val="en-US"/>
              </w:rPr>
              <w:t xml:space="preserve"> </w:t>
            </w:r>
            <w:r>
              <w:rPr>
                <w:lang w:val="en-US"/>
              </w:rPr>
              <w:t>en</w:t>
            </w:r>
            <w:r>
              <w:rPr>
                <w:spacing w:val="24"/>
                <w:lang w:val="en-US"/>
              </w:rPr>
              <w:t xml:space="preserve"> </w:t>
            </w:r>
            <w:proofErr w:type="spellStart"/>
            <w:r>
              <w:rPr>
                <w:lang w:val="en-US"/>
              </w:rPr>
              <w:t>l'unicité</w:t>
            </w:r>
            <w:proofErr w:type="spellEnd"/>
            <w:r>
              <w:rPr>
                <w:spacing w:val="24"/>
                <w:lang w:val="en-US"/>
              </w:rPr>
              <w:t xml:space="preserve"> </w:t>
            </w:r>
            <w:r>
              <w:rPr>
                <w:lang w:val="en-US"/>
              </w:rPr>
              <w:t>de</w:t>
            </w:r>
            <w:r>
              <w:rPr>
                <w:spacing w:val="-56"/>
                <w:lang w:val="en-US"/>
              </w:rPr>
              <w:t xml:space="preserve"> </w:t>
            </w:r>
            <w:proofErr w:type="spellStart"/>
            <w:r>
              <w:rPr>
                <w:lang w:val="en-US"/>
              </w:rPr>
              <w:t>notre</w:t>
            </w:r>
            <w:proofErr w:type="spellEnd"/>
            <w:r>
              <w:rPr>
                <w:lang w:val="en-US"/>
              </w:rPr>
              <w:t xml:space="preserve"> amour</w:t>
            </w:r>
          </w:p>
        </w:tc>
      </w:tr>
      <w:tr w:rsidR="00476838" w:rsidTr="00476838">
        <w:trPr>
          <w:trHeight w:val="644"/>
        </w:trPr>
        <w:tc>
          <w:tcPr>
            <w:tcW w:w="4139" w:type="dxa"/>
            <w:hideMark/>
          </w:tcPr>
          <w:p w:rsidR="00476838" w:rsidRDefault="00476838">
            <w:pPr>
              <w:pStyle w:val="TableParagraph"/>
              <w:spacing w:before="75"/>
              <w:ind w:left="545" w:right="93" w:firstLine="523"/>
              <w:rPr>
                <w:rFonts w:ascii="Arial" w:eastAsiaTheme="minorHAnsi"/>
                <w:b/>
                <w:lang w:val="en-US"/>
              </w:rPr>
            </w:pPr>
            <w:r>
              <w:rPr>
                <w:rFonts w:ascii="Arial"/>
                <w:b/>
                <w:i/>
                <w:color w:val="1F487C"/>
                <w:lang w:val="en-US"/>
              </w:rPr>
              <w:t>(</w:t>
            </w:r>
            <w:proofErr w:type="spellStart"/>
            <w:r>
              <w:rPr>
                <w:rFonts w:ascii="Arial"/>
                <w:b/>
                <w:i/>
                <w:color w:val="1F487C"/>
                <w:lang w:val="en-US"/>
              </w:rPr>
              <w:t>Lui</w:t>
            </w:r>
            <w:proofErr w:type="spellEnd"/>
            <w:r>
              <w:rPr>
                <w:rFonts w:ascii="Arial"/>
                <w:b/>
                <w:i/>
                <w:color w:val="1F487C"/>
                <w:lang w:val="en-US"/>
              </w:rPr>
              <w:t xml:space="preserve">) </w:t>
            </w:r>
            <w:r>
              <w:rPr>
                <w:rFonts w:ascii="Arial"/>
                <w:b/>
                <w:color w:val="1F487C"/>
                <w:lang w:val="en-US"/>
              </w:rPr>
              <w:t>JE TE RECOIS COMME</w:t>
            </w:r>
            <w:r>
              <w:rPr>
                <w:rFonts w:ascii="Arial"/>
                <w:b/>
                <w:color w:val="1F487C"/>
                <w:spacing w:val="-59"/>
                <w:lang w:val="en-US"/>
              </w:rPr>
              <w:t xml:space="preserve"> </w:t>
            </w:r>
            <w:r>
              <w:rPr>
                <w:rFonts w:ascii="Arial"/>
                <w:b/>
                <w:color w:val="1F487C"/>
                <w:lang w:val="en-US"/>
              </w:rPr>
              <w:t>EPOUSE</w:t>
            </w:r>
            <w:r>
              <w:rPr>
                <w:rFonts w:ascii="Arial"/>
                <w:b/>
                <w:color w:val="1F487C"/>
                <w:spacing w:val="-2"/>
                <w:lang w:val="en-US"/>
              </w:rPr>
              <w:t xml:space="preserve"> </w:t>
            </w:r>
            <w:r>
              <w:rPr>
                <w:rFonts w:ascii="Arial"/>
                <w:b/>
                <w:color w:val="1F487C"/>
                <w:lang w:val="en-US"/>
              </w:rPr>
              <w:t>ET</w:t>
            </w:r>
            <w:r>
              <w:rPr>
                <w:rFonts w:ascii="Arial"/>
                <w:b/>
                <w:color w:val="1F487C"/>
                <w:spacing w:val="-3"/>
                <w:lang w:val="en-US"/>
              </w:rPr>
              <w:t xml:space="preserve"> </w:t>
            </w:r>
            <w:r>
              <w:rPr>
                <w:rFonts w:ascii="Arial"/>
                <w:b/>
                <w:color w:val="1F487C"/>
                <w:lang w:val="en-US"/>
              </w:rPr>
              <w:t>JE</w:t>
            </w:r>
            <w:r>
              <w:rPr>
                <w:rFonts w:ascii="Arial"/>
                <w:b/>
                <w:color w:val="1F487C"/>
                <w:spacing w:val="-2"/>
                <w:lang w:val="en-US"/>
              </w:rPr>
              <w:t xml:space="preserve"> </w:t>
            </w:r>
            <w:r>
              <w:rPr>
                <w:rFonts w:ascii="Arial"/>
                <w:b/>
                <w:color w:val="1F487C"/>
                <w:lang w:val="en-US"/>
              </w:rPr>
              <w:t>ME</w:t>
            </w:r>
            <w:r>
              <w:rPr>
                <w:rFonts w:ascii="Arial"/>
                <w:b/>
                <w:color w:val="1F487C"/>
                <w:spacing w:val="-2"/>
                <w:lang w:val="en-US"/>
              </w:rPr>
              <w:t xml:space="preserve"> </w:t>
            </w:r>
            <w:r>
              <w:rPr>
                <w:rFonts w:ascii="Arial"/>
                <w:b/>
                <w:color w:val="1F487C"/>
                <w:lang w:val="en-US"/>
              </w:rPr>
              <w:t>DONNE</w:t>
            </w:r>
            <w:r>
              <w:rPr>
                <w:rFonts w:ascii="Arial"/>
                <w:b/>
                <w:color w:val="1F487C"/>
                <w:spacing w:val="1"/>
                <w:lang w:val="en-US"/>
              </w:rPr>
              <w:t xml:space="preserve"> </w:t>
            </w:r>
            <w:r>
              <w:rPr>
                <w:rFonts w:ascii="Arial"/>
                <w:b/>
                <w:color w:val="1F487C"/>
                <w:lang w:val="en-US"/>
              </w:rPr>
              <w:t>A</w:t>
            </w:r>
            <w:r>
              <w:rPr>
                <w:rFonts w:ascii="Arial"/>
                <w:b/>
                <w:color w:val="1F487C"/>
                <w:spacing w:val="-4"/>
                <w:lang w:val="en-US"/>
              </w:rPr>
              <w:t xml:space="preserve"> </w:t>
            </w:r>
            <w:r>
              <w:rPr>
                <w:rFonts w:ascii="Arial"/>
                <w:b/>
                <w:color w:val="1F487C"/>
                <w:lang w:val="en-US"/>
              </w:rPr>
              <w:t>TOI</w:t>
            </w:r>
          </w:p>
        </w:tc>
        <w:tc>
          <w:tcPr>
            <w:tcW w:w="5904" w:type="dxa"/>
          </w:tcPr>
          <w:p w:rsidR="00476838" w:rsidRDefault="00476838">
            <w:pPr>
              <w:pStyle w:val="TableParagraph"/>
              <w:ind w:left="0"/>
              <w:rPr>
                <w:rFonts w:eastAsiaTheme="minorHAnsi"/>
                <w:lang w:val="en-US"/>
              </w:rPr>
            </w:pPr>
          </w:p>
        </w:tc>
      </w:tr>
      <w:tr w:rsidR="00476838" w:rsidTr="00476838">
        <w:trPr>
          <w:trHeight w:val="646"/>
        </w:trPr>
        <w:tc>
          <w:tcPr>
            <w:tcW w:w="4139" w:type="dxa"/>
            <w:hideMark/>
          </w:tcPr>
          <w:p w:rsidR="00476838" w:rsidRDefault="00476838">
            <w:pPr>
              <w:pStyle w:val="TableParagraph"/>
              <w:ind w:left="0" w:right="104"/>
              <w:jc w:val="right"/>
              <w:rPr>
                <w:rFonts w:ascii="Arial" w:eastAsiaTheme="minorHAnsi"/>
                <w:b/>
                <w:i/>
                <w:lang w:val="en-US"/>
              </w:rPr>
            </w:pPr>
            <w:r>
              <w:rPr>
                <w:rFonts w:ascii="Arial"/>
                <w:b/>
                <w:i/>
                <w:color w:val="1F487C"/>
                <w:lang w:val="en-US"/>
              </w:rPr>
              <w:t>(Ensemble)</w:t>
            </w:r>
          </w:p>
        </w:tc>
        <w:tc>
          <w:tcPr>
            <w:tcW w:w="5904" w:type="dxa"/>
            <w:hideMark/>
          </w:tcPr>
          <w:p w:rsidR="00476838" w:rsidRDefault="00476838">
            <w:pPr>
              <w:pStyle w:val="TableParagraph"/>
              <w:spacing w:before="61" w:line="242" w:lineRule="auto"/>
              <w:ind w:left="106" w:right="198"/>
              <w:rPr>
                <w:rFonts w:eastAsiaTheme="minorHAnsi"/>
                <w:lang w:val="en-US"/>
              </w:rPr>
            </w:pPr>
            <w:r>
              <w:rPr>
                <w:rFonts w:ascii="Wingdings" w:hAnsi="Wingdings"/>
                <w:lang w:val="en-US"/>
              </w:rPr>
              <w:t></w:t>
            </w:r>
            <w:r>
              <w:rPr>
                <w:lang w:val="en-US"/>
              </w:rPr>
              <w:t>Pour</w:t>
            </w:r>
            <w:r>
              <w:rPr>
                <w:spacing w:val="8"/>
                <w:lang w:val="en-US"/>
              </w:rPr>
              <w:t xml:space="preserve"> </w:t>
            </w:r>
            <w:proofErr w:type="spellStart"/>
            <w:r>
              <w:rPr>
                <w:lang w:val="en-US"/>
              </w:rPr>
              <w:t>marquer</w:t>
            </w:r>
            <w:proofErr w:type="spellEnd"/>
            <w:r>
              <w:rPr>
                <w:spacing w:val="8"/>
                <w:lang w:val="en-US"/>
              </w:rPr>
              <w:t xml:space="preserve"> </w:t>
            </w:r>
            <w:proofErr w:type="spellStart"/>
            <w:r>
              <w:rPr>
                <w:lang w:val="en-US"/>
              </w:rPr>
              <w:t>l’engagement</w:t>
            </w:r>
            <w:proofErr w:type="spellEnd"/>
            <w:r>
              <w:rPr>
                <w:spacing w:val="6"/>
                <w:lang w:val="en-US"/>
              </w:rPr>
              <w:t xml:space="preserve"> </w:t>
            </w:r>
            <w:r>
              <w:rPr>
                <w:lang w:val="en-US"/>
              </w:rPr>
              <w:t>qui</w:t>
            </w:r>
            <w:r>
              <w:rPr>
                <w:spacing w:val="6"/>
                <w:lang w:val="en-US"/>
              </w:rPr>
              <w:t xml:space="preserve"> </w:t>
            </w:r>
            <w:proofErr w:type="spellStart"/>
            <w:r>
              <w:rPr>
                <w:lang w:val="en-US"/>
              </w:rPr>
              <w:t>est</w:t>
            </w:r>
            <w:proofErr w:type="spellEnd"/>
            <w:r>
              <w:rPr>
                <w:spacing w:val="8"/>
                <w:lang w:val="en-US"/>
              </w:rPr>
              <w:t xml:space="preserve"> </w:t>
            </w:r>
            <w:r>
              <w:rPr>
                <w:lang w:val="en-US"/>
              </w:rPr>
              <w:t>unique</w:t>
            </w:r>
            <w:r>
              <w:rPr>
                <w:spacing w:val="4"/>
                <w:lang w:val="en-US"/>
              </w:rPr>
              <w:t xml:space="preserve"> </w:t>
            </w:r>
            <w:r>
              <w:rPr>
                <w:lang w:val="en-US"/>
              </w:rPr>
              <w:t>tout</w:t>
            </w:r>
            <w:r>
              <w:rPr>
                <w:spacing w:val="9"/>
                <w:lang w:val="en-US"/>
              </w:rPr>
              <w:t xml:space="preserve"> </w:t>
            </w:r>
            <w:r>
              <w:rPr>
                <w:lang w:val="en-US"/>
              </w:rPr>
              <w:t>en</w:t>
            </w:r>
            <w:r>
              <w:rPr>
                <w:spacing w:val="-56"/>
                <w:lang w:val="en-US"/>
              </w:rPr>
              <w:t xml:space="preserve"> </w:t>
            </w:r>
            <w:proofErr w:type="spellStart"/>
            <w:r>
              <w:rPr>
                <w:lang w:val="en-US"/>
              </w:rPr>
              <w:t>étant</w:t>
            </w:r>
            <w:proofErr w:type="spellEnd"/>
            <w:r>
              <w:rPr>
                <w:spacing w:val="1"/>
                <w:lang w:val="en-US"/>
              </w:rPr>
              <w:t xml:space="preserve"> </w:t>
            </w:r>
            <w:r>
              <w:rPr>
                <w:lang w:val="en-US"/>
              </w:rPr>
              <w:t>double</w:t>
            </w:r>
          </w:p>
        </w:tc>
      </w:tr>
      <w:tr w:rsidR="00476838" w:rsidTr="00476838">
        <w:trPr>
          <w:trHeight w:val="665"/>
        </w:trPr>
        <w:tc>
          <w:tcPr>
            <w:tcW w:w="4139" w:type="dxa"/>
            <w:hideMark/>
          </w:tcPr>
          <w:p w:rsidR="00476838" w:rsidRDefault="00476838">
            <w:pPr>
              <w:pStyle w:val="TableParagraph"/>
              <w:spacing w:before="75"/>
              <w:ind w:left="0" w:right="109"/>
              <w:jc w:val="right"/>
              <w:rPr>
                <w:rFonts w:ascii="Arial" w:eastAsiaTheme="minorHAnsi"/>
                <w:b/>
                <w:lang w:val="en-US"/>
              </w:rPr>
            </w:pPr>
            <w:r>
              <w:rPr>
                <w:rFonts w:ascii="Arial"/>
                <w:b/>
                <w:color w:val="1F487C"/>
                <w:lang w:val="en-US"/>
              </w:rPr>
              <w:t>POUR</w:t>
            </w:r>
            <w:r>
              <w:rPr>
                <w:rFonts w:ascii="Arial"/>
                <w:b/>
                <w:color w:val="1F487C"/>
                <w:spacing w:val="-4"/>
                <w:lang w:val="en-US"/>
              </w:rPr>
              <w:t xml:space="preserve"> </w:t>
            </w:r>
            <w:r>
              <w:rPr>
                <w:rFonts w:ascii="Arial"/>
                <w:b/>
                <w:color w:val="1F487C"/>
                <w:lang w:val="en-US"/>
              </w:rPr>
              <w:t>NOUS</w:t>
            </w:r>
            <w:r>
              <w:rPr>
                <w:rFonts w:ascii="Arial"/>
                <w:b/>
                <w:color w:val="1F487C"/>
                <w:spacing w:val="-1"/>
                <w:lang w:val="en-US"/>
              </w:rPr>
              <w:t xml:space="preserve"> </w:t>
            </w:r>
            <w:r>
              <w:rPr>
                <w:rFonts w:ascii="Arial"/>
                <w:b/>
                <w:color w:val="1F487C"/>
                <w:lang w:val="en-US"/>
              </w:rPr>
              <w:t>AIMER</w:t>
            </w:r>
          </w:p>
        </w:tc>
        <w:tc>
          <w:tcPr>
            <w:tcW w:w="5904" w:type="dxa"/>
            <w:hideMark/>
          </w:tcPr>
          <w:p w:rsidR="00476838" w:rsidRDefault="00476838">
            <w:pPr>
              <w:pStyle w:val="TableParagraph"/>
              <w:spacing w:before="81"/>
              <w:ind w:left="106" w:right="200"/>
              <w:rPr>
                <w:rFonts w:eastAsiaTheme="minorHAnsi"/>
                <w:lang w:val="en-US"/>
              </w:rPr>
            </w:pPr>
            <w:r>
              <w:rPr>
                <w:rFonts w:ascii="Wingdings" w:hAnsi="Wingdings"/>
                <w:lang w:val="en-US"/>
              </w:rPr>
              <w:t></w:t>
            </w:r>
            <w:r>
              <w:rPr>
                <w:lang w:val="en-US"/>
              </w:rPr>
              <w:t>Et</w:t>
            </w:r>
            <w:r>
              <w:rPr>
                <w:spacing w:val="5"/>
                <w:lang w:val="en-US"/>
              </w:rPr>
              <w:t xml:space="preserve"> </w:t>
            </w:r>
            <w:r>
              <w:rPr>
                <w:lang w:val="en-US"/>
              </w:rPr>
              <w:t>non</w:t>
            </w:r>
            <w:r>
              <w:rPr>
                <w:spacing w:val="1"/>
                <w:lang w:val="en-US"/>
              </w:rPr>
              <w:t xml:space="preserve"> </w:t>
            </w:r>
            <w:proofErr w:type="spellStart"/>
            <w:r>
              <w:rPr>
                <w:lang w:val="en-US"/>
              </w:rPr>
              <w:t>seulement</w:t>
            </w:r>
            <w:proofErr w:type="spellEnd"/>
            <w:r>
              <w:rPr>
                <w:spacing w:val="3"/>
                <w:lang w:val="en-US"/>
              </w:rPr>
              <w:t xml:space="preserve"> </w:t>
            </w:r>
            <w:proofErr w:type="spellStart"/>
            <w:r>
              <w:rPr>
                <w:lang w:val="en-US"/>
              </w:rPr>
              <w:t>parce</w:t>
            </w:r>
            <w:proofErr w:type="spellEnd"/>
            <w:r>
              <w:rPr>
                <w:spacing w:val="4"/>
                <w:lang w:val="en-US"/>
              </w:rPr>
              <w:t xml:space="preserve"> </w:t>
            </w:r>
            <w:proofErr w:type="spellStart"/>
            <w:r>
              <w:rPr>
                <w:lang w:val="en-US"/>
              </w:rPr>
              <w:t>que</w:t>
            </w:r>
            <w:proofErr w:type="spellEnd"/>
            <w:r>
              <w:rPr>
                <w:spacing w:val="-1"/>
                <w:lang w:val="en-US"/>
              </w:rPr>
              <w:t xml:space="preserve"> </w:t>
            </w:r>
            <w:r>
              <w:rPr>
                <w:lang w:val="en-US"/>
              </w:rPr>
              <w:t>je</w:t>
            </w:r>
            <w:r>
              <w:rPr>
                <w:spacing w:val="4"/>
                <w:lang w:val="en-US"/>
              </w:rPr>
              <w:t xml:space="preserve"> </w:t>
            </w:r>
            <w:proofErr w:type="spellStart"/>
            <w:r>
              <w:rPr>
                <w:lang w:val="en-US"/>
              </w:rPr>
              <w:t>t'aime</w:t>
            </w:r>
            <w:proofErr w:type="spellEnd"/>
            <w:r>
              <w:rPr>
                <w:spacing w:val="2"/>
                <w:lang w:val="en-US"/>
              </w:rPr>
              <w:t xml:space="preserve"> </w:t>
            </w:r>
            <w:proofErr w:type="spellStart"/>
            <w:r>
              <w:rPr>
                <w:lang w:val="en-US"/>
              </w:rPr>
              <w:t>mais</w:t>
            </w:r>
            <w:proofErr w:type="spellEnd"/>
            <w:r>
              <w:rPr>
                <w:spacing w:val="2"/>
                <w:lang w:val="en-US"/>
              </w:rPr>
              <w:t xml:space="preserve"> </w:t>
            </w:r>
            <w:proofErr w:type="spellStart"/>
            <w:r>
              <w:rPr>
                <w:lang w:val="en-US"/>
              </w:rPr>
              <w:t>aussi</w:t>
            </w:r>
            <w:proofErr w:type="spellEnd"/>
            <w:r>
              <w:rPr>
                <w:spacing w:val="3"/>
                <w:lang w:val="en-US"/>
              </w:rPr>
              <w:t xml:space="preserve"> </w:t>
            </w:r>
            <w:proofErr w:type="spellStart"/>
            <w:r>
              <w:rPr>
                <w:lang w:val="en-US"/>
              </w:rPr>
              <w:t>parce</w:t>
            </w:r>
            <w:proofErr w:type="spellEnd"/>
            <w:r>
              <w:rPr>
                <w:spacing w:val="-56"/>
                <w:lang w:val="en-US"/>
              </w:rPr>
              <w:t xml:space="preserve"> </w:t>
            </w:r>
            <w:proofErr w:type="spellStart"/>
            <w:r>
              <w:rPr>
                <w:lang w:val="en-US"/>
              </w:rPr>
              <w:t>que</w:t>
            </w:r>
            <w:proofErr w:type="spellEnd"/>
            <w:r>
              <w:rPr>
                <w:spacing w:val="-1"/>
                <w:lang w:val="en-US"/>
              </w:rPr>
              <w:t xml:space="preserve"> </w:t>
            </w:r>
            <w:r>
              <w:rPr>
                <w:lang w:val="en-US"/>
              </w:rPr>
              <w:t xml:space="preserve">je </w:t>
            </w:r>
            <w:proofErr w:type="spellStart"/>
            <w:r>
              <w:rPr>
                <w:lang w:val="en-US"/>
              </w:rPr>
              <w:t>veux</w:t>
            </w:r>
            <w:proofErr w:type="spellEnd"/>
            <w:r>
              <w:rPr>
                <w:spacing w:val="1"/>
                <w:lang w:val="en-US"/>
              </w:rPr>
              <w:t xml:space="preserve"> </w:t>
            </w:r>
            <w:r>
              <w:rPr>
                <w:lang w:val="en-US"/>
              </w:rPr>
              <w:t>continuer</w:t>
            </w:r>
            <w:r>
              <w:rPr>
                <w:spacing w:val="4"/>
                <w:lang w:val="en-US"/>
              </w:rPr>
              <w:t xml:space="preserve"> </w:t>
            </w:r>
            <w:r>
              <w:rPr>
                <w:lang w:val="en-US"/>
              </w:rPr>
              <w:t xml:space="preserve">à </w:t>
            </w:r>
            <w:proofErr w:type="spellStart"/>
            <w:r>
              <w:rPr>
                <w:lang w:val="en-US"/>
              </w:rPr>
              <w:t>t'aimer</w:t>
            </w:r>
            <w:proofErr w:type="spellEnd"/>
            <w:r>
              <w:rPr>
                <w:lang w:val="en-US"/>
              </w:rPr>
              <w:t>.</w:t>
            </w:r>
          </w:p>
        </w:tc>
      </w:tr>
      <w:tr w:rsidR="00476838" w:rsidTr="00476838">
        <w:trPr>
          <w:trHeight w:val="413"/>
        </w:trPr>
        <w:tc>
          <w:tcPr>
            <w:tcW w:w="4139" w:type="dxa"/>
            <w:hideMark/>
          </w:tcPr>
          <w:p w:rsidR="00476838" w:rsidRDefault="00476838">
            <w:pPr>
              <w:pStyle w:val="TableParagraph"/>
              <w:spacing w:before="75"/>
              <w:ind w:left="0" w:right="108"/>
              <w:jc w:val="right"/>
              <w:rPr>
                <w:rFonts w:ascii="Arial" w:eastAsiaTheme="minorHAnsi"/>
                <w:b/>
                <w:lang w:val="en-US"/>
              </w:rPr>
            </w:pPr>
            <w:r>
              <w:rPr>
                <w:rFonts w:ascii="Arial"/>
                <w:b/>
                <w:color w:val="1F487C"/>
                <w:lang w:val="en-US"/>
              </w:rPr>
              <w:t>FIDELEMENT</w:t>
            </w:r>
          </w:p>
        </w:tc>
        <w:tc>
          <w:tcPr>
            <w:tcW w:w="5904" w:type="dxa"/>
            <w:hideMark/>
          </w:tcPr>
          <w:p w:rsidR="00476838" w:rsidRDefault="00476838">
            <w:pPr>
              <w:pStyle w:val="TableParagraph"/>
              <w:spacing w:before="81"/>
              <w:ind w:left="106"/>
              <w:rPr>
                <w:rFonts w:eastAsiaTheme="minorHAnsi"/>
                <w:lang w:val="en-US"/>
              </w:rPr>
            </w:pPr>
            <w:r>
              <w:rPr>
                <w:rFonts w:ascii="Wingdings" w:hAnsi="Wingdings"/>
                <w:lang w:val="en-US"/>
              </w:rPr>
              <w:t></w:t>
            </w:r>
            <w:r>
              <w:rPr>
                <w:lang w:val="en-US"/>
              </w:rPr>
              <w:t>Si</w:t>
            </w:r>
            <w:r>
              <w:rPr>
                <w:spacing w:val="-1"/>
                <w:lang w:val="en-US"/>
              </w:rPr>
              <w:t xml:space="preserve"> </w:t>
            </w:r>
            <w:r>
              <w:rPr>
                <w:lang w:val="en-US"/>
              </w:rPr>
              <w:t>je</w:t>
            </w:r>
            <w:r>
              <w:rPr>
                <w:spacing w:val="-1"/>
                <w:lang w:val="en-US"/>
              </w:rPr>
              <w:t xml:space="preserve"> </w:t>
            </w:r>
            <w:proofErr w:type="spellStart"/>
            <w:r>
              <w:rPr>
                <w:lang w:val="en-US"/>
              </w:rPr>
              <w:t>t’ai</w:t>
            </w:r>
            <w:proofErr w:type="spellEnd"/>
            <w:r>
              <w:rPr>
                <w:spacing w:val="-1"/>
                <w:lang w:val="en-US"/>
              </w:rPr>
              <w:t xml:space="preserve"> </w:t>
            </w:r>
            <w:proofErr w:type="spellStart"/>
            <w:r>
              <w:rPr>
                <w:lang w:val="en-US"/>
              </w:rPr>
              <w:t>choisi</w:t>
            </w:r>
            <w:proofErr w:type="spellEnd"/>
            <w:r>
              <w:rPr>
                <w:lang w:val="en-US"/>
              </w:rPr>
              <w:t xml:space="preserve">, </w:t>
            </w:r>
            <w:proofErr w:type="spellStart"/>
            <w:r>
              <w:rPr>
                <w:lang w:val="en-US"/>
              </w:rPr>
              <w:t>c’est</w:t>
            </w:r>
            <w:proofErr w:type="spellEnd"/>
            <w:r>
              <w:rPr>
                <w:spacing w:val="-1"/>
                <w:lang w:val="en-US"/>
              </w:rPr>
              <w:t xml:space="preserve"> </w:t>
            </w:r>
            <w:proofErr w:type="spellStart"/>
            <w:r>
              <w:rPr>
                <w:lang w:val="en-US"/>
              </w:rPr>
              <w:t>que</w:t>
            </w:r>
            <w:proofErr w:type="spellEnd"/>
            <w:r>
              <w:rPr>
                <w:lang w:val="en-US"/>
              </w:rPr>
              <w:t xml:space="preserve"> </w:t>
            </w:r>
            <w:proofErr w:type="spellStart"/>
            <w:r>
              <w:rPr>
                <w:lang w:val="en-US"/>
              </w:rPr>
              <w:t>tu</w:t>
            </w:r>
            <w:proofErr w:type="spellEnd"/>
            <w:r>
              <w:rPr>
                <w:spacing w:val="-2"/>
                <w:lang w:val="en-US"/>
              </w:rPr>
              <w:t xml:space="preserve"> </w:t>
            </w:r>
            <w:proofErr w:type="spellStart"/>
            <w:r>
              <w:rPr>
                <w:lang w:val="en-US"/>
              </w:rPr>
              <w:t>es</w:t>
            </w:r>
            <w:proofErr w:type="spellEnd"/>
            <w:r>
              <w:rPr>
                <w:spacing w:val="-1"/>
                <w:lang w:val="en-US"/>
              </w:rPr>
              <w:t xml:space="preserve"> </w:t>
            </w:r>
            <w:r>
              <w:rPr>
                <w:lang w:val="en-US"/>
              </w:rPr>
              <w:t>le</w:t>
            </w:r>
            <w:r>
              <w:rPr>
                <w:spacing w:val="-2"/>
                <w:lang w:val="en-US"/>
              </w:rPr>
              <w:t xml:space="preserve"> </w:t>
            </w:r>
            <w:proofErr w:type="spellStart"/>
            <w:r>
              <w:rPr>
                <w:lang w:val="en-US"/>
              </w:rPr>
              <w:t>meilleur</w:t>
            </w:r>
            <w:proofErr w:type="spellEnd"/>
            <w:r>
              <w:rPr>
                <w:spacing w:val="1"/>
                <w:lang w:val="en-US"/>
              </w:rPr>
              <w:t xml:space="preserve"> </w:t>
            </w:r>
            <w:r>
              <w:rPr>
                <w:lang w:val="en-US"/>
              </w:rPr>
              <w:t xml:space="preserve">pour </w:t>
            </w:r>
            <w:proofErr w:type="spellStart"/>
            <w:r>
              <w:rPr>
                <w:lang w:val="en-US"/>
              </w:rPr>
              <w:t>moi</w:t>
            </w:r>
            <w:proofErr w:type="spellEnd"/>
            <w:r>
              <w:rPr>
                <w:lang w:val="en-US"/>
              </w:rPr>
              <w:t>.</w:t>
            </w:r>
          </w:p>
        </w:tc>
      </w:tr>
      <w:tr w:rsidR="00476838" w:rsidTr="00476838">
        <w:trPr>
          <w:trHeight w:val="645"/>
        </w:trPr>
        <w:tc>
          <w:tcPr>
            <w:tcW w:w="4139" w:type="dxa"/>
            <w:hideMark/>
          </w:tcPr>
          <w:p w:rsidR="00476838" w:rsidRDefault="00476838">
            <w:pPr>
              <w:pStyle w:val="TableParagraph"/>
              <w:spacing w:before="75"/>
              <w:ind w:left="0" w:right="110"/>
              <w:jc w:val="right"/>
              <w:rPr>
                <w:rFonts w:ascii="Arial" w:eastAsia="Microsoft Sans Serif" w:hAnsi="Microsoft Sans Serif" w:cs="Microsoft Sans Serif"/>
                <w:b/>
                <w:lang w:val="en-US"/>
              </w:rPr>
            </w:pPr>
            <w:r>
              <w:rPr>
                <w:rFonts w:ascii="Arial"/>
                <w:b/>
                <w:color w:val="1F487C"/>
                <w:lang w:val="en-US"/>
              </w:rPr>
              <w:t>DANS</w:t>
            </w:r>
            <w:r>
              <w:rPr>
                <w:rFonts w:ascii="Arial"/>
                <w:b/>
                <w:color w:val="1F487C"/>
                <w:spacing w:val="-2"/>
                <w:lang w:val="en-US"/>
              </w:rPr>
              <w:t xml:space="preserve"> </w:t>
            </w:r>
            <w:r>
              <w:rPr>
                <w:rFonts w:ascii="Arial"/>
                <w:b/>
                <w:color w:val="1F487C"/>
                <w:lang w:val="en-US"/>
              </w:rPr>
              <w:t>LE</w:t>
            </w:r>
            <w:r>
              <w:rPr>
                <w:rFonts w:ascii="Arial"/>
                <w:b/>
                <w:color w:val="1F487C"/>
                <w:spacing w:val="-3"/>
                <w:lang w:val="en-US"/>
              </w:rPr>
              <w:t xml:space="preserve"> </w:t>
            </w:r>
            <w:r>
              <w:rPr>
                <w:rFonts w:ascii="Arial"/>
                <w:b/>
                <w:color w:val="1F487C"/>
                <w:lang w:val="en-US"/>
              </w:rPr>
              <w:t>BONHEUR</w:t>
            </w:r>
            <w:r>
              <w:rPr>
                <w:rFonts w:ascii="Arial"/>
                <w:b/>
                <w:color w:val="1F487C"/>
                <w:spacing w:val="-2"/>
                <w:lang w:val="en-US"/>
              </w:rPr>
              <w:t xml:space="preserve"> </w:t>
            </w:r>
            <w:r>
              <w:rPr>
                <w:rFonts w:ascii="Arial"/>
                <w:b/>
                <w:color w:val="1F487C"/>
                <w:lang w:val="en-US"/>
              </w:rPr>
              <w:t>ET</w:t>
            </w:r>
            <w:r>
              <w:rPr>
                <w:rFonts w:ascii="Arial"/>
                <w:b/>
                <w:color w:val="1F487C"/>
                <w:spacing w:val="-4"/>
                <w:lang w:val="en-US"/>
              </w:rPr>
              <w:t xml:space="preserve"> </w:t>
            </w:r>
            <w:r>
              <w:rPr>
                <w:rFonts w:ascii="Arial"/>
                <w:b/>
                <w:color w:val="1F487C"/>
                <w:lang w:val="en-US"/>
              </w:rPr>
              <w:t>DANS</w:t>
            </w:r>
            <w:r>
              <w:rPr>
                <w:rFonts w:ascii="Arial"/>
                <w:b/>
                <w:color w:val="1F487C"/>
                <w:spacing w:val="-2"/>
                <w:lang w:val="en-US"/>
              </w:rPr>
              <w:t xml:space="preserve"> </w:t>
            </w:r>
            <w:r>
              <w:rPr>
                <w:rFonts w:ascii="Arial"/>
                <w:b/>
                <w:color w:val="1F487C"/>
                <w:lang w:val="en-US"/>
              </w:rPr>
              <w:t>LES</w:t>
            </w:r>
          </w:p>
          <w:p w:rsidR="00476838" w:rsidRDefault="00476838">
            <w:pPr>
              <w:pStyle w:val="TableParagraph"/>
              <w:spacing w:before="2"/>
              <w:ind w:left="0" w:right="110"/>
              <w:jc w:val="right"/>
              <w:rPr>
                <w:rFonts w:ascii="Arial" w:eastAsiaTheme="minorHAnsi"/>
                <w:b/>
                <w:lang w:val="en-US"/>
              </w:rPr>
            </w:pPr>
            <w:r>
              <w:rPr>
                <w:rFonts w:ascii="Arial"/>
                <w:b/>
                <w:color w:val="1F487C"/>
                <w:lang w:val="en-US"/>
              </w:rPr>
              <w:t>EPREUVES</w:t>
            </w:r>
          </w:p>
        </w:tc>
        <w:tc>
          <w:tcPr>
            <w:tcW w:w="5904" w:type="dxa"/>
            <w:hideMark/>
          </w:tcPr>
          <w:p w:rsidR="00476838" w:rsidRDefault="00476838">
            <w:pPr>
              <w:pStyle w:val="TableParagraph"/>
              <w:spacing w:before="81"/>
              <w:ind w:left="106"/>
              <w:rPr>
                <w:rFonts w:eastAsiaTheme="minorHAnsi"/>
                <w:lang w:val="en-US"/>
              </w:rPr>
            </w:pPr>
            <w:r>
              <w:rPr>
                <w:rFonts w:ascii="Wingdings" w:hAnsi="Wingdings"/>
                <w:lang w:val="en-US"/>
              </w:rPr>
              <w:t></w:t>
            </w:r>
            <w:r>
              <w:rPr>
                <w:lang w:val="en-US"/>
              </w:rPr>
              <w:t>Pour</w:t>
            </w:r>
            <w:r>
              <w:rPr>
                <w:spacing w:val="2"/>
                <w:lang w:val="en-US"/>
              </w:rPr>
              <w:t xml:space="preserve"> </w:t>
            </w:r>
            <w:r>
              <w:rPr>
                <w:lang w:val="en-US"/>
              </w:rPr>
              <w:t>nous</w:t>
            </w:r>
            <w:r>
              <w:rPr>
                <w:spacing w:val="-2"/>
                <w:lang w:val="en-US"/>
              </w:rPr>
              <w:t xml:space="preserve"> </w:t>
            </w:r>
            <w:proofErr w:type="spellStart"/>
            <w:r>
              <w:rPr>
                <w:lang w:val="en-US"/>
              </w:rPr>
              <w:t>rappeler</w:t>
            </w:r>
            <w:proofErr w:type="spellEnd"/>
            <w:r>
              <w:rPr>
                <w:lang w:val="en-US"/>
              </w:rPr>
              <w:t xml:space="preserve"> le long</w:t>
            </w:r>
            <w:r>
              <w:rPr>
                <w:spacing w:val="1"/>
                <w:lang w:val="en-US"/>
              </w:rPr>
              <w:t xml:space="preserve"> </w:t>
            </w:r>
            <w:proofErr w:type="spellStart"/>
            <w:r>
              <w:rPr>
                <w:lang w:val="en-US"/>
              </w:rPr>
              <w:t>chemin</w:t>
            </w:r>
            <w:proofErr w:type="spellEnd"/>
            <w:r>
              <w:rPr>
                <w:spacing w:val="-2"/>
                <w:lang w:val="en-US"/>
              </w:rPr>
              <w:t xml:space="preserve"> </w:t>
            </w:r>
            <w:r>
              <w:rPr>
                <w:lang w:val="en-US"/>
              </w:rPr>
              <w:t>de</w:t>
            </w:r>
            <w:r>
              <w:rPr>
                <w:spacing w:val="2"/>
                <w:lang w:val="en-US"/>
              </w:rPr>
              <w:t xml:space="preserve"> </w:t>
            </w:r>
            <w:r>
              <w:rPr>
                <w:lang w:val="en-US"/>
              </w:rPr>
              <w:t>la vie du couple</w:t>
            </w:r>
          </w:p>
        </w:tc>
      </w:tr>
      <w:tr w:rsidR="00476838" w:rsidTr="00476838">
        <w:trPr>
          <w:trHeight w:val="647"/>
        </w:trPr>
        <w:tc>
          <w:tcPr>
            <w:tcW w:w="4139" w:type="dxa"/>
            <w:hideMark/>
          </w:tcPr>
          <w:p w:rsidR="00476838" w:rsidRDefault="00476838">
            <w:pPr>
              <w:pStyle w:val="TableParagraph"/>
              <w:spacing w:before="56"/>
              <w:ind w:left="0" w:right="115"/>
              <w:jc w:val="right"/>
              <w:rPr>
                <w:rFonts w:ascii="Arial" w:eastAsiaTheme="minorHAnsi" w:hAnsi="Arial"/>
                <w:b/>
                <w:lang w:val="en-US"/>
              </w:rPr>
            </w:pPr>
            <w:r>
              <w:rPr>
                <w:rFonts w:ascii="Arial" w:hAnsi="Arial"/>
                <w:b/>
                <w:color w:val="1F487C"/>
                <w:lang w:val="en-US"/>
              </w:rPr>
              <w:t>ET</w:t>
            </w:r>
            <w:r>
              <w:rPr>
                <w:rFonts w:ascii="Arial" w:hAnsi="Arial"/>
                <w:b/>
                <w:color w:val="1F487C"/>
                <w:spacing w:val="-4"/>
                <w:lang w:val="en-US"/>
              </w:rPr>
              <w:t xml:space="preserve"> </w:t>
            </w:r>
            <w:r>
              <w:rPr>
                <w:rFonts w:ascii="Arial" w:hAnsi="Arial"/>
                <w:b/>
                <w:color w:val="1F487C"/>
                <w:lang w:val="en-US"/>
              </w:rPr>
              <w:t>NOUS</w:t>
            </w:r>
            <w:r>
              <w:rPr>
                <w:rFonts w:ascii="Arial" w:hAnsi="Arial"/>
                <w:b/>
                <w:color w:val="1F487C"/>
                <w:spacing w:val="-2"/>
                <w:lang w:val="en-US"/>
              </w:rPr>
              <w:t xml:space="preserve"> </w:t>
            </w:r>
            <w:r>
              <w:rPr>
                <w:rFonts w:ascii="Arial" w:hAnsi="Arial"/>
                <w:b/>
                <w:color w:val="1F487C"/>
                <w:lang w:val="en-US"/>
              </w:rPr>
              <w:t>SOUTENIR</w:t>
            </w:r>
            <w:r>
              <w:rPr>
                <w:rFonts w:ascii="Arial" w:hAnsi="Arial"/>
                <w:b/>
                <w:color w:val="1F487C"/>
                <w:spacing w:val="-2"/>
                <w:lang w:val="en-US"/>
              </w:rPr>
              <w:t xml:space="preserve"> </w:t>
            </w:r>
            <w:r>
              <w:rPr>
                <w:rFonts w:ascii="Arial" w:hAnsi="Arial"/>
                <w:b/>
                <w:color w:val="1F487C"/>
                <w:lang w:val="en-US"/>
              </w:rPr>
              <w:t>L’UN</w:t>
            </w:r>
            <w:r>
              <w:rPr>
                <w:rFonts w:ascii="Arial" w:hAnsi="Arial"/>
                <w:b/>
                <w:color w:val="1F487C"/>
                <w:spacing w:val="-2"/>
                <w:lang w:val="en-US"/>
              </w:rPr>
              <w:t xml:space="preserve"> </w:t>
            </w:r>
            <w:r>
              <w:rPr>
                <w:rFonts w:ascii="Arial" w:hAnsi="Arial"/>
                <w:b/>
                <w:color w:val="1F487C"/>
                <w:lang w:val="en-US"/>
              </w:rPr>
              <w:t>L’AUTRE,</w:t>
            </w:r>
          </w:p>
        </w:tc>
        <w:tc>
          <w:tcPr>
            <w:tcW w:w="5904" w:type="dxa"/>
            <w:hideMark/>
          </w:tcPr>
          <w:p w:rsidR="00476838" w:rsidRDefault="00476838">
            <w:pPr>
              <w:pStyle w:val="TableParagraph"/>
              <w:spacing w:before="62" w:line="242" w:lineRule="auto"/>
              <w:ind w:left="106" w:right="198"/>
              <w:rPr>
                <w:rFonts w:eastAsiaTheme="minorHAnsi"/>
                <w:lang w:val="en-US"/>
              </w:rPr>
            </w:pPr>
            <w:r>
              <w:rPr>
                <w:rFonts w:ascii="Wingdings" w:hAnsi="Wingdings"/>
                <w:lang w:val="en-US"/>
              </w:rPr>
              <w:t></w:t>
            </w:r>
            <w:r>
              <w:rPr>
                <w:lang w:val="en-US"/>
              </w:rPr>
              <w:t>Nous</w:t>
            </w:r>
            <w:r>
              <w:rPr>
                <w:spacing w:val="30"/>
                <w:lang w:val="en-US"/>
              </w:rPr>
              <w:t xml:space="preserve"> </w:t>
            </w:r>
            <w:proofErr w:type="spellStart"/>
            <w:r>
              <w:rPr>
                <w:lang w:val="en-US"/>
              </w:rPr>
              <w:t>sommes</w:t>
            </w:r>
            <w:proofErr w:type="spellEnd"/>
            <w:r>
              <w:rPr>
                <w:spacing w:val="30"/>
                <w:lang w:val="en-US"/>
              </w:rPr>
              <w:t xml:space="preserve"> </w:t>
            </w:r>
            <w:proofErr w:type="spellStart"/>
            <w:r>
              <w:rPr>
                <w:lang w:val="en-US"/>
              </w:rPr>
              <w:t>tous</w:t>
            </w:r>
            <w:proofErr w:type="spellEnd"/>
            <w:r>
              <w:rPr>
                <w:spacing w:val="27"/>
                <w:lang w:val="en-US"/>
              </w:rPr>
              <w:t xml:space="preserve"> </w:t>
            </w:r>
            <w:proofErr w:type="spellStart"/>
            <w:r>
              <w:rPr>
                <w:lang w:val="en-US"/>
              </w:rPr>
              <w:t>fragiles</w:t>
            </w:r>
            <w:proofErr w:type="spellEnd"/>
            <w:r>
              <w:rPr>
                <w:spacing w:val="29"/>
                <w:lang w:val="en-US"/>
              </w:rPr>
              <w:t xml:space="preserve"> </w:t>
            </w:r>
            <w:proofErr w:type="spellStart"/>
            <w:r>
              <w:rPr>
                <w:lang w:val="en-US"/>
              </w:rPr>
              <w:t>mais</w:t>
            </w:r>
            <w:proofErr w:type="spellEnd"/>
            <w:r>
              <w:rPr>
                <w:spacing w:val="30"/>
                <w:lang w:val="en-US"/>
              </w:rPr>
              <w:t xml:space="preserve"> </w:t>
            </w:r>
            <w:r>
              <w:rPr>
                <w:lang w:val="en-US"/>
              </w:rPr>
              <w:t>pas</w:t>
            </w:r>
            <w:r>
              <w:rPr>
                <w:spacing w:val="30"/>
                <w:lang w:val="en-US"/>
              </w:rPr>
              <w:t xml:space="preserve"> </w:t>
            </w:r>
            <w:proofErr w:type="spellStart"/>
            <w:r>
              <w:rPr>
                <w:lang w:val="en-US"/>
              </w:rPr>
              <w:t>toujours</w:t>
            </w:r>
            <w:proofErr w:type="spellEnd"/>
            <w:r>
              <w:rPr>
                <w:spacing w:val="30"/>
                <w:lang w:val="en-US"/>
              </w:rPr>
              <w:t xml:space="preserve"> </w:t>
            </w:r>
            <w:r>
              <w:rPr>
                <w:lang w:val="en-US"/>
              </w:rPr>
              <w:t>au</w:t>
            </w:r>
            <w:r>
              <w:rPr>
                <w:spacing w:val="-56"/>
                <w:lang w:val="en-US"/>
              </w:rPr>
              <w:t xml:space="preserve"> </w:t>
            </w:r>
            <w:proofErr w:type="spellStart"/>
            <w:r>
              <w:rPr>
                <w:lang w:val="en-US"/>
              </w:rPr>
              <w:t>même</w:t>
            </w:r>
            <w:proofErr w:type="spellEnd"/>
            <w:r>
              <w:rPr>
                <w:spacing w:val="-2"/>
                <w:lang w:val="en-US"/>
              </w:rPr>
              <w:t xml:space="preserve"> </w:t>
            </w:r>
            <w:r>
              <w:rPr>
                <w:lang w:val="en-US"/>
              </w:rPr>
              <w:t>moment.</w:t>
            </w:r>
            <w:r>
              <w:rPr>
                <w:spacing w:val="-1"/>
                <w:lang w:val="en-US"/>
              </w:rPr>
              <w:t xml:space="preserve"> </w:t>
            </w:r>
            <w:r>
              <w:rPr>
                <w:lang w:val="en-US"/>
              </w:rPr>
              <w:t>Nous</w:t>
            </w:r>
            <w:r>
              <w:rPr>
                <w:spacing w:val="1"/>
                <w:lang w:val="en-US"/>
              </w:rPr>
              <w:t xml:space="preserve"> </w:t>
            </w:r>
            <w:proofErr w:type="spellStart"/>
            <w:r>
              <w:rPr>
                <w:lang w:val="en-US"/>
              </w:rPr>
              <w:t>avons</w:t>
            </w:r>
            <w:proofErr w:type="spellEnd"/>
            <w:r>
              <w:rPr>
                <w:lang w:val="en-US"/>
              </w:rPr>
              <w:t xml:space="preserve"> </w:t>
            </w:r>
            <w:proofErr w:type="spellStart"/>
            <w:r>
              <w:rPr>
                <w:lang w:val="en-US"/>
              </w:rPr>
              <w:t>besoin</w:t>
            </w:r>
            <w:proofErr w:type="spellEnd"/>
            <w:r>
              <w:rPr>
                <w:spacing w:val="-1"/>
                <w:lang w:val="en-US"/>
              </w:rPr>
              <w:t xml:space="preserve"> </w:t>
            </w:r>
            <w:r>
              <w:rPr>
                <w:lang w:val="en-US"/>
              </w:rPr>
              <w:t>du</w:t>
            </w:r>
            <w:r>
              <w:rPr>
                <w:spacing w:val="-1"/>
                <w:lang w:val="en-US"/>
              </w:rPr>
              <w:t xml:space="preserve"> </w:t>
            </w:r>
            <w:proofErr w:type="spellStart"/>
            <w:r>
              <w:rPr>
                <w:lang w:val="en-US"/>
              </w:rPr>
              <w:t>soutien</w:t>
            </w:r>
            <w:proofErr w:type="spellEnd"/>
            <w:r>
              <w:rPr>
                <w:spacing w:val="-3"/>
                <w:lang w:val="en-US"/>
              </w:rPr>
              <w:t xml:space="preserve"> </w:t>
            </w:r>
            <w:r>
              <w:rPr>
                <w:lang w:val="en-US"/>
              </w:rPr>
              <w:t>de</w:t>
            </w:r>
            <w:r>
              <w:rPr>
                <w:spacing w:val="-2"/>
                <w:lang w:val="en-US"/>
              </w:rPr>
              <w:t xml:space="preserve"> </w:t>
            </w:r>
            <w:proofErr w:type="spellStart"/>
            <w:r>
              <w:rPr>
                <w:lang w:val="en-US"/>
              </w:rPr>
              <w:t>l’autre</w:t>
            </w:r>
            <w:proofErr w:type="spellEnd"/>
            <w:r>
              <w:rPr>
                <w:lang w:val="en-US"/>
              </w:rPr>
              <w:t>.</w:t>
            </w:r>
          </w:p>
        </w:tc>
      </w:tr>
      <w:tr w:rsidR="00476838" w:rsidTr="00476838">
        <w:trPr>
          <w:trHeight w:val="837"/>
        </w:trPr>
        <w:tc>
          <w:tcPr>
            <w:tcW w:w="4139" w:type="dxa"/>
            <w:hideMark/>
          </w:tcPr>
          <w:p w:rsidR="00476838" w:rsidRDefault="00476838">
            <w:pPr>
              <w:pStyle w:val="TableParagraph"/>
              <w:spacing w:before="75"/>
              <w:ind w:left="0" w:right="104"/>
              <w:jc w:val="right"/>
              <w:rPr>
                <w:rFonts w:ascii="Arial" w:eastAsiaTheme="minorHAnsi"/>
                <w:b/>
                <w:lang w:val="en-US"/>
              </w:rPr>
            </w:pPr>
            <w:r>
              <w:rPr>
                <w:rFonts w:ascii="Arial"/>
                <w:b/>
                <w:color w:val="1F487C"/>
                <w:lang w:val="en-US"/>
              </w:rPr>
              <w:t>TOUT</w:t>
            </w:r>
            <w:r>
              <w:rPr>
                <w:rFonts w:ascii="Arial"/>
                <w:b/>
                <w:color w:val="1F487C"/>
                <w:spacing w:val="-1"/>
                <w:lang w:val="en-US"/>
              </w:rPr>
              <w:t xml:space="preserve"> </w:t>
            </w:r>
            <w:r>
              <w:rPr>
                <w:rFonts w:ascii="Arial"/>
                <w:b/>
                <w:color w:val="1F487C"/>
                <w:lang w:val="en-US"/>
              </w:rPr>
              <w:t>AU</w:t>
            </w:r>
            <w:r>
              <w:rPr>
                <w:rFonts w:ascii="Arial"/>
                <w:b/>
                <w:color w:val="1F487C"/>
                <w:spacing w:val="-1"/>
                <w:lang w:val="en-US"/>
              </w:rPr>
              <w:t xml:space="preserve"> </w:t>
            </w:r>
            <w:r>
              <w:rPr>
                <w:rFonts w:ascii="Arial"/>
                <w:b/>
                <w:color w:val="1F487C"/>
                <w:lang w:val="en-US"/>
              </w:rPr>
              <w:t>LONG</w:t>
            </w:r>
            <w:r>
              <w:rPr>
                <w:rFonts w:ascii="Arial"/>
                <w:b/>
                <w:color w:val="1F487C"/>
                <w:spacing w:val="1"/>
                <w:lang w:val="en-US"/>
              </w:rPr>
              <w:t xml:space="preserve"> </w:t>
            </w:r>
            <w:r>
              <w:rPr>
                <w:rFonts w:ascii="Arial"/>
                <w:b/>
                <w:color w:val="1F487C"/>
                <w:lang w:val="en-US"/>
              </w:rPr>
              <w:t>DE</w:t>
            </w:r>
            <w:r>
              <w:rPr>
                <w:rFonts w:ascii="Arial"/>
                <w:b/>
                <w:color w:val="1F487C"/>
                <w:spacing w:val="60"/>
                <w:lang w:val="en-US"/>
              </w:rPr>
              <w:t xml:space="preserve"> </w:t>
            </w:r>
            <w:r>
              <w:rPr>
                <w:rFonts w:ascii="Arial"/>
                <w:b/>
                <w:i/>
                <w:color w:val="1F487C"/>
                <w:lang w:val="en-US"/>
              </w:rPr>
              <w:t xml:space="preserve">NOTRE </w:t>
            </w:r>
            <w:r>
              <w:rPr>
                <w:rFonts w:ascii="Arial"/>
                <w:b/>
                <w:color w:val="1F487C"/>
                <w:lang w:val="en-US"/>
              </w:rPr>
              <w:t>VIE</w:t>
            </w:r>
          </w:p>
        </w:tc>
        <w:tc>
          <w:tcPr>
            <w:tcW w:w="5904" w:type="dxa"/>
            <w:hideMark/>
          </w:tcPr>
          <w:p w:rsidR="00476838" w:rsidRDefault="00476838">
            <w:pPr>
              <w:pStyle w:val="TableParagraph"/>
              <w:spacing w:before="81"/>
              <w:ind w:left="106" w:right="198"/>
              <w:rPr>
                <w:rFonts w:ascii="Microsoft Sans Serif" w:eastAsia="Microsoft Sans Serif" w:hAnsi="Microsoft Sans Serif" w:cs="Microsoft Sans Serif"/>
                <w:lang w:val="en-US"/>
              </w:rPr>
            </w:pPr>
            <w:r>
              <w:rPr>
                <w:rFonts w:ascii="Wingdings" w:hAnsi="Wingdings"/>
                <w:lang w:val="en-US"/>
              </w:rPr>
              <w:t></w:t>
            </w:r>
            <w:r>
              <w:rPr>
                <w:lang w:val="en-US"/>
              </w:rPr>
              <w:t>Notre</w:t>
            </w:r>
            <w:r>
              <w:rPr>
                <w:spacing w:val="20"/>
                <w:lang w:val="en-US"/>
              </w:rPr>
              <w:t xml:space="preserve"> </w:t>
            </w:r>
            <w:proofErr w:type="spellStart"/>
            <w:r>
              <w:rPr>
                <w:lang w:val="en-US"/>
              </w:rPr>
              <w:t>projet</w:t>
            </w:r>
            <w:proofErr w:type="spellEnd"/>
            <w:r>
              <w:rPr>
                <w:spacing w:val="21"/>
                <w:lang w:val="en-US"/>
              </w:rPr>
              <w:t xml:space="preserve"> </w:t>
            </w:r>
            <w:proofErr w:type="spellStart"/>
            <w:r>
              <w:rPr>
                <w:lang w:val="en-US"/>
              </w:rPr>
              <w:t>s'inscrit</w:t>
            </w:r>
            <w:proofErr w:type="spellEnd"/>
            <w:r>
              <w:rPr>
                <w:spacing w:val="22"/>
                <w:lang w:val="en-US"/>
              </w:rPr>
              <w:t xml:space="preserve"> </w:t>
            </w:r>
            <w:proofErr w:type="spellStart"/>
            <w:r>
              <w:rPr>
                <w:lang w:val="en-US"/>
              </w:rPr>
              <w:t>dans</w:t>
            </w:r>
            <w:proofErr w:type="spellEnd"/>
            <w:r>
              <w:rPr>
                <w:spacing w:val="21"/>
                <w:lang w:val="en-US"/>
              </w:rPr>
              <w:t xml:space="preserve"> </w:t>
            </w:r>
            <w:r>
              <w:rPr>
                <w:lang w:val="en-US"/>
              </w:rPr>
              <w:t>la</w:t>
            </w:r>
            <w:r>
              <w:rPr>
                <w:spacing w:val="21"/>
                <w:lang w:val="en-US"/>
              </w:rPr>
              <w:t xml:space="preserve"> </w:t>
            </w:r>
            <w:proofErr w:type="spellStart"/>
            <w:r>
              <w:rPr>
                <w:lang w:val="en-US"/>
              </w:rPr>
              <w:t>durée</w:t>
            </w:r>
            <w:proofErr w:type="spellEnd"/>
            <w:r>
              <w:rPr>
                <w:spacing w:val="20"/>
                <w:lang w:val="en-US"/>
              </w:rPr>
              <w:t xml:space="preserve"> </w:t>
            </w:r>
            <w:r>
              <w:rPr>
                <w:lang w:val="en-US"/>
              </w:rPr>
              <w:t>Pour</w:t>
            </w:r>
            <w:r>
              <w:rPr>
                <w:spacing w:val="22"/>
                <w:lang w:val="en-US"/>
              </w:rPr>
              <w:t xml:space="preserve"> </w:t>
            </w:r>
            <w:proofErr w:type="spellStart"/>
            <w:r>
              <w:rPr>
                <w:lang w:val="en-US"/>
              </w:rPr>
              <w:t>toujours</w:t>
            </w:r>
            <w:proofErr w:type="spellEnd"/>
            <w:r>
              <w:rPr>
                <w:lang w:val="en-US"/>
              </w:rPr>
              <w:t>,</w:t>
            </w:r>
            <w:r>
              <w:rPr>
                <w:spacing w:val="21"/>
                <w:lang w:val="en-US"/>
              </w:rPr>
              <w:t xml:space="preserve"> </w:t>
            </w:r>
            <w:r>
              <w:rPr>
                <w:lang w:val="en-US"/>
              </w:rPr>
              <w:t>jour</w:t>
            </w:r>
            <w:r>
              <w:rPr>
                <w:spacing w:val="-55"/>
                <w:lang w:val="en-US"/>
              </w:rPr>
              <w:t xml:space="preserve"> </w:t>
            </w:r>
            <w:r>
              <w:rPr>
                <w:lang w:val="en-US"/>
              </w:rPr>
              <w:t>après</w:t>
            </w:r>
            <w:r>
              <w:rPr>
                <w:spacing w:val="33"/>
                <w:lang w:val="en-US"/>
              </w:rPr>
              <w:t xml:space="preserve"> </w:t>
            </w:r>
            <w:r>
              <w:rPr>
                <w:lang w:val="en-US"/>
              </w:rPr>
              <w:t>jour,</w:t>
            </w:r>
            <w:r>
              <w:rPr>
                <w:spacing w:val="34"/>
                <w:lang w:val="en-US"/>
              </w:rPr>
              <w:t xml:space="preserve"> </w:t>
            </w:r>
            <w:proofErr w:type="spellStart"/>
            <w:r>
              <w:rPr>
                <w:lang w:val="en-US"/>
              </w:rPr>
              <w:t>parce</w:t>
            </w:r>
            <w:proofErr w:type="spellEnd"/>
            <w:r>
              <w:rPr>
                <w:spacing w:val="28"/>
                <w:lang w:val="en-US"/>
              </w:rPr>
              <w:t xml:space="preserve"> </w:t>
            </w:r>
            <w:proofErr w:type="spellStart"/>
            <w:r>
              <w:rPr>
                <w:lang w:val="en-US"/>
              </w:rPr>
              <w:t>que</w:t>
            </w:r>
            <w:proofErr w:type="spellEnd"/>
            <w:r>
              <w:rPr>
                <w:spacing w:val="33"/>
                <w:lang w:val="en-US"/>
              </w:rPr>
              <w:t xml:space="preserve"> </w:t>
            </w:r>
            <w:r>
              <w:rPr>
                <w:lang w:val="en-US"/>
              </w:rPr>
              <w:t>nous</w:t>
            </w:r>
            <w:r>
              <w:rPr>
                <w:spacing w:val="33"/>
                <w:lang w:val="en-US"/>
              </w:rPr>
              <w:t xml:space="preserve"> </w:t>
            </w:r>
            <w:proofErr w:type="spellStart"/>
            <w:r>
              <w:rPr>
                <w:lang w:val="en-US"/>
              </w:rPr>
              <w:t>allons</w:t>
            </w:r>
            <w:proofErr w:type="spellEnd"/>
            <w:r>
              <w:rPr>
                <w:spacing w:val="31"/>
                <w:lang w:val="en-US"/>
              </w:rPr>
              <w:t xml:space="preserve"> </w:t>
            </w:r>
            <w:r>
              <w:rPr>
                <w:lang w:val="en-US"/>
              </w:rPr>
              <w:t>fonder</w:t>
            </w:r>
            <w:r>
              <w:rPr>
                <w:spacing w:val="35"/>
                <w:lang w:val="en-US"/>
              </w:rPr>
              <w:t xml:space="preserve"> </w:t>
            </w:r>
            <w:proofErr w:type="spellStart"/>
            <w:r>
              <w:rPr>
                <w:lang w:val="en-US"/>
              </w:rPr>
              <w:t>une</w:t>
            </w:r>
            <w:proofErr w:type="spellEnd"/>
            <w:r>
              <w:rPr>
                <w:spacing w:val="28"/>
                <w:lang w:val="en-US"/>
              </w:rPr>
              <w:t xml:space="preserve"> </w:t>
            </w:r>
            <w:proofErr w:type="spellStart"/>
            <w:r>
              <w:rPr>
                <w:lang w:val="en-US"/>
              </w:rPr>
              <w:t>famille</w:t>
            </w:r>
            <w:proofErr w:type="spellEnd"/>
            <w:r>
              <w:rPr>
                <w:spacing w:val="33"/>
                <w:lang w:val="en-US"/>
              </w:rPr>
              <w:t xml:space="preserve"> </w:t>
            </w:r>
            <w:r>
              <w:rPr>
                <w:lang w:val="en-US"/>
              </w:rPr>
              <w:t>et</w:t>
            </w:r>
          </w:p>
          <w:p w:rsidR="00476838" w:rsidRDefault="00476838">
            <w:pPr>
              <w:pStyle w:val="TableParagraph"/>
              <w:spacing w:before="3" w:line="230" w:lineRule="exact"/>
              <w:ind w:left="106"/>
              <w:rPr>
                <w:rFonts w:eastAsiaTheme="minorHAnsi"/>
                <w:lang w:val="en-US"/>
              </w:rPr>
            </w:pPr>
            <w:proofErr w:type="spellStart"/>
            <w:r>
              <w:rPr>
                <w:lang w:val="en-US"/>
              </w:rPr>
              <w:t>construire</w:t>
            </w:r>
            <w:proofErr w:type="spellEnd"/>
            <w:r>
              <w:rPr>
                <w:spacing w:val="-2"/>
                <w:lang w:val="en-US"/>
              </w:rPr>
              <w:t xml:space="preserve"> </w:t>
            </w:r>
            <w:r>
              <w:rPr>
                <w:lang w:val="en-US"/>
              </w:rPr>
              <w:t xml:space="preserve">ensemble </w:t>
            </w:r>
            <w:proofErr w:type="spellStart"/>
            <w:r>
              <w:rPr>
                <w:lang w:val="en-US"/>
              </w:rPr>
              <w:t>notre</w:t>
            </w:r>
            <w:proofErr w:type="spellEnd"/>
            <w:r>
              <w:rPr>
                <w:lang w:val="en-US"/>
              </w:rPr>
              <w:t xml:space="preserve"> foyer</w:t>
            </w:r>
          </w:p>
        </w:tc>
      </w:tr>
    </w:tbl>
    <w:p w:rsidR="00476838" w:rsidRDefault="00476838" w:rsidP="00476838">
      <w:pPr>
        <w:widowControl/>
        <w:autoSpaceDE/>
        <w:autoSpaceDN/>
        <w:sectPr w:rsidR="00476838">
          <w:pgSz w:w="11910" w:h="16840"/>
          <w:pgMar w:top="660" w:right="480" w:bottom="1020" w:left="420" w:header="0" w:footer="748" w:gutter="0"/>
          <w:cols w:space="720"/>
        </w:sectPr>
      </w:pPr>
    </w:p>
    <w:p w:rsidR="00476838" w:rsidRDefault="00476838" w:rsidP="00197E13">
      <w:pPr>
        <w:pStyle w:val="Heading3"/>
        <w:numPr>
          <w:ilvl w:val="1"/>
          <w:numId w:val="36"/>
        </w:numPr>
        <w:tabs>
          <w:tab w:val="left" w:pos="747"/>
        </w:tabs>
        <w:spacing w:before="116"/>
        <w:ind w:left="746" w:hanging="447"/>
        <w:jc w:val="both"/>
        <w:rPr>
          <w:rFonts w:ascii="Arial" w:eastAsia="Arial" w:hAnsi="Arial" w:cs="Arial"/>
          <w:sz w:val="26"/>
          <w:szCs w:val="26"/>
        </w:rPr>
      </w:pPr>
      <w:bookmarkStart w:id="3" w:name="_bookmark4"/>
      <w:bookmarkEnd w:id="3"/>
      <w:r>
        <w:rPr>
          <w:color w:val="538DD3"/>
        </w:rPr>
        <w:lastRenderedPageBreak/>
        <w:t>Idées-</w:t>
      </w:r>
      <w:r>
        <w:rPr>
          <w:color w:val="538DD3"/>
          <w:spacing w:val="-2"/>
        </w:rPr>
        <w:t xml:space="preserve"> </w:t>
      </w:r>
      <w:r>
        <w:rPr>
          <w:color w:val="538DD3"/>
        </w:rPr>
        <w:t>clé</w:t>
      </w:r>
      <w:r>
        <w:rPr>
          <w:color w:val="538DD3"/>
          <w:spacing w:val="-2"/>
        </w:rPr>
        <w:t xml:space="preserve"> </w:t>
      </w:r>
      <w:r>
        <w:rPr>
          <w:color w:val="538DD3"/>
        </w:rPr>
        <w:t>de</w:t>
      </w:r>
      <w:r>
        <w:rPr>
          <w:color w:val="538DD3"/>
          <w:spacing w:val="-1"/>
        </w:rPr>
        <w:t xml:space="preserve"> </w:t>
      </w:r>
      <w:r>
        <w:rPr>
          <w:color w:val="538DD3"/>
        </w:rPr>
        <w:t>la 1</w:t>
      </w:r>
      <w:r>
        <w:rPr>
          <w:color w:val="538DD3"/>
          <w:vertAlign w:val="superscript"/>
        </w:rPr>
        <w:t>ère</w:t>
      </w:r>
      <w:r>
        <w:rPr>
          <w:color w:val="538DD3"/>
          <w:spacing w:val="-3"/>
        </w:rPr>
        <w:t xml:space="preserve"> </w:t>
      </w:r>
      <w:r>
        <w:rPr>
          <w:color w:val="538DD3"/>
        </w:rPr>
        <w:t>soirée</w:t>
      </w:r>
    </w:p>
    <w:p w:rsidR="00476838" w:rsidRDefault="00476838" w:rsidP="00476838">
      <w:pPr>
        <w:pStyle w:val="Corpsdetexte"/>
        <w:rPr>
          <w:rFonts w:ascii="Arial"/>
          <w:b/>
          <w:sz w:val="32"/>
        </w:rPr>
      </w:pPr>
    </w:p>
    <w:p w:rsidR="00476838" w:rsidRDefault="00476838" w:rsidP="00476838">
      <w:pPr>
        <w:pStyle w:val="Heading1"/>
        <w:spacing w:before="208" w:line="398" w:lineRule="exact"/>
        <w:ind w:right="994"/>
        <w:rPr>
          <w:rFonts w:ascii="Microsoft Sans Serif"/>
          <w:b w:val="0"/>
        </w:rPr>
      </w:pPr>
      <w:r>
        <w:rPr>
          <w:color w:val="1F487C"/>
          <w:w w:val="70"/>
        </w:rPr>
        <w:t>QUELQUES</w:t>
      </w:r>
      <w:r>
        <w:rPr>
          <w:color w:val="1F487C"/>
          <w:spacing w:val="17"/>
          <w:w w:val="70"/>
        </w:rPr>
        <w:t xml:space="preserve"> </w:t>
      </w:r>
      <w:r>
        <w:rPr>
          <w:color w:val="1F487C"/>
          <w:w w:val="70"/>
        </w:rPr>
        <w:t>IDEES-CLE:</w:t>
      </w:r>
    </w:p>
    <w:p w:rsidR="00476838" w:rsidRDefault="00476838" w:rsidP="00476838">
      <w:pPr>
        <w:spacing w:line="398" w:lineRule="exact"/>
        <w:ind w:left="1054" w:right="993"/>
        <w:jc w:val="center"/>
        <w:rPr>
          <w:sz w:val="36"/>
        </w:rPr>
      </w:pPr>
      <w:r>
        <w:rPr>
          <w:color w:val="1F487C"/>
          <w:w w:val="75"/>
          <w:sz w:val="36"/>
        </w:rPr>
        <w:t>«</w:t>
      </w:r>
      <w:r>
        <w:rPr>
          <w:color w:val="1F487C"/>
          <w:spacing w:val="5"/>
          <w:w w:val="75"/>
          <w:sz w:val="36"/>
        </w:rPr>
        <w:t xml:space="preserve"> </w:t>
      </w:r>
      <w:r>
        <w:rPr>
          <w:color w:val="1F487C"/>
          <w:w w:val="75"/>
          <w:sz w:val="36"/>
        </w:rPr>
        <w:t>LE</w:t>
      </w:r>
      <w:r>
        <w:rPr>
          <w:color w:val="1F487C"/>
          <w:spacing w:val="5"/>
          <w:w w:val="75"/>
          <w:sz w:val="36"/>
        </w:rPr>
        <w:t xml:space="preserve"> </w:t>
      </w:r>
      <w:r>
        <w:rPr>
          <w:color w:val="1F487C"/>
          <w:w w:val="75"/>
          <w:sz w:val="36"/>
        </w:rPr>
        <w:t>SENS</w:t>
      </w:r>
      <w:r>
        <w:rPr>
          <w:color w:val="1F487C"/>
          <w:spacing w:val="4"/>
          <w:w w:val="75"/>
          <w:sz w:val="36"/>
        </w:rPr>
        <w:t xml:space="preserve"> </w:t>
      </w:r>
      <w:r>
        <w:rPr>
          <w:color w:val="1F487C"/>
          <w:w w:val="75"/>
          <w:sz w:val="36"/>
        </w:rPr>
        <w:t>DE</w:t>
      </w:r>
      <w:r>
        <w:rPr>
          <w:color w:val="1F487C"/>
          <w:spacing w:val="5"/>
          <w:w w:val="75"/>
          <w:sz w:val="36"/>
        </w:rPr>
        <w:t xml:space="preserve"> </w:t>
      </w:r>
      <w:r>
        <w:rPr>
          <w:color w:val="1F487C"/>
          <w:w w:val="75"/>
          <w:sz w:val="36"/>
        </w:rPr>
        <w:t>L’ENGAGEMENT</w:t>
      </w:r>
      <w:r>
        <w:rPr>
          <w:color w:val="1F487C"/>
          <w:spacing w:val="4"/>
          <w:w w:val="75"/>
          <w:sz w:val="36"/>
        </w:rPr>
        <w:t xml:space="preserve"> </w:t>
      </w:r>
      <w:r>
        <w:rPr>
          <w:color w:val="1F487C"/>
          <w:w w:val="75"/>
          <w:sz w:val="36"/>
        </w:rPr>
        <w:t>»</w:t>
      </w:r>
    </w:p>
    <w:p w:rsidR="00476838" w:rsidRDefault="00476838" w:rsidP="00476838">
      <w:pPr>
        <w:pStyle w:val="Corpsdetexte"/>
        <w:rPr>
          <w:sz w:val="38"/>
        </w:rPr>
      </w:pPr>
    </w:p>
    <w:p w:rsidR="00476838" w:rsidRDefault="00476838" w:rsidP="00476838">
      <w:pPr>
        <w:pStyle w:val="Corpsdetexte"/>
        <w:rPr>
          <w:sz w:val="37"/>
        </w:rPr>
      </w:pPr>
    </w:p>
    <w:p w:rsidR="00476838" w:rsidRDefault="00476838" w:rsidP="00476838">
      <w:pPr>
        <w:pStyle w:val="Corpsdetexte"/>
        <w:ind w:left="300" w:right="236"/>
        <w:jc w:val="both"/>
      </w:pPr>
      <w:r>
        <w:rPr>
          <w:rFonts w:ascii="Wingdings" w:hAnsi="Wingdings"/>
        </w:rPr>
        <w:t></w:t>
      </w:r>
      <w:r>
        <w:t xml:space="preserve"> Nous ne nous marions pas parce que nous nous aimons (attitude passive) mais </w:t>
      </w:r>
      <w:r>
        <w:rPr>
          <w:rFonts w:ascii="Arial" w:hAnsi="Arial"/>
          <w:b/>
        </w:rPr>
        <w:t>pour nous</w:t>
      </w:r>
      <w:r>
        <w:rPr>
          <w:rFonts w:ascii="Arial" w:hAnsi="Arial"/>
          <w:b/>
          <w:spacing w:val="1"/>
        </w:rPr>
        <w:t xml:space="preserve"> </w:t>
      </w:r>
      <w:r>
        <w:rPr>
          <w:rFonts w:ascii="Arial" w:hAnsi="Arial"/>
          <w:b/>
        </w:rPr>
        <w:t xml:space="preserve">aimer </w:t>
      </w:r>
      <w:r>
        <w:t>(démarche dynamique, pour construire ensemble) ; le mariage n'est pas un aboutissement</w:t>
      </w:r>
      <w:r>
        <w:rPr>
          <w:spacing w:val="1"/>
        </w:rPr>
        <w:t xml:space="preserve"> </w:t>
      </w:r>
      <w:r>
        <w:t>mais</w:t>
      </w:r>
      <w:r>
        <w:rPr>
          <w:spacing w:val="2"/>
        </w:rPr>
        <w:t xml:space="preserve"> </w:t>
      </w:r>
      <w:r>
        <w:rPr>
          <w:rFonts w:ascii="Arial" w:hAnsi="Arial"/>
          <w:b/>
        </w:rPr>
        <w:t>un départ</w:t>
      </w:r>
      <w:r>
        <w:t>.</w:t>
      </w:r>
    </w:p>
    <w:p w:rsidR="00476838" w:rsidRDefault="00476838" w:rsidP="00476838">
      <w:pPr>
        <w:pStyle w:val="Corpsdetexte"/>
        <w:rPr>
          <w:sz w:val="26"/>
        </w:rPr>
      </w:pPr>
    </w:p>
    <w:p w:rsidR="00476838" w:rsidRDefault="00476838" w:rsidP="00476838">
      <w:pPr>
        <w:pStyle w:val="Corpsdetexte"/>
        <w:spacing w:before="9"/>
        <w:rPr>
          <w:sz w:val="22"/>
        </w:rPr>
      </w:pPr>
    </w:p>
    <w:p w:rsidR="00476838" w:rsidRDefault="00476838" w:rsidP="00476838">
      <w:pPr>
        <w:ind w:left="300" w:right="237"/>
        <w:jc w:val="both"/>
        <w:rPr>
          <w:sz w:val="24"/>
        </w:rPr>
      </w:pPr>
      <w:r>
        <w:rPr>
          <w:rFonts w:ascii="Wingdings" w:hAnsi="Wingdings"/>
          <w:sz w:val="24"/>
        </w:rPr>
        <w:t></w:t>
      </w:r>
      <w:r>
        <w:rPr>
          <w:spacing w:val="1"/>
          <w:sz w:val="24"/>
        </w:rPr>
        <w:t xml:space="preserve"> </w:t>
      </w:r>
      <w:r>
        <w:rPr>
          <w:sz w:val="24"/>
        </w:rPr>
        <w:t>Dans</w:t>
      </w:r>
      <w:r>
        <w:rPr>
          <w:spacing w:val="1"/>
          <w:sz w:val="24"/>
        </w:rPr>
        <w:t xml:space="preserve"> </w:t>
      </w:r>
      <w:r>
        <w:rPr>
          <w:sz w:val="24"/>
        </w:rPr>
        <w:t>le</w:t>
      </w:r>
      <w:r>
        <w:rPr>
          <w:spacing w:val="1"/>
          <w:sz w:val="24"/>
        </w:rPr>
        <w:t xml:space="preserve"> </w:t>
      </w:r>
      <w:r>
        <w:rPr>
          <w:sz w:val="24"/>
        </w:rPr>
        <w:t>mariage</w:t>
      </w:r>
      <w:r>
        <w:rPr>
          <w:rFonts w:ascii="Arial" w:hAnsi="Arial"/>
          <w:b/>
          <w:sz w:val="24"/>
        </w:rPr>
        <w:t>,</w:t>
      </w:r>
      <w:r>
        <w:rPr>
          <w:rFonts w:ascii="Arial" w:hAnsi="Arial"/>
          <w:b/>
          <w:spacing w:val="1"/>
          <w:sz w:val="24"/>
        </w:rPr>
        <w:t xml:space="preserve"> </w:t>
      </w:r>
      <w:r>
        <w:rPr>
          <w:rFonts w:ascii="Arial" w:hAnsi="Arial"/>
          <w:b/>
          <w:sz w:val="24"/>
        </w:rPr>
        <w:t>j'engage</w:t>
      </w:r>
      <w:r>
        <w:rPr>
          <w:rFonts w:ascii="Arial" w:hAnsi="Arial"/>
          <w:b/>
          <w:spacing w:val="1"/>
          <w:sz w:val="24"/>
        </w:rPr>
        <w:t xml:space="preserve"> </w:t>
      </w:r>
      <w:r>
        <w:rPr>
          <w:rFonts w:ascii="Arial" w:hAnsi="Arial"/>
          <w:b/>
          <w:sz w:val="24"/>
        </w:rPr>
        <w:t>tout</w:t>
      </w:r>
      <w:r>
        <w:rPr>
          <w:rFonts w:ascii="Arial" w:hAnsi="Arial"/>
          <w:b/>
          <w:spacing w:val="1"/>
          <w:sz w:val="24"/>
        </w:rPr>
        <w:t xml:space="preserve"> </w:t>
      </w:r>
      <w:r>
        <w:rPr>
          <w:rFonts w:ascii="Arial" w:hAnsi="Arial"/>
          <w:b/>
          <w:sz w:val="24"/>
        </w:rPr>
        <w:t>ce</w:t>
      </w:r>
      <w:r>
        <w:rPr>
          <w:rFonts w:ascii="Arial" w:hAnsi="Arial"/>
          <w:b/>
          <w:spacing w:val="1"/>
          <w:sz w:val="24"/>
        </w:rPr>
        <w:t xml:space="preserve"> </w:t>
      </w:r>
      <w:r>
        <w:rPr>
          <w:rFonts w:ascii="Arial" w:hAnsi="Arial"/>
          <w:b/>
          <w:sz w:val="24"/>
        </w:rPr>
        <w:t>que</w:t>
      </w:r>
      <w:r>
        <w:rPr>
          <w:rFonts w:ascii="Arial" w:hAnsi="Arial"/>
          <w:b/>
          <w:spacing w:val="1"/>
          <w:sz w:val="24"/>
        </w:rPr>
        <w:t xml:space="preserve"> </w:t>
      </w:r>
      <w:r>
        <w:rPr>
          <w:rFonts w:ascii="Arial" w:hAnsi="Arial"/>
          <w:b/>
          <w:sz w:val="24"/>
        </w:rPr>
        <w:t>je</w:t>
      </w:r>
      <w:r>
        <w:rPr>
          <w:rFonts w:ascii="Arial" w:hAnsi="Arial"/>
          <w:b/>
          <w:spacing w:val="1"/>
          <w:sz w:val="24"/>
        </w:rPr>
        <w:t xml:space="preserve"> </w:t>
      </w:r>
      <w:r>
        <w:rPr>
          <w:rFonts w:ascii="Arial" w:hAnsi="Arial"/>
          <w:b/>
          <w:sz w:val="24"/>
        </w:rPr>
        <w:t>suis</w:t>
      </w:r>
      <w:r>
        <w:rPr>
          <w:sz w:val="24"/>
        </w:rPr>
        <w:t>,</w:t>
      </w:r>
      <w:r>
        <w:rPr>
          <w:spacing w:val="1"/>
          <w:sz w:val="24"/>
        </w:rPr>
        <w:t xml:space="preserve"> </w:t>
      </w:r>
      <w:r>
        <w:rPr>
          <w:sz w:val="24"/>
        </w:rPr>
        <w:t>toutes</w:t>
      </w:r>
      <w:r>
        <w:rPr>
          <w:spacing w:val="1"/>
          <w:sz w:val="24"/>
        </w:rPr>
        <w:t xml:space="preserve"> </w:t>
      </w:r>
      <w:r>
        <w:rPr>
          <w:sz w:val="24"/>
        </w:rPr>
        <w:t>mes</w:t>
      </w:r>
      <w:r>
        <w:rPr>
          <w:spacing w:val="1"/>
          <w:sz w:val="24"/>
        </w:rPr>
        <w:t xml:space="preserve"> </w:t>
      </w:r>
      <w:r>
        <w:rPr>
          <w:sz w:val="24"/>
        </w:rPr>
        <w:t>« facettes »</w:t>
      </w:r>
      <w:r>
        <w:rPr>
          <w:spacing w:val="1"/>
          <w:sz w:val="24"/>
        </w:rPr>
        <w:t xml:space="preserve"> </w:t>
      </w:r>
      <w:r>
        <w:rPr>
          <w:sz w:val="24"/>
        </w:rPr>
        <w:t>ou</w:t>
      </w:r>
      <w:r>
        <w:rPr>
          <w:spacing w:val="1"/>
          <w:sz w:val="24"/>
        </w:rPr>
        <w:t xml:space="preserve"> </w:t>
      </w:r>
      <w:r>
        <w:rPr>
          <w:sz w:val="24"/>
        </w:rPr>
        <w:t>pétales</w:t>
      </w:r>
      <w:r>
        <w:rPr>
          <w:spacing w:val="1"/>
          <w:sz w:val="24"/>
        </w:rPr>
        <w:t xml:space="preserve"> </w:t>
      </w:r>
      <w:r>
        <w:rPr>
          <w:sz w:val="24"/>
        </w:rPr>
        <w:t>(corps/esprit,</w:t>
      </w:r>
      <w:r>
        <w:rPr>
          <w:spacing w:val="1"/>
          <w:sz w:val="24"/>
        </w:rPr>
        <w:t xml:space="preserve"> </w:t>
      </w:r>
      <w:r>
        <w:rPr>
          <w:sz w:val="24"/>
        </w:rPr>
        <w:t>histoire</w:t>
      </w:r>
      <w:r>
        <w:rPr>
          <w:spacing w:val="1"/>
          <w:sz w:val="24"/>
        </w:rPr>
        <w:t xml:space="preserve"> </w:t>
      </w:r>
      <w:r>
        <w:rPr>
          <w:sz w:val="24"/>
        </w:rPr>
        <w:t>personnelle,</w:t>
      </w:r>
      <w:r>
        <w:rPr>
          <w:spacing w:val="1"/>
          <w:sz w:val="24"/>
        </w:rPr>
        <w:t xml:space="preserve"> </w:t>
      </w:r>
      <w:r>
        <w:rPr>
          <w:rFonts w:ascii="Arial" w:hAnsi="Arial"/>
          <w:i/>
          <w:sz w:val="24"/>
        </w:rPr>
        <w:t>qualités/défauts,</w:t>
      </w:r>
      <w:r>
        <w:rPr>
          <w:rFonts w:ascii="Arial" w:hAnsi="Arial"/>
          <w:i/>
          <w:spacing w:val="1"/>
          <w:sz w:val="24"/>
        </w:rPr>
        <w:t xml:space="preserve"> </w:t>
      </w:r>
      <w:r>
        <w:rPr>
          <w:rFonts w:ascii="Arial" w:hAnsi="Arial"/>
          <w:i/>
          <w:sz w:val="24"/>
        </w:rPr>
        <w:t>famille,</w:t>
      </w:r>
      <w:r>
        <w:rPr>
          <w:rFonts w:ascii="Arial" w:hAnsi="Arial"/>
          <w:i/>
          <w:spacing w:val="1"/>
          <w:sz w:val="24"/>
        </w:rPr>
        <w:t xml:space="preserve"> </w:t>
      </w:r>
      <w:r>
        <w:rPr>
          <w:rFonts w:ascii="Arial" w:hAnsi="Arial"/>
          <w:i/>
          <w:sz w:val="24"/>
        </w:rPr>
        <w:t>amis,</w:t>
      </w:r>
      <w:r>
        <w:rPr>
          <w:rFonts w:ascii="Arial" w:hAnsi="Arial"/>
          <w:i/>
          <w:spacing w:val="1"/>
          <w:sz w:val="24"/>
        </w:rPr>
        <w:t xml:space="preserve"> </w:t>
      </w:r>
      <w:r>
        <w:rPr>
          <w:sz w:val="24"/>
        </w:rPr>
        <w:t>expériences,</w:t>
      </w:r>
      <w:r>
        <w:rPr>
          <w:spacing w:val="1"/>
          <w:sz w:val="24"/>
        </w:rPr>
        <w:t xml:space="preserve"> </w:t>
      </w:r>
      <w:r>
        <w:rPr>
          <w:sz w:val="24"/>
        </w:rPr>
        <w:t>projets,</w:t>
      </w:r>
      <w:r>
        <w:rPr>
          <w:spacing w:val="1"/>
          <w:sz w:val="24"/>
        </w:rPr>
        <w:t xml:space="preserve"> </w:t>
      </w:r>
      <w:r>
        <w:rPr>
          <w:sz w:val="24"/>
        </w:rPr>
        <w:t>passé/avenir,</w:t>
      </w:r>
      <w:r>
        <w:rPr>
          <w:spacing w:val="2"/>
          <w:sz w:val="24"/>
        </w:rPr>
        <w:t xml:space="preserve"> </w:t>
      </w:r>
      <w:r>
        <w:rPr>
          <w:sz w:val="24"/>
        </w:rPr>
        <w:t>idées et</w:t>
      </w:r>
      <w:r>
        <w:rPr>
          <w:spacing w:val="1"/>
          <w:sz w:val="24"/>
        </w:rPr>
        <w:t xml:space="preserve"> </w:t>
      </w:r>
      <w:r>
        <w:rPr>
          <w:sz w:val="24"/>
        </w:rPr>
        <w:t>opinions...).</w:t>
      </w:r>
    </w:p>
    <w:p w:rsidR="00476838" w:rsidRDefault="00476838" w:rsidP="00476838">
      <w:pPr>
        <w:pStyle w:val="Corpsdetexte"/>
        <w:rPr>
          <w:sz w:val="26"/>
        </w:rPr>
      </w:pPr>
    </w:p>
    <w:p w:rsidR="00476838" w:rsidRDefault="00476838" w:rsidP="00476838">
      <w:pPr>
        <w:pStyle w:val="Corpsdetexte"/>
        <w:spacing w:before="5"/>
        <w:rPr>
          <w:sz w:val="22"/>
        </w:rPr>
      </w:pPr>
    </w:p>
    <w:p w:rsidR="00476838" w:rsidRDefault="00476838" w:rsidP="00476838">
      <w:pPr>
        <w:ind w:left="300" w:right="236"/>
        <w:jc w:val="both"/>
        <w:rPr>
          <w:sz w:val="24"/>
        </w:rPr>
      </w:pPr>
      <w:r>
        <w:rPr>
          <w:rFonts w:ascii="Wingdings" w:hAnsi="Wingdings"/>
          <w:sz w:val="24"/>
        </w:rPr>
        <w:t></w:t>
      </w:r>
      <w:r>
        <w:rPr>
          <w:sz w:val="24"/>
        </w:rPr>
        <w:t xml:space="preserve"> En l'épousant, </w:t>
      </w:r>
      <w:r>
        <w:rPr>
          <w:rFonts w:ascii="Arial" w:hAnsi="Arial"/>
          <w:b/>
          <w:sz w:val="24"/>
        </w:rPr>
        <w:t>j'accepte l'autre tel qu'il est, tout l'autre</w:t>
      </w:r>
      <w:r>
        <w:rPr>
          <w:sz w:val="24"/>
        </w:rPr>
        <w:t>, avec tous ses «facettes</w:t>
      </w:r>
      <w:r>
        <w:rPr>
          <w:spacing w:val="1"/>
          <w:sz w:val="24"/>
        </w:rPr>
        <w:t xml:space="preserve"> </w:t>
      </w:r>
      <w:r>
        <w:rPr>
          <w:sz w:val="24"/>
        </w:rPr>
        <w:t>» (ses</w:t>
      </w:r>
      <w:r>
        <w:rPr>
          <w:spacing w:val="1"/>
          <w:sz w:val="24"/>
        </w:rPr>
        <w:t xml:space="preserve"> </w:t>
      </w:r>
      <w:r>
        <w:rPr>
          <w:sz w:val="24"/>
        </w:rPr>
        <w:t>pétales).</w:t>
      </w:r>
    </w:p>
    <w:p w:rsidR="00476838" w:rsidRDefault="00476838" w:rsidP="00476838">
      <w:pPr>
        <w:pStyle w:val="Corpsdetexte"/>
        <w:rPr>
          <w:sz w:val="26"/>
        </w:rPr>
      </w:pPr>
    </w:p>
    <w:p w:rsidR="00476838" w:rsidRDefault="00476838" w:rsidP="00476838">
      <w:pPr>
        <w:pStyle w:val="Corpsdetexte"/>
        <w:spacing w:before="5"/>
        <w:rPr>
          <w:sz w:val="22"/>
        </w:rPr>
      </w:pPr>
    </w:p>
    <w:p w:rsidR="00476838" w:rsidRDefault="00476838" w:rsidP="00476838">
      <w:pPr>
        <w:pStyle w:val="Corpsdetexte"/>
        <w:spacing w:line="242" w:lineRule="auto"/>
        <w:ind w:left="300" w:right="235"/>
        <w:jc w:val="both"/>
      </w:pPr>
      <w:r>
        <w:rPr>
          <w:rFonts w:ascii="Wingdings" w:hAnsi="Wingdings"/>
        </w:rPr>
        <w:t></w:t>
      </w:r>
      <w:r>
        <w:t xml:space="preserve"> En choisissant l'autre, et en décidant de l'épouser, je fais un </w:t>
      </w:r>
      <w:r>
        <w:rPr>
          <w:rFonts w:ascii="Arial" w:hAnsi="Arial"/>
          <w:b/>
        </w:rPr>
        <w:t>acte libre et en conscience</w:t>
      </w:r>
      <w:r>
        <w:t>; libre</w:t>
      </w:r>
      <w:r>
        <w:rPr>
          <w:spacing w:val="1"/>
        </w:rPr>
        <w:t xml:space="preserve"> </w:t>
      </w:r>
      <w:r>
        <w:t>à</w:t>
      </w:r>
      <w:r>
        <w:rPr>
          <w:spacing w:val="2"/>
        </w:rPr>
        <w:t xml:space="preserve"> </w:t>
      </w:r>
      <w:r>
        <w:t>l'égard</w:t>
      </w:r>
      <w:r>
        <w:rPr>
          <w:spacing w:val="2"/>
        </w:rPr>
        <w:t xml:space="preserve"> </w:t>
      </w:r>
      <w:r>
        <w:t>des autres</w:t>
      </w:r>
      <w:r>
        <w:rPr>
          <w:spacing w:val="1"/>
        </w:rPr>
        <w:t xml:space="preserve"> </w:t>
      </w:r>
      <w:r>
        <w:t>mais</w:t>
      </w:r>
      <w:r>
        <w:rPr>
          <w:spacing w:val="1"/>
        </w:rPr>
        <w:t xml:space="preserve"> </w:t>
      </w:r>
      <w:r>
        <w:t>aussi</w:t>
      </w:r>
      <w:r>
        <w:rPr>
          <w:spacing w:val="2"/>
        </w:rPr>
        <w:t xml:space="preserve"> </w:t>
      </w:r>
      <w:r>
        <w:t>vis-à-vis</w:t>
      </w:r>
      <w:r>
        <w:rPr>
          <w:spacing w:val="2"/>
        </w:rPr>
        <w:t xml:space="preserve"> </w:t>
      </w:r>
      <w:r>
        <w:t>de</w:t>
      </w:r>
      <w:r>
        <w:rPr>
          <w:spacing w:val="1"/>
        </w:rPr>
        <w:t xml:space="preserve"> </w:t>
      </w:r>
      <w:r>
        <w:t>moi-même</w:t>
      </w:r>
    </w:p>
    <w:p w:rsidR="00476838" w:rsidRDefault="00476838" w:rsidP="00476838">
      <w:pPr>
        <w:pStyle w:val="Corpsdetexte"/>
        <w:rPr>
          <w:sz w:val="26"/>
        </w:rPr>
      </w:pPr>
    </w:p>
    <w:p w:rsidR="00476838" w:rsidRDefault="00476838" w:rsidP="00476838">
      <w:pPr>
        <w:pStyle w:val="Corpsdetexte"/>
        <w:spacing w:before="3"/>
        <w:rPr>
          <w:sz w:val="22"/>
        </w:rPr>
      </w:pPr>
    </w:p>
    <w:p w:rsidR="00476838" w:rsidRDefault="00476838" w:rsidP="00476838">
      <w:pPr>
        <w:pStyle w:val="Corpsdetexte"/>
        <w:ind w:left="300" w:right="235"/>
        <w:jc w:val="both"/>
      </w:pPr>
      <w:r>
        <w:rPr>
          <w:rFonts w:ascii="Wingdings" w:hAnsi="Wingdings"/>
        </w:rPr>
        <w:t></w:t>
      </w:r>
      <w:r>
        <w:t xml:space="preserve"> Mon choix n'est pas vraiment libre si je me marie pour de "</w:t>
      </w:r>
      <w:r>
        <w:rPr>
          <w:rFonts w:ascii="Arial" w:hAnsi="Arial"/>
          <w:b/>
        </w:rPr>
        <w:t>mauvaises raisons</w:t>
      </w:r>
      <w:r>
        <w:t>" (peur de la</w:t>
      </w:r>
      <w:r>
        <w:rPr>
          <w:spacing w:val="1"/>
        </w:rPr>
        <w:t xml:space="preserve"> </w:t>
      </w:r>
      <w:r>
        <w:t>solitude,</w:t>
      </w:r>
      <w:r>
        <w:rPr>
          <w:spacing w:val="1"/>
        </w:rPr>
        <w:t xml:space="preserve"> </w:t>
      </w:r>
      <w:r>
        <w:t>idéal, maladie,</w:t>
      </w:r>
      <w:r>
        <w:rPr>
          <w:spacing w:val="2"/>
        </w:rPr>
        <w:t xml:space="preserve"> </w:t>
      </w:r>
      <w:r>
        <w:t>consolation,</w:t>
      </w:r>
      <w:r>
        <w:rPr>
          <w:spacing w:val="1"/>
        </w:rPr>
        <w:t xml:space="preserve"> </w:t>
      </w:r>
      <w:r>
        <w:t>pression familiale ou</w:t>
      </w:r>
      <w:r>
        <w:rPr>
          <w:spacing w:val="1"/>
        </w:rPr>
        <w:t xml:space="preserve"> </w:t>
      </w:r>
      <w:r>
        <w:t>sociale, finances, bébé...)</w:t>
      </w:r>
    </w:p>
    <w:p w:rsidR="00476838" w:rsidRDefault="00476838" w:rsidP="00476838">
      <w:pPr>
        <w:pStyle w:val="Corpsdetexte"/>
        <w:spacing w:before="3"/>
      </w:pPr>
    </w:p>
    <w:p w:rsidR="00476838" w:rsidRDefault="00476838" w:rsidP="00476838">
      <w:pPr>
        <w:pStyle w:val="Heading5"/>
        <w:ind w:right="242"/>
        <w:jc w:val="both"/>
      </w:pPr>
      <w:r>
        <w:rPr>
          <w:rFonts w:ascii="Wingdings" w:hAnsi="Wingdings"/>
          <w:b w:val="0"/>
        </w:rPr>
        <w:t></w:t>
      </w:r>
      <w:r>
        <w:rPr>
          <w:b w:val="0"/>
        </w:rPr>
        <w:t xml:space="preserve"> </w:t>
      </w:r>
      <w:r>
        <w:rPr>
          <w:rFonts w:ascii="Microsoft Sans Serif" w:hAnsi="Microsoft Sans Serif"/>
          <w:b w:val="0"/>
        </w:rPr>
        <w:t xml:space="preserve">Ce conjoint </w:t>
      </w:r>
      <w:r>
        <w:t xml:space="preserve">que j'ai choisi </w:t>
      </w:r>
      <w:r>
        <w:rPr>
          <w:rFonts w:ascii="Microsoft Sans Serif" w:hAnsi="Microsoft Sans Serif"/>
          <w:b w:val="0"/>
        </w:rPr>
        <w:t xml:space="preserve">va </w:t>
      </w:r>
      <w:r>
        <w:t>devenir mon conjoint idéal, celui que je veux aimer tout au</w:t>
      </w:r>
      <w:r>
        <w:rPr>
          <w:spacing w:val="1"/>
        </w:rPr>
        <w:t xml:space="preserve"> </w:t>
      </w:r>
      <w:r>
        <w:t>long</w:t>
      </w:r>
      <w:r>
        <w:rPr>
          <w:spacing w:val="-1"/>
        </w:rPr>
        <w:t xml:space="preserve"> </w:t>
      </w:r>
      <w:r>
        <w:t>de ma vie</w:t>
      </w:r>
    </w:p>
    <w:p w:rsidR="00476838" w:rsidRDefault="00476838" w:rsidP="00476838">
      <w:pPr>
        <w:pStyle w:val="Corpsdetexte"/>
        <w:rPr>
          <w:rFonts w:ascii="Arial"/>
          <w:b/>
          <w:sz w:val="26"/>
        </w:rPr>
      </w:pPr>
    </w:p>
    <w:p w:rsidR="00476838" w:rsidRDefault="00476838" w:rsidP="00476838">
      <w:pPr>
        <w:pStyle w:val="Corpsdetexte"/>
        <w:spacing w:before="4"/>
        <w:rPr>
          <w:rFonts w:ascii="Arial"/>
          <w:b/>
          <w:sz w:val="22"/>
        </w:rPr>
      </w:pPr>
    </w:p>
    <w:p w:rsidR="00476838" w:rsidRDefault="00476838" w:rsidP="00476838">
      <w:pPr>
        <w:pStyle w:val="Corpsdetexte"/>
        <w:spacing w:line="242" w:lineRule="auto"/>
        <w:ind w:left="300" w:right="239"/>
        <w:jc w:val="both"/>
        <w:rPr>
          <w:rFonts w:ascii="Microsoft Sans Serif"/>
        </w:rPr>
      </w:pPr>
      <w:r>
        <w:rPr>
          <w:rFonts w:ascii="Wingdings" w:hAnsi="Wingdings"/>
        </w:rPr>
        <w:t></w:t>
      </w:r>
      <w:r>
        <w:rPr>
          <w:spacing w:val="1"/>
        </w:rPr>
        <w:t xml:space="preserve"> </w:t>
      </w:r>
      <w:r>
        <w:t>Pour un</w:t>
      </w:r>
      <w:r>
        <w:rPr>
          <w:spacing w:val="1"/>
        </w:rPr>
        <w:t xml:space="preserve"> </w:t>
      </w:r>
      <w:r>
        <w:t>croyant,</w:t>
      </w:r>
      <w:r>
        <w:rPr>
          <w:spacing w:val="1"/>
        </w:rPr>
        <w:t xml:space="preserve"> </w:t>
      </w:r>
      <w:r>
        <w:t>l'autre est</w:t>
      </w:r>
      <w:r>
        <w:rPr>
          <w:spacing w:val="1"/>
        </w:rPr>
        <w:t xml:space="preserve"> </w:t>
      </w:r>
      <w:r>
        <w:t>une</w:t>
      </w:r>
      <w:r>
        <w:rPr>
          <w:spacing w:val="1"/>
        </w:rPr>
        <w:t xml:space="preserve"> </w:t>
      </w:r>
      <w:r>
        <w:t>image de</w:t>
      </w:r>
      <w:r>
        <w:rPr>
          <w:spacing w:val="1"/>
        </w:rPr>
        <w:t xml:space="preserve"> </w:t>
      </w:r>
      <w:r>
        <w:t>Dieu (partielle,</w:t>
      </w:r>
      <w:r>
        <w:rPr>
          <w:spacing w:val="63"/>
        </w:rPr>
        <w:t xml:space="preserve"> </w:t>
      </w:r>
      <w:r>
        <w:t>imparfaite,</w:t>
      </w:r>
      <w:r>
        <w:rPr>
          <w:spacing w:val="64"/>
        </w:rPr>
        <w:t xml:space="preserve"> </w:t>
      </w:r>
      <w:r>
        <w:t>inachevée mais bien</w:t>
      </w:r>
      <w:r>
        <w:rPr>
          <w:spacing w:val="1"/>
        </w:rPr>
        <w:t xml:space="preserve"> </w:t>
      </w:r>
      <w:r>
        <w:t>réelle) et il m'est confié; à moi d'en prendre soin par ma tendresse, par les attentions de chaque</w:t>
      </w:r>
      <w:r>
        <w:rPr>
          <w:spacing w:val="1"/>
        </w:rPr>
        <w:t xml:space="preserve"> </w:t>
      </w:r>
      <w:r>
        <w:t>jour. A moi aussi de savoir reconnaître Dieu en l'autre, même dans les petits gestes de la vie</w:t>
      </w:r>
      <w:r>
        <w:rPr>
          <w:spacing w:val="1"/>
        </w:rPr>
        <w:t xml:space="preserve"> </w:t>
      </w:r>
      <w:r>
        <w:t>courante.</w:t>
      </w:r>
    </w:p>
    <w:p w:rsidR="00476838" w:rsidRDefault="00476838" w:rsidP="00476838">
      <w:pPr>
        <w:pStyle w:val="Corpsdetexte"/>
        <w:rPr>
          <w:sz w:val="26"/>
        </w:rPr>
      </w:pPr>
    </w:p>
    <w:p w:rsidR="00476838" w:rsidRDefault="00476838" w:rsidP="00476838">
      <w:pPr>
        <w:pStyle w:val="Corpsdetexte"/>
        <w:spacing w:before="10"/>
        <w:rPr>
          <w:sz w:val="21"/>
        </w:rPr>
      </w:pPr>
    </w:p>
    <w:p w:rsidR="00476838" w:rsidRDefault="00476838" w:rsidP="00476838">
      <w:pPr>
        <w:pStyle w:val="Corpsdetexte"/>
        <w:ind w:left="300" w:right="240"/>
        <w:jc w:val="both"/>
      </w:pPr>
      <w:r>
        <w:rPr>
          <w:rFonts w:ascii="Wingdings" w:hAnsi="Wingdings"/>
        </w:rPr>
        <w:t></w:t>
      </w:r>
      <w:r>
        <w:t xml:space="preserve"> En nous mariant à l'Eglise, nous choisissons de </w:t>
      </w:r>
      <w:r>
        <w:rPr>
          <w:rFonts w:ascii="Arial" w:hAnsi="Arial"/>
          <w:i/>
        </w:rPr>
        <w:t xml:space="preserve">le </w:t>
      </w:r>
      <w:r>
        <w:t>faire devant Dieu, de lui donner une place</w:t>
      </w:r>
      <w:r>
        <w:rPr>
          <w:spacing w:val="1"/>
        </w:rPr>
        <w:t xml:space="preserve"> </w:t>
      </w:r>
      <w:r>
        <w:t>dans notre amour. Notre mariage va engager Dieu; cela le rend sacré; c’est pourquoi on parle de</w:t>
      </w:r>
      <w:r>
        <w:rPr>
          <w:spacing w:val="1"/>
        </w:rPr>
        <w:t xml:space="preserve"> </w:t>
      </w:r>
      <w:r>
        <w:rPr>
          <w:rFonts w:ascii="Arial" w:hAnsi="Arial"/>
          <w:b/>
        </w:rPr>
        <w:t>sacrement</w:t>
      </w:r>
      <w:r>
        <w:t>.</w:t>
      </w:r>
    </w:p>
    <w:p w:rsidR="00476838" w:rsidRDefault="00476838" w:rsidP="00476838">
      <w:pPr>
        <w:widowControl/>
        <w:autoSpaceDE/>
        <w:autoSpaceDN/>
        <w:sectPr w:rsidR="00476838">
          <w:pgSz w:w="11910" w:h="16840"/>
          <w:pgMar w:top="1280" w:right="480" w:bottom="1020" w:left="420" w:header="0" w:footer="748" w:gutter="0"/>
          <w:cols w:space="720"/>
        </w:sectPr>
      </w:pPr>
    </w:p>
    <w:p w:rsidR="00476838" w:rsidRDefault="00476838" w:rsidP="00476838">
      <w:pPr>
        <w:pStyle w:val="Heading1"/>
        <w:spacing w:before="65"/>
        <w:ind w:right="993"/>
      </w:pPr>
      <w:r>
        <w:rPr>
          <w:color w:val="1F487C"/>
          <w:w w:val="70"/>
        </w:rPr>
        <w:lastRenderedPageBreak/>
        <w:t>QUESTIONS</w:t>
      </w:r>
      <w:r>
        <w:rPr>
          <w:color w:val="1F487C"/>
          <w:spacing w:val="51"/>
          <w:w w:val="70"/>
        </w:rPr>
        <w:t xml:space="preserve"> </w:t>
      </w:r>
      <w:r>
        <w:rPr>
          <w:color w:val="1F487C"/>
          <w:w w:val="70"/>
        </w:rPr>
        <w:t>A</w:t>
      </w:r>
      <w:r>
        <w:rPr>
          <w:color w:val="1F487C"/>
          <w:spacing w:val="50"/>
          <w:w w:val="70"/>
        </w:rPr>
        <w:t xml:space="preserve"> </w:t>
      </w:r>
      <w:r>
        <w:rPr>
          <w:color w:val="1F487C"/>
          <w:w w:val="70"/>
        </w:rPr>
        <w:t>SE</w:t>
      </w:r>
      <w:r>
        <w:rPr>
          <w:color w:val="1F487C"/>
          <w:spacing w:val="46"/>
          <w:w w:val="70"/>
        </w:rPr>
        <w:t xml:space="preserve"> </w:t>
      </w:r>
      <w:r>
        <w:rPr>
          <w:color w:val="1F487C"/>
          <w:w w:val="70"/>
        </w:rPr>
        <w:t>POSER</w:t>
      </w:r>
      <w:r>
        <w:rPr>
          <w:color w:val="1F487C"/>
          <w:spacing w:val="51"/>
          <w:w w:val="70"/>
        </w:rPr>
        <w:t xml:space="preserve"> </w:t>
      </w:r>
      <w:r>
        <w:rPr>
          <w:color w:val="1F487C"/>
          <w:w w:val="70"/>
        </w:rPr>
        <w:t>A</w:t>
      </w:r>
      <w:r>
        <w:rPr>
          <w:color w:val="1F487C"/>
          <w:spacing w:val="51"/>
          <w:w w:val="70"/>
        </w:rPr>
        <w:t xml:space="preserve"> </w:t>
      </w:r>
      <w:r>
        <w:rPr>
          <w:color w:val="1F487C"/>
          <w:w w:val="70"/>
        </w:rPr>
        <w:t>DEUX</w:t>
      </w:r>
      <w:r>
        <w:rPr>
          <w:color w:val="1F487C"/>
          <w:spacing w:val="50"/>
          <w:w w:val="70"/>
        </w:rPr>
        <w:t xml:space="preserve"> </w:t>
      </w:r>
      <w:r>
        <w:rPr>
          <w:color w:val="1F487C"/>
          <w:w w:val="70"/>
        </w:rPr>
        <w:t>AVANT</w:t>
      </w:r>
      <w:r>
        <w:rPr>
          <w:color w:val="1F487C"/>
          <w:spacing w:val="51"/>
          <w:w w:val="70"/>
        </w:rPr>
        <w:t xml:space="preserve"> </w:t>
      </w:r>
      <w:r>
        <w:rPr>
          <w:color w:val="1F487C"/>
          <w:w w:val="70"/>
        </w:rPr>
        <w:t>DE</w:t>
      </w:r>
      <w:r>
        <w:rPr>
          <w:color w:val="1F487C"/>
          <w:spacing w:val="50"/>
          <w:w w:val="70"/>
        </w:rPr>
        <w:t xml:space="preserve"> </w:t>
      </w:r>
      <w:r>
        <w:rPr>
          <w:color w:val="1F487C"/>
          <w:w w:val="70"/>
        </w:rPr>
        <w:t>SE</w:t>
      </w:r>
      <w:r>
        <w:rPr>
          <w:color w:val="1F487C"/>
          <w:spacing w:val="51"/>
          <w:w w:val="70"/>
        </w:rPr>
        <w:t xml:space="preserve"> </w:t>
      </w:r>
      <w:r>
        <w:rPr>
          <w:color w:val="1F487C"/>
          <w:w w:val="70"/>
        </w:rPr>
        <w:t>MARIER</w:t>
      </w:r>
    </w:p>
    <w:p w:rsidR="00476838" w:rsidRDefault="00476838" w:rsidP="00476838">
      <w:pPr>
        <w:spacing w:before="96"/>
        <w:ind w:left="300"/>
        <w:rPr>
          <w:sz w:val="20"/>
        </w:rPr>
      </w:pPr>
      <w:r>
        <w:rPr>
          <w:sz w:val="20"/>
        </w:rPr>
        <w:t>(</w:t>
      </w:r>
      <w:proofErr w:type="gramStart"/>
      <w:r>
        <w:rPr>
          <w:sz w:val="20"/>
        </w:rPr>
        <w:t>il</w:t>
      </w:r>
      <w:proofErr w:type="gramEnd"/>
      <w:r>
        <w:rPr>
          <w:spacing w:val="-1"/>
          <w:sz w:val="20"/>
        </w:rPr>
        <w:t xml:space="preserve"> </w:t>
      </w:r>
      <w:r>
        <w:rPr>
          <w:sz w:val="20"/>
        </w:rPr>
        <w:t>n'y</w:t>
      </w:r>
      <w:r>
        <w:rPr>
          <w:spacing w:val="-4"/>
          <w:sz w:val="20"/>
        </w:rPr>
        <w:t xml:space="preserve"> </w:t>
      </w:r>
      <w:r>
        <w:rPr>
          <w:sz w:val="20"/>
        </w:rPr>
        <w:t>a</w:t>
      </w:r>
      <w:r>
        <w:rPr>
          <w:spacing w:val="1"/>
          <w:sz w:val="20"/>
        </w:rPr>
        <w:t xml:space="preserve"> </w:t>
      </w:r>
      <w:r>
        <w:rPr>
          <w:sz w:val="20"/>
        </w:rPr>
        <w:t>pas</w:t>
      </w:r>
      <w:r>
        <w:rPr>
          <w:spacing w:val="1"/>
          <w:sz w:val="20"/>
        </w:rPr>
        <w:t xml:space="preserve"> </w:t>
      </w:r>
      <w:r>
        <w:rPr>
          <w:sz w:val="20"/>
        </w:rPr>
        <w:t>une</w:t>
      </w:r>
      <w:r>
        <w:rPr>
          <w:spacing w:val="-1"/>
          <w:sz w:val="20"/>
        </w:rPr>
        <w:t xml:space="preserve"> </w:t>
      </w:r>
      <w:r>
        <w:rPr>
          <w:sz w:val="20"/>
        </w:rPr>
        <w:t>seule</w:t>
      </w:r>
      <w:r>
        <w:rPr>
          <w:spacing w:val="2"/>
          <w:sz w:val="20"/>
        </w:rPr>
        <w:t xml:space="preserve"> </w:t>
      </w:r>
      <w:r>
        <w:rPr>
          <w:sz w:val="20"/>
        </w:rPr>
        <w:t>bonne réponse,</w:t>
      </w:r>
      <w:r>
        <w:rPr>
          <w:spacing w:val="-1"/>
          <w:sz w:val="20"/>
        </w:rPr>
        <w:t xml:space="preserve"> </w:t>
      </w:r>
      <w:r>
        <w:rPr>
          <w:sz w:val="20"/>
        </w:rPr>
        <w:t>l'important est</w:t>
      </w:r>
      <w:r>
        <w:rPr>
          <w:spacing w:val="2"/>
          <w:sz w:val="20"/>
        </w:rPr>
        <w:t xml:space="preserve"> </w:t>
      </w:r>
      <w:r>
        <w:rPr>
          <w:sz w:val="20"/>
        </w:rPr>
        <w:t>de s'être posé au</w:t>
      </w:r>
      <w:r>
        <w:rPr>
          <w:spacing w:val="2"/>
          <w:sz w:val="20"/>
        </w:rPr>
        <w:t xml:space="preserve"> </w:t>
      </w:r>
      <w:r>
        <w:rPr>
          <w:sz w:val="20"/>
        </w:rPr>
        <w:t>moins une</w:t>
      </w:r>
      <w:r>
        <w:rPr>
          <w:spacing w:val="1"/>
          <w:sz w:val="20"/>
        </w:rPr>
        <w:t xml:space="preserve"> </w:t>
      </w:r>
      <w:r>
        <w:rPr>
          <w:sz w:val="20"/>
        </w:rPr>
        <w:t>fois</w:t>
      </w:r>
      <w:r>
        <w:rPr>
          <w:spacing w:val="1"/>
          <w:sz w:val="20"/>
        </w:rPr>
        <w:t xml:space="preserve"> </w:t>
      </w:r>
      <w:r>
        <w:rPr>
          <w:sz w:val="20"/>
        </w:rPr>
        <w:t>ces questions)</w:t>
      </w:r>
    </w:p>
    <w:p w:rsidR="00476838" w:rsidRDefault="00476838" w:rsidP="00476838">
      <w:pPr>
        <w:pStyle w:val="Corpsdetexte"/>
        <w:spacing w:before="6" w:after="1"/>
        <w:rPr>
          <w:sz w:val="26"/>
        </w:rPr>
      </w:pPr>
    </w:p>
    <w:tbl>
      <w:tblPr>
        <w:tblStyle w:val="TableNormal"/>
        <w:tblW w:w="0" w:type="auto"/>
        <w:tblInd w:w="107" w:type="dxa"/>
        <w:tblLayout w:type="fixed"/>
        <w:tblLook w:val="01E0"/>
      </w:tblPr>
      <w:tblGrid>
        <w:gridCol w:w="5372"/>
        <w:gridCol w:w="5401"/>
      </w:tblGrid>
      <w:tr w:rsidR="00476838" w:rsidTr="00476838">
        <w:trPr>
          <w:trHeight w:val="10875"/>
        </w:trPr>
        <w:tc>
          <w:tcPr>
            <w:tcW w:w="5372" w:type="dxa"/>
          </w:tcPr>
          <w:p w:rsidR="00476838" w:rsidRDefault="00476838">
            <w:pPr>
              <w:pStyle w:val="TableParagraph"/>
              <w:spacing w:before="6"/>
              <w:ind w:left="0"/>
              <w:rPr>
                <w:rFonts w:ascii="Microsoft Sans Serif" w:eastAsia="Microsoft Sans Serif" w:hAnsi="Microsoft Sans Serif" w:cs="Microsoft Sans Serif"/>
                <w:sz w:val="20"/>
                <w:lang w:val="en-US"/>
              </w:rPr>
            </w:pPr>
          </w:p>
          <w:p w:rsidR="00476838" w:rsidRDefault="00476838">
            <w:pPr>
              <w:pStyle w:val="TableParagraph"/>
              <w:ind w:left="1076"/>
              <w:rPr>
                <w:rFonts w:ascii="Arial"/>
                <w:b/>
                <w:sz w:val="20"/>
                <w:lang w:val="en-US"/>
              </w:rPr>
            </w:pPr>
            <w:r>
              <w:rPr>
                <w:rFonts w:ascii="Arial"/>
                <w:b/>
                <w:color w:val="1F487C"/>
                <w:sz w:val="20"/>
                <w:lang w:val="en-US"/>
              </w:rPr>
              <w:t>ACCUEIL</w:t>
            </w:r>
            <w:r>
              <w:rPr>
                <w:rFonts w:ascii="Arial"/>
                <w:b/>
                <w:color w:val="1F487C"/>
                <w:spacing w:val="-1"/>
                <w:sz w:val="20"/>
                <w:lang w:val="en-US"/>
              </w:rPr>
              <w:t xml:space="preserve"> </w:t>
            </w:r>
            <w:r>
              <w:rPr>
                <w:rFonts w:ascii="Arial"/>
                <w:b/>
                <w:color w:val="1F487C"/>
                <w:sz w:val="20"/>
                <w:lang w:val="en-US"/>
              </w:rPr>
              <w:t>&amp;</w:t>
            </w:r>
            <w:r>
              <w:rPr>
                <w:rFonts w:ascii="Arial"/>
                <w:b/>
                <w:color w:val="1F487C"/>
                <w:spacing w:val="-3"/>
                <w:sz w:val="20"/>
                <w:lang w:val="en-US"/>
              </w:rPr>
              <w:t xml:space="preserve"> </w:t>
            </w:r>
            <w:r>
              <w:rPr>
                <w:rFonts w:ascii="Arial"/>
                <w:b/>
                <w:color w:val="1F487C"/>
                <w:sz w:val="20"/>
                <w:lang w:val="en-US"/>
              </w:rPr>
              <w:t>RESPECT</w:t>
            </w:r>
            <w:r>
              <w:rPr>
                <w:rFonts w:ascii="Arial"/>
                <w:b/>
                <w:color w:val="1F487C"/>
                <w:spacing w:val="-1"/>
                <w:sz w:val="20"/>
                <w:lang w:val="en-US"/>
              </w:rPr>
              <w:t xml:space="preserve"> </w:t>
            </w:r>
            <w:r>
              <w:rPr>
                <w:rFonts w:ascii="Arial"/>
                <w:b/>
                <w:color w:val="1F487C"/>
                <w:sz w:val="20"/>
                <w:lang w:val="en-US"/>
              </w:rPr>
              <w:t>DE</w:t>
            </w:r>
            <w:r>
              <w:rPr>
                <w:rFonts w:ascii="Arial"/>
                <w:b/>
                <w:color w:val="1F487C"/>
                <w:spacing w:val="-3"/>
                <w:sz w:val="20"/>
                <w:lang w:val="en-US"/>
              </w:rPr>
              <w:t xml:space="preserve"> </w:t>
            </w:r>
            <w:r>
              <w:rPr>
                <w:rFonts w:ascii="Arial"/>
                <w:b/>
                <w:color w:val="1F487C"/>
                <w:sz w:val="20"/>
                <w:lang w:val="en-US"/>
              </w:rPr>
              <w:t>L'AUTRE</w:t>
            </w:r>
          </w:p>
          <w:p w:rsidR="00476838" w:rsidRDefault="00476838">
            <w:pPr>
              <w:pStyle w:val="TableParagraph"/>
              <w:ind w:left="0"/>
              <w:rPr>
                <w:rFonts w:ascii="Microsoft Sans Serif"/>
                <w:sz w:val="26"/>
                <w:lang w:val="en-US"/>
              </w:rPr>
            </w:pPr>
          </w:p>
          <w:p w:rsidR="00476838" w:rsidRDefault="00476838" w:rsidP="00197E13">
            <w:pPr>
              <w:pStyle w:val="TableParagraph"/>
              <w:numPr>
                <w:ilvl w:val="0"/>
                <w:numId w:val="44"/>
              </w:numPr>
              <w:tabs>
                <w:tab w:val="left" w:pos="558"/>
              </w:tabs>
              <w:spacing w:before="0"/>
              <w:ind w:right="131"/>
              <w:jc w:val="left"/>
              <w:rPr>
                <w:sz w:val="20"/>
                <w:lang w:val="en-US"/>
              </w:rPr>
            </w:pPr>
            <w:r>
              <w:rPr>
                <w:sz w:val="20"/>
                <w:lang w:val="en-US"/>
              </w:rPr>
              <w:t>Ai-je</w:t>
            </w:r>
            <w:r>
              <w:rPr>
                <w:spacing w:val="1"/>
                <w:sz w:val="20"/>
                <w:lang w:val="en-US"/>
              </w:rPr>
              <w:t xml:space="preserve"> </w:t>
            </w:r>
            <w:proofErr w:type="spellStart"/>
            <w:r>
              <w:rPr>
                <w:sz w:val="20"/>
                <w:lang w:val="en-US"/>
              </w:rPr>
              <w:t>envie</w:t>
            </w:r>
            <w:proofErr w:type="spellEnd"/>
            <w:r>
              <w:rPr>
                <w:spacing w:val="2"/>
                <w:sz w:val="20"/>
                <w:lang w:val="en-US"/>
              </w:rPr>
              <w:t xml:space="preserve"> </w:t>
            </w:r>
            <w:r>
              <w:rPr>
                <w:sz w:val="20"/>
                <w:lang w:val="en-US"/>
              </w:rPr>
              <w:t>de</w:t>
            </w:r>
            <w:r>
              <w:rPr>
                <w:spacing w:val="1"/>
                <w:sz w:val="20"/>
                <w:lang w:val="en-US"/>
              </w:rPr>
              <w:t xml:space="preserve"> </w:t>
            </w:r>
            <w:proofErr w:type="spellStart"/>
            <w:r>
              <w:rPr>
                <w:sz w:val="20"/>
                <w:lang w:val="en-US"/>
              </w:rPr>
              <w:t>présenter</w:t>
            </w:r>
            <w:proofErr w:type="spellEnd"/>
            <w:r>
              <w:rPr>
                <w:spacing w:val="3"/>
                <w:sz w:val="20"/>
                <w:lang w:val="en-US"/>
              </w:rPr>
              <w:t xml:space="preserve"> </w:t>
            </w:r>
            <w:proofErr w:type="spellStart"/>
            <w:r>
              <w:rPr>
                <w:sz w:val="20"/>
                <w:lang w:val="en-US"/>
              </w:rPr>
              <w:t>l'autre</w:t>
            </w:r>
            <w:proofErr w:type="spellEnd"/>
            <w:r>
              <w:rPr>
                <w:spacing w:val="2"/>
                <w:sz w:val="20"/>
                <w:lang w:val="en-US"/>
              </w:rPr>
              <w:t xml:space="preserve"> </w:t>
            </w:r>
            <w:r>
              <w:rPr>
                <w:sz w:val="20"/>
                <w:lang w:val="en-US"/>
              </w:rPr>
              <w:t xml:space="preserve">à </w:t>
            </w:r>
            <w:proofErr w:type="spellStart"/>
            <w:r>
              <w:rPr>
                <w:sz w:val="20"/>
                <w:lang w:val="en-US"/>
              </w:rPr>
              <w:t>mes</w:t>
            </w:r>
            <w:proofErr w:type="spellEnd"/>
            <w:r>
              <w:rPr>
                <w:spacing w:val="1"/>
                <w:sz w:val="20"/>
                <w:lang w:val="en-US"/>
              </w:rPr>
              <w:t xml:space="preserve"> </w:t>
            </w:r>
            <w:proofErr w:type="spellStart"/>
            <w:proofErr w:type="gramStart"/>
            <w:r>
              <w:rPr>
                <w:sz w:val="20"/>
                <w:lang w:val="en-US"/>
              </w:rPr>
              <w:t>amis</w:t>
            </w:r>
            <w:proofErr w:type="spellEnd"/>
            <w:proofErr w:type="gramEnd"/>
            <w:r>
              <w:rPr>
                <w:sz w:val="20"/>
                <w:lang w:val="en-US"/>
              </w:rPr>
              <w:t>?</w:t>
            </w:r>
            <w:r>
              <w:rPr>
                <w:spacing w:val="1"/>
                <w:sz w:val="20"/>
                <w:lang w:val="en-US"/>
              </w:rPr>
              <w:t xml:space="preserve"> </w:t>
            </w:r>
            <w:r>
              <w:rPr>
                <w:sz w:val="20"/>
                <w:lang w:val="en-US"/>
              </w:rPr>
              <w:t>Comment</w:t>
            </w:r>
            <w:r>
              <w:rPr>
                <w:spacing w:val="-1"/>
                <w:sz w:val="20"/>
                <w:lang w:val="en-US"/>
              </w:rPr>
              <w:t xml:space="preserve"> </w:t>
            </w:r>
            <w:r>
              <w:rPr>
                <w:sz w:val="20"/>
                <w:lang w:val="en-US"/>
              </w:rPr>
              <w:t xml:space="preserve">se </w:t>
            </w:r>
            <w:proofErr w:type="spellStart"/>
            <w:r>
              <w:rPr>
                <w:sz w:val="20"/>
                <w:lang w:val="en-US"/>
              </w:rPr>
              <w:t>passent</w:t>
            </w:r>
            <w:proofErr w:type="spellEnd"/>
            <w:r>
              <w:rPr>
                <w:sz w:val="20"/>
                <w:lang w:val="en-US"/>
              </w:rPr>
              <w:t xml:space="preserve"> </w:t>
            </w:r>
            <w:proofErr w:type="spellStart"/>
            <w:r>
              <w:rPr>
                <w:sz w:val="20"/>
                <w:lang w:val="en-US"/>
              </w:rPr>
              <w:t>mes</w:t>
            </w:r>
            <w:proofErr w:type="spellEnd"/>
            <w:r>
              <w:rPr>
                <w:spacing w:val="-1"/>
                <w:sz w:val="20"/>
                <w:lang w:val="en-US"/>
              </w:rPr>
              <w:t xml:space="preserve"> </w:t>
            </w:r>
            <w:r>
              <w:rPr>
                <w:sz w:val="20"/>
                <w:lang w:val="en-US"/>
              </w:rPr>
              <w:t>relations</w:t>
            </w:r>
            <w:r>
              <w:rPr>
                <w:spacing w:val="4"/>
                <w:sz w:val="20"/>
                <w:lang w:val="en-US"/>
              </w:rPr>
              <w:t xml:space="preserve"> </w:t>
            </w:r>
            <w:r>
              <w:rPr>
                <w:sz w:val="20"/>
                <w:lang w:val="en-US"/>
              </w:rPr>
              <w:t>avec les</w:t>
            </w:r>
            <w:r>
              <w:rPr>
                <w:spacing w:val="1"/>
                <w:sz w:val="20"/>
                <w:lang w:val="en-US"/>
              </w:rPr>
              <w:t xml:space="preserve"> </w:t>
            </w:r>
            <w:proofErr w:type="spellStart"/>
            <w:proofErr w:type="gramStart"/>
            <w:r>
              <w:rPr>
                <w:sz w:val="20"/>
                <w:lang w:val="en-US"/>
              </w:rPr>
              <w:t>amis</w:t>
            </w:r>
            <w:proofErr w:type="spellEnd"/>
            <w:proofErr w:type="gramEnd"/>
            <w:r>
              <w:rPr>
                <w:spacing w:val="1"/>
                <w:sz w:val="20"/>
                <w:lang w:val="en-US"/>
              </w:rPr>
              <w:t xml:space="preserve"> </w:t>
            </w:r>
            <w:r>
              <w:rPr>
                <w:sz w:val="20"/>
                <w:lang w:val="en-US"/>
              </w:rPr>
              <w:t>de</w:t>
            </w:r>
            <w:r>
              <w:rPr>
                <w:spacing w:val="-50"/>
                <w:sz w:val="20"/>
                <w:lang w:val="en-US"/>
              </w:rPr>
              <w:t xml:space="preserve"> </w:t>
            </w:r>
            <w:proofErr w:type="spellStart"/>
            <w:r>
              <w:rPr>
                <w:sz w:val="20"/>
                <w:lang w:val="en-US"/>
              </w:rPr>
              <w:t>l'autre</w:t>
            </w:r>
            <w:proofErr w:type="spellEnd"/>
            <w:r>
              <w:rPr>
                <w:sz w:val="20"/>
                <w:lang w:val="en-US"/>
              </w:rPr>
              <w:t>?</w:t>
            </w:r>
          </w:p>
          <w:p w:rsidR="00476838" w:rsidRDefault="00476838" w:rsidP="00197E13">
            <w:pPr>
              <w:pStyle w:val="TableParagraph"/>
              <w:numPr>
                <w:ilvl w:val="0"/>
                <w:numId w:val="44"/>
              </w:numPr>
              <w:tabs>
                <w:tab w:val="left" w:pos="558"/>
              </w:tabs>
              <w:spacing w:before="0"/>
              <w:ind w:right="203"/>
              <w:jc w:val="left"/>
              <w:rPr>
                <w:sz w:val="20"/>
                <w:lang w:val="en-US"/>
              </w:rPr>
            </w:pPr>
            <w:r>
              <w:rPr>
                <w:sz w:val="20"/>
                <w:lang w:val="en-US"/>
              </w:rPr>
              <w:t xml:space="preserve">Comment </w:t>
            </w:r>
            <w:proofErr w:type="spellStart"/>
            <w:r>
              <w:rPr>
                <w:sz w:val="20"/>
                <w:lang w:val="en-US"/>
              </w:rPr>
              <w:t>souhaitons</w:t>
            </w:r>
            <w:proofErr w:type="spellEnd"/>
            <w:r>
              <w:rPr>
                <w:sz w:val="20"/>
                <w:lang w:val="en-US"/>
              </w:rPr>
              <w:t xml:space="preserve">-nous vivre </w:t>
            </w:r>
            <w:proofErr w:type="spellStart"/>
            <w:r>
              <w:rPr>
                <w:sz w:val="20"/>
                <w:lang w:val="en-US"/>
              </w:rPr>
              <w:t>dans</w:t>
            </w:r>
            <w:proofErr w:type="spellEnd"/>
            <w:r>
              <w:rPr>
                <w:sz w:val="20"/>
                <w:lang w:val="en-US"/>
              </w:rPr>
              <w:t xml:space="preserve"> la </w:t>
            </w:r>
            <w:proofErr w:type="spellStart"/>
            <w:r>
              <w:rPr>
                <w:sz w:val="20"/>
                <w:lang w:val="en-US"/>
              </w:rPr>
              <w:t>pratique</w:t>
            </w:r>
            <w:proofErr w:type="spellEnd"/>
            <w:r>
              <w:rPr>
                <w:sz w:val="20"/>
                <w:lang w:val="en-US"/>
              </w:rPr>
              <w:t>, la</w:t>
            </w:r>
            <w:r>
              <w:rPr>
                <w:spacing w:val="-51"/>
                <w:sz w:val="20"/>
                <w:lang w:val="en-US"/>
              </w:rPr>
              <w:t xml:space="preserve"> </w:t>
            </w:r>
            <w:r>
              <w:rPr>
                <w:sz w:val="20"/>
                <w:lang w:val="en-US"/>
              </w:rPr>
              <w:t xml:space="preserve">participation à la vie </w:t>
            </w:r>
            <w:proofErr w:type="spellStart"/>
            <w:r>
              <w:rPr>
                <w:sz w:val="20"/>
                <w:lang w:val="en-US"/>
              </w:rPr>
              <w:t>quotidienne</w:t>
            </w:r>
            <w:proofErr w:type="spellEnd"/>
            <w:r>
              <w:rPr>
                <w:sz w:val="20"/>
                <w:lang w:val="en-US"/>
              </w:rPr>
              <w:t>? (</w:t>
            </w:r>
            <w:proofErr w:type="spellStart"/>
            <w:proofErr w:type="gramStart"/>
            <w:r>
              <w:rPr>
                <w:sz w:val="20"/>
                <w:lang w:val="en-US"/>
              </w:rPr>
              <w:t>répartition</w:t>
            </w:r>
            <w:proofErr w:type="spellEnd"/>
            <w:proofErr w:type="gramEnd"/>
            <w:r>
              <w:rPr>
                <w:sz w:val="20"/>
                <w:lang w:val="en-US"/>
              </w:rPr>
              <w:t xml:space="preserve"> des</w:t>
            </w:r>
            <w:r>
              <w:rPr>
                <w:spacing w:val="1"/>
                <w:sz w:val="20"/>
                <w:lang w:val="en-US"/>
              </w:rPr>
              <w:t xml:space="preserve"> </w:t>
            </w:r>
            <w:proofErr w:type="spellStart"/>
            <w:r>
              <w:rPr>
                <w:sz w:val="20"/>
                <w:lang w:val="en-US"/>
              </w:rPr>
              <w:t>tâches</w:t>
            </w:r>
            <w:proofErr w:type="spellEnd"/>
            <w:r>
              <w:rPr>
                <w:spacing w:val="2"/>
                <w:sz w:val="20"/>
                <w:lang w:val="en-US"/>
              </w:rPr>
              <w:t xml:space="preserve"> </w:t>
            </w:r>
            <w:r>
              <w:rPr>
                <w:sz w:val="20"/>
                <w:lang w:val="en-US"/>
              </w:rPr>
              <w:t>à</w:t>
            </w:r>
            <w:r>
              <w:rPr>
                <w:spacing w:val="3"/>
                <w:sz w:val="20"/>
                <w:lang w:val="en-US"/>
              </w:rPr>
              <w:t xml:space="preserve"> </w:t>
            </w:r>
            <w:r>
              <w:rPr>
                <w:sz w:val="20"/>
                <w:lang w:val="en-US"/>
              </w:rPr>
              <w:t>la</w:t>
            </w:r>
            <w:r>
              <w:rPr>
                <w:spacing w:val="2"/>
                <w:sz w:val="20"/>
                <w:lang w:val="en-US"/>
              </w:rPr>
              <w:t xml:space="preserve"> </w:t>
            </w:r>
            <w:proofErr w:type="spellStart"/>
            <w:r>
              <w:rPr>
                <w:sz w:val="20"/>
                <w:lang w:val="en-US"/>
              </w:rPr>
              <w:t>maison</w:t>
            </w:r>
            <w:proofErr w:type="spellEnd"/>
            <w:r>
              <w:rPr>
                <w:sz w:val="20"/>
                <w:lang w:val="en-US"/>
              </w:rPr>
              <w:t>.)</w:t>
            </w:r>
          </w:p>
          <w:p w:rsidR="00476838" w:rsidRDefault="00476838" w:rsidP="00197E13">
            <w:pPr>
              <w:pStyle w:val="TableParagraph"/>
              <w:numPr>
                <w:ilvl w:val="0"/>
                <w:numId w:val="44"/>
              </w:numPr>
              <w:tabs>
                <w:tab w:val="left" w:pos="558"/>
              </w:tabs>
              <w:spacing w:before="0"/>
              <w:ind w:right="623"/>
              <w:jc w:val="left"/>
              <w:rPr>
                <w:sz w:val="20"/>
                <w:lang w:val="en-US"/>
              </w:rPr>
            </w:pPr>
            <w:proofErr w:type="spellStart"/>
            <w:r>
              <w:rPr>
                <w:sz w:val="20"/>
                <w:lang w:val="en-US"/>
              </w:rPr>
              <w:t>Est-ce</w:t>
            </w:r>
            <w:proofErr w:type="spellEnd"/>
            <w:r>
              <w:rPr>
                <w:sz w:val="20"/>
                <w:lang w:val="en-US"/>
              </w:rPr>
              <w:t xml:space="preserve"> </w:t>
            </w:r>
            <w:proofErr w:type="spellStart"/>
            <w:r>
              <w:rPr>
                <w:sz w:val="20"/>
                <w:lang w:val="en-US"/>
              </w:rPr>
              <w:t>que</w:t>
            </w:r>
            <w:proofErr w:type="spellEnd"/>
            <w:r>
              <w:rPr>
                <w:sz w:val="20"/>
                <w:lang w:val="en-US"/>
              </w:rPr>
              <w:t xml:space="preserve"> </w:t>
            </w:r>
            <w:proofErr w:type="spellStart"/>
            <w:r>
              <w:rPr>
                <w:sz w:val="20"/>
                <w:lang w:val="en-US"/>
              </w:rPr>
              <w:t>j'accepte</w:t>
            </w:r>
            <w:proofErr w:type="spellEnd"/>
            <w:r>
              <w:rPr>
                <w:sz w:val="20"/>
                <w:lang w:val="en-US"/>
              </w:rPr>
              <w:t xml:space="preserve"> les passions </w:t>
            </w:r>
            <w:proofErr w:type="gramStart"/>
            <w:r>
              <w:rPr>
                <w:sz w:val="20"/>
                <w:lang w:val="en-US"/>
              </w:rPr>
              <w:t>et</w:t>
            </w:r>
            <w:proofErr w:type="gramEnd"/>
            <w:r>
              <w:rPr>
                <w:sz w:val="20"/>
                <w:lang w:val="en-US"/>
              </w:rPr>
              <w:t xml:space="preserve"> les </w:t>
            </w:r>
            <w:proofErr w:type="spellStart"/>
            <w:r>
              <w:rPr>
                <w:sz w:val="20"/>
                <w:lang w:val="en-US"/>
              </w:rPr>
              <w:t>centres</w:t>
            </w:r>
            <w:proofErr w:type="spellEnd"/>
            <w:r>
              <w:rPr>
                <w:spacing w:val="-51"/>
                <w:sz w:val="20"/>
                <w:lang w:val="en-US"/>
              </w:rPr>
              <w:t xml:space="preserve"> </w:t>
            </w:r>
            <w:proofErr w:type="spellStart"/>
            <w:r>
              <w:rPr>
                <w:sz w:val="20"/>
                <w:lang w:val="en-US"/>
              </w:rPr>
              <w:t>d'intérêt</w:t>
            </w:r>
            <w:proofErr w:type="spellEnd"/>
            <w:r>
              <w:rPr>
                <w:spacing w:val="1"/>
                <w:sz w:val="20"/>
                <w:lang w:val="en-US"/>
              </w:rPr>
              <w:t xml:space="preserve"> </w:t>
            </w:r>
            <w:r>
              <w:rPr>
                <w:sz w:val="20"/>
                <w:lang w:val="en-US"/>
              </w:rPr>
              <w:t>de</w:t>
            </w:r>
            <w:r>
              <w:rPr>
                <w:spacing w:val="1"/>
                <w:sz w:val="20"/>
                <w:lang w:val="en-US"/>
              </w:rPr>
              <w:t xml:space="preserve"> </w:t>
            </w:r>
            <w:proofErr w:type="spellStart"/>
            <w:r>
              <w:rPr>
                <w:sz w:val="20"/>
                <w:lang w:val="en-US"/>
              </w:rPr>
              <w:t>l'autre</w:t>
            </w:r>
            <w:proofErr w:type="spellEnd"/>
            <w:r>
              <w:rPr>
                <w:sz w:val="20"/>
                <w:lang w:val="en-US"/>
              </w:rPr>
              <w:t>?</w:t>
            </w:r>
            <w:r>
              <w:rPr>
                <w:spacing w:val="2"/>
                <w:sz w:val="20"/>
                <w:lang w:val="en-US"/>
              </w:rPr>
              <w:t xml:space="preserve"> </w:t>
            </w:r>
            <w:r>
              <w:rPr>
                <w:sz w:val="20"/>
                <w:lang w:val="en-US"/>
              </w:rPr>
              <w:t>(</w:t>
            </w:r>
            <w:proofErr w:type="gramStart"/>
            <w:r>
              <w:rPr>
                <w:sz w:val="20"/>
                <w:lang w:val="en-US"/>
              </w:rPr>
              <w:t>ski</w:t>
            </w:r>
            <w:proofErr w:type="gramEnd"/>
            <w:r>
              <w:rPr>
                <w:sz w:val="20"/>
                <w:lang w:val="en-US"/>
              </w:rPr>
              <w:t>,</w:t>
            </w:r>
            <w:r>
              <w:rPr>
                <w:spacing w:val="1"/>
                <w:sz w:val="20"/>
                <w:lang w:val="en-US"/>
              </w:rPr>
              <w:t xml:space="preserve"> </w:t>
            </w:r>
            <w:r>
              <w:rPr>
                <w:sz w:val="20"/>
                <w:lang w:val="en-US"/>
              </w:rPr>
              <w:t>foot,</w:t>
            </w:r>
            <w:r>
              <w:rPr>
                <w:spacing w:val="1"/>
                <w:sz w:val="20"/>
                <w:lang w:val="en-US"/>
              </w:rPr>
              <w:t xml:space="preserve"> </w:t>
            </w:r>
            <w:r>
              <w:rPr>
                <w:sz w:val="20"/>
                <w:lang w:val="en-US"/>
              </w:rPr>
              <w:t>photos...)</w:t>
            </w:r>
          </w:p>
          <w:p w:rsidR="00476838" w:rsidRDefault="00476838" w:rsidP="00197E13">
            <w:pPr>
              <w:pStyle w:val="TableParagraph"/>
              <w:numPr>
                <w:ilvl w:val="0"/>
                <w:numId w:val="44"/>
              </w:numPr>
              <w:tabs>
                <w:tab w:val="left" w:pos="558"/>
              </w:tabs>
              <w:spacing w:before="0"/>
              <w:ind w:right="399"/>
              <w:jc w:val="left"/>
              <w:rPr>
                <w:sz w:val="20"/>
                <w:lang w:val="en-US"/>
              </w:rPr>
            </w:pPr>
            <w:proofErr w:type="spellStart"/>
            <w:r>
              <w:rPr>
                <w:sz w:val="20"/>
                <w:lang w:val="en-US"/>
              </w:rPr>
              <w:t>Avons</w:t>
            </w:r>
            <w:proofErr w:type="spellEnd"/>
            <w:r>
              <w:rPr>
                <w:sz w:val="20"/>
                <w:lang w:val="en-US"/>
              </w:rPr>
              <w:t xml:space="preserve">-nous </w:t>
            </w:r>
            <w:proofErr w:type="spellStart"/>
            <w:r>
              <w:rPr>
                <w:sz w:val="20"/>
                <w:lang w:val="en-US"/>
              </w:rPr>
              <w:t>envisagé</w:t>
            </w:r>
            <w:proofErr w:type="spellEnd"/>
            <w:r>
              <w:rPr>
                <w:sz w:val="20"/>
                <w:lang w:val="en-US"/>
              </w:rPr>
              <w:t xml:space="preserve"> ensemble les engagements</w:t>
            </w:r>
            <w:r>
              <w:rPr>
                <w:spacing w:val="-51"/>
                <w:sz w:val="20"/>
                <w:lang w:val="en-US"/>
              </w:rPr>
              <w:t xml:space="preserve"> </w:t>
            </w:r>
            <w:proofErr w:type="spellStart"/>
            <w:r>
              <w:rPr>
                <w:sz w:val="20"/>
                <w:lang w:val="en-US"/>
              </w:rPr>
              <w:t>que</w:t>
            </w:r>
            <w:proofErr w:type="spellEnd"/>
            <w:r>
              <w:rPr>
                <w:sz w:val="20"/>
                <w:lang w:val="en-US"/>
              </w:rPr>
              <w:t xml:space="preserve"> </w:t>
            </w:r>
            <w:proofErr w:type="spellStart"/>
            <w:r>
              <w:rPr>
                <w:sz w:val="20"/>
                <w:lang w:val="en-US"/>
              </w:rPr>
              <w:t>chacun</w:t>
            </w:r>
            <w:proofErr w:type="spellEnd"/>
            <w:r>
              <w:rPr>
                <w:sz w:val="20"/>
                <w:lang w:val="en-US"/>
              </w:rPr>
              <w:t xml:space="preserve"> de</w:t>
            </w:r>
            <w:r>
              <w:rPr>
                <w:spacing w:val="1"/>
                <w:sz w:val="20"/>
                <w:lang w:val="en-US"/>
              </w:rPr>
              <w:t xml:space="preserve"> </w:t>
            </w:r>
            <w:r>
              <w:rPr>
                <w:sz w:val="20"/>
                <w:lang w:val="en-US"/>
              </w:rPr>
              <w:t>nous</w:t>
            </w:r>
            <w:r>
              <w:rPr>
                <w:spacing w:val="2"/>
                <w:sz w:val="20"/>
                <w:lang w:val="en-US"/>
              </w:rPr>
              <w:t xml:space="preserve"> </w:t>
            </w:r>
            <w:proofErr w:type="gramStart"/>
            <w:r>
              <w:rPr>
                <w:sz w:val="20"/>
                <w:lang w:val="en-US"/>
              </w:rPr>
              <w:t>et</w:t>
            </w:r>
            <w:proofErr w:type="gramEnd"/>
            <w:r>
              <w:rPr>
                <w:spacing w:val="1"/>
                <w:sz w:val="20"/>
                <w:lang w:val="en-US"/>
              </w:rPr>
              <w:t xml:space="preserve"> </w:t>
            </w:r>
            <w:proofErr w:type="spellStart"/>
            <w:r>
              <w:rPr>
                <w:sz w:val="20"/>
                <w:lang w:val="en-US"/>
              </w:rPr>
              <w:t>que</w:t>
            </w:r>
            <w:proofErr w:type="spellEnd"/>
            <w:r>
              <w:rPr>
                <w:spacing w:val="3"/>
                <w:sz w:val="20"/>
                <w:lang w:val="en-US"/>
              </w:rPr>
              <w:t xml:space="preserve"> </w:t>
            </w:r>
            <w:proofErr w:type="spellStart"/>
            <w:r>
              <w:rPr>
                <w:sz w:val="20"/>
                <w:lang w:val="en-US"/>
              </w:rPr>
              <w:t>notre</w:t>
            </w:r>
            <w:proofErr w:type="spellEnd"/>
            <w:r>
              <w:rPr>
                <w:spacing w:val="1"/>
                <w:sz w:val="20"/>
                <w:lang w:val="en-US"/>
              </w:rPr>
              <w:t xml:space="preserve"> </w:t>
            </w:r>
            <w:r>
              <w:rPr>
                <w:sz w:val="20"/>
                <w:lang w:val="en-US"/>
              </w:rPr>
              <w:t>couple</w:t>
            </w:r>
            <w:r>
              <w:rPr>
                <w:spacing w:val="1"/>
                <w:sz w:val="20"/>
                <w:lang w:val="en-US"/>
              </w:rPr>
              <w:t xml:space="preserve"> </w:t>
            </w:r>
            <w:proofErr w:type="spellStart"/>
            <w:r>
              <w:rPr>
                <w:sz w:val="20"/>
                <w:lang w:val="en-US"/>
              </w:rPr>
              <w:t>pourra</w:t>
            </w:r>
            <w:proofErr w:type="spellEnd"/>
            <w:r>
              <w:rPr>
                <w:spacing w:val="1"/>
                <w:sz w:val="20"/>
                <w:lang w:val="en-US"/>
              </w:rPr>
              <w:t xml:space="preserve"> </w:t>
            </w:r>
            <w:proofErr w:type="spellStart"/>
            <w:r>
              <w:rPr>
                <w:sz w:val="20"/>
                <w:lang w:val="en-US"/>
              </w:rPr>
              <w:t>prendre</w:t>
            </w:r>
            <w:proofErr w:type="spellEnd"/>
            <w:r>
              <w:rPr>
                <w:spacing w:val="3"/>
                <w:sz w:val="20"/>
                <w:lang w:val="en-US"/>
              </w:rPr>
              <w:t xml:space="preserve"> </w:t>
            </w:r>
            <w:r>
              <w:rPr>
                <w:sz w:val="20"/>
                <w:lang w:val="en-US"/>
              </w:rPr>
              <w:t>par</w:t>
            </w:r>
            <w:r>
              <w:rPr>
                <w:spacing w:val="4"/>
                <w:sz w:val="20"/>
                <w:lang w:val="en-US"/>
              </w:rPr>
              <w:t xml:space="preserve"> </w:t>
            </w:r>
            <w:r>
              <w:rPr>
                <w:sz w:val="20"/>
                <w:lang w:val="en-US"/>
              </w:rPr>
              <w:t>la</w:t>
            </w:r>
            <w:r>
              <w:rPr>
                <w:spacing w:val="2"/>
                <w:sz w:val="20"/>
                <w:lang w:val="en-US"/>
              </w:rPr>
              <w:t xml:space="preserve"> </w:t>
            </w:r>
            <w:r>
              <w:rPr>
                <w:sz w:val="20"/>
                <w:lang w:val="en-US"/>
              </w:rPr>
              <w:t>suite?</w:t>
            </w:r>
          </w:p>
          <w:p w:rsidR="00476838" w:rsidRDefault="00476838" w:rsidP="00197E13">
            <w:pPr>
              <w:pStyle w:val="TableParagraph"/>
              <w:numPr>
                <w:ilvl w:val="0"/>
                <w:numId w:val="44"/>
              </w:numPr>
              <w:tabs>
                <w:tab w:val="left" w:pos="558"/>
              </w:tabs>
              <w:spacing w:before="0"/>
              <w:ind w:right="135"/>
              <w:jc w:val="left"/>
              <w:rPr>
                <w:sz w:val="20"/>
                <w:lang w:val="en-US"/>
              </w:rPr>
            </w:pPr>
            <w:proofErr w:type="spellStart"/>
            <w:r>
              <w:rPr>
                <w:sz w:val="20"/>
                <w:lang w:val="en-US"/>
              </w:rPr>
              <w:t>Est-ce</w:t>
            </w:r>
            <w:proofErr w:type="spellEnd"/>
            <w:r>
              <w:rPr>
                <w:sz w:val="20"/>
                <w:lang w:val="en-US"/>
              </w:rPr>
              <w:t xml:space="preserve"> </w:t>
            </w:r>
            <w:proofErr w:type="spellStart"/>
            <w:r>
              <w:rPr>
                <w:sz w:val="20"/>
                <w:lang w:val="en-US"/>
              </w:rPr>
              <w:t>toujours</w:t>
            </w:r>
            <w:proofErr w:type="spellEnd"/>
            <w:r>
              <w:rPr>
                <w:sz w:val="20"/>
                <w:lang w:val="en-US"/>
              </w:rPr>
              <w:t xml:space="preserve"> le </w:t>
            </w:r>
            <w:proofErr w:type="spellStart"/>
            <w:r>
              <w:rPr>
                <w:sz w:val="20"/>
                <w:lang w:val="en-US"/>
              </w:rPr>
              <w:t>ou</w:t>
            </w:r>
            <w:proofErr w:type="spellEnd"/>
            <w:r>
              <w:rPr>
                <w:sz w:val="20"/>
                <w:lang w:val="en-US"/>
              </w:rPr>
              <w:t xml:space="preserve"> la </w:t>
            </w:r>
            <w:proofErr w:type="spellStart"/>
            <w:r>
              <w:rPr>
                <w:sz w:val="20"/>
                <w:lang w:val="en-US"/>
              </w:rPr>
              <w:t>même</w:t>
            </w:r>
            <w:proofErr w:type="spellEnd"/>
            <w:r>
              <w:rPr>
                <w:sz w:val="20"/>
                <w:lang w:val="en-US"/>
              </w:rPr>
              <w:t xml:space="preserve"> qui </w:t>
            </w:r>
            <w:proofErr w:type="spellStart"/>
            <w:r>
              <w:rPr>
                <w:sz w:val="20"/>
                <w:lang w:val="en-US"/>
              </w:rPr>
              <w:t>obtient</w:t>
            </w:r>
            <w:proofErr w:type="spellEnd"/>
            <w:r>
              <w:rPr>
                <w:sz w:val="20"/>
                <w:lang w:val="en-US"/>
              </w:rPr>
              <w:t xml:space="preserve"> satisfaction</w:t>
            </w:r>
            <w:r>
              <w:rPr>
                <w:spacing w:val="-51"/>
                <w:sz w:val="20"/>
                <w:lang w:val="en-US"/>
              </w:rPr>
              <w:t xml:space="preserve"> </w:t>
            </w:r>
            <w:r>
              <w:rPr>
                <w:sz w:val="20"/>
                <w:lang w:val="en-US"/>
              </w:rPr>
              <w:t xml:space="preserve">en </w:t>
            </w:r>
            <w:proofErr w:type="spellStart"/>
            <w:proofErr w:type="gramStart"/>
            <w:r>
              <w:rPr>
                <w:sz w:val="20"/>
                <w:lang w:val="en-US"/>
              </w:rPr>
              <w:t>cas</w:t>
            </w:r>
            <w:proofErr w:type="spellEnd"/>
            <w:proofErr w:type="gramEnd"/>
            <w:r>
              <w:rPr>
                <w:spacing w:val="2"/>
                <w:sz w:val="20"/>
                <w:lang w:val="en-US"/>
              </w:rPr>
              <w:t xml:space="preserve"> </w:t>
            </w:r>
            <w:r>
              <w:rPr>
                <w:sz w:val="20"/>
                <w:lang w:val="en-US"/>
              </w:rPr>
              <w:t>de</w:t>
            </w:r>
            <w:r>
              <w:rPr>
                <w:spacing w:val="3"/>
                <w:sz w:val="20"/>
                <w:lang w:val="en-US"/>
              </w:rPr>
              <w:t xml:space="preserve"> </w:t>
            </w:r>
            <w:r>
              <w:rPr>
                <w:sz w:val="20"/>
                <w:lang w:val="en-US"/>
              </w:rPr>
              <w:t>discussion?</w:t>
            </w:r>
          </w:p>
          <w:p w:rsidR="00476838" w:rsidRDefault="00476838" w:rsidP="00197E13">
            <w:pPr>
              <w:pStyle w:val="TableParagraph"/>
              <w:numPr>
                <w:ilvl w:val="0"/>
                <w:numId w:val="44"/>
              </w:numPr>
              <w:tabs>
                <w:tab w:val="left" w:pos="558"/>
              </w:tabs>
              <w:spacing w:before="0"/>
              <w:ind w:right="764"/>
              <w:jc w:val="left"/>
              <w:rPr>
                <w:sz w:val="20"/>
                <w:lang w:val="en-US"/>
              </w:rPr>
            </w:pPr>
            <w:proofErr w:type="spellStart"/>
            <w:r>
              <w:rPr>
                <w:sz w:val="20"/>
                <w:lang w:val="en-US"/>
              </w:rPr>
              <w:t>Pouvons</w:t>
            </w:r>
            <w:proofErr w:type="spellEnd"/>
            <w:r>
              <w:rPr>
                <w:sz w:val="20"/>
                <w:lang w:val="en-US"/>
              </w:rPr>
              <w:t xml:space="preserve">- nous supporter </w:t>
            </w:r>
            <w:proofErr w:type="spellStart"/>
            <w:r>
              <w:rPr>
                <w:sz w:val="20"/>
                <w:lang w:val="en-US"/>
              </w:rPr>
              <w:t>d'avoir</w:t>
            </w:r>
            <w:proofErr w:type="spellEnd"/>
            <w:r>
              <w:rPr>
                <w:sz w:val="20"/>
                <w:lang w:val="en-US"/>
              </w:rPr>
              <w:t xml:space="preserve"> des opinions</w:t>
            </w:r>
            <w:r>
              <w:rPr>
                <w:spacing w:val="-51"/>
                <w:sz w:val="20"/>
                <w:lang w:val="en-US"/>
              </w:rPr>
              <w:t xml:space="preserve"> </w:t>
            </w:r>
            <w:proofErr w:type="spellStart"/>
            <w:r>
              <w:rPr>
                <w:sz w:val="20"/>
                <w:lang w:val="en-US"/>
              </w:rPr>
              <w:t>politiques</w:t>
            </w:r>
            <w:proofErr w:type="spellEnd"/>
            <w:r>
              <w:rPr>
                <w:spacing w:val="3"/>
                <w:sz w:val="20"/>
                <w:lang w:val="en-US"/>
              </w:rPr>
              <w:t xml:space="preserve"> </w:t>
            </w:r>
            <w:proofErr w:type="spellStart"/>
            <w:r>
              <w:rPr>
                <w:sz w:val="20"/>
                <w:lang w:val="en-US"/>
              </w:rPr>
              <w:t>différentes</w:t>
            </w:r>
            <w:proofErr w:type="spellEnd"/>
            <w:r>
              <w:rPr>
                <w:sz w:val="20"/>
                <w:lang w:val="en-US"/>
              </w:rPr>
              <w:t>?</w:t>
            </w:r>
          </w:p>
          <w:p w:rsidR="00476838" w:rsidRDefault="00476838" w:rsidP="00197E13">
            <w:pPr>
              <w:pStyle w:val="TableParagraph"/>
              <w:numPr>
                <w:ilvl w:val="0"/>
                <w:numId w:val="44"/>
              </w:numPr>
              <w:tabs>
                <w:tab w:val="left" w:pos="558"/>
              </w:tabs>
              <w:spacing w:before="0"/>
              <w:ind w:right="1278"/>
              <w:jc w:val="left"/>
              <w:rPr>
                <w:sz w:val="20"/>
                <w:lang w:val="en-US"/>
              </w:rPr>
            </w:pPr>
            <w:proofErr w:type="spellStart"/>
            <w:r>
              <w:rPr>
                <w:sz w:val="20"/>
                <w:lang w:val="en-US"/>
              </w:rPr>
              <w:t>Est</w:t>
            </w:r>
            <w:proofErr w:type="spellEnd"/>
            <w:r>
              <w:rPr>
                <w:sz w:val="20"/>
                <w:lang w:val="en-US"/>
              </w:rPr>
              <w:t>-on</w:t>
            </w:r>
            <w:r>
              <w:rPr>
                <w:spacing w:val="-1"/>
                <w:sz w:val="20"/>
                <w:lang w:val="en-US"/>
              </w:rPr>
              <w:t xml:space="preserve"> </w:t>
            </w:r>
            <w:r>
              <w:rPr>
                <w:sz w:val="20"/>
                <w:lang w:val="en-US"/>
              </w:rPr>
              <w:t>prêt</w:t>
            </w:r>
            <w:r>
              <w:rPr>
                <w:spacing w:val="1"/>
                <w:sz w:val="20"/>
                <w:lang w:val="en-US"/>
              </w:rPr>
              <w:t xml:space="preserve"> </w:t>
            </w:r>
            <w:r>
              <w:rPr>
                <w:sz w:val="20"/>
                <w:lang w:val="en-US"/>
              </w:rPr>
              <w:t xml:space="preserve">à </w:t>
            </w:r>
            <w:proofErr w:type="spellStart"/>
            <w:r>
              <w:rPr>
                <w:sz w:val="20"/>
                <w:lang w:val="en-US"/>
              </w:rPr>
              <w:t>chercher</w:t>
            </w:r>
            <w:proofErr w:type="spellEnd"/>
            <w:r>
              <w:rPr>
                <w:spacing w:val="1"/>
                <w:sz w:val="20"/>
                <w:lang w:val="en-US"/>
              </w:rPr>
              <w:t xml:space="preserve"> </w:t>
            </w:r>
            <w:r>
              <w:rPr>
                <w:sz w:val="20"/>
                <w:lang w:val="en-US"/>
              </w:rPr>
              <w:t>à se</w:t>
            </w:r>
            <w:r>
              <w:rPr>
                <w:spacing w:val="3"/>
                <w:sz w:val="20"/>
                <w:lang w:val="en-US"/>
              </w:rPr>
              <w:t xml:space="preserve"> </w:t>
            </w:r>
            <w:proofErr w:type="spellStart"/>
            <w:r>
              <w:rPr>
                <w:sz w:val="20"/>
                <w:lang w:val="en-US"/>
              </w:rPr>
              <w:t>comprendre</w:t>
            </w:r>
            <w:proofErr w:type="spellEnd"/>
            <w:r>
              <w:rPr>
                <w:spacing w:val="-51"/>
                <w:sz w:val="20"/>
                <w:lang w:val="en-US"/>
              </w:rPr>
              <w:t xml:space="preserve"> </w:t>
            </w:r>
            <w:proofErr w:type="spellStart"/>
            <w:r>
              <w:rPr>
                <w:sz w:val="20"/>
                <w:lang w:val="en-US"/>
              </w:rPr>
              <w:t>profondément</w:t>
            </w:r>
            <w:proofErr w:type="spellEnd"/>
            <w:r>
              <w:rPr>
                <w:sz w:val="20"/>
                <w:lang w:val="en-US"/>
              </w:rPr>
              <w:t>?</w:t>
            </w:r>
          </w:p>
          <w:p w:rsidR="00476838" w:rsidRDefault="00476838" w:rsidP="00197E13">
            <w:pPr>
              <w:pStyle w:val="TableParagraph"/>
              <w:numPr>
                <w:ilvl w:val="0"/>
                <w:numId w:val="44"/>
              </w:numPr>
              <w:tabs>
                <w:tab w:val="left" w:pos="558"/>
              </w:tabs>
              <w:spacing w:before="0"/>
              <w:ind w:right="1403"/>
              <w:jc w:val="left"/>
              <w:rPr>
                <w:sz w:val="20"/>
                <w:lang w:val="en-US"/>
              </w:rPr>
            </w:pPr>
            <w:proofErr w:type="spellStart"/>
            <w:r>
              <w:rPr>
                <w:sz w:val="20"/>
                <w:lang w:val="en-US"/>
              </w:rPr>
              <w:t>Sommes</w:t>
            </w:r>
            <w:proofErr w:type="spellEnd"/>
            <w:r>
              <w:rPr>
                <w:sz w:val="20"/>
                <w:lang w:val="en-US"/>
              </w:rPr>
              <w:t xml:space="preserve">-nous </w:t>
            </w:r>
            <w:proofErr w:type="spellStart"/>
            <w:r>
              <w:rPr>
                <w:sz w:val="20"/>
                <w:lang w:val="en-US"/>
              </w:rPr>
              <w:t>prêts</w:t>
            </w:r>
            <w:proofErr w:type="spellEnd"/>
            <w:r>
              <w:rPr>
                <w:sz w:val="20"/>
                <w:lang w:val="en-US"/>
              </w:rPr>
              <w:t xml:space="preserve"> à nous </w:t>
            </w:r>
            <w:proofErr w:type="spellStart"/>
            <w:r>
              <w:rPr>
                <w:sz w:val="20"/>
                <w:lang w:val="en-US"/>
              </w:rPr>
              <w:t>pardonner</w:t>
            </w:r>
            <w:proofErr w:type="spellEnd"/>
            <w:r>
              <w:rPr>
                <w:spacing w:val="-51"/>
                <w:sz w:val="20"/>
                <w:lang w:val="en-US"/>
              </w:rPr>
              <w:t xml:space="preserve"> </w:t>
            </w:r>
            <w:proofErr w:type="spellStart"/>
            <w:r>
              <w:rPr>
                <w:sz w:val="20"/>
                <w:lang w:val="en-US"/>
              </w:rPr>
              <w:t>mutuellement</w:t>
            </w:r>
            <w:proofErr w:type="spellEnd"/>
            <w:r>
              <w:rPr>
                <w:sz w:val="20"/>
                <w:lang w:val="en-US"/>
              </w:rPr>
              <w:t>?</w:t>
            </w:r>
          </w:p>
          <w:p w:rsidR="00476838" w:rsidRDefault="00476838">
            <w:pPr>
              <w:pStyle w:val="TableParagraph"/>
              <w:ind w:left="0"/>
              <w:rPr>
                <w:lang w:val="en-US"/>
              </w:rPr>
            </w:pPr>
          </w:p>
          <w:p w:rsidR="00476838" w:rsidRDefault="00476838">
            <w:pPr>
              <w:pStyle w:val="TableParagraph"/>
              <w:spacing w:before="10"/>
              <w:ind w:left="0"/>
              <w:rPr>
                <w:sz w:val="18"/>
                <w:lang w:val="en-US"/>
              </w:rPr>
            </w:pPr>
          </w:p>
          <w:p w:rsidR="00476838" w:rsidRDefault="00476838">
            <w:pPr>
              <w:pStyle w:val="TableParagraph"/>
              <w:ind w:left="1076"/>
              <w:rPr>
                <w:rFonts w:ascii="Arial"/>
                <w:b/>
                <w:sz w:val="20"/>
                <w:lang w:val="en-US"/>
              </w:rPr>
            </w:pPr>
            <w:r>
              <w:rPr>
                <w:rFonts w:ascii="Arial"/>
                <w:b/>
                <w:color w:val="1F487C"/>
                <w:sz w:val="20"/>
                <w:lang w:val="en-US"/>
              </w:rPr>
              <w:t>SEXUALITE</w:t>
            </w:r>
            <w:r>
              <w:rPr>
                <w:rFonts w:ascii="Arial"/>
                <w:b/>
                <w:color w:val="1F487C"/>
                <w:spacing w:val="-2"/>
                <w:sz w:val="20"/>
                <w:lang w:val="en-US"/>
              </w:rPr>
              <w:t xml:space="preserve"> </w:t>
            </w:r>
            <w:r>
              <w:rPr>
                <w:rFonts w:ascii="Arial"/>
                <w:b/>
                <w:color w:val="1F487C"/>
                <w:sz w:val="20"/>
                <w:lang w:val="en-US"/>
              </w:rPr>
              <w:t>OUVERTURE</w:t>
            </w:r>
            <w:r>
              <w:rPr>
                <w:rFonts w:ascii="Arial"/>
                <w:b/>
                <w:color w:val="1F487C"/>
                <w:spacing w:val="2"/>
                <w:sz w:val="20"/>
                <w:lang w:val="en-US"/>
              </w:rPr>
              <w:t xml:space="preserve"> </w:t>
            </w:r>
            <w:r>
              <w:rPr>
                <w:rFonts w:ascii="Arial"/>
                <w:b/>
                <w:color w:val="1F487C"/>
                <w:sz w:val="20"/>
                <w:lang w:val="en-US"/>
              </w:rPr>
              <w:t>A</w:t>
            </w:r>
            <w:r>
              <w:rPr>
                <w:rFonts w:ascii="Arial"/>
                <w:b/>
                <w:color w:val="1F487C"/>
                <w:spacing w:val="-6"/>
                <w:sz w:val="20"/>
                <w:lang w:val="en-US"/>
              </w:rPr>
              <w:t xml:space="preserve"> </w:t>
            </w:r>
            <w:r>
              <w:rPr>
                <w:rFonts w:ascii="Arial"/>
                <w:b/>
                <w:color w:val="1F487C"/>
                <w:sz w:val="20"/>
                <w:lang w:val="en-US"/>
              </w:rPr>
              <w:t>LA</w:t>
            </w:r>
            <w:r>
              <w:rPr>
                <w:rFonts w:ascii="Arial"/>
                <w:b/>
                <w:color w:val="1F487C"/>
                <w:spacing w:val="-4"/>
                <w:sz w:val="20"/>
                <w:lang w:val="en-US"/>
              </w:rPr>
              <w:t xml:space="preserve"> </w:t>
            </w:r>
            <w:r>
              <w:rPr>
                <w:rFonts w:ascii="Arial"/>
                <w:b/>
                <w:color w:val="1F487C"/>
                <w:sz w:val="20"/>
                <w:lang w:val="en-US"/>
              </w:rPr>
              <w:t>VIE</w:t>
            </w:r>
          </w:p>
          <w:p w:rsidR="00476838" w:rsidRDefault="00476838">
            <w:pPr>
              <w:pStyle w:val="TableParagraph"/>
              <w:ind w:left="0"/>
              <w:rPr>
                <w:rFonts w:ascii="Microsoft Sans Serif"/>
                <w:sz w:val="26"/>
                <w:lang w:val="en-US"/>
              </w:rPr>
            </w:pPr>
          </w:p>
          <w:p w:rsidR="00476838" w:rsidRDefault="00476838" w:rsidP="00197E13">
            <w:pPr>
              <w:pStyle w:val="TableParagraph"/>
              <w:numPr>
                <w:ilvl w:val="0"/>
                <w:numId w:val="44"/>
              </w:numPr>
              <w:tabs>
                <w:tab w:val="left" w:pos="558"/>
              </w:tabs>
              <w:spacing w:before="1" w:line="244" w:lineRule="exact"/>
              <w:jc w:val="left"/>
              <w:rPr>
                <w:sz w:val="20"/>
                <w:lang w:val="en-US"/>
              </w:rPr>
            </w:pPr>
            <w:proofErr w:type="spellStart"/>
            <w:r>
              <w:rPr>
                <w:sz w:val="20"/>
                <w:lang w:val="en-US"/>
              </w:rPr>
              <w:t>Parlons</w:t>
            </w:r>
            <w:proofErr w:type="spellEnd"/>
            <w:r>
              <w:rPr>
                <w:sz w:val="20"/>
                <w:lang w:val="en-US"/>
              </w:rPr>
              <w:t xml:space="preserve">-nous </w:t>
            </w:r>
            <w:proofErr w:type="spellStart"/>
            <w:r>
              <w:rPr>
                <w:sz w:val="20"/>
                <w:lang w:val="en-US"/>
              </w:rPr>
              <w:t>librement</w:t>
            </w:r>
            <w:proofErr w:type="spellEnd"/>
            <w:r>
              <w:rPr>
                <w:spacing w:val="-2"/>
                <w:sz w:val="20"/>
                <w:lang w:val="en-US"/>
              </w:rPr>
              <w:t xml:space="preserve"> </w:t>
            </w:r>
            <w:r>
              <w:rPr>
                <w:sz w:val="20"/>
                <w:lang w:val="en-US"/>
              </w:rPr>
              <w:t>de</w:t>
            </w:r>
            <w:r>
              <w:rPr>
                <w:spacing w:val="-1"/>
                <w:sz w:val="20"/>
                <w:lang w:val="en-US"/>
              </w:rPr>
              <w:t xml:space="preserve"> </w:t>
            </w:r>
            <w:r>
              <w:rPr>
                <w:sz w:val="20"/>
                <w:lang w:val="en-US"/>
              </w:rPr>
              <w:t>la</w:t>
            </w:r>
            <w:r>
              <w:rPr>
                <w:spacing w:val="-2"/>
                <w:sz w:val="20"/>
                <w:lang w:val="en-US"/>
              </w:rPr>
              <w:t xml:space="preserve"> </w:t>
            </w:r>
            <w:proofErr w:type="spellStart"/>
            <w:r>
              <w:rPr>
                <w:sz w:val="20"/>
                <w:lang w:val="en-US"/>
              </w:rPr>
              <w:t>sexualité</w:t>
            </w:r>
            <w:proofErr w:type="spellEnd"/>
            <w:r>
              <w:rPr>
                <w:sz w:val="20"/>
                <w:lang w:val="en-US"/>
              </w:rPr>
              <w:t>?</w:t>
            </w:r>
          </w:p>
          <w:p w:rsidR="00476838" w:rsidRDefault="00476838" w:rsidP="00197E13">
            <w:pPr>
              <w:pStyle w:val="TableParagraph"/>
              <w:numPr>
                <w:ilvl w:val="0"/>
                <w:numId w:val="44"/>
              </w:numPr>
              <w:tabs>
                <w:tab w:val="left" w:pos="558"/>
              </w:tabs>
              <w:spacing w:before="0"/>
              <w:ind w:right="161"/>
              <w:jc w:val="left"/>
              <w:rPr>
                <w:sz w:val="20"/>
                <w:lang w:val="en-US"/>
              </w:rPr>
            </w:pPr>
            <w:proofErr w:type="spellStart"/>
            <w:r>
              <w:rPr>
                <w:sz w:val="20"/>
                <w:lang w:val="en-US"/>
              </w:rPr>
              <w:t>Devant</w:t>
            </w:r>
            <w:proofErr w:type="spellEnd"/>
            <w:r>
              <w:rPr>
                <w:sz w:val="20"/>
                <w:lang w:val="en-US"/>
              </w:rPr>
              <w:t xml:space="preserve"> la </w:t>
            </w:r>
            <w:proofErr w:type="spellStart"/>
            <w:r>
              <w:rPr>
                <w:sz w:val="20"/>
                <w:lang w:val="en-US"/>
              </w:rPr>
              <w:t>sexualité</w:t>
            </w:r>
            <w:proofErr w:type="spellEnd"/>
            <w:r>
              <w:rPr>
                <w:sz w:val="20"/>
                <w:lang w:val="en-US"/>
              </w:rPr>
              <w:t xml:space="preserve">, </w:t>
            </w:r>
            <w:proofErr w:type="spellStart"/>
            <w:r>
              <w:rPr>
                <w:sz w:val="20"/>
                <w:lang w:val="en-US"/>
              </w:rPr>
              <w:t>qu'éprouvons</w:t>
            </w:r>
            <w:proofErr w:type="spellEnd"/>
            <w:r>
              <w:rPr>
                <w:sz w:val="20"/>
                <w:lang w:val="en-US"/>
              </w:rPr>
              <w:t xml:space="preserve">-nous? </w:t>
            </w:r>
            <w:proofErr w:type="spellStart"/>
            <w:proofErr w:type="gramStart"/>
            <w:r>
              <w:rPr>
                <w:sz w:val="20"/>
                <w:lang w:val="en-US"/>
              </w:rPr>
              <w:t>quelle</w:t>
            </w:r>
            <w:proofErr w:type="spellEnd"/>
            <w:proofErr w:type="gramEnd"/>
            <w:r>
              <w:rPr>
                <w:sz w:val="20"/>
                <w:lang w:val="en-US"/>
              </w:rPr>
              <w:t xml:space="preserve"> </w:t>
            </w:r>
            <w:proofErr w:type="spellStart"/>
            <w:r>
              <w:rPr>
                <w:sz w:val="20"/>
                <w:lang w:val="en-US"/>
              </w:rPr>
              <w:t>peur</w:t>
            </w:r>
            <w:proofErr w:type="spellEnd"/>
            <w:r>
              <w:rPr>
                <w:spacing w:val="-51"/>
                <w:sz w:val="20"/>
                <w:lang w:val="en-US"/>
              </w:rPr>
              <w:t xml:space="preserve"> </w:t>
            </w:r>
            <w:r>
              <w:rPr>
                <w:sz w:val="20"/>
                <w:lang w:val="en-US"/>
              </w:rPr>
              <w:t>(</w:t>
            </w:r>
            <w:proofErr w:type="spellStart"/>
            <w:r>
              <w:rPr>
                <w:sz w:val="20"/>
                <w:lang w:val="en-US"/>
              </w:rPr>
              <w:t>éventuellement</w:t>
            </w:r>
            <w:proofErr w:type="spellEnd"/>
            <w:r>
              <w:rPr>
                <w:sz w:val="20"/>
                <w:lang w:val="en-US"/>
              </w:rPr>
              <w:t>)</w:t>
            </w:r>
            <w:r>
              <w:rPr>
                <w:spacing w:val="1"/>
                <w:sz w:val="20"/>
                <w:lang w:val="en-US"/>
              </w:rPr>
              <w:t xml:space="preserve"> </w:t>
            </w:r>
            <w:proofErr w:type="spellStart"/>
            <w:r>
              <w:rPr>
                <w:sz w:val="20"/>
                <w:lang w:val="en-US"/>
              </w:rPr>
              <w:t>chacun</w:t>
            </w:r>
            <w:proofErr w:type="spellEnd"/>
            <w:r>
              <w:rPr>
                <w:sz w:val="20"/>
                <w:lang w:val="en-US"/>
              </w:rPr>
              <w:t xml:space="preserve"> de</w:t>
            </w:r>
            <w:r>
              <w:rPr>
                <w:spacing w:val="1"/>
                <w:sz w:val="20"/>
                <w:lang w:val="en-US"/>
              </w:rPr>
              <w:t xml:space="preserve"> </w:t>
            </w:r>
            <w:r>
              <w:rPr>
                <w:sz w:val="20"/>
                <w:lang w:val="en-US"/>
              </w:rPr>
              <w:t>nous</w:t>
            </w:r>
            <w:r>
              <w:rPr>
                <w:spacing w:val="1"/>
                <w:sz w:val="20"/>
                <w:lang w:val="en-US"/>
              </w:rPr>
              <w:t xml:space="preserve"> </w:t>
            </w:r>
            <w:proofErr w:type="spellStart"/>
            <w:r>
              <w:rPr>
                <w:sz w:val="20"/>
                <w:lang w:val="en-US"/>
              </w:rPr>
              <w:t>éprouve</w:t>
            </w:r>
            <w:proofErr w:type="spellEnd"/>
            <w:r>
              <w:rPr>
                <w:spacing w:val="1"/>
                <w:sz w:val="20"/>
                <w:lang w:val="en-US"/>
              </w:rPr>
              <w:t xml:space="preserve"> </w:t>
            </w:r>
            <w:r>
              <w:rPr>
                <w:sz w:val="20"/>
                <w:lang w:val="en-US"/>
              </w:rPr>
              <w:t>t-</w:t>
            </w:r>
            <w:proofErr w:type="spellStart"/>
            <w:r>
              <w:rPr>
                <w:sz w:val="20"/>
                <w:lang w:val="en-US"/>
              </w:rPr>
              <w:t>il</w:t>
            </w:r>
            <w:proofErr w:type="spellEnd"/>
            <w:r>
              <w:rPr>
                <w:sz w:val="20"/>
                <w:lang w:val="en-US"/>
              </w:rPr>
              <w:t>?</w:t>
            </w:r>
          </w:p>
          <w:p w:rsidR="00476838" w:rsidRDefault="00476838" w:rsidP="00197E13">
            <w:pPr>
              <w:pStyle w:val="TableParagraph"/>
              <w:numPr>
                <w:ilvl w:val="0"/>
                <w:numId w:val="44"/>
              </w:numPr>
              <w:tabs>
                <w:tab w:val="left" w:pos="558"/>
              </w:tabs>
              <w:spacing w:before="0"/>
              <w:ind w:right="768"/>
              <w:jc w:val="left"/>
              <w:rPr>
                <w:sz w:val="20"/>
                <w:lang w:val="en-US"/>
              </w:rPr>
            </w:pPr>
            <w:proofErr w:type="spellStart"/>
            <w:r>
              <w:rPr>
                <w:sz w:val="20"/>
                <w:lang w:val="en-US"/>
              </w:rPr>
              <w:t>Avons</w:t>
            </w:r>
            <w:proofErr w:type="spellEnd"/>
            <w:r>
              <w:rPr>
                <w:sz w:val="20"/>
                <w:lang w:val="en-US"/>
              </w:rPr>
              <w:t xml:space="preserve">-nous </w:t>
            </w:r>
            <w:proofErr w:type="spellStart"/>
            <w:r>
              <w:rPr>
                <w:sz w:val="20"/>
                <w:lang w:val="en-US"/>
              </w:rPr>
              <w:t>envisagé</w:t>
            </w:r>
            <w:proofErr w:type="spellEnd"/>
            <w:r>
              <w:rPr>
                <w:sz w:val="20"/>
                <w:lang w:val="en-US"/>
              </w:rPr>
              <w:t xml:space="preserve"> ensemble </w:t>
            </w:r>
            <w:proofErr w:type="gramStart"/>
            <w:r>
              <w:rPr>
                <w:sz w:val="20"/>
                <w:lang w:val="en-US"/>
              </w:rPr>
              <w:t>un</w:t>
            </w:r>
            <w:proofErr w:type="gramEnd"/>
            <w:r>
              <w:rPr>
                <w:sz w:val="20"/>
                <w:lang w:val="en-US"/>
              </w:rPr>
              <w:t xml:space="preserve"> </w:t>
            </w:r>
            <w:proofErr w:type="spellStart"/>
            <w:r>
              <w:rPr>
                <w:sz w:val="20"/>
                <w:lang w:val="en-US"/>
              </w:rPr>
              <w:t>moyen</w:t>
            </w:r>
            <w:proofErr w:type="spellEnd"/>
            <w:r>
              <w:rPr>
                <w:sz w:val="20"/>
                <w:lang w:val="en-US"/>
              </w:rPr>
              <w:t xml:space="preserve"> de</w:t>
            </w:r>
            <w:r>
              <w:rPr>
                <w:spacing w:val="-51"/>
                <w:sz w:val="20"/>
                <w:lang w:val="en-US"/>
              </w:rPr>
              <w:t xml:space="preserve"> </w:t>
            </w:r>
            <w:proofErr w:type="spellStart"/>
            <w:r>
              <w:rPr>
                <w:sz w:val="20"/>
                <w:lang w:val="en-US"/>
              </w:rPr>
              <w:t>régulation</w:t>
            </w:r>
            <w:proofErr w:type="spellEnd"/>
            <w:r>
              <w:rPr>
                <w:spacing w:val="2"/>
                <w:sz w:val="20"/>
                <w:lang w:val="en-US"/>
              </w:rPr>
              <w:t xml:space="preserve"> </w:t>
            </w:r>
            <w:r>
              <w:rPr>
                <w:sz w:val="20"/>
                <w:lang w:val="en-US"/>
              </w:rPr>
              <w:t>des</w:t>
            </w:r>
            <w:r>
              <w:rPr>
                <w:spacing w:val="3"/>
                <w:sz w:val="20"/>
                <w:lang w:val="en-US"/>
              </w:rPr>
              <w:t xml:space="preserve"> </w:t>
            </w:r>
            <w:proofErr w:type="spellStart"/>
            <w:r>
              <w:rPr>
                <w:sz w:val="20"/>
                <w:lang w:val="en-US"/>
              </w:rPr>
              <w:t>naissances</w:t>
            </w:r>
            <w:proofErr w:type="spellEnd"/>
            <w:r>
              <w:rPr>
                <w:sz w:val="20"/>
                <w:lang w:val="en-US"/>
              </w:rPr>
              <w:t>?</w:t>
            </w:r>
          </w:p>
          <w:p w:rsidR="00476838" w:rsidRDefault="00476838" w:rsidP="00197E13">
            <w:pPr>
              <w:pStyle w:val="TableParagraph"/>
              <w:numPr>
                <w:ilvl w:val="0"/>
                <w:numId w:val="44"/>
              </w:numPr>
              <w:tabs>
                <w:tab w:val="left" w:pos="558"/>
              </w:tabs>
              <w:spacing w:before="0"/>
              <w:ind w:right="269"/>
              <w:jc w:val="left"/>
              <w:rPr>
                <w:sz w:val="20"/>
                <w:lang w:val="en-US"/>
              </w:rPr>
            </w:pPr>
            <w:r>
              <w:rPr>
                <w:sz w:val="20"/>
                <w:lang w:val="en-US"/>
              </w:rPr>
              <w:t>Nous</w:t>
            </w:r>
            <w:r>
              <w:rPr>
                <w:spacing w:val="-1"/>
                <w:sz w:val="20"/>
                <w:lang w:val="en-US"/>
              </w:rPr>
              <w:t xml:space="preserve"> </w:t>
            </w:r>
            <w:proofErr w:type="spellStart"/>
            <w:r>
              <w:rPr>
                <w:sz w:val="20"/>
                <w:lang w:val="en-US"/>
              </w:rPr>
              <w:t>sentons</w:t>
            </w:r>
            <w:proofErr w:type="spellEnd"/>
            <w:r>
              <w:rPr>
                <w:sz w:val="20"/>
                <w:lang w:val="en-US"/>
              </w:rPr>
              <w:t xml:space="preserve">-nous </w:t>
            </w:r>
            <w:proofErr w:type="spellStart"/>
            <w:r>
              <w:rPr>
                <w:sz w:val="20"/>
                <w:lang w:val="en-US"/>
              </w:rPr>
              <w:t>tous</w:t>
            </w:r>
            <w:proofErr w:type="spellEnd"/>
            <w:r>
              <w:rPr>
                <w:spacing w:val="1"/>
                <w:sz w:val="20"/>
                <w:lang w:val="en-US"/>
              </w:rPr>
              <w:t xml:space="preserve"> </w:t>
            </w:r>
            <w:r>
              <w:rPr>
                <w:sz w:val="20"/>
                <w:lang w:val="en-US"/>
              </w:rPr>
              <w:t>les</w:t>
            </w:r>
            <w:r>
              <w:rPr>
                <w:spacing w:val="1"/>
                <w:sz w:val="20"/>
                <w:lang w:val="en-US"/>
              </w:rPr>
              <w:t xml:space="preserve"> </w:t>
            </w:r>
            <w:proofErr w:type="spellStart"/>
            <w:r>
              <w:rPr>
                <w:sz w:val="20"/>
                <w:lang w:val="en-US"/>
              </w:rPr>
              <w:t>deux</w:t>
            </w:r>
            <w:proofErr w:type="spellEnd"/>
            <w:r>
              <w:rPr>
                <w:sz w:val="20"/>
                <w:lang w:val="en-US"/>
              </w:rPr>
              <w:t xml:space="preserve"> </w:t>
            </w:r>
            <w:proofErr w:type="spellStart"/>
            <w:r>
              <w:rPr>
                <w:sz w:val="20"/>
                <w:lang w:val="en-US"/>
              </w:rPr>
              <w:t>concernés</w:t>
            </w:r>
            <w:proofErr w:type="spellEnd"/>
            <w:r>
              <w:rPr>
                <w:sz w:val="20"/>
                <w:lang w:val="en-US"/>
              </w:rPr>
              <w:t xml:space="preserve"> par </w:t>
            </w:r>
            <w:proofErr w:type="spellStart"/>
            <w:proofErr w:type="gramStart"/>
            <w:r>
              <w:rPr>
                <w:sz w:val="20"/>
                <w:lang w:val="en-US"/>
              </w:rPr>
              <w:t>ce</w:t>
            </w:r>
            <w:proofErr w:type="spellEnd"/>
            <w:proofErr w:type="gramEnd"/>
            <w:r>
              <w:rPr>
                <w:spacing w:val="-51"/>
                <w:sz w:val="20"/>
                <w:lang w:val="en-US"/>
              </w:rPr>
              <w:t xml:space="preserve"> </w:t>
            </w:r>
            <w:proofErr w:type="spellStart"/>
            <w:r>
              <w:rPr>
                <w:sz w:val="20"/>
                <w:lang w:val="en-US"/>
              </w:rPr>
              <w:t>sujet</w:t>
            </w:r>
            <w:proofErr w:type="spellEnd"/>
            <w:r>
              <w:rPr>
                <w:sz w:val="20"/>
                <w:lang w:val="en-US"/>
              </w:rPr>
              <w:t>?</w:t>
            </w:r>
          </w:p>
          <w:p w:rsidR="00476838" w:rsidRDefault="00476838" w:rsidP="00197E13">
            <w:pPr>
              <w:pStyle w:val="TableParagraph"/>
              <w:numPr>
                <w:ilvl w:val="0"/>
                <w:numId w:val="44"/>
              </w:numPr>
              <w:tabs>
                <w:tab w:val="left" w:pos="558"/>
              </w:tabs>
              <w:spacing w:before="0"/>
              <w:ind w:right="215"/>
              <w:jc w:val="left"/>
              <w:rPr>
                <w:sz w:val="20"/>
                <w:lang w:val="en-US"/>
              </w:rPr>
            </w:pPr>
            <w:r>
              <w:rPr>
                <w:sz w:val="20"/>
                <w:lang w:val="en-US"/>
              </w:rPr>
              <w:t xml:space="preserve">Si nous </w:t>
            </w:r>
            <w:proofErr w:type="spellStart"/>
            <w:r>
              <w:rPr>
                <w:sz w:val="20"/>
                <w:lang w:val="en-US"/>
              </w:rPr>
              <w:t>avons</w:t>
            </w:r>
            <w:proofErr w:type="spellEnd"/>
            <w:r>
              <w:rPr>
                <w:sz w:val="20"/>
                <w:lang w:val="en-US"/>
              </w:rPr>
              <w:t xml:space="preserve"> des </w:t>
            </w:r>
            <w:proofErr w:type="spellStart"/>
            <w:r>
              <w:rPr>
                <w:sz w:val="20"/>
                <w:lang w:val="en-US"/>
              </w:rPr>
              <w:t>difficultés</w:t>
            </w:r>
            <w:proofErr w:type="spellEnd"/>
            <w:r>
              <w:rPr>
                <w:sz w:val="20"/>
                <w:lang w:val="en-US"/>
              </w:rPr>
              <w:t xml:space="preserve">, </w:t>
            </w:r>
            <w:proofErr w:type="spellStart"/>
            <w:r>
              <w:rPr>
                <w:sz w:val="20"/>
                <w:lang w:val="en-US"/>
              </w:rPr>
              <w:t>voire</w:t>
            </w:r>
            <w:proofErr w:type="spellEnd"/>
            <w:r>
              <w:rPr>
                <w:sz w:val="20"/>
                <w:lang w:val="en-US"/>
              </w:rPr>
              <w:t xml:space="preserve"> </w:t>
            </w:r>
            <w:proofErr w:type="spellStart"/>
            <w:r>
              <w:rPr>
                <w:sz w:val="20"/>
                <w:lang w:val="en-US"/>
              </w:rPr>
              <w:t>une</w:t>
            </w:r>
            <w:proofErr w:type="spellEnd"/>
            <w:r>
              <w:rPr>
                <w:sz w:val="20"/>
                <w:lang w:val="en-US"/>
              </w:rPr>
              <w:t xml:space="preserve"> </w:t>
            </w:r>
            <w:proofErr w:type="spellStart"/>
            <w:r>
              <w:rPr>
                <w:sz w:val="20"/>
                <w:lang w:val="en-US"/>
              </w:rPr>
              <w:t>impossibilité</w:t>
            </w:r>
            <w:proofErr w:type="spellEnd"/>
            <w:r>
              <w:rPr>
                <w:spacing w:val="-51"/>
                <w:sz w:val="20"/>
                <w:lang w:val="en-US"/>
              </w:rPr>
              <w:t xml:space="preserve"> </w:t>
            </w:r>
            <w:proofErr w:type="spellStart"/>
            <w:r>
              <w:rPr>
                <w:sz w:val="20"/>
                <w:lang w:val="en-US"/>
              </w:rPr>
              <w:t>d'avoir</w:t>
            </w:r>
            <w:proofErr w:type="spellEnd"/>
            <w:r>
              <w:rPr>
                <w:spacing w:val="1"/>
                <w:sz w:val="20"/>
                <w:lang w:val="en-US"/>
              </w:rPr>
              <w:t xml:space="preserve"> </w:t>
            </w:r>
            <w:proofErr w:type="gramStart"/>
            <w:r>
              <w:rPr>
                <w:sz w:val="20"/>
                <w:lang w:val="en-US"/>
              </w:rPr>
              <w:t>un</w:t>
            </w:r>
            <w:proofErr w:type="gramEnd"/>
            <w:r>
              <w:rPr>
                <w:spacing w:val="1"/>
                <w:sz w:val="20"/>
                <w:lang w:val="en-US"/>
              </w:rPr>
              <w:t xml:space="preserve"> </w:t>
            </w:r>
            <w:r>
              <w:rPr>
                <w:sz w:val="20"/>
                <w:lang w:val="en-US"/>
              </w:rPr>
              <w:t>enfant,</w:t>
            </w:r>
            <w:r>
              <w:rPr>
                <w:spacing w:val="2"/>
                <w:sz w:val="20"/>
                <w:lang w:val="en-US"/>
              </w:rPr>
              <w:t xml:space="preserve"> </w:t>
            </w:r>
            <w:proofErr w:type="spellStart"/>
            <w:r>
              <w:rPr>
                <w:sz w:val="20"/>
                <w:lang w:val="en-US"/>
              </w:rPr>
              <w:t>qu'envisageons</w:t>
            </w:r>
            <w:proofErr w:type="spellEnd"/>
            <w:r>
              <w:rPr>
                <w:sz w:val="20"/>
                <w:lang w:val="en-US"/>
              </w:rPr>
              <w:t>-nous?</w:t>
            </w:r>
          </w:p>
          <w:p w:rsidR="00476838" w:rsidRDefault="00476838" w:rsidP="00197E13">
            <w:pPr>
              <w:pStyle w:val="TableParagraph"/>
              <w:numPr>
                <w:ilvl w:val="0"/>
                <w:numId w:val="44"/>
              </w:numPr>
              <w:tabs>
                <w:tab w:val="left" w:pos="558"/>
              </w:tabs>
              <w:spacing w:before="0"/>
              <w:ind w:right="1136"/>
              <w:jc w:val="left"/>
              <w:rPr>
                <w:sz w:val="20"/>
                <w:lang w:val="en-US"/>
              </w:rPr>
            </w:pPr>
            <w:proofErr w:type="spellStart"/>
            <w:r>
              <w:rPr>
                <w:sz w:val="20"/>
                <w:lang w:val="en-US"/>
              </w:rPr>
              <w:t>Sommes</w:t>
            </w:r>
            <w:proofErr w:type="spellEnd"/>
            <w:r>
              <w:rPr>
                <w:sz w:val="20"/>
                <w:lang w:val="en-US"/>
              </w:rPr>
              <w:t xml:space="preserve">-nous </w:t>
            </w:r>
            <w:proofErr w:type="spellStart"/>
            <w:r>
              <w:rPr>
                <w:sz w:val="20"/>
                <w:lang w:val="en-US"/>
              </w:rPr>
              <w:t>prêts</w:t>
            </w:r>
            <w:proofErr w:type="spellEnd"/>
            <w:r>
              <w:rPr>
                <w:sz w:val="20"/>
                <w:lang w:val="en-US"/>
              </w:rPr>
              <w:t xml:space="preserve"> à </w:t>
            </w:r>
            <w:proofErr w:type="spellStart"/>
            <w:r>
              <w:rPr>
                <w:sz w:val="20"/>
                <w:lang w:val="en-US"/>
              </w:rPr>
              <w:t>accueillir</w:t>
            </w:r>
            <w:proofErr w:type="spellEnd"/>
            <w:r>
              <w:rPr>
                <w:sz w:val="20"/>
                <w:lang w:val="en-US"/>
              </w:rPr>
              <w:t xml:space="preserve"> </w:t>
            </w:r>
            <w:proofErr w:type="gramStart"/>
            <w:r>
              <w:rPr>
                <w:sz w:val="20"/>
                <w:lang w:val="en-US"/>
              </w:rPr>
              <w:t>un</w:t>
            </w:r>
            <w:proofErr w:type="gramEnd"/>
            <w:r>
              <w:rPr>
                <w:sz w:val="20"/>
                <w:lang w:val="en-US"/>
              </w:rPr>
              <w:t xml:space="preserve"> enfant</w:t>
            </w:r>
            <w:r>
              <w:rPr>
                <w:spacing w:val="-51"/>
                <w:sz w:val="20"/>
                <w:lang w:val="en-US"/>
              </w:rPr>
              <w:t xml:space="preserve"> </w:t>
            </w:r>
            <w:proofErr w:type="spellStart"/>
            <w:r>
              <w:rPr>
                <w:sz w:val="20"/>
                <w:lang w:val="en-US"/>
              </w:rPr>
              <w:t>handicapé</w:t>
            </w:r>
            <w:proofErr w:type="spellEnd"/>
            <w:r>
              <w:rPr>
                <w:sz w:val="20"/>
                <w:lang w:val="en-US"/>
              </w:rPr>
              <w:t>?</w:t>
            </w:r>
          </w:p>
          <w:p w:rsidR="00476838" w:rsidRDefault="00476838" w:rsidP="00197E13">
            <w:pPr>
              <w:pStyle w:val="TableParagraph"/>
              <w:numPr>
                <w:ilvl w:val="0"/>
                <w:numId w:val="44"/>
              </w:numPr>
              <w:tabs>
                <w:tab w:val="left" w:pos="558"/>
              </w:tabs>
              <w:spacing w:before="0" w:line="242" w:lineRule="exact"/>
              <w:jc w:val="left"/>
              <w:rPr>
                <w:rFonts w:eastAsiaTheme="minorHAnsi"/>
                <w:sz w:val="20"/>
                <w:lang w:val="en-US"/>
              </w:rPr>
            </w:pPr>
            <w:proofErr w:type="spellStart"/>
            <w:r>
              <w:rPr>
                <w:sz w:val="20"/>
                <w:lang w:val="en-US"/>
              </w:rPr>
              <w:t>Envisageons</w:t>
            </w:r>
            <w:proofErr w:type="spellEnd"/>
            <w:r>
              <w:rPr>
                <w:sz w:val="20"/>
                <w:lang w:val="en-US"/>
              </w:rPr>
              <w:t>-nous</w:t>
            </w:r>
            <w:r>
              <w:rPr>
                <w:spacing w:val="-4"/>
                <w:sz w:val="20"/>
                <w:lang w:val="en-US"/>
              </w:rPr>
              <w:t xml:space="preserve"> </w:t>
            </w:r>
            <w:proofErr w:type="spellStart"/>
            <w:r>
              <w:rPr>
                <w:sz w:val="20"/>
                <w:lang w:val="en-US"/>
              </w:rPr>
              <w:t>l'adoption</w:t>
            </w:r>
            <w:proofErr w:type="spellEnd"/>
            <w:r>
              <w:rPr>
                <w:sz w:val="20"/>
                <w:lang w:val="en-US"/>
              </w:rPr>
              <w:t>?</w:t>
            </w:r>
          </w:p>
        </w:tc>
        <w:tc>
          <w:tcPr>
            <w:tcW w:w="5401" w:type="dxa"/>
          </w:tcPr>
          <w:p w:rsidR="00476838" w:rsidRDefault="00476838">
            <w:pPr>
              <w:pStyle w:val="TableParagraph"/>
              <w:spacing w:line="223" w:lineRule="exact"/>
              <w:ind w:left="1520"/>
              <w:rPr>
                <w:rFonts w:ascii="Arial" w:eastAsia="Microsoft Sans Serif" w:hAnsi="Microsoft Sans Serif" w:cs="Microsoft Sans Serif"/>
                <w:b/>
                <w:sz w:val="20"/>
                <w:lang w:val="en-US"/>
              </w:rPr>
            </w:pPr>
            <w:r>
              <w:rPr>
                <w:rFonts w:ascii="Arial"/>
                <w:b/>
                <w:color w:val="1F487C"/>
                <w:sz w:val="20"/>
                <w:lang w:val="en-US"/>
              </w:rPr>
              <w:t>FAMILLE</w:t>
            </w:r>
            <w:r>
              <w:rPr>
                <w:rFonts w:ascii="Arial"/>
                <w:b/>
                <w:color w:val="1F487C"/>
                <w:spacing w:val="-4"/>
                <w:sz w:val="20"/>
                <w:lang w:val="en-US"/>
              </w:rPr>
              <w:t xml:space="preserve"> </w:t>
            </w:r>
            <w:r>
              <w:rPr>
                <w:rFonts w:ascii="Arial"/>
                <w:b/>
                <w:color w:val="1F487C"/>
                <w:sz w:val="20"/>
                <w:lang w:val="en-US"/>
              </w:rPr>
              <w:t>&amp; EDUCATION</w:t>
            </w:r>
          </w:p>
          <w:p w:rsidR="00476838" w:rsidRDefault="00476838" w:rsidP="00197E13">
            <w:pPr>
              <w:pStyle w:val="TableParagraph"/>
              <w:numPr>
                <w:ilvl w:val="0"/>
                <w:numId w:val="45"/>
              </w:numPr>
              <w:tabs>
                <w:tab w:val="left" w:pos="491"/>
              </w:tabs>
              <w:spacing w:before="3"/>
              <w:ind w:right="677"/>
              <w:jc w:val="left"/>
              <w:rPr>
                <w:rFonts w:ascii="Symbol" w:hAnsi="Symbol"/>
                <w:sz w:val="20"/>
                <w:lang w:val="en-US"/>
              </w:rPr>
            </w:pPr>
            <w:proofErr w:type="spellStart"/>
            <w:r>
              <w:rPr>
                <w:sz w:val="20"/>
                <w:lang w:val="en-US"/>
              </w:rPr>
              <w:t>Suis</w:t>
            </w:r>
            <w:proofErr w:type="spellEnd"/>
            <w:r>
              <w:rPr>
                <w:sz w:val="20"/>
                <w:lang w:val="en-US"/>
              </w:rPr>
              <w:t>-je prêt à</w:t>
            </w:r>
            <w:r>
              <w:rPr>
                <w:spacing w:val="2"/>
                <w:sz w:val="20"/>
                <w:lang w:val="en-US"/>
              </w:rPr>
              <w:t xml:space="preserve"> </w:t>
            </w:r>
            <w:r>
              <w:rPr>
                <w:sz w:val="20"/>
                <w:lang w:val="en-US"/>
              </w:rPr>
              <w:t xml:space="preserve">quitter </w:t>
            </w:r>
            <w:proofErr w:type="spellStart"/>
            <w:r>
              <w:rPr>
                <w:sz w:val="20"/>
                <w:lang w:val="en-US"/>
              </w:rPr>
              <w:t>mon</w:t>
            </w:r>
            <w:proofErr w:type="spellEnd"/>
            <w:r>
              <w:rPr>
                <w:sz w:val="20"/>
                <w:lang w:val="en-US"/>
              </w:rPr>
              <w:t xml:space="preserve"> </w:t>
            </w:r>
            <w:proofErr w:type="spellStart"/>
            <w:r>
              <w:rPr>
                <w:sz w:val="20"/>
                <w:lang w:val="en-US"/>
              </w:rPr>
              <w:t>Père</w:t>
            </w:r>
            <w:proofErr w:type="spellEnd"/>
            <w:r>
              <w:rPr>
                <w:sz w:val="20"/>
                <w:lang w:val="en-US"/>
              </w:rPr>
              <w:t xml:space="preserve"> et ma </w:t>
            </w:r>
            <w:proofErr w:type="spellStart"/>
            <w:r>
              <w:rPr>
                <w:sz w:val="20"/>
                <w:lang w:val="en-US"/>
              </w:rPr>
              <w:t>Mère</w:t>
            </w:r>
            <w:proofErr w:type="spellEnd"/>
            <w:r>
              <w:rPr>
                <w:spacing w:val="3"/>
                <w:sz w:val="20"/>
                <w:lang w:val="en-US"/>
              </w:rPr>
              <w:t xml:space="preserve"> </w:t>
            </w:r>
            <w:r>
              <w:rPr>
                <w:sz w:val="20"/>
                <w:lang w:val="en-US"/>
              </w:rPr>
              <w:t>pour</w:t>
            </w:r>
            <w:r>
              <w:rPr>
                <w:spacing w:val="-50"/>
                <w:sz w:val="20"/>
                <w:lang w:val="en-US"/>
              </w:rPr>
              <w:t xml:space="preserve"> </w:t>
            </w:r>
            <w:proofErr w:type="spellStart"/>
            <w:r>
              <w:rPr>
                <w:sz w:val="20"/>
                <w:lang w:val="en-US"/>
              </w:rPr>
              <w:t>m'attacher</w:t>
            </w:r>
            <w:proofErr w:type="spellEnd"/>
            <w:r>
              <w:rPr>
                <w:spacing w:val="1"/>
                <w:sz w:val="20"/>
                <w:lang w:val="en-US"/>
              </w:rPr>
              <w:t xml:space="preserve"> </w:t>
            </w:r>
            <w:r>
              <w:rPr>
                <w:sz w:val="20"/>
                <w:lang w:val="en-US"/>
              </w:rPr>
              <w:t>à</w:t>
            </w:r>
            <w:r>
              <w:rPr>
                <w:spacing w:val="1"/>
                <w:sz w:val="20"/>
                <w:lang w:val="en-US"/>
              </w:rPr>
              <w:t xml:space="preserve"> </w:t>
            </w:r>
            <w:proofErr w:type="spellStart"/>
            <w:r>
              <w:rPr>
                <w:sz w:val="20"/>
                <w:lang w:val="en-US"/>
              </w:rPr>
              <w:t>mon</w:t>
            </w:r>
            <w:proofErr w:type="spellEnd"/>
            <w:r>
              <w:rPr>
                <w:spacing w:val="1"/>
                <w:sz w:val="20"/>
                <w:lang w:val="en-US"/>
              </w:rPr>
              <w:t xml:space="preserve"> </w:t>
            </w:r>
            <w:proofErr w:type="gramStart"/>
            <w:r>
              <w:rPr>
                <w:sz w:val="20"/>
                <w:lang w:val="en-US"/>
              </w:rPr>
              <w:t>conjoint</w:t>
            </w:r>
            <w:r>
              <w:rPr>
                <w:spacing w:val="2"/>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2"/>
              <w:ind w:right="404"/>
              <w:jc w:val="left"/>
              <w:rPr>
                <w:rFonts w:ascii="Symbol" w:hAnsi="Symbol"/>
                <w:sz w:val="20"/>
                <w:lang w:val="en-US"/>
              </w:rPr>
            </w:pPr>
            <w:proofErr w:type="spellStart"/>
            <w:r>
              <w:rPr>
                <w:sz w:val="20"/>
                <w:lang w:val="en-US"/>
              </w:rPr>
              <w:t>Sommes</w:t>
            </w:r>
            <w:proofErr w:type="spellEnd"/>
            <w:r>
              <w:rPr>
                <w:sz w:val="20"/>
                <w:lang w:val="en-US"/>
              </w:rPr>
              <w:t xml:space="preserve">-nous </w:t>
            </w:r>
            <w:proofErr w:type="spellStart"/>
            <w:r>
              <w:rPr>
                <w:sz w:val="20"/>
                <w:lang w:val="en-US"/>
              </w:rPr>
              <w:t>d'accord</w:t>
            </w:r>
            <w:proofErr w:type="spellEnd"/>
            <w:r>
              <w:rPr>
                <w:spacing w:val="1"/>
                <w:sz w:val="20"/>
                <w:lang w:val="en-US"/>
              </w:rPr>
              <w:t xml:space="preserve"> </w:t>
            </w:r>
            <w:proofErr w:type="spellStart"/>
            <w:r>
              <w:rPr>
                <w:sz w:val="20"/>
                <w:lang w:val="en-US"/>
              </w:rPr>
              <w:t>sur</w:t>
            </w:r>
            <w:proofErr w:type="spellEnd"/>
            <w:r>
              <w:rPr>
                <w:sz w:val="20"/>
                <w:lang w:val="en-US"/>
              </w:rPr>
              <w:t xml:space="preserve"> la</w:t>
            </w:r>
            <w:r>
              <w:rPr>
                <w:spacing w:val="2"/>
                <w:sz w:val="20"/>
                <w:lang w:val="en-US"/>
              </w:rPr>
              <w:t xml:space="preserve"> </w:t>
            </w:r>
            <w:r>
              <w:rPr>
                <w:sz w:val="20"/>
                <w:lang w:val="en-US"/>
              </w:rPr>
              <w:t xml:space="preserve">distance </w:t>
            </w:r>
            <w:proofErr w:type="spellStart"/>
            <w:r>
              <w:rPr>
                <w:sz w:val="20"/>
                <w:lang w:val="en-US"/>
              </w:rPr>
              <w:t>que</w:t>
            </w:r>
            <w:proofErr w:type="spellEnd"/>
            <w:r>
              <w:rPr>
                <w:spacing w:val="1"/>
                <w:sz w:val="20"/>
                <w:lang w:val="en-US"/>
              </w:rPr>
              <w:t xml:space="preserve"> </w:t>
            </w:r>
            <w:r>
              <w:rPr>
                <w:sz w:val="20"/>
                <w:lang w:val="en-US"/>
              </w:rPr>
              <w:t>nous</w:t>
            </w:r>
            <w:r>
              <w:rPr>
                <w:spacing w:val="1"/>
                <w:sz w:val="20"/>
                <w:lang w:val="en-US"/>
              </w:rPr>
              <w:t xml:space="preserve"> </w:t>
            </w:r>
            <w:proofErr w:type="spellStart"/>
            <w:r>
              <w:rPr>
                <w:sz w:val="20"/>
                <w:lang w:val="en-US"/>
              </w:rPr>
              <w:t>voulons</w:t>
            </w:r>
            <w:proofErr w:type="spellEnd"/>
            <w:r>
              <w:rPr>
                <w:spacing w:val="1"/>
                <w:sz w:val="20"/>
                <w:lang w:val="en-US"/>
              </w:rPr>
              <w:t xml:space="preserve"> </w:t>
            </w:r>
            <w:proofErr w:type="spellStart"/>
            <w:r>
              <w:rPr>
                <w:sz w:val="20"/>
                <w:lang w:val="en-US"/>
              </w:rPr>
              <w:t>garder</w:t>
            </w:r>
            <w:proofErr w:type="spellEnd"/>
            <w:r>
              <w:rPr>
                <w:spacing w:val="1"/>
                <w:sz w:val="20"/>
                <w:lang w:val="en-US"/>
              </w:rPr>
              <w:t xml:space="preserve"> </w:t>
            </w:r>
            <w:r>
              <w:rPr>
                <w:sz w:val="20"/>
                <w:lang w:val="en-US"/>
              </w:rPr>
              <w:t>par</w:t>
            </w:r>
            <w:r>
              <w:rPr>
                <w:spacing w:val="3"/>
                <w:sz w:val="20"/>
                <w:lang w:val="en-US"/>
              </w:rPr>
              <w:t xml:space="preserve"> </w:t>
            </w:r>
            <w:r>
              <w:rPr>
                <w:sz w:val="20"/>
                <w:lang w:val="en-US"/>
              </w:rPr>
              <w:t>rapport</w:t>
            </w:r>
            <w:r>
              <w:rPr>
                <w:spacing w:val="3"/>
                <w:sz w:val="20"/>
                <w:lang w:val="en-US"/>
              </w:rPr>
              <w:t xml:space="preserve"> </w:t>
            </w:r>
            <w:r>
              <w:rPr>
                <w:sz w:val="20"/>
                <w:lang w:val="en-US"/>
              </w:rPr>
              <w:t xml:space="preserve">à </w:t>
            </w:r>
            <w:proofErr w:type="spellStart"/>
            <w:r>
              <w:rPr>
                <w:sz w:val="20"/>
                <w:lang w:val="en-US"/>
              </w:rPr>
              <w:t>nos</w:t>
            </w:r>
            <w:proofErr w:type="spellEnd"/>
            <w:r>
              <w:rPr>
                <w:spacing w:val="2"/>
                <w:sz w:val="20"/>
                <w:lang w:val="en-US"/>
              </w:rPr>
              <w:t xml:space="preserve"> </w:t>
            </w:r>
            <w:proofErr w:type="spellStart"/>
            <w:r>
              <w:rPr>
                <w:sz w:val="20"/>
                <w:lang w:val="en-US"/>
              </w:rPr>
              <w:t>familles</w:t>
            </w:r>
            <w:proofErr w:type="spellEnd"/>
            <w:r>
              <w:rPr>
                <w:spacing w:val="1"/>
                <w:sz w:val="20"/>
                <w:lang w:val="en-US"/>
              </w:rPr>
              <w:t xml:space="preserve"> </w:t>
            </w:r>
            <w:proofErr w:type="spellStart"/>
            <w:r>
              <w:rPr>
                <w:sz w:val="20"/>
                <w:lang w:val="en-US"/>
              </w:rPr>
              <w:t>respectives</w:t>
            </w:r>
            <w:proofErr w:type="spellEnd"/>
            <w:r>
              <w:rPr>
                <w:sz w:val="20"/>
                <w:lang w:val="en-US"/>
              </w:rPr>
              <w:t>?</w:t>
            </w:r>
            <w:r>
              <w:rPr>
                <w:spacing w:val="-1"/>
                <w:sz w:val="20"/>
                <w:lang w:val="en-US"/>
              </w:rPr>
              <w:t xml:space="preserve"> </w:t>
            </w:r>
            <w:r>
              <w:rPr>
                <w:sz w:val="20"/>
                <w:lang w:val="en-US"/>
              </w:rPr>
              <w:t>(</w:t>
            </w:r>
            <w:proofErr w:type="spellStart"/>
            <w:proofErr w:type="gramStart"/>
            <w:r>
              <w:rPr>
                <w:sz w:val="20"/>
                <w:lang w:val="en-US"/>
              </w:rPr>
              <w:t>fréquence</w:t>
            </w:r>
            <w:proofErr w:type="spellEnd"/>
            <w:proofErr w:type="gramEnd"/>
            <w:r>
              <w:rPr>
                <w:spacing w:val="2"/>
                <w:sz w:val="20"/>
                <w:lang w:val="en-US"/>
              </w:rPr>
              <w:t xml:space="preserve"> </w:t>
            </w:r>
            <w:r>
              <w:rPr>
                <w:sz w:val="20"/>
                <w:lang w:val="en-US"/>
              </w:rPr>
              <w:t xml:space="preserve">des </w:t>
            </w:r>
            <w:proofErr w:type="spellStart"/>
            <w:r>
              <w:rPr>
                <w:sz w:val="20"/>
                <w:lang w:val="en-US"/>
              </w:rPr>
              <w:t>repas</w:t>
            </w:r>
            <w:proofErr w:type="spellEnd"/>
            <w:r>
              <w:rPr>
                <w:sz w:val="20"/>
                <w:lang w:val="en-US"/>
              </w:rPr>
              <w:t xml:space="preserve"> chez</w:t>
            </w:r>
            <w:r>
              <w:rPr>
                <w:spacing w:val="-1"/>
                <w:sz w:val="20"/>
                <w:lang w:val="en-US"/>
              </w:rPr>
              <w:t xml:space="preserve"> </w:t>
            </w:r>
            <w:r>
              <w:rPr>
                <w:sz w:val="20"/>
                <w:lang w:val="en-US"/>
              </w:rPr>
              <w:t>les</w:t>
            </w:r>
            <w:r>
              <w:rPr>
                <w:spacing w:val="-1"/>
                <w:sz w:val="20"/>
                <w:lang w:val="en-US"/>
              </w:rPr>
              <w:t xml:space="preserve"> </w:t>
            </w:r>
            <w:proofErr w:type="spellStart"/>
            <w:r>
              <w:rPr>
                <w:sz w:val="20"/>
                <w:lang w:val="en-US"/>
              </w:rPr>
              <w:t>uns</w:t>
            </w:r>
            <w:proofErr w:type="spellEnd"/>
            <w:r>
              <w:rPr>
                <w:spacing w:val="1"/>
                <w:sz w:val="20"/>
                <w:lang w:val="en-US"/>
              </w:rPr>
              <w:t xml:space="preserve"> </w:t>
            </w:r>
            <w:r>
              <w:rPr>
                <w:sz w:val="20"/>
                <w:lang w:val="en-US"/>
              </w:rPr>
              <w:t>et</w:t>
            </w:r>
            <w:r>
              <w:rPr>
                <w:spacing w:val="1"/>
                <w:sz w:val="20"/>
                <w:lang w:val="en-US"/>
              </w:rPr>
              <w:t xml:space="preserve"> </w:t>
            </w:r>
            <w:r>
              <w:rPr>
                <w:sz w:val="20"/>
                <w:lang w:val="en-US"/>
              </w:rPr>
              <w:t xml:space="preserve">les </w:t>
            </w:r>
            <w:proofErr w:type="spellStart"/>
            <w:r>
              <w:rPr>
                <w:sz w:val="20"/>
                <w:lang w:val="en-US"/>
              </w:rPr>
              <w:t>autres</w:t>
            </w:r>
            <w:proofErr w:type="spellEnd"/>
            <w:r>
              <w:rPr>
                <w:sz w:val="20"/>
                <w:lang w:val="en-US"/>
              </w:rPr>
              <w:t xml:space="preserve">, </w:t>
            </w:r>
            <w:proofErr w:type="spellStart"/>
            <w:r>
              <w:rPr>
                <w:sz w:val="20"/>
                <w:lang w:val="en-US"/>
              </w:rPr>
              <w:t>proximité</w:t>
            </w:r>
            <w:proofErr w:type="spellEnd"/>
            <w:r>
              <w:rPr>
                <w:sz w:val="20"/>
                <w:lang w:val="en-US"/>
              </w:rPr>
              <w:t xml:space="preserve"> de </w:t>
            </w:r>
            <w:proofErr w:type="spellStart"/>
            <w:r>
              <w:rPr>
                <w:sz w:val="20"/>
                <w:lang w:val="en-US"/>
              </w:rPr>
              <w:t>l'habitation</w:t>
            </w:r>
            <w:proofErr w:type="spellEnd"/>
            <w:r>
              <w:rPr>
                <w:sz w:val="20"/>
                <w:lang w:val="en-US"/>
              </w:rPr>
              <w:t xml:space="preserve">, </w:t>
            </w:r>
            <w:proofErr w:type="spellStart"/>
            <w:r>
              <w:rPr>
                <w:sz w:val="20"/>
                <w:lang w:val="en-US"/>
              </w:rPr>
              <w:t>vacances</w:t>
            </w:r>
            <w:proofErr w:type="spellEnd"/>
            <w:r>
              <w:rPr>
                <w:sz w:val="20"/>
                <w:lang w:val="en-US"/>
              </w:rPr>
              <w:t xml:space="preserve"> chez</w:t>
            </w:r>
            <w:r>
              <w:rPr>
                <w:spacing w:val="-51"/>
                <w:sz w:val="20"/>
                <w:lang w:val="en-US"/>
              </w:rPr>
              <w:t xml:space="preserve"> </w:t>
            </w:r>
            <w:r>
              <w:rPr>
                <w:sz w:val="20"/>
                <w:lang w:val="en-US"/>
              </w:rPr>
              <w:t>les</w:t>
            </w:r>
            <w:r>
              <w:rPr>
                <w:spacing w:val="1"/>
                <w:sz w:val="20"/>
                <w:lang w:val="en-US"/>
              </w:rPr>
              <w:t xml:space="preserve"> </w:t>
            </w:r>
            <w:r>
              <w:rPr>
                <w:sz w:val="20"/>
                <w:lang w:val="en-US"/>
              </w:rPr>
              <w:t>parents).</w:t>
            </w:r>
          </w:p>
          <w:p w:rsidR="00476838" w:rsidRDefault="00476838" w:rsidP="00197E13">
            <w:pPr>
              <w:pStyle w:val="TableParagraph"/>
              <w:numPr>
                <w:ilvl w:val="0"/>
                <w:numId w:val="45"/>
              </w:numPr>
              <w:tabs>
                <w:tab w:val="left" w:pos="491"/>
              </w:tabs>
              <w:spacing w:before="2"/>
              <w:ind w:right="537"/>
              <w:jc w:val="left"/>
              <w:rPr>
                <w:rFonts w:ascii="Symbol" w:hAnsi="Symbol"/>
                <w:sz w:val="20"/>
                <w:lang w:val="en-US"/>
              </w:rPr>
            </w:pPr>
            <w:proofErr w:type="spellStart"/>
            <w:r>
              <w:rPr>
                <w:sz w:val="20"/>
                <w:lang w:val="en-US"/>
              </w:rPr>
              <w:t>Sommes</w:t>
            </w:r>
            <w:proofErr w:type="spellEnd"/>
            <w:r>
              <w:rPr>
                <w:sz w:val="20"/>
                <w:lang w:val="en-US"/>
              </w:rPr>
              <w:t xml:space="preserve">-nous à </w:t>
            </w:r>
            <w:proofErr w:type="spellStart"/>
            <w:r>
              <w:rPr>
                <w:sz w:val="20"/>
                <w:lang w:val="en-US"/>
              </w:rPr>
              <w:t>peu</w:t>
            </w:r>
            <w:proofErr w:type="spellEnd"/>
            <w:r>
              <w:rPr>
                <w:sz w:val="20"/>
                <w:lang w:val="en-US"/>
              </w:rPr>
              <w:t xml:space="preserve"> </w:t>
            </w:r>
            <w:proofErr w:type="spellStart"/>
            <w:r>
              <w:rPr>
                <w:sz w:val="20"/>
                <w:lang w:val="en-US"/>
              </w:rPr>
              <w:t>près</w:t>
            </w:r>
            <w:proofErr w:type="spellEnd"/>
            <w:r>
              <w:rPr>
                <w:spacing w:val="1"/>
                <w:sz w:val="20"/>
                <w:lang w:val="en-US"/>
              </w:rPr>
              <w:t xml:space="preserve"> </w:t>
            </w:r>
            <w:proofErr w:type="spellStart"/>
            <w:r>
              <w:rPr>
                <w:sz w:val="20"/>
                <w:lang w:val="en-US"/>
              </w:rPr>
              <w:t>d'accord</w:t>
            </w:r>
            <w:proofErr w:type="spellEnd"/>
            <w:r>
              <w:rPr>
                <w:spacing w:val="1"/>
                <w:sz w:val="20"/>
                <w:lang w:val="en-US"/>
              </w:rPr>
              <w:t xml:space="preserve"> </w:t>
            </w:r>
            <w:proofErr w:type="spellStart"/>
            <w:r>
              <w:rPr>
                <w:sz w:val="20"/>
                <w:lang w:val="en-US"/>
              </w:rPr>
              <w:t>sur</w:t>
            </w:r>
            <w:proofErr w:type="spellEnd"/>
            <w:r>
              <w:rPr>
                <w:sz w:val="20"/>
                <w:lang w:val="en-US"/>
              </w:rPr>
              <w:t xml:space="preserve"> le</w:t>
            </w:r>
            <w:r>
              <w:rPr>
                <w:spacing w:val="3"/>
                <w:sz w:val="20"/>
                <w:lang w:val="en-US"/>
              </w:rPr>
              <w:t xml:space="preserve"> </w:t>
            </w:r>
            <w:proofErr w:type="spellStart"/>
            <w:r>
              <w:rPr>
                <w:sz w:val="20"/>
                <w:lang w:val="en-US"/>
              </w:rPr>
              <w:t>nombre</w:t>
            </w:r>
            <w:proofErr w:type="spellEnd"/>
            <w:r>
              <w:rPr>
                <w:spacing w:val="-50"/>
                <w:sz w:val="20"/>
                <w:lang w:val="en-US"/>
              </w:rPr>
              <w:t xml:space="preserve"> </w:t>
            </w:r>
            <w:proofErr w:type="spellStart"/>
            <w:r>
              <w:rPr>
                <w:sz w:val="20"/>
                <w:lang w:val="en-US"/>
              </w:rPr>
              <w:t>d'enfants</w:t>
            </w:r>
            <w:proofErr w:type="spellEnd"/>
            <w:r>
              <w:rPr>
                <w:spacing w:val="2"/>
                <w:sz w:val="20"/>
                <w:lang w:val="en-US"/>
              </w:rPr>
              <w:t xml:space="preserve"> </w:t>
            </w:r>
            <w:proofErr w:type="spellStart"/>
            <w:r>
              <w:rPr>
                <w:sz w:val="20"/>
                <w:lang w:val="en-US"/>
              </w:rPr>
              <w:t>que</w:t>
            </w:r>
            <w:proofErr w:type="spellEnd"/>
            <w:r>
              <w:rPr>
                <w:spacing w:val="1"/>
                <w:sz w:val="20"/>
                <w:lang w:val="en-US"/>
              </w:rPr>
              <w:t xml:space="preserve"> </w:t>
            </w:r>
            <w:r>
              <w:rPr>
                <w:sz w:val="20"/>
                <w:lang w:val="en-US"/>
              </w:rPr>
              <w:t>nous</w:t>
            </w:r>
            <w:r>
              <w:rPr>
                <w:spacing w:val="5"/>
                <w:sz w:val="20"/>
                <w:lang w:val="en-US"/>
              </w:rPr>
              <w:t xml:space="preserve"> </w:t>
            </w:r>
            <w:proofErr w:type="spellStart"/>
            <w:r>
              <w:rPr>
                <w:sz w:val="20"/>
                <w:lang w:val="en-US"/>
              </w:rPr>
              <w:t>voulons</w:t>
            </w:r>
            <w:proofErr w:type="spellEnd"/>
            <w:r>
              <w:rPr>
                <w:spacing w:val="4"/>
                <w:sz w:val="20"/>
                <w:lang w:val="en-US"/>
              </w:rPr>
              <w:t xml:space="preserve"> </w:t>
            </w:r>
            <w:proofErr w:type="spellStart"/>
            <w:proofErr w:type="gramStart"/>
            <w:r>
              <w:rPr>
                <w:sz w:val="20"/>
                <w:lang w:val="en-US"/>
              </w:rPr>
              <w:t>avoir</w:t>
            </w:r>
            <w:proofErr w:type="spellEnd"/>
            <w:r>
              <w:rPr>
                <w:spacing w:val="4"/>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1"/>
              <w:ind w:right="327"/>
              <w:jc w:val="left"/>
              <w:rPr>
                <w:rFonts w:ascii="Symbol" w:hAnsi="Symbol"/>
                <w:sz w:val="20"/>
                <w:lang w:val="en-US"/>
              </w:rPr>
            </w:pPr>
            <w:r>
              <w:rPr>
                <w:sz w:val="20"/>
                <w:lang w:val="en-US"/>
              </w:rPr>
              <w:t>Comment</w:t>
            </w:r>
            <w:r>
              <w:rPr>
                <w:spacing w:val="-1"/>
                <w:sz w:val="20"/>
                <w:lang w:val="en-US"/>
              </w:rPr>
              <w:t xml:space="preserve"> </w:t>
            </w:r>
            <w:proofErr w:type="spellStart"/>
            <w:r>
              <w:rPr>
                <w:sz w:val="20"/>
                <w:lang w:val="en-US"/>
              </w:rPr>
              <w:t>envisageons</w:t>
            </w:r>
            <w:proofErr w:type="spellEnd"/>
            <w:r>
              <w:rPr>
                <w:sz w:val="20"/>
                <w:lang w:val="en-US"/>
              </w:rPr>
              <w:t xml:space="preserve">-nous la </w:t>
            </w:r>
            <w:proofErr w:type="spellStart"/>
            <w:r>
              <w:rPr>
                <w:sz w:val="20"/>
                <w:lang w:val="en-US"/>
              </w:rPr>
              <w:t>garde</w:t>
            </w:r>
            <w:proofErr w:type="spellEnd"/>
            <w:r>
              <w:rPr>
                <w:spacing w:val="-1"/>
                <w:sz w:val="20"/>
                <w:lang w:val="en-US"/>
              </w:rPr>
              <w:t xml:space="preserve"> </w:t>
            </w:r>
            <w:r>
              <w:rPr>
                <w:sz w:val="20"/>
                <w:lang w:val="en-US"/>
              </w:rPr>
              <w:t xml:space="preserve">des </w:t>
            </w:r>
            <w:proofErr w:type="spellStart"/>
            <w:proofErr w:type="gramStart"/>
            <w:r>
              <w:rPr>
                <w:sz w:val="20"/>
                <w:lang w:val="en-US"/>
              </w:rPr>
              <w:t>enfants</w:t>
            </w:r>
            <w:proofErr w:type="spellEnd"/>
            <w:r>
              <w:rPr>
                <w:spacing w:val="4"/>
                <w:sz w:val="20"/>
                <w:lang w:val="en-US"/>
              </w:rPr>
              <w:t xml:space="preserve"> </w:t>
            </w:r>
            <w:r>
              <w:rPr>
                <w:sz w:val="20"/>
                <w:lang w:val="en-US"/>
              </w:rPr>
              <w:t>?</w:t>
            </w:r>
            <w:proofErr w:type="gramEnd"/>
            <w:r>
              <w:rPr>
                <w:spacing w:val="-50"/>
                <w:sz w:val="20"/>
                <w:lang w:val="en-US"/>
              </w:rPr>
              <w:t xml:space="preserve"> </w:t>
            </w:r>
            <w:r>
              <w:rPr>
                <w:sz w:val="20"/>
                <w:lang w:val="en-US"/>
              </w:rPr>
              <w:t>(</w:t>
            </w:r>
            <w:proofErr w:type="spellStart"/>
            <w:r>
              <w:rPr>
                <w:sz w:val="20"/>
                <w:lang w:val="en-US"/>
              </w:rPr>
              <w:t>Mère</w:t>
            </w:r>
            <w:proofErr w:type="spellEnd"/>
            <w:r>
              <w:rPr>
                <w:spacing w:val="-1"/>
                <w:sz w:val="20"/>
                <w:lang w:val="en-US"/>
              </w:rPr>
              <w:t xml:space="preserve"> </w:t>
            </w:r>
            <w:r>
              <w:rPr>
                <w:sz w:val="20"/>
                <w:lang w:val="en-US"/>
              </w:rPr>
              <w:t>au</w:t>
            </w:r>
            <w:r>
              <w:rPr>
                <w:spacing w:val="1"/>
                <w:sz w:val="20"/>
                <w:lang w:val="en-US"/>
              </w:rPr>
              <w:t xml:space="preserve"> </w:t>
            </w:r>
            <w:r>
              <w:rPr>
                <w:sz w:val="20"/>
                <w:lang w:val="en-US"/>
              </w:rPr>
              <w:t xml:space="preserve">foyer, crèche, </w:t>
            </w:r>
            <w:proofErr w:type="spellStart"/>
            <w:r>
              <w:rPr>
                <w:sz w:val="20"/>
                <w:lang w:val="en-US"/>
              </w:rPr>
              <w:t>nourrice</w:t>
            </w:r>
            <w:proofErr w:type="spellEnd"/>
            <w:r>
              <w:rPr>
                <w:sz w:val="20"/>
                <w:lang w:val="en-US"/>
              </w:rPr>
              <w:t>,</w:t>
            </w:r>
            <w:r>
              <w:rPr>
                <w:spacing w:val="-2"/>
                <w:sz w:val="20"/>
                <w:lang w:val="en-US"/>
              </w:rPr>
              <w:t xml:space="preserve"> </w:t>
            </w:r>
            <w:proofErr w:type="spellStart"/>
            <w:r>
              <w:rPr>
                <w:sz w:val="20"/>
                <w:lang w:val="en-US"/>
              </w:rPr>
              <w:t>grands</w:t>
            </w:r>
            <w:proofErr w:type="spellEnd"/>
            <w:r>
              <w:rPr>
                <w:spacing w:val="1"/>
                <w:sz w:val="20"/>
                <w:lang w:val="en-US"/>
              </w:rPr>
              <w:t xml:space="preserve"> </w:t>
            </w:r>
            <w:r>
              <w:rPr>
                <w:sz w:val="20"/>
                <w:lang w:val="en-US"/>
              </w:rPr>
              <w:t>parents</w:t>
            </w:r>
            <w:proofErr w:type="gramStart"/>
            <w:r>
              <w:rPr>
                <w:sz w:val="20"/>
                <w:lang w:val="en-US"/>
              </w:rPr>
              <w:t>,..</w:t>
            </w:r>
            <w:proofErr w:type="gramEnd"/>
            <w:r>
              <w:rPr>
                <w:sz w:val="20"/>
                <w:lang w:val="en-US"/>
              </w:rPr>
              <w:t>)</w:t>
            </w:r>
          </w:p>
          <w:p w:rsidR="00476838" w:rsidRDefault="00476838" w:rsidP="00197E13">
            <w:pPr>
              <w:pStyle w:val="TableParagraph"/>
              <w:numPr>
                <w:ilvl w:val="0"/>
                <w:numId w:val="45"/>
              </w:numPr>
              <w:tabs>
                <w:tab w:val="left" w:pos="491"/>
              </w:tabs>
              <w:spacing w:before="2" w:line="245" w:lineRule="exact"/>
              <w:ind w:hanging="359"/>
              <w:jc w:val="left"/>
              <w:rPr>
                <w:rFonts w:ascii="Symbol" w:hAnsi="Symbol"/>
                <w:sz w:val="20"/>
                <w:lang w:val="en-US"/>
              </w:rPr>
            </w:pPr>
            <w:r>
              <w:rPr>
                <w:sz w:val="20"/>
                <w:lang w:val="en-US"/>
              </w:rPr>
              <w:t>Comment</w:t>
            </w:r>
            <w:r>
              <w:rPr>
                <w:spacing w:val="-1"/>
                <w:sz w:val="20"/>
                <w:lang w:val="en-US"/>
              </w:rPr>
              <w:t xml:space="preserve"> </w:t>
            </w:r>
            <w:proofErr w:type="spellStart"/>
            <w:r>
              <w:rPr>
                <w:sz w:val="20"/>
                <w:lang w:val="en-US"/>
              </w:rPr>
              <w:t>voyons</w:t>
            </w:r>
            <w:proofErr w:type="spellEnd"/>
            <w:r>
              <w:rPr>
                <w:sz w:val="20"/>
                <w:lang w:val="en-US"/>
              </w:rPr>
              <w:t>-</w:t>
            </w:r>
            <w:proofErr w:type="gramStart"/>
            <w:r>
              <w:rPr>
                <w:sz w:val="20"/>
                <w:lang w:val="en-US"/>
              </w:rPr>
              <w:t>nous !'</w:t>
            </w:r>
            <w:proofErr w:type="spellStart"/>
            <w:r>
              <w:rPr>
                <w:sz w:val="20"/>
                <w:lang w:val="en-US"/>
              </w:rPr>
              <w:t>éducation</w:t>
            </w:r>
            <w:proofErr w:type="spellEnd"/>
            <w:proofErr w:type="gramEnd"/>
            <w:r>
              <w:rPr>
                <w:spacing w:val="-1"/>
                <w:sz w:val="20"/>
                <w:lang w:val="en-US"/>
              </w:rPr>
              <w:t xml:space="preserve"> </w:t>
            </w:r>
            <w:r>
              <w:rPr>
                <w:sz w:val="20"/>
                <w:lang w:val="en-US"/>
              </w:rPr>
              <w:t xml:space="preserve">de </w:t>
            </w:r>
            <w:proofErr w:type="spellStart"/>
            <w:r>
              <w:rPr>
                <w:sz w:val="20"/>
                <w:lang w:val="en-US"/>
              </w:rPr>
              <w:t>nos</w:t>
            </w:r>
            <w:proofErr w:type="spellEnd"/>
            <w:r>
              <w:rPr>
                <w:spacing w:val="2"/>
                <w:sz w:val="20"/>
                <w:lang w:val="en-US"/>
              </w:rPr>
              <w:t xml:space="preserve"> </w:t>
            </w:r>
            <w:proofErr w:type="spellStart"/>
            <w:r>
              <w:rPr>
                <w:sz w:val="20"/>
                <w:lang w:val="en-US"/>
              </w:rPr>
              <w:t>enfants</w:t>
            </w:r>
            <w:proofErr w:type="spellEnd"/>
            <w:r>
              <w:rPr>
                <w:sz w:val="20"/>
                <w:lang w:val="en-US"/>
              </w:rPr>
              <w:t>?</w:t>
            </w:r>
          </w:p>
          <w:p w:rsidR="00476838" w:rsidRDefault="00476838" w:rsidP="00197E13">
            <w:pPr>
              <w:pStyle w:val="TableParagraph"/>
              <w:numPr>
                <w:ilvl w:val="1"/>
                <w:numId w:val="45"/>
              </w:numPr>
              <w:tabs>
                <w:tab w:val="left" w:pos="784"/>
              </w:tabs>
              <w:spacing w:before="0" w:line="242" w:lineRule="exact"/>
              <w:ind w:hanging="359"/>
              <w:jc w:val="left"/>
              <w:rPr>
                <w:rFonts w:ascii="Microsoft Sans Serif" w:hAnsi="Microsoft Sans Serif"/>
                <w:sz w:val="20"/>
                <w:lang w:val="en-US"/>
              </w:rPr>
            </w:pPr>
            <w:proofErr w:type="spellStart"/>
            <w:r>
              <w:rPr>
                <w:sz w:val="20"/>
                <w:lang w:val="en-US"/>
              </w:rPr>
              <w:t>Quels</w:t>
            </w:r>
            <w:proofErr w:type="spellEnd"/>
            <w:r>
              <w:rPr>
                <w:sz w:val="20"/>
                <w:lang w:val="en-US"/>
              </w:rPr>
              <w:t xml:space="preserve"> </w:t>
            </w:r>
            <w:proofErr w:type="spellStart"/>
            <w:r>
              <w:rPr>
                <w:sz w:val="20"/>
                <w:lang w:val="en-US"/>
              </w:rPr>
              <w:t>sont</w:t>
            </w:r>
            <w:proofErr w:type="spellEnd"/>
            <w:r>
              <w:rPr>
                <w:spacing w:val="1"/>
                <w:sz w:val="20"/>
                <w:lang w:val="en-US"/>
              </w:rPr>
              <w:t xml:space="preserve"> </w:t>
            </w:r>
            <w:r>
              <w:rPr>
                <w:sz w:val="20"/>
                <w:lang w:val="en-US"/>
              </w:rPr>
              <w:t>à</w:t>
            </w:r>
            <w:r>
              <w:rPr>
                <w:spacing w:val="-1"/>
                <w:sz w:val="20"/>
                <w:lang w:val="en-US"/>
              </w:rPr>
              <w:t xml:space="preserve"> </w:t>
            </w:r>
            <w:proofErr w:type="spellStart"/>
            <w:r>
              <w:rPr>
                <w:sz w:val="20"/>
                <w:lang w:val="en-US"/>
              </w:rPr>
              <w:t>nos</w:t>
            </w:r>
            <w:proofErr w:type="spellEnd"/>
            <w:r>
              <w:rPr>
                <w:spacing w:val="1"/>
                <w:sz w:val="20"/>
                <w:lang w:val="en-US"/>
              </w:rPr>
              <w:t xml:space="preserve"> </w:t>
            </w:r>
            <w:proofErr w:type="spellStart"/>
            <w:r>
              <w:rPr>
                <w:sz w:val="20"/>
                <w:lang w:val="en-US"/>
              </w:rPr>
              <w:t>yeux</w:t>
            </w:r>
            <w:proofErr w:type="spellEnd"/>
            <w:r>
              <w:rPr>
                <w:spacing w:val="-1"/>
                <w:sz w:val="20"/>
                <w:lang w:val="en-US"/>
              </w:rPr>
              <w:t xml:space="preserve"> </w:t>
            </w:r>
            <w:r>
              <w:rPr>
                <w:sz w:val="20"/>
                <w:lang w:val="en-US"/>
              </w:rPr>
              <w:t xml:space="preserve">les </w:t>
            </w:r>
            <w:proofErr w:type="spellStart"/>
            <w:r>
              <w:rPr>
                <w:sz w:val="20"/>
                <w:lang w:val="en-US"/>
              </w:rPr>
              <w:t>critères</w:t>
            </w:r>
            <w:proofErr w:type="spellEnd"/>
            <w:r>
              <w:rPr>
                <w:sz w:val="20"/>
                <w:lang w:val="en-US"/>
              </w:rPr>
              <w:t xml:space="preserve"> de</w:t>
            </w:r>
            <w:r>
              <w:rPr>
                <w:spacing w:val="1"/>
                <w:sz w:val="20"/>
                <w:lang w:val="en-US"/>
              </w:rPr>
              <w:t xml:space="preserve"> </w:t>
            </w:r>
            <w:proofErr w:type="spellStart"/>
            <w:r>
              <w:rPr>
                <w:sz w:val="20"/>
                <w:lang w:val="en-US"/>
              </w:rPr>
              <w:t>réussite</w:t>
            </w:r>
            <w:proofErr w:type="spellEnd"/>
            <w:r>
              <w:rPr>
                <w:sz w:val="20"/>
                <w:lang w:val="en-US"/>
              </w:rPr>
              <w:t>?</w:t>
            </w:r>
          </w:p>
          <w:p w:rsidR="00476838" w:rsidRDefault="00476838">
            <w:pPr>
              <w:pStyle w:val="TableParagraph"/>
              <w:spacing w:line="227" w:lineRule="exact"/>
              <w:ind w:left="2422"/>
              <w:rPr>
                <w:rFonts w:ascii="Arial"/>
                <w:b/>
                <w:sz w:val="20"/>
                <w:lang w:val="en-US"/>
              </w:rPr>
            </w:pPr>
            <w:r>
              <w:rPr>
                <w:rFonts w:ascii="Arial"/>
                <w:b/>
                <w:color w:val="1F487C"/>
                <w:sz w:val="20"/>
                <w:lang w:val="en-US"/>
              </w:rPr>
              <w:t>TRAVAIL</w:t>
            </w:r>
          </w:p>
          <w:p w:rsidR="00476838" w:rsidRDefault="00476838" w:rsidP="00197E13">
            <w:pPr>
              <w:pStyle w:val="TableParagraph"/>
              <w:numPr>
                <w:ilvl w:val="0"/>
                <w:numId w:val="45"/>
              </w:numPr>
              <w:tabs>
                <w:tab w:val="left" w:pos="491"/>
              </w:tabs>
              <w:spacing w:before="4"/>
              <w:ind w:right="719"/>
              <w:jc w:val="left"/>
              <w:rPr>
                <w:rFonts w:ascii="Symbol" w:hAnsi="Symbol"/>
                <w:sz w:val="20"/>
                <w:lang w:val="en-US"/>
              </w:rPr>
            </w:pPr>
            <w:proofErr w:type="spellStart"/>
            <w:r>
              <w:rPr>
                <w:sz w:val="20"/>
                <w:lang w:val="en-US"/>
              </w:rPr>
              <w:t>Quel</w:t>
            </w:r>
            <w:proofErr w:type="spellEnd"/>
            <w:r>
              <w:rPr>
                <w:sz w:val="20"/>
                <w:lang w:val="en-US"/>
              </w:rPr>
              <w:t xml:space="preserve"> </w:t>
            </w:r>
            <w:proofErr w:type="spellStart"/>
            <w:r>
              <w:rPr>
                <w:sz w:val="20"/>
                <w:lang w:val="en-US"/>
              </w:rPr>
              <w:t>sens</w:t>
            </w:r>
            <w:proofErr w:type="spellEnd"/>
            <w:r>
              <w:rPr>
                <w:sz w:val="20"/>
                <w:lang w:val="en-US"/>
              </w:rPr>
              <w:t xml:space="preserve">, </w:t>
            </w:r>
            <w:proofErr w:type="spellStart"/>
            <w:r>
              <w:rPr>
                <w:sz w:val="20"/>
                <w:lang w:val="en-US"/>
              </w:rPr>
              <w:t>quelle</w:t>
            </w:r>
            <w:proofErr w:type="spellEnd"/>
            <w:r>
              <w:rPr>
                <w:sz w:val="20"/>
                <w:lang w:val="en-US"/>
              </w:rPr>
              <w:t xml:space="preserve"> importance </w:t>
            </w:r>
            <w:proofErr w:type="spellStart"/>
            <w:r>
              <w:rPr>
                <w:sz w:val="20"/>
                <w:lang w:val="en-US"/>
              </w:rPr>
              <w:t>donnons</w:t>
            </w:r>
            <w:proofErr w:type="spellEnd"/>
            <w:r>
              <w:rPr>
                <w:sz w:val="20"/>
                <w:lang w:val="en-US"/>
              </w:rPr>
              <w:t>-nous au</w:t>
            </w:r>
            <w:r>
              <w:rPr>
                <w:spacing w:val="-51"/>
                <w:sz w:val="20"/>
                <w:lang w:val="en-US"/>
              </w:rPr>
              <w:t xml:space="preserve"> </w:t>
            </w:r>
            <w:proofErr w:type="gramStart"/>
            <w:r>
              <w:rPr>
                <w:sz w:val="20"/>
                <w:lang w:val="en-US"/>
              </w:rPr>
              <w:t>travail</w:t>
            </w:r>
            <w:r>
              <w:rPr>
                <w:spacing w:val="3"/>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1"/>
              <w:ind w:right="344"/>
              <w:jc w:val="left"/>
              <w:rPr>
                <w:rFonts w:ascii="Symbol" w:hAnsi="Symbol"/>
                <w:sz w:val="20"/>
                <w:lang w:val="en-US"/>
              </w:rPr>
            </w:pPr>
            <w:proofErr w:type="spellStart"/>
            <w:r>
              <w:rPr>
                <w:sz w:val="20"/>
                <w:lang w:val="en-US"/>
              </w:rPr>
              <w:t>Est-ce</w:t>
            </w:r>
            <w:proofErr w:type="spellEnd"/>
            <w:r>
              <w:rPr>
                <w:spacing w:val="-1"/>
                <w:sz w:val="20"/>
                <w:lang w:val="en-US"/>
              </w:rPr>
              <w:t xml:space="preserve"> </w:t>
            </w:r>
            <w:proofErr w:type="spellStart"/>
            <w:r>
              <w:rPr>
                <w:sz w:val="20"/>
                <w:lang w:val="en-US"/>
              </w:rPr>
              <w:t>que</w:t>
            </w:r>
            <w:proofErr w:type="spellEnd"/>
            <w:r>
              <w:rPr>
                <w:spacing w:val="1"/>
                <w:sz w:val="20"/>
                <w:lang w:val="en-US"/>
              </w:rPr>
              <w:t xml:space="preserve"> </w:t>
            </w:r>
            <w:proofErr w:type="spellStart"/>
            <w:r>
              <w:rPr>
                <w:sz w:val="20"/>
                <w:lang w:val="en-US"/>
              </w:rPr>
              <w:t>j'accepterai</w:t>
            </w:r>
            <w:proofErr w:type="spellEnd"/>
            <w:r>
              <w:rPr>
                <w:spacing w:val="1"/>
                <w:sz w:val="20"/>
                <w:lang w:val="en-US"/>
              </w:rPr>
              <w:t xml:space="preserve"> </w:t>
            </w:r>
            <w:r>
              <w:rPr>
                <w:sz w:val="20"/>
                <w:lang w:val="en-US"/>
              </w:rPr>
              <w:t>(</w:t>
            </w:r>
            <w:proofErr w:type="spellStart"/>
            <w:r>
              <w:rPr>
                <w:sz w:val="20"/>
                <w:lang w:val="en-US"/>
              </w:rPr>
              <w:t>ou</w:t>
            </w:r>
            <w:proofErr w:type="spellEnd"/>
            <w:r>
              <w:rPr>
                <w:spacing w:val="1"/>
                <w:sz w:val="20"/>
                <w:lang w:val="en-US"/>
              </w:rPr>
              <w:t xml:space="preserve"> </w:t>
            </w:r>
            <w:proofErr w:type="spellStart"/>
            <w:r>
              <w:rPr>
                <w:sz w:val="20"/>
                <w:lang w:val="en-US"/>
              </w:rPr>
              <w:t>est-ce</w:t>
            </w:r>
            <w:proofErr w:type="spellEnd"/>
            <w:r>
              <w:rPr>
                <w:sz w:val="20"/>
                <w:lang w:val="en-US"/>
              </w:rPr>
              <w:t xml:space="preserve"> </w:t>
            </w:r>
            <w:proofErr w:type="spellStart"/>
            <w:r>
              <w:rPr>
                <w:sz w:val="20"/>
                <w:lang w:val="en-US"/>
              </w:rPr>
              <w:t>que</w:t>
            </w:r>
            <w:proofErr w:type="spellEnd"/>
            <w:r>
              <w:rPr>
                <w:spacing w:val="-1"/>
                <w:sz w:val="20"/>
                <w:lang w:val="en-US"/>
              </w:rPr>
              <w:t xml:space="preserve"> </w:t>
            </w:r>
            <w:proofErr w:type="spellStart"/>
            <w:r>
              <w:rPr>
                <w:sz w:val="20"/>
                <w:lang w:val="en-US"/>
              </w:rPr>
              <w:t>j'accepte</w:t>
            </w:r>
            <w:proofErr w:type="spellEnd"/>
            <w:r>
              <w:rPr>
                <w:sz w:val="20"/>
                <w:lang w:val="en-US"/>
              </w:rPr>
              <w:t>) les</w:t>
            </w:r>
            <w:r>
              <w:rPr>
                <w:spacing w:val="-50"/>
                <w:sz w:val="20"/>
                <w:lang w:val="en-US"/>
              </w:rPr>
              <w:t xml:space="preserve"> </w:t>
            </w:r>
            <w:r>
              <w:rPr>
                <w:sz w:val="20"/>
                <w:lang w:val="en-US"/>
              </w:rPr>
              <w:t>absences</w:t>
            </w:r>
            <w:r>
              <w:rPr>
                <w:spacing w:val="1"/>
                <w:sz w:val="20"/>
                <w:lang w:val="en-US"/>
              </w:rPr>
              <w:t xml:space="preserve"> </w:t>
            </w:r>
            <w:r>
              <w:rPr>
                <w:sz w:val="20"/>
                <w:lang w:val="en-US"/>
              </w:rPr>
              <w:t>dues</w:t>
            </w:r>
            <w:r>
              <w:rPr>
                <w:spacing w:val="2"/>
                <w:sz w:val="20"/>
                <w:lang w:val="en-US"/>
              </w:rPr>
              <w:t xml:space="preserve"> </w:t>
            </w:r>
            <w:r>
              <w:rPr>
                <w:sz w:val="20"/>
                <w:lang w:val="en-US"/>
              </w:rPr>
              <w:t>à</w:t>
            </w:r>
            <w:r>
              <w:rPr>
                <w:spacing w:val="2"/>
                <w:sz w:val="20"/>
                <w:lang w:val="en-US"/>
              </w:rPr>
              <w:t xml:space="preserve"> </w:t>
            </w:r>
            <w:r>
              <w:rPr>
                <w:sz w:val="20"/>
                <w:lang w:val="en-US"/>
              </w:rPr>
              <w:t>la</w:t>
            </w:r>
            <w:r>
              <w:rPr>
                <w:spacing w:val="2"/>
                <w:sz w:val="20"/>
                <w:lang w:val="en-US"/>
              </w:rPr>
              <w:t xml:space="preserve"> </w:t>
            </w:r>
            <w:r>
              <w:rPr>
                <w:sz w:val="20"/>
                <w:lang w:val="en-US"/>
              </w:rPr>
              <w:t>vie</w:t>
            </w:r>
            <w:r>
              <w:rPr>
                <w:spacing w:val="1"/>
                <w:sz w:val="20"/>
                <w:lang w:val="en-US"/>
              </w:rPr>
              <w:t xml:space="preserve"> </w:t>
            </w:r>
            <w:proofErr w:type="spellStart"/>
            <w:proofErr w:type="gramStart"/>
            <w:r>
              <w:rPr>
                <w:sz w:val="20"/>
                <w:lang w:val="en-US"/>
              </w:rPr>
              <w:t>professionnelle</w:t>
            </w:r>
            <w:proofErr w:type="spellEnd"/>
            <w:r>
              <w:rPr>
                <w:spacing w:val="5"/>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0"/>
              <w:ind w:right="422"/>
              <w:jc w:val="left"/>
              <w:rPr>
                <w:rFonts w:ascii="Symbol" w:hAnsi="Symbol"/>
                <w:sz w:val="20"/>
                <w:lang w:val="en-US"/>
              </w:rPr>
            </w:pPr>
            <w:proofErr w:type="spellStart"/>
            <w:r>
              <w:rPr>
                <w:sz w:val="20"/>
                <w:lang w:val="en-US"/>
              </w:rPr>
              <w:t>Est</w:t>
            </w:r>
            <w:proofErr w:type="spellEnd"/>
            <w:r>
              <w:rPr>
                <w:sz w:val="20"/>
                <w:lang w:val="en-US"/>
              </w:rPr>
              <w:t>-on</w:t>
            </w:r>
            <w:r>
              <w:rPr>
                <w:spacing w:val="-1"/>
                <w:sz w:val="20"/>
                <w:lang w:val="en-US"/>
              </w:rPr>
              <w:t xml:space="preserve"> </w:t>
            </w:r>
            <w:r>
              <w:rPr>
                <w:sz w:val="20"/>
                <w:lang w:val="en-US"/>
              </w:rPr>
              <w:t>prêt à</w:t>
            </w:r>
            <w:r>
              <w:rPr>
                <w:spacing w:val="1"/>
                <w:sz w:val="20"/>
                <w:lang w:val="en-US"/>
              </w:rPr>
              <w:t xml:space="preserve"> </w:t>
            </w:r>
            <w:r>
              <w:rPr>
                <w:sz w:val="20"/>
                <w:lang w:val="en-US"/>
              </w:rPr>
              <w:t>accepter</w:t>
            </w:r>
            <w:r>
              <w:rPr>
                <w:spacing w:val="1"/>
                <w:sz w:val="20"/>
                <w:lang w:val="en-US"/>
              </w:rPr>
              <w:t xml:space="preserve"> </w:t>
            </w:r>
            <w:r>
              <w:rPr>
                <w:sz w:val="20"/>
                <w:lang w:val="en-US"/>
              </w:rPr>
              <w:t xml:space="preserve">un </w:t>
            </w:r>
            <w:proofErr w:type="spellStart"/>
            <w:r>
              <w:rPr>
                <w:sz w:val="20"/>
                <w:lang w:val="en-US"/>
              </w:rPr>
              <w:t>éventuel</w:t>
            </w:r>
            <w:proofErr w:type="spellEnd"/>
            <w:r>
              <w:rPr>
                <w:spacing w:val="-1"/>
                <w:sz w:val="20"/>
                <w:lang w:val="en-US"/>
              </w:rPr>
              <w:t xml:space="preserve"> </w:t>
            </w:r>
            <w:proofErr w:type="spellStart"/>
            <w:r>
              <w:rPr>
                <w:sz w:val="20"/>
                <w:lang w:val="en-US"/>
              </w:rPr>
              <w:t>changement</w:t>
            </w:r>
            <w:proofErr w:type="spellEnd"/>
            <w:r>
              <w:rPr>
                <w:spacing w:val="1"/>
                <w:sz w:val="20"/>
                <w:lang w:val="en-US"/>
              </w:rPr>
              <w:t xml:space="preserve"> </w:t>
            </w:r>
            <w:r>
              <w:rPr>
                <w:sz w:val="20"/>
                <w:lang w:val="en-US"/>
              </w:rPr>
              <w:t>de</w:t>
            </w:r>
            <w:r>
              <w:rPr>
                <w:spacing w:val="-50"/>
                <w:sz w:val="20"/>
                <w:lang w:val="en-US"/>
              </w:rPr>
              <w:t xml:space="preserve"> </w:t>
            </w:r>
            <w:proofErr w:type="spellStart"/>
            <w:r>
              <w:rPr>
                <w:sz w:val="20"/>
                <w:lang w:val="en-US"/>
              </w:rPr>
              <w:t>niveau</w:t>
            </w:r>
            <w:proofErr w:type="spellEnd"/>
            <w:r>
              <w:rPr>
                <w:spacing w:val="1"/>
                <w:sz w:val="20"/>
                <w:lang w:val="en-US"/>
              </w:rPr>
              <w:t xml:space="preserve"> </w:t>
            </w:r>
            <w:r>
              <w:rPr>
                <w:sz w:val="20"/>
                <w:lang w:val="en-US"/>
              </w:rPr>
              <w:t>de</w:t>
            </w:r>
            <w:r>
              <w:rPr>
                <w:spacing w:val="4"/>
                <w:sz w:val="20"/>
                <w:lang w:val="en-US"/>
              </w:rPr>
              <w:t xml:space="preserve"> </w:t>
            </w:r>
            <w:proofErr w:type="gramStart"/>
            <w:r>
              <w:rPr>
                <w:sz w:val="20"/>
                <w:lang w:val="en-US"/>
              </w:rPr>
              <w:t>vie</w:t>
            </w:r>
            <w:r>
              <w:rPr>
                <w:spacing w:val="5"/>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1"/>
              <w:ind w:right="508"/>
              <w:jc w:val="left"/>
              <w:rPr>
                <w:rFonts w:ascii="Symbol" w:hAnsi="Symbol"/>
                <w:sz w:val="20"/>
                <w:lang w:val="en-US"/>
              </w:rPr>
            </w:pPr>
            <w:proofErr w:type="spellStart"/>
            <w:r>
              <w:rPr>
                <w:sz w:val="20"/>
                <w:lang w:val="en-US"/>
              </w:rPr>
              <w:t>Dans</w:t>
            </w:r>
            <w:proofErr w:type="spellEnd"/>
            <w:r>
              <w:rPr>
                <w:sz w:val="20"/>
                <w:lang w:val="en-US"/>
              </w:rPr>
              <w:t xml:space="preserve"> </w:t>
            </w:r>
            <w:proofErr w:type="spellStart"/>
            <w:r>
              <w:rPr>
                <w:sz w:val="20"/>
                <w:lang w:val="en-US"/>
              </w:rPr>
              <w:t>notre</w:t>
            </w:r>
            <w:proofErr w:type="spellEnd"/>
            <w:r>
              <w:rPr>
                <w:sz w:val="20"/>
                <w:lang w:val="en-US"/>
              </w:rPr>
              <w:t xml:space="preserve"> situation, un second </w:t>
            </w:r>
            <w:proofErr w:type="spellStart"/>
            <w:r>
              <w:rPr>
                <w:sz w:val="20"/>
                <w:lang w:val="en-US"/>
              </w:rPr>
              <w:t>salaire</w:t>
            </w:r>
            <w:proofErr w:type="spellEnd"/>
            <w:r>
              <w:rPr>
                <w:sz w:val="20"/>
                <w:lang w:val="en-US"/>
              </w:rPr>
              <w:t xml:space="preserve"> </w:t>
            </w:r>
            <w:proofErr w:type="spellStart"/>
            <w:r>
              <w:rPr>
                <w:sz w:val="20"/>
                <w:lang w:val="en-US"/>
              </w:rPr>
              <w:t>est-il</w:t>
            </w:r>
            <w:proofErr w:type="spellEnd"/>
            <w:r>
              <w:rPr>
                <w:sz w:val="20"/>
                <w:lang w:val="en-US"/>
              </w:rPr>
              <w:t xml:space="preserve"> vital,</w:t>
            </w:r>
            <w:r>
              <w:rPr>
                <w:spacing w:val="-51"/>
                <w:sz w:val="20"/>
                <w:lang w:val="en-US"/>
              </w:rPr>
              <w:t xml:space="preserve"> </w:t>
            </w:r>
            <w:proofErr w:type="spellStart"/>
            <w:r>
              <w:rPr>
                <w:sz w:val="20"/>
                <w:lang w:val="en-US"/>
              </w:rPr>
              <w:t>nécessaire</w:t>
            </w:r>
            <w:proofErr w:type="spellEnd"/>
            <w:r>
              <w:rPr>
                <w:spacing w:val="2"/>
                <w:sz w:val="20"/>
                <w:lang w:val="en-US"/>
              </w:rPr>
              <w:t xml:space="preserve"> </w:t>
            </w:r>
            <w:proofErr w:type="spellStart"/>
            <w:r>
              <w:rPr>
                <w:sz w:val="20"/>
                <w:lang w:val="en-US"/>
              </w:rPr>
              <w:t>ou</w:t>
            </w:r>
            <w:proofErr w:type="spellEnd"/>
            <w:r>
              <w:rPr>
                <w:spacing w:val="1"/>
                <w:sz w:val="20"/>
                <w:lang w:val="en-US"/>
              </w:rPr>
              <w:t xml:space="preserve"> </w:t>
            </w:r>
            <w:proofErr w:type="spellStart"/>
            <w:proofErr w:type="gramStart"/>
            <w:r>
              <w:rPr>
                <w:sz w:val="20"/>
                <w:lang w:val="en-US"/>
              </w:rPr>
              <w:t>superflu</w:t>
            </w:r>
            <w:proofErr w:type="spellEnd"/>
            <w:r>
              <w:rPr>
                <w:spacing w:val="2"/>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1"/>
              <w:ind w:right="510"/>
              <w:jc w:val="left"/>
              <w:rPr>
                <w:rFonts w:ascii="Symbol" w:hAnsi="Symbol"/>
                <w:sz w:val="20"/>
                <w:lang w:val="en-US"/>
              </w:rPr>
            </w:pPr>
            <w:proofErr w:type="spellStart"/>
            <w:r>
              <w:rPr>
                <w:sz w:val="20"/>
                <w:lang w:val="en-US"/>
              </w:rPr>
              <w:t>Quelle</w:t>
            </w:r>
            <w:proofErr w:type="spellEnd"/>
            <w:r>
              <w:rPr>
                <w:sz w:val="20"/>
                <w:lang w:val="en-US"/>
              </w:rPr>
              <w:t xml:space="preserve"> </w:t>
            </w:r>
            <w:proofErr w:type="spellStart"/>
            <w:r>
              <w:rPr>
                <w:sz w:val="20"/>
                <w:lang w:val="en-US"/>
              </w:rPr>
              <w:t>est</w:t>
            </w:r>
            <w:proofErr w:type="spellEnd"/>
            <w:r>
              <w:rPr>
                <w:sz w:val="20"/>
                <w:lang w:val="en-US"/>
              </w:rPr>
              <w:t xml:space="preserve"> </w:t>
            </w:r>
            <w:proofErr w:type="spellStart"/>
            <w:r>
              <w:rPr>
                <w:sz w:val="20"/>
                <w:lang w:val="en-US"/>
              </w:rPr>
              <w:t>notre</w:t>
            </w:r>
            <w:proofErr w:type="spellEnd"/>
            <w:r>
              <w:rPr>
                <w:sz w:val="20"/>
                <w:lang w:val="en-US"/>
              </w:rPr>
              <w:t xml:space="preserve"> </w:t>
            </w:r>
            <w:proofErr w:type="spellStart"/>
            <w:r>
              <w:rPr>
                <w:sz w:val="20"/>
                <w:lang w:val="en-US"/>
              </w:rPr>
              <w:t>réflexion</w:t>
            </w:r>
            <w:proofErr w:type="spellEnd"/>
            <w:r>
              <w:rPr>
                <w:sz w:val="20"/>
                <w:lang w:val="en-US"/>
              </w:rPr>
              <w:t xml:space="preserve"> quant au second </w:t>
            </w:r>
            <w:proofErr w:type="spellStart"/>
            <w:r>
              <w:rPr>
                <w:sz w:val="20"/>
                <w:lang w:val="en-US"/>
              </w:rPr>
              <w:t>salaire</w:t>
            </w:r>
            <w:proofErr w:type="spellEnd"/>
            <w:r>
              <w:rPr>
                <w:spacing w:val="-51"/>
                <w:sz w:val="20"/>
                <w:lang w:val="en-US"/>
              </w:rPr>
              <w:t xml:space="preserve"> </w:t>
            </w:r>
            <w:r>
              <w:rPr>
                <w:sz w:val="20"/>
                <w:lang w:val="en-US"/>
              </w:rPr>
              <w:t>avec</w:t>
            </w:r>
            <w:r>
              <w:rPr>
                <w:spacing w:val="3"/>
                <w:sz w:val="20"/>
                <w:lang w:val="en-US"/>
              </w:rPr>
              <w:t xml:space="preserve"> </w:t>
            </w:r>
            <w:r>
              <w:rPr>
                <w:sz w:val="20"/>
                <w:lang w:val="en-US"/>
              </w:rPr>
              <w:t>un</w:t>
            </w:r>
            <w:r>
              <w:rPr>
                <w:spacing w:val="1"/>
                <w:sz w:val="20"/>
                <w:lang w:val="en-US"/>
              </w:rPr>
              <w:t xml:space="preserve"> </w:t>
            </w:r>
            <w:proofErr w:type="spellStart"/>
            <w:r>
              <w:rPr>
                <w:sz w:val="20"/>
                <w:lang w:val="en-US"/>
              </w:rPr>
              <w:t>ou</w:t>
            </w:r>
            <w:proofErr w:type="spellEnd"/>
            <w:r>
              <w:rPr>
                <w:spacing w:val="2"/>
                <w:sz w:val="20"/>
                <w:lang w:val="en-US"/>
              </w:rPr>
              <w:t xml:space="preserve"> </w:t>
            </w:r>
            <w:proofErr w:type="spellStart"/>
            <w:r>
              <w:rPr>
                <w:sz w:val="20"/>
                <w:lang w:val="en-US"/>
              </w:rPr>
              <w:t>plusieurs</w:t>
            </w:r>
            <w:proofErr w:type="spellEnd"/>
            <w:r>
              <w:rPr>
                <w:spacing w:val="2"/>
                <w:sz w:val="20"/>
                <w:lang w:val="en-US"/>
              </w:rPr>
              <w:t xml:space="preserve"> </w:t>
            </w:r>
            <w:proofErr w:type="spellStart"/>
            <w:proofErr w:type="gramStart"/>
            <w:r>
              <w:rPr>
                <w:sz w:val="20"/>
                <w:lang w:val="en-US"/>
              </w:rPr>
              <w:t>enfants</w:t>
            </w:r>
            <w:proofErr w:type="spellEnd"/>
            <w:r>
              <w:rPr>
                <w:spacing w:val="6"/>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2"/>
              <w:ind w:right="351"/>
              <w:jc w:val="left"/>
              <w:rPr>
                <w:rFonts w:ascii="Symbol" w:hAnsi="Symbol"/>
                <w:sz w:val="20"/>
                <w:lang w:val="en-US"/>
              </w:rPr>
            </w:pPr>
            <w:r>
              <w:rPr>
                <w:sz w:val="20"/>
                <w:lang w:val="en-US"/>
              </w:rPr>
              <w:t xml:space="preserve">Comment </w:t>
            </w:r>
            <w:proofErr w:type="spellStart"/>
            <w:r>
              <w:rPr>
                <w:sz w:val="20"/>
                <w:lang w:val="en-US"/>
              </w:rPr>
              <w:t>allons</w:t>
            </w:r>
            <w:proofErr w:type="spellEnd"/>
            <w:r>
              <w:rPr>
                <w:sz w:val="20"/>
                <w:lang w:val="en-US"/>
              </w:rPr>
              <w:t xml:space="preserve">-nous </w:t>
            </w:r>
            <w:proofErr w:type="spellStart"/>
            <w:r>
              <w:rPr>
                <w:sz w:val="20"/>
                <w:lang w:val="en-US"/>
              </w:rPr>
              <w:t>répartir</w:t>
            </w:r>
            <w:proofErr w:type="spellEnd"/>
            <w:r>
              <w:rPr>
                <w:sz w:val="20"/>
                <w:lang w:val="en-US"/>
              </w:rPr>
              <w:t xml:space="preserve"> </w:t>
            </w:r>
            <w:proofErr w:type="spellStart"/>
            <w:r>
              <w:rPr>
                <w:sz w:val="20"/>
                <w:lang w:val="en-US"/>
              </w:rPr>
              <w:t>ou</w:t>
            </w:r>
            <w:proofErr w:type="spellEnd"/>
            <w:r>
              <w:rPr>
                <w:sz w:val="20"/>
                <w:lang w:val="en-US"/>
              </w:rPr>
              <w:t xml:space="preserve"> </w:t>
            </w:r>
            <w:proofErr w:type="spellStart"/>
            <w:r>
              <w:rPr>
                <w:sz w:val="20"/>
                <w:lang w:val="en-US"/>
              </w:rPr>
              <w:t>répartissons</w:t>
            </w:r>
            <w:proofErr w:type="spellEnd"/>
            <w:r>
              <w:rPr>
                <w:sz w:val="20"/>
                <w:lang w:val="en-US"/>
              </w:rPr>
              <w:t>-nous</w:t>
            </w:r>
            <w:r>
              <w:rPr>
                <w:spacing w:val="-51"/>
                <w:sz w:val="20"/>
                <w:lang w:val="en-US"/>
              </w:rPr>
              <w:t xml:space="preserve"> </w:t>
            </w:r>
            <w:r>
              <w:rPr>
                <w:sz w:val="20"/>
                <w:lang w:val="en-US"/>
              </w:rPr>
              <w:t>la</w:t>
            </w:r>
            <w:r>
              <w:rPr>
                <w:spacing w:val="1"/>
                <w:sz w:val="20"/>
                <w:lang w:val="en-US"/>
              </w:rPr>
              <w:t xml:space="preserve"> </w:t>
            </w:r>
            <w:proofErr w:type="spellStart"/>
            <w:r>
              <w:rPr>
                <w:sz w:val="20"/>
                <w:lang w:val="en-US"/>
              </w:rPr>
              <w:t>responsabilité</w:t>
            </w:r>
            <w:proofErr w:type="spellEnd"/>
            <w:r>
              <w:rPr>
                <w:spacing w:val="3"/>
                <w:sz w:val="20"/>
                <w:lang w:val="en-US"/>
              </w:rPr>
              <w:t xml:space="preserve"> </w:t>
            </w:r>
            <w:r>
              <w:rPr>
                <w:sz w:val="20"/>
                <w:lang w:val="en-US"/>
              </w:rPr>
              <w:t>du</w:t>
            </w:r>
            <w:r>
              <w:rPr>
                <w:spacing w:val="2"/>
                <w:sz w:val="20"/>
                <w:lang w:val="en-US"/>
              </w:rPr>
              <w:t xml:space="preserve"> </w:t>
            </w:r>
            <w:proofErr w:type="gramStart"/>
            <w:r>
              <w:rPr>
                <w:sz w:val="20"/>
                <w:lang w:val="en-US"/>
              </w:rPr>
              <w:t>budget</w:t>
            </w:r>
            <w:r>
              <w:rPr>
                <w:spacing w:val="6"/>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0"/>
              <w:ind w:right="521"/>
              <w:jc w:val="left"/>
              <w:rPr>
                <w:rFonts w:ascii="Symbol" w:hAnsi="Symbol"/>
                <w:sz w:val="20"/>
                <w:lang w:val="en-US"/>
              </w:rPr>
            </w:pPr>
            <w:proofErr w:type="spellStart"/>
            <w:r>
              <w:rPr>
                <w:sz w:val="20"/>
                <w:lang w:val="en-US"/>
              </w:rPr>
              <w:t>Suis</w:t>
            </w:r>
            <w:proofErr w:type="spellEnd"/>
            <w:r>
              <w:rPr>
                <w:sz w:val="20"/>
                <w:lang w:val="en-US"/>
              </w:rPr>
              <w:t xml:space="preserve">-je prêt à accepter un </w:t>
            </w:r>
            <w:proofErr w:type="spellStart"/>
            <w:r>
              <w:rPr>
                <w:sz w:val="20"/>
                <w:lang w:val="en-US"/>
              </w:rPr>
              <w:t>échec</w:t>
            </w:r>
            <w:proofErr w:type="spellEnd"/>
            <w:r>
              <w:rPr>
                <w:sz w:val="20"/>
                <w:lang w:val="en-US"/>
              </w:rPr>
              <w:t xml:space="preserve"> </w:t>
            </w:r>
            <w:proofErr w:type="spellStart"/>
            <w:r>
              <w:rPr>
                <w:sz w:val="20"/>
                <w:lang w:val="en-US"/>
              </w:rPr>
              <w:t>professionnel</w:t>
            </w:r>
            <w:proofErr w:type="spellEnd"/>
            <w:r>
              <w:rPr>
                <w:sz w:val="20"/>
                <w:lang w:val="en-US"/>
              </w:rPr>
              <w:t xml:space="preserve"> de</w:t>
            </w:r>
            <w:r>
              <w:rPr>
                <w:spacing w:val="-51"/>
                <w:sz w:val="20"/>
                <w:lang w:val="en-US"/>
              </w:rPr>
              <w:t xml:space="preserve"> </w:t>
            </w:r>
            <w:proofErr w:type="spellStart"/>
            <w:proofErr w:type="gramStart"/>
            <w:r>
              <w:rPr>
                <w:sz w:val="20"/>
                <w:lang w:val="en-US"/>
              </w:rPr>
              <w:t>l'autre</w:t>
            </w:r>
            <w:proofErr w:type="spellEnd"/>
            <w:r>
              <w:rPr>
                <w:spacing w:val="3"/>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1"/>
              <w:ind w:right="199"/>
              <w:jc w:val="left"/>
              <w:rPr>
                <w:rFonts w:ascii="Symbol" w:hAnsi="Symbol"/>
                <w:sz w:val="20"/>
                <w:lang w:val="en-US"/>
              </w:rPr>
            </w:pPr>
            <w:proofErr w:type="spellStart"/>
            <w:r>
              <w:rPr>
                <w:sz w:val="20"/>
                <w:lang w:val="en-US"/>
              </w:rPr>
              <w:t>Que</w:t>
            </w:r>
            <w:proofErr w:type="spellEnd"/>
            <w:r>
              <w:rPr>
                <w:sz w:val="20"/>
                <w:lang w:val="en-US"/>
              </w:rPr>
              <w:t xml:space="preserve"> </w:t>
            </w:r>
            <w:proofErr w:type="spellStart"/>
            <w:r>
              <w:rPr>
                <w:sz w:val="20"/>
                <w:lang w:val="en-US"/>
              </w:rPr>
              <w:t>faisons</w:t>
            </w:r>
            <w:proofErr w:type="spellEnd"/>
            <w:r>
              <w:rPr>
                <w:sz w:val="20"/>
                <w:lang w:val="en-US"/>
              </w:rPr>
              <w:t xml:space="preserve">-nous en </w:t>
            </w:r>
            <w:proofErr w:type="spellStart"/>
            <w:r>
              <w:rPr>
                <w:sz w:val="20"/>
                <w:lang w:val="en-US"/>
              </w:rPr>
              <w:t>cas</w:t>
            </w:r>
            <w:proofErr w:type="spellEnd"/>
            <w:r>
              <w:rPr>
                <w:sz w:val="20"/>
                <w:lang w:val="en-US"/>
              </w:rPr>
              <w:t xml:space="preserve"> de mutation </w:t>
            </w:r>
            <w:proofErr w:type="spellStart"/>
            <w:r>
              <w:rPr>
                <w:sz w:val="20"/>
                <w:lang w:val="en-US"/>
              </w:rPr>
              <w:t>professionnelle</w:t>
            </w:r>
            <w:proofErr w:type="spellEnd"/>
            <w:r>
              <w:rPr>
                <w:spacing w:val="-51"/>
                <w:sz w:val="20"/>
                <w:lang w:val="en-US"/>
              </w:rPr>
              <w:t xml:space="preserve"> </w:t>
            </w:r>
            <w:r>
              <w:rPr>
                <w:sz w:val="20"/>
                <w:lang w:val="en-US"/>
              </w:rPr>
              <w:t xml:space="preserve">de </w:t>
            </w:r>
            <w:proofErr w:type="spellStart"/>
            <w:r>
              <w:rPr>
                <w:sz w:val="20"/>
                <w:lang w:val="en-US"/>
              </w:rPr>
              <w:t>l'un</w:t>
            </w:r>
            <w:proofErr w:type="spellEnd"/>
            <w:r>
              <w:rPr>
                <w:spacing w:val="1"/>
                <w:sz w:val="20"/>
                <w:lang w:val="en-US"/>
              </w:rPr>
              <w:t xml:space="preserve"> </w:t>
            </w:r>
            <w:proofErr w:type="spellStart"/>
            <w:r>
              <w:rPr>
                <w:sz w:val="20"/>
                <w:lang w:val="en-US"/>
              </w:rPr>
              <w:t>ou</w:t>
            </w:r>
            <w:proofErr w:type="spellEnd"/>
            <w:r>
              <w:rPr>
                <w:spacing w:val="2"/>
                <w:sz w:val="20"/>
                <w:lang w:val="en-US"/>
              </w:rPr>
              <w:t xml:space="preserve"> </w:t>
            </w:r>
            <w:r>
              <w:rPr>
                <w:sz w:val="20"/>
                <w:lang w:val="en-US"/>
              </w:rPr>
              <w:t>de</w:t>
            </w:r>
            <w:r>
              <w:rPr>
                <w:spacing w:val="2"/>
                <w:sz w:val="20"/>
                <w:lang w:val="en-US"/>
              </w:rPr>
              <w:t xml:space="preserve"> </w:t>
            </w:r>
            <w:proofErr w:type="spellStart"/>
            <w:proofErr w:type="gramStart"/>
            <w:r>
              <w:rPr>
                <w:sz w:val="20"/>
                <w:lang w:val="en-US"/>
              </w:rPr>
              <w:t>l'autre</w:t>
            </w:r>
            <w:proofErr w:type="spellEnd"/>
            <w:r>
              <w:rPr>
                <w:spacing w:val="3"/>
                <w:sz w:val="20"/>
                <w:lang w:val="en-US"/>
              </w:rPr>
              <w:t xml:space="preserve"> </w:t>
            </w:r>
            <w:r>
              <w:rPr>
                <w:sz w:val="20"/>
                <w:lang w:val="en-US"/>
              </w:rPr>
              <w:t>?</w:t>
            </w:r>
            <w:proofErr w:type="gramEnd"/>
          </w:p>
          <w:p w:rsidR="00476838" w:rsidRDefault="00476838">
            <w:pPr>
              <w:pStyle w:val="TableParagraph"/>
              <w:ind w:left="0"/>
              <w:rPr>
                <w:rFonts w:ascii="Microsoft Sans Serif" w:hAnsi="Microsoft Sans Serif"/>
                <w:sz w:val="21"/>
                <w:lang w:val="en-US"/>
              </w:rPr>
            </w:pPr>
          </w:p>
          <w:p w:rsidR="00476838" w:rsidRDefault="00476838">
            <w:pPr>
              <w:pStyle w:val="TableParagraph"/>
              <w:ind w:left="2509"/>
              <w:rPr>
                <w:rFonts w:ascii="Arial"/>
                <w:b/>
                <w:sz w:val="20"/>
                <w:lang w:val="en-US"/>
              </w:rPr>
            </w:pPr>
            <w:r>
              <w:rPr>
                <w:rFonts w:ascii="Arial"/>
                <w:b/>
                <w:color w:val="1F487C"/>
                <w:sz w:val="20"/>
                <w:lang w:val="en-US"/>
              </w:rPr>
              <w:t>FOI</w:t>
            </w:r>
          </w:p>
          <w:p w:rsidR="00476838" w:rsidRDefault="00476838" w:rsidP="00197E13">
            <w:pPr>
              <w:pStyle w:val="TableParagraph"/>
              <w:numPr>
                <w:ilvl w:val="0"/>
                <w:numId w:val="45"/>
              </w:numPr>
              <w:tabs>
                <w:tab w:val="left" w:pos="491"/>
              </w:tabs>
              <w:spacing w:before="64"/>
              <w:ind w:right="437"/>
              <w:jc w:val="left"/>
              <w:rPr>
                <w:rFonts w:ascii="Symbol" w:hAnsi="Symbol"/>
                <w:sz w:val="20"/>
                <w:lang w:val="en-US"/>
              </w:rPr>
            </w:pPr>
            <w:proofErr w:type="spellStart"/>
            <w:r>
              <w:rPr>
                <w:sz w:val="20"/>
                <w:lang w:val="en-US"/>
              </w:rPr>
              <w:t>Quelle</w:t>
            </w:r>
            <w:proofErr w:type="spellEnd"/>
            <w:r>
              <w:rPr>
                <w:sz w:val="20"/>
                <w:lang w:val="en-US"/>
              </w:rPr>
              <w:t xml:space="preserve"> </w:t>
            </w:r>
            <w:proofErr w:type="spellStart"/>
            <w:r>
              <w:rPr>
                <w:sz w:val="20"/>
                <w:lang w:val="en-US"/>
              </w:rPr>
              <w:t>différence</w:t>
            </w:r>
            <w:proofErr w:type="spellEnd"/>
            <w:r>
              <w:rPr>
                <w:spacing w:val="2"/>
                <w:sz w:val="20"/>
                <w:lang w:val="en-US"/>
              </w:rPr>
              <w:t xml:space="preserve"> </w:t>
            </w:r>
            <w:r>
              <w:rPr>
                <w:sz w:val="20"/>
                <w:lang w:val="en-US"/>
              </w:rPr>
              <w:t>y-a-t-</w:t>
            </w:r>
            <w:proofErr w:type="spellStart"/>
            <w:r>
              <w:rPr>
                <w:sz w:val="20"/>
                <w:lang w:val="en-US"/>
              </w:rPr>
              <w:t>il</w:t>
            </w:r>
            <w:proofErr w:type="spellEnd"/>
            <w:r>
              <w:rPr>
                <w:sz w:val="20"/>
                <w:lang w:val="en-US"/>
              </w:rPr>
              <w:t xml:space="preserve"> entre</w:t>
            </w:r>
            <w:r>
              <w:rPr>
                <w:spacing w:val="1"/>
                <w:sz w:val="20"/>
                <w:lang w:val="en-US"/>
              </w:rPr>
              <w:t xml:space="preserve"> </w:t>
            </w:r>
            <w:proofErr w:type="spellStart"/>
            <w:r>
              <w:rPr>
                <w:sz w:val="20"/>
                <w:lang w:val="en-US"/>
              </w:rPr>
              <w:t>nos</w:t>
            </w:r>
            <w:proofErr w:type="spellEnd"/>
            <w:r>
              <w:rPr>
                <w:spacing w:val="2"/>
                <w:sz w:val="20"/>
                <w:lang w:val="en-US"/>
              </w:rPr>
              <w:t xml:space="preserve"> </w:t>
            </w:r>
            <w:proofErr w:type="spellStart"/>
            <w:r>
              <w:rPr>
                <w:sz w:val="20"/>
                <w:lang w:val="en-US"/>
              </w:rPr>
              <w:t>valeurs</w:t>
            </w:r>
            <w:proofErr w:type="spellEnd"/>
            <w:r>
              <w:rPr>
                <w:spacing w:val="1"/>
                <w:sz w:val="20"/>
                <w:lang w:val="en-US"/>
              </w:rPr>
              <w:t xml:space="preserve"> </w:t>
            </w:r>
            <w:proofErr w:type="spellStart"/>
            <w:r>
              <w:rPr>
                <w:sz w:val="20"/>
                <w:lang w:val="en-US"/>
              </w:rPr>
              <w:t>respectives</w:t>
            </w:r>
            <w:proofErr w:type="spellEnd"/>
            <w:r>
              <w:rPr>
                <w:spacing w:val="-1"/>
                <w:sz w:val="20"/>
                <w:lang w:val="en-US"/>
              </w:rPr>
              <w:t xml:space="preserve"> </w:t>
            </w:r>
            <w:r>
              <w:rPr>
                <w:sz w:val="20"/>
                <w:lang w:val="en-US"/>
              </w:rPr>
              <w:t>en</w:t>
            </w:r>
            <w:r>
              <w:rPr>
                <w:spacing w:val="1"/>
                <w:sz w:val="20"/>
                <w:lang w:val="en-US"/>
              </w:rPr>
              <w:t xml:space="preserve"> </w:t>
            </w:r>
            <w:proofErr w:type="spellStart"/>
            <w:proofErr w:type="gramStart"/>
            <w:r>
              <w:rPr>
                <w:sz w:val="20"/>
                <w:lang w:val="en-US"/>
              </w:rPr>
              <w:t>ce</w:t>
            </w:r>
            <w:proofErr w:type="spellEnd"/>
            <w:proofErr w:type="gramEnd"/>
            <w:r>
              <w:rPr>
                <w:sz w:val="20"/>
                <w:lang w:val="en-US"/>
              </w:rPr>
              <w:t xml:space="preserve"> qui</w:t>
            </w:r>
            <w:r>
              <w:rPr>
                <w:spacing w:val="-1"/>
                <w:sz w:val="20"/>
                <w:lang w:val="en-US"/>
              </w:rPr>
              <w:t xml:space="preserve"> </w:t>
            </w:r>
            <w:proofErr w:type="spellStart"/>
            <w:r>
              <w:rPr>
                <w:sz w:val="20"/>
                <w:lang w:val="en-US"/>
              </w:rPr>
              <w:t>concerne</w:t>
            </w:r>
            <w:proofErr w:type="spellEnd"/>
            <w:r>
              <w:rPr>
                <w:sz w:val="20"/>
                <w:lang w:val="en-US"/>
              </w:rPr>
              <w:t xml:space="preserve"> la </w:t>
            </w:r>
            <w:proofErr w:type="spellStart"/>
            <w:r>
              <w:rPr>
                <w:sz w:val="20"/>
                <w:lang w:val="en-US"/>
              </w:rPr>
              <w:t>foi</w:t>
            </w:r>
            <w:proofErr w:type="spellEnd"/>
            <w:r>
              <w:rPr>
                <w:sz w:val="20"/>
                <w:lang w:val="en-US"/>
              </w:rPr>
              <w:t xml:space="preserve">, </w:t>
            </w:r>
            <w:proofErr w:type="spellStart"/>
            <w:r>
              <w:rPr>
                <w:sz w:val="20"/>
                <w:lang w:val="en-US"/>
              </w:rPr>
              <w:t>sa</w:t>
            </w:r>
            <w:proofErr w:type="spellEnd"/>
            <w:r>
              <w:rPr>
                <w:spacing w:val="1"/>
                <w:sz w:val="20"/>
                <w:lang w:val="en-US"/>
              </w:rPr>
              <w:t xml:space="preserve"> </w:t>
            </w:r>
            <w:proofErr w:type="spellStart"/>
            <w:r>
              <w:rPr>
                <w:sz w:val="20"/>
                <w:lang w:val="en-US"/>
              </w:rPr>
              <w:t>pratique</w:t>
            </w:r>
            <w:proofErr w:type="spellEnd"/>
            <w:r>
              <w:rPr>
                <w:sz w:val="20"/>
                <w:lang w:val="en-US"/>
              </w:rPr>
              <w:t>,</w:t>
            </w:r>
            <w:r>
              <w:rPr>
                <w:spacing w:val="1"/>
                <w:sz w:val="20"/>
                <w:lang w:val="en-US"/>
              </w:rPr>
              <w:t xml:space="preserve"> </w:t>
            </w:r>
            <w:proofErr w:type="spellStart"/>
            <w:r>
              <w:rPr>
                <w:sz w:val="20"/>
                <w:lang w:val="en-US"/>
              </w:rPr>
              <w:t>l'éducation</w:t>
            </w:r>
            <w:proofErr w:type="spellEnd"/>
            <w:r>
              <w:rPr>
                <w:sz w:val="20"/>
                <w:lang w:val="en-US"/>
              </w:rPr>
              <w:t xml:space="preserve"> </w:t>
            </w:r>
            <w:proofErr w:type="spellStart"/>
            <w:r>
              <w:rPr>
                <w:sz w:val="20"/>
                <w:lang w:val="en-US"/>
              </w:rPr>
              <w:t>religieuse</w:t>
            </w:r>
            <w:proofErr w:type="spellEnd"/>
            <w:r>
              <w:rPr>
                <w:sz w:val="20"/>
                <w:lang w:val="en-US"/>
              </w:rPr>
              <w:t xml:space="preserve"> de </w:t>
            </w:r>
            <w:proofErr w:type="spellStart"/>
            <w:r>
              <w:rPr>
                <w:sz w:val="20"/>
                <w:lang w:val="en-US"/>
              </w:rPr>
              <w:t>nos</w:t>
            </w:r>
            <w:proofErr w:type="spellEnd"/>
            <w:r>
              <w:rPr>
                <w:sz w:val="20"/>
                <w:lang w:val="en-US"/>
              </w:rPr>
              <w:t xml:space="preserve"> </w:t>
            </w:r>
            <w:proofErr w:type="spellStart"/>
            <w:r>
              <w:rPr>
                <w:sz w:val="20"/>
                <w:lang w:val="en-US"/>
              </w:rPr>
              <w:t>enfants</w:t>
            </w:r>
            <w:proofErr w:type="spellEnd"/>
            <w:r>
              <w:rPr>
                <w:sz w:val="20"/>
                <w:lang w:val="en-US"/>
              </w:rPr>
              <w:t>? Y -a- t-</w:t>
            </w:r>
            <w:proofErr w:type="spellStart"/>
            <w:r>
              <w:rPr>
                <w:sz w:val="20"/>
                <w:lang w:val="en-US"/>
              </w:rPr>
              <w:t>il</w:t>
            </w:r>
            <w:proofErr w:type="spellEnd"/>
            <w:r>
              <w:rPr>
                <w:sz w:val="20"/>
                <w:lang w:val="en-US"/>
              </w:rPr>
              <w:t xml:space="preserve"> des</w:t>
            </w:r>
            <w:r>
              <w:rPr>
                <w:spacing w:val="-51"/>
                <w:sz w:val="20"/>
                <w:lang w:val="en-US"/>
              </w:rPr>
              <w:t xml:space="preserve"> </w:t>
            </w:r>
            <w:r>
              <w:rPr>
                <w:sz w:val="20"/>
                <w:lang w:val="en-US"/>
              </w:rPr>
              <w:t xml:space="preserve">points </w:t>
            </w:r>
            <w:proofErr w:type="spellStart"/>
            <w:r>
              <w:rPr>
                <w:sz w:val="20"/>
                <w:lang w:val="en-US"/>
              </w:rPr>
              <w:t>où</w:t>
            </w:r>
            <w:proofErr w:type="spellEnd"/>
            <w:r>
              <w:rPr>
                <w:sz w:val="20"/>
                <w:lang w:val="en-US"/>
              </w:rPr>
              <w:t xml:space="preserve"> </w:t>
            </w:r>
            <w:proofErr w:type="spellStart"/>
            <w:r>
              <w:rPr>
                <w:sz w:val="20"/>
                <w:lang w:val="en-US"/>
              </w:rPr>
              <w:t>ces</w:t>
            </w:r>
            <w:proofErr w:type="spellEnd"/>
            <w:r>
              <w:rPr>
                <w:spacing w:val="2"/>
                <w:sz w:val="20"/>
                <w:lang w:val="en-US"/>
              </w:rPr>
              <w:t xml:space="preserve"> </w:t>
            </w:r>
            <w:proofErr w:type="spellStart"/>
            <w:r>
              <w:rPr>
                <w:sz w:val="20"/>
                <w:lang w:val="en-US"/>
              </w:rPr>
              <w:t>différences</w:t>
            </w:r>
            <w:proofErr w:type="spellEnd"/>
            <w:r>
              <w:rPr>
                <w:sz w:val="20"/>
                <w:lang w:val="en-US"/>
              </w:rPr>
              <w:t xml:space="preserve"> </w:t>
            </w:r>
            <w:proofErr w:type="spellStart"/>
            <w:r>
              <w:rPr>
                <w:sz w:val="20"/>
                <w:lang w:val="en-US"/>
              </w:rPr>
              <w:t>peuvent</w:t>
            </w:r>
            <w:proofErr w:type="spellEnd"/>
            <w:r>
              <w:rPr>
                <w:spacing w:val="3"/>
                <w:sz w:val="20"/>
                <w:lang w:val="en-US"/>
              </w:rPr>
              <w:t xml:space="preserve"> </w:t>
            </w:r>
            <w:proofErr w:type="spellStart"/>
            <w:r>
              <w:rPr>
                <w:sz w:val="20"/>
                <w:lang w:val="en-US"/>
              </w:rPr>
              <w:t>provoquer</w:t>
            </w:r>
            <w:proofErr w:type="spellEnd"/>
            <w:r>
              <w:rPr>
                <w:sz w:val="20"/>
                <w:lang w:val="en-US"/>
              </w:rPr>
              <w:t xml:space="preserve"> </w:t>
            </w:r>
            <w:proofErr w:type="spellStart"/>
            <w:r>
              <w:rPr>
                <w:sz w:val="20"/>
                <w:lang w:val="en-US"/>
              </w:rPr>
              <w:t>ou</w:t>
            </w:r>
            <w:proofErr w:type="spellEnd"/>
            <w:r>
              <w:rPr>
                <w:spacing w:val="1"/>
                <w:sz w:val="20"/>
                <w:lang w:val="en-US"/>
              </w:rPr>
              <w:t xml:space="preserve"> </w:t>
            </w:r>
            <w:proofErr w:type="spellStart"/>
            <w:r>
              <w:rPr>
                <w:sz w:val="20"/>
                <w:lang w:val="en-US"/>
              </w:rPr>
              <w:t>provoquent</w:t>
            </w:r>
            <w:proofErr w:type="spellEnd"/>
            <w:r>
              <w:rPr>
                <w:spacing w:val="3"/>
                <w:sz w:val="20"/>
                <w:lang w:val="en-US"/>
              </w:rPr>
              <w:t xml:space="preserve"> </w:t>
            </w:r>
            <w:r>
              <w:rPr>
                <w:sz w:val="20"/>
                <w:lang w:val="en-US"/>
              </w:rPr>
              <w:t>des</w:t>
            </w:r>
            <w:r>
              <w:rPr>
                <w:spacing w:val="3"/>
                <w:sz w:val="20"/>
                <w:lang w:val="en-US"/>
              </w:rPr>
              <w:t xml:space="preserve"> </w:t>
            </w:r>
            <w:proofErr w:type="spellStart"/>
            <w:proofErr w:type="gramStart"/>
            <w:r>
              <w:rPr>
                <w:sz w:val="20"/>
                <w:lang w:val="en-US"/>
              </w:rPr>
              <w:t>conflits</w:t>
            </w:r>
            <w:proofErr w:type="spellEnd"/>
            <w:r>
              <w:rPr>
                <w:spacing w:val="7"/>
                <w:sz w:val="20"/>
                <w:lang w:val="en-US"/>
              </w:rPr>
              <w:t xml:space="preserve"> </w:t>
            </w:r>
            <w:r>
              <w:rPr>
                <w:sz w:val="20"/>
                <w:lang w:val="en-US"/>
              </w:rPr>
              <w:t>?</w:t>
            </w:r>
            <w:proofErr w:type="gramEnd"/>
          </w:p>
          <w:p w:rsidR="00476838" w:rsidRDefault="00476838" w:rsidP="00197E13">
            <w:pPr>
              <w:pStyle w:val="TableParagraph"/>
              <w:numPr>
                <w:ilvl w:val="0"/>
                <w:numId w:val="45"/>
              </w:numPr>
              <w:tabs>
                <w:tab w:val="left" w:pos="491"/>
              </w:tabs>
              <w:spacing w:before="2"/>
              <w:ind w:right="741"/>
              <w:jc w:val="left"/>
              <w:rPr>
                <w:rFonts w:ascii="Symbol" w:hAnsi="Symbol"/>
                <w:sz w:val="20"/>
                <w:lang w:val="en-US"/>
              </w:rPr>
            </w:pPr>
            <w:proofErr w:type="spellStart"/>
            <w:r>
              <w:rPr>
                <w:sz w:val="20"/>
                <w:lang w:val="en-US"/>
              </w:rPr>
              <w:t>Quel</w:t>
            </w:r>
            <w:proofErr w:type="spellEnd"/>
            <w:r>
              <w:rPr>
                <w:sz w:val="20"/>
                <w:lang w:val="en-US"/>
              </w:rPr>
              <w:t xml:space="preserve"> </w:t>
            </w:r>
            <w:proofErr w:type="spellStart"/>
            <w:r>
              <w:rPr>
                <w:sz w:val="20"/>
                <w:lang w:val="en-US"/>
              </w:rPr>
              <w:t>sens</w:t>
            </w:r>
            <w:proofErr w:type="spellEnd"/>
            <w:r>
              <w:rPr>
                <w:sz w:val="20"/>
                <w:lang w:val="en-US"/>
              </w:rPr>
              <w:t xml:space="preserve"> </w:t>
            </w:r>
            <w:proofErr w:type="spellStart"/>
            <w:r>
              <w:rPr>
                <w:sz w:val="20"/>
                <w:lang w:val="en-US"/>
              </w:rPr>
              <w:t>donnons</w:t>
            </w:r>
            <w:proofErr w:type="spellEnd"/>
            <w:r>
              <w:rPr>
                <w:sz w:val="20"/>
                <w:lang w:val="en-US"/>
              </w:rPr>
              <w:t xml:space="preserve">-nous à </w:t>
            </w:r>
            <w:proofErr w:type="spellStart"/>
            <w:r>
              <w:rPr>
                <w:sz w:val="20"/>
                <w:lang w:val="en-US"/>
              </w:rPr>
              <w:t>notre</w:t>
            </w:r>
            <w:proofErr w:type="spellEnd"/>
            <w:r>
              <w:rPr>
                <w:sz w:val="20"/>
                <w:lang w:val="en-US"/>
              </w:rPr>
              <w:t xml:space="preserve"> </w:t>
            </w:r>
            <w:proofErr w:type="spellStart"/>
            <w:r>
              <w:rPr>
                <w:sz w:val="20"/>
                <w:lang w:val="en-US"/>
              </w:rPr>
              <w:t>sacrement</w:t>
            </w:r>
            <w:proofErr w:type="spellEnd"/>
            <w:r>
              <w:rPr>
                <w:sz w:val="20"/>
                <w:lang w:val="en-US"/>
              </w:rPr>
              <w:t xml:space="preserve"> de</w:t>
            </w:r>
            <w:r>
              <w:rPr>
                <w:spacing w:val="-51"/>
                <w:sz w:val="20"/>
                <w:lang w:val="en-US"/>
              </w:rPr>
              <w:t xml:space="preserve"> </w:t>
            </w:r>
            <w:proofErr w:type="spellStart"/>
            <w:proofErr w:type="gramStart"/>
            <w:r>
              <w:rPr>
                <w:sz w:val="20"/>
                <w:lang w:val="en-US"/>
              </w:rPr>
              <w:t>mariage</w:t>
            </w:r>
            <w:proofErr w:type="spellEnd"/>
            <w:r>
              <w:rPr>
                <w:sz w:val="20"/>
                <w:lang w:val="en-US"/>
              </w:rPr>
              <w:t xml:space="preserve"> ?</w:t>
            </w:r>
            <w:proofErr w:type="gramEnd"/>
          </w:p>
          <w:p w:rsidR="00476838" w:rsidRDefault="00476838" w:rsidP="00197E13">
            <w:pPr>
              <w:pStyle w:val="TableParagraph"/>
              <w:numPr>
                <w:ilvl w:val="0"/>
                <w:numId w:val="45"/>
              </w:numPr>
              <w:tabs>
                <w:tab w:val="left" w:pos="491"/>
              </w:tabs>
              <w:spacing w:before="2"/>
              <w:ind w:right="518"/>
              <w:jc w:val="left"/>
              <w:rPr>
                <w:rFonts w:ascii="Symbol" w:hAnsi="Symbol"/>
                <w:sz w:val="20"/>
                <w:lang w:val="en-US"/>
              </w:rPr>
            </w:pPr>
            <w:proofErr w:type="spellStart"/>
            <w:r>
              <w:rPr>
                <w:sz w:val="20"/>
                <w:lang w:val="en-US"/>
              </w:rPr>
              <w:t>Quelle</w:t>
            </w:r>
            <w:proofErr w:type="spellEnd"/>
            <w:r>
              <w:rPr>
                <w:spacing w:val="-1"/>
                <w:sz w:val="20"/>
                <w:lang w:val="en-US"/>
              </w:rPr>
              <w:t xml:space="preserve"> </w:t>
            </w:r>
            <w:r>
              <w:rPr>
                <w:sz w:val="20"/>
                <w:lang w:val="en-US"/>
              </w:rPr>
              <w:t xml:space="preserve">place a </w:t>
            </w:r>
            <w:proofErr w:type="spellStart"/>
            <w:r>
              <w:rPr>
                <w:sz w:val="20"/>
                <w:lang w:val="en-US"/>
              </w:rPr>
              <w:t>Dieu</w:t>
            </w:r>
            <w:proofErr w:type="spellEnd"/>
            <w:r>
              <w:rPr>
                <w:sz w:val="20"/>
                <w:lang w:val="en-US"/>
              </w:rPr>
              <w:t xml:space="preserve"> </w:t>
            </w:r>
            <w:proofErr w:type="spellStart"/>
            <w:r>
              <w:rPr>
                <w:sz w:val="20"/>
                <w:lang w:val="en-US"/>
              </w:rPr>
              <w:t>dans</w:t>
            </w:r>
            <w:proofErr w:type="spellEnd"/>
            <w:r>
              <w:rPr>
                <w:sz w:val="20"/>
                <w:lang w:val="en-US"/>
              </w:rPr>
              <w:t xml:space="preserve"> </w:t>
            </w:r>
            <w:proofErr w:type="spellStart"/>
            <w:r>
              <w:rPr>
                <w:sz w:val="20"/>
                <w:lang w:val="en-US"/>
              </w:rPr>
              <w:t>notre</w:t>
            </w:r>
            <w:proofErr w:type="spellEnd"/>
            <w:r>
              <w:rPr>
                <w:spacing w:val="-1"/>
                <w:sz w:val="20"/>
                <w:lang w:val="en-US"/>
              </w:rPr>
              <w:t xml:space="preserve"> </w:t>
            </w:r>
            <w:proofErr w:type="gramStart"/>
            <w:r>
              <w:rPr>
                <w:sz w:val="20"/>
                <w:lang w:val="en-US"/>
              </w:rPr>
              <w:t>vie</w:t>
            </w:r>
            <w:r>
              <w:rPr>
                <w:spacing w:val="4"/>
                <w:sz w:val="20"/>
                <w:lang w:val="en-US"/>
              </w:rPr>
              <w:t xml:space="preserve"> </w:t>
            </w:r>
            <w:r>
              <w:rPr>
                <w:sz w:val="20"/>
                <w:lang w:val="en-US"/>
              </w:rPr>
              <w:t>?</w:t>
            </w:r>
            <w:proofErr w:type="gramEnd"/>
            <w:r>
              <w:rPr>
                <w:sz w:val="20"/>
                <w:lang w:val="en-US"/>
              </w:rPr>
              <w:t xml:space="preserve"> </w:t>
            </w:r>
            <w:proofErr w:type="spellStart"/>
            <w:r>
              <w:rPr>
                <w:sz w:val="20"/>
                <w:lang w:val="en-US"/>
              </w:rPr>
              <w:t>Quelle</w:t>
            </w:r>
            <w:proofErr w:type="spellEnd"/>
            <w:r>
              <w:rPr>
                <w:spacing w:val="-1"/>
                <w:sz w:val="20"/>
                <w:lang w:val="en-US"/>
              </w:rPr>
              <w:t xml:space="preserve"> </w:t>
            </w:r>
            <w:r>
              <w:rPr>
                <w:sz w:val="20"/>
                <w:lang w:val="en-US"/>
              </w:rPr>
              <w:t>place</w:t>
            </w:r>
            <w:r>
              <w:rPr>
                <w:spacing w:val="-50"/>
                <w:sz w:val="20"/>
                <w:lang w:val="en-US"/>
              </w:rPr>
              <w:t xml:space="preserve"> </w:t>
            </w:r>
            <w:proofErr w:type="spellStart"/>
            <w:r>
              <w:rPr>
                <w:sz w:val="20"/>
                <w:lang w:val="en-US"/>
              </w:rPr>
              <w:t>voulons</w:t>
            </w:r>
            <w:proofErr w:type="spellEnd"/>
            <w:r>
              <w:rPr>
                <w:sz w:val="20"/>
                <w:lang w:val="en-US"/>
              </w:rPr>
              <w:t xml:space="preserve">-nous </w:t>
            </w:r>
            <w:proofErr w:type="spellStart"/>
            <w:r>
              <w:rPr>
                <w:sz w:val="20"/>
                <w:lang w:val="en-US"/>
              </w:rPr>
              <w:t>Lui</w:t>
            </w:r>
            <w:proofErr w:type="spellEnd"/>
            <w:r>
              <w:rPr>
                <w:sz w:val="20"/>
                <w:lang w:val="en-US"/>
              </w:rPr>
              <w:t xml:space="preserve"> </w:t>
            </w:r>
            <w:proofErr w:type="spellStart"/>
            <w:proofErr w:type="gramStart"/>
            <w:r>
              <w:rPr>
                <w:sz w:val="20"/>
                <w:lang w:val="en-US"/>
              </w:rPr>
              <w:t>donner</w:t>
            </w:r>
            <w:proofErr w:type="spellEnd"/>
            <w:r>
              <w:rPr>
                <w:spacing w:val="3"/>
                <w:sz w:val="20"/>
                <w:lang w:val="en-US"/>
              </w:rPr>
              <w:t xml:space="preserve"> </w:t>
            </w:r>
            <w:r>
              <w:rPr>
                <w:sz w:val="20"/>
                <w:lang w:val="en-US"/>
              </w:rPr>
              <w:t>?</w:t>
            </w:r>
            <w:proofErr w:type="gramEnd"/>
            <w:r>
              <w:rPr>
                <w:spacing w:val="1"/>
                <w:sz w:val="20"/>
                <w:lang w:val="en-US"/>
              </w:rPr>
              <w:t xml:space="preserve"> </w:t>
            </w:r>
            <w:r>
              <w:rPr>
                <w:sz w:val="20"/>
                <w:lang w:val="en-US"/>
              </w:rPr>
              <w:t>(</w:t>
            </w:r>
            <w:proofErr w:type="spellStart"/>
            <w:proofErr w:type="gramStart"/>
            <w:r>
              <w:rPr>
                <w:sz w:val="20"/>
                <w:lang w:val="en-US"/>
              </w:rPr>
              <w:t>prière</w:t>
            </w:r>
            <w:proofErr w:type="spellEnd"/>
            <w:proofErr w:type="gramEnd"/>
            <w:r>
              <w:rPr>
                <w:spacing w:val="1"/>
                <w:sz w:val="20"/>
                <w:lang w:val="en-US"/>
              </w:rPr>
              <w:t xml:space="preserve"> </w:t>
            </w:r>
            <w:r>
              <w:rPr>
                <w:sz w:val="20"/>
                <w:lang w:val="en-US"/>
              </w:rPr>
              <w:t>ensemble,</w:t>
            </w:r>
            <w:r>
              <w:rPr>
                <w:spacing w:val="1"/>
                <w:sz w:val="20"/>
                <w:lang w:val="en-US"/>
              </w:rPr>
              <w:t xml:space="preserve"> </w:t>
            </w:r>
            <w:proofErr w:type="spellStart"/>
            <w:r>
              <w:rPr>
                <w:sz w:val="20"/>
                <w:lang w:val="en-US"/>
              </w:rPr>
              <w:t>pratique</w:t>
            </w:r>
            <w:proofErr w:type="spellEnd"/>
            <w:r>
              <w:rPr>
                <w:sz w:val="20"/>
                <w:lang w:val="en-US"/>
              </w:rPr>
              <w:t xml:space="preserve"> </w:t>
            </w:r>
            <w:proofErr w:type="spellStart"/>
            <w:r>
              <w:rPr>
                <w:sz w:val="20"/>
                <w:lang w:val="en-US"/>
              </w:rPr>
              <w:t>religieuse</w:t>
            </w:r>
            <w:proofErr w:type="spellEnd"/>
            <w:r>
              <w:rPr>
                <w:spacing w:val="6"/>
                <w:sz w:val="20"/>
                <w:lang w:val="en-US"/>
              </w:rPr>
              <w:t xml:space="preserve"> </w:t>
            </w:r>
            <w:r>
              <w:rPr>
                <w:sz w:val="20"/>
                <w:lang w:val="en-US"/>
              </w:rPr>
              <w:t>?,...)</w:t>
            </w:r>
          </w:p>
          <w:p w:rsidR="00476838" w:rsidRDefault="00476838" w:rsidP="00197E13">
            <w:pPr>
              <w:pStyle w:val="TableParagraph"/>
              <w:numPr>
                <w:ilvl w:val="0"/>
                <w:numId w:val="45"/>
              </w:numPr>
              <w:tabs>
                <w:tab w:val="left" w:pos="491"/>
              </w:tabs>
              <w:spacing w:before="0" w:line="230" w:lineRule="exact"/>
              <w:ind w:right="649"/>
              <w:jc w:val="left"/>
              <w:rPr>
                <w:rFonts w:ascii="Symbol" w:eastAsiaTheme="minorHAnsi" w:hAnsi="Symbol"/>
                <w:sz w:val="18"/>
                <w:lang w:val="en-US"/>
              </w:rPr>
            </w:pPr>
            <w:proofErr w:type="spellStart"/>
            <w:r>
              <w:rPr>
                <w:sz w:val="20"/>
                <w:lang w:val="en-US"/>
              </w:rPr>
              <w:t>Sommes</w:t>
            </w:r>
            <w:proofErr w:type="spellEnd"/>
            <w:r>
              <w:rPr>
                <w:sz w:val="20"/>
                <w:lang w:val="en-US"/>
              </w:rPr>
              <w:t>-nous</w:t>
            </w:r>
            <w:r>
              <w:rPr>
                <w:spacing w:val="-1"/>
                <w:sz w:val="20"/>
                <w:lang w:val="en-US"/>
              </w:rPr>
              <w:t xml:space="preserve"> </w:t>
            </w:r>
            <w:proofErr w:type="spellStart"/>
            <w:r>
              <w:rPr>
                <w:sz w:val="20"/>
                <w:lang w:val="en-US"/>
              </w:rPr>
              <w:t>prêts</w:t>
            </w:r>
            <w:proofErr w:type="spellEnd"/>
            <w:r>
              <w:rPr>
                <w:sz w:val="20"/>
                <w:lang w:val="en-US"/>
              </w:rPr>
              <w:t xml:space="preserve"> à</w:t>
            </w:r>
            <w:r>
              <w:rPr>
                <w:spacing w:val="-2"/>
                <w:sz w:val="20"/>
                <w:lang w:val="en-US"/>
              </w:rPr>
              <w:t xml:space="preserve"> </w:t>
            </w:r>
            <w:r>
              <w:rPr>
                <w:sz w:val="20"/>
                <w:lang w:val="en-US"/>
              </w:rPr>
              <w:t>nous</w:t>
            </w:r>
            <w:r>
              <w:rPr>
                <w:spacing w:val="2"/>
                <w:sz w:val="20"/>
                <w:lang w:val="en-US"/>
              </w:rPr>
              <w:t xml:space="preserve"> </w:t>
            </w:r>
            <w:r>
              <w:rPr>
                <w:sz w:val="20"/>
                <w:lang w:val="en-US"/>
              </w:rPr>
              <w:t>engager</w:t>
            </w:r>
            <w:r>
              <w:rPr>
                <w:spacing w:val="1"/>
                <w:sz w:val="20"/>
                <w:lang w:val="en-US"/>
              </w:rPr>
              <w:t xml:space="preserve"> </w:t>
            </w:r>
            <w:proofErr w:type="spellStart"/>
            <w:r>
              <w:rPr>
                <w:sz w:val="20"/>
                <w:lang w:val="en-US"/>
              </w:rPr>
              <w:t>d'avantage</w:t>
            </w:r>
            <w:proofErr w:type="spellEnd"/>
            <w:r>
              <w:rPr>
                <w:spacing w:val="-50"/>
                <w:sz w:val="20"/>
                <w:lang w:val="en-US"/>
              </w:rPr>
              <w:t xml:space="preserve"> </w:t>
            </w:r>
            <w:proofErr w:type="spellStart"/>
            <w:r>
              <w:rPr>
                <w:sz w:val="20"/>
                <w:lang w:val="en-US"/>
              </w:rPr>
              <w:t>dans</w:t>
            </w:r>
            <w:proofErr w:type="spellEnd"/>
            <w:r>
              <w:rPr>
                <w:spacing w:val="-1"/>
                <w:sz w:val="20"/>
                <w:lang w:val="en-US"/>
              </w:rPr>
              <w:t xml:space="preserve"> </w:t>
            </w:r>
            <w:proofErr w:type="spellStart"/>
            <w:proofErr w:type="gramStart"/>
            <w:r>
              <w:rPr>
                <w:sz w:val="20"/>
                <w:lang w:val="en-US"/>
              </w:rPr>
              <w:t>l'église</w:t>
            </w:r>
            <w:proofErr w:type="spellEnd"/>
            <w:r>
              <w:rPr>
                <w:spacing w:val="3"/>
                <w:sz w:val="20"/>
                <w:lang w:val="en-US"/>
              </w:rPr>
              <w:t xml:space="preserve"> </w:t>
            </w:r>
            <w:r>
              <w:rPr>
                <w:sz w:val="20"/>
                <w:lang w:val="en-US"/>
              </w:rPr>
              <w:t>?</w:t>
            </w:r>
            <w:proofErr w:type="gramEnd"/>
            <w:r>
              <w:rPr>
                <w:sz w:val="20"/>
                <w:lang w:val="en-US"/>
              </w:rPr>
              <w:t xml:space="preserve"> (</w:t>
            </w:r>
            <w:proofErr w:type="gramStart"/>
            <w:r>
              <w:rPr>
                <w:sz w:val="20"/>
                <w:lang w:val="en-US"/>
              </w:rPr>
              <w:t>engagement</w:t>
            </w:r>
            <w:proofErr w:type="gramEnd"/>
            <w:r>
              <w:rPr>
                <w:sz w:val="20"/>
                <w:lang w:val="en-US"/>
              </w:rPr>
              <w:t xml:space="preserve"> en couple</w:t>
            </w:r>
            <w:r>
              <w:rPr>
                <w:spacing w:val="-1"/>
                <w:sz w:val="20"/>
                <w:lang w:val="en-US"/>
              </w:rPr>
              <w:t xml:space="preserve"> </w:t>
            </w:r>
            <w:proofErr w:type="spellStart"/>
            <w:r>
              <w:rPr>
                <w:sz w:val="20"/>
                <w:lang w:val="en-US"/>
              </w:rPr>
              <w:t>dans</w:t>
            </w:r>
            <w:proofErr w:type="spellEnd"/>
            <w:r>
              <w:rPr>
                <w:spacing w:val="1"/>
                <w:sz w:val="20"/>
                <w:lang w:val="en-US"/>
              </w:rPr>
              <w:t xml:space="preserve"> </w:t>
            </w:r>
            <w:r>
              <w:rPr>
                <w:sz w:val="20"/>
                <w:lang w:val="en-US"/>
              </w:rPr>
              <w:t>un</w:t>
            </w:r>
            <w:r>
              <w:rPr>
                <w:spacing w:val="1"/>
                <w:sz w:val="20"/>
                <w:lang w:val="en-US"/>
              </w:rPr>
              <w:t xml:space="preserve"> </w:t>
            </w:r>
            <w:r>
              <w:rPr>
                <w:sz w:val="20"/>
                <w:lang w:val="en-US"/>
              </w:rPr>
              <w:t>service</w:t>
            </w:r>
            <w:r>
              <w:rPr>
                <w:spacing w:val="1"/>
                <w:sz w:val="20"/>
                <w:lang w:val="en-US"/>
              </w:rPr>
              <w:t xml:space="preserve"> </w:t>
            </w:r>
            <w:proofErr w:type="spellStart"/>
            <w:r>
              <w:rPr>
                <w:sz w:val="20"/>
                <w:lang w:val="en-US"/>
              </w:rPr>
              <w:t>d'église</w:t>
            </w:r>
            <w:proofErr w:type="spellEnd"/>
            <w:r>
              <w:rPr>
                <w:spacing w:val="5"/>
                <w:sz w:val="20"/>
                <w:lang w:val="en-US"/>
              </w:rPr>
              <w:t xml:space="preserve"> </w:t>
            </w:r>
            <w:r>
              <w:rPr>
                <w:sz w:val="20"/>
                <w:lang w:val="en-US"/>
              </w:rPr>
              <w:t>?,..)</w:t>
            </w:r>
          </w:p>
        </w:tc>
      </w:tr>
    </w:tbl>
    <w:p w:rsidR="00476838" w:rsidRDefault="00476838" w:rsidP="00476838">
      <w:pPr>
        <w:widowControl/>
        <w:autoSpaceDE/>
        <w:autoSpaceDN/>
        <w:rPr>
          <w:rFonts w:ascii="Symbol" w:hAnsi="Symbol"/>
          <w:sz w:val="18"/>
        </w:rPr>
        <w:sectPr w:rsidR="00476838">
          <w:pgSz w:w="11910" w:h="16840"/>
          <w:pgMar w:top="940" w:right="480" w:bottom="1020" w:left="420" w:header="0" w:footer="748" w:gutter="0"/>
          <w:cols w:space="720"/>
        </w:sectPr>
      </w:pPr>
    </w:p>
    <w:p w:rsidR="00476838" w:rsidRDefault="00476838" w:rsidP="00476838">
      <w:pPr>
        <w:pStyle w:val="Heading1"/>
        <w:spacing w:before="65"/>
        <w:ind w:right="995"/>
        <w:rPr>
          <w:rFonts w:ascii="Microsoft Sans Serif" w:eastAsia="Microsoft Sans Serif" w:hAnsi="Microsoft Sans Serif" w:cs="Microsoft Sans Serif"/>
        </w:rPr>
      </w:pPr>
      <w:r>
        <w:rPr>
          <w:color w:val="1F487C"/>
          <w:w w:val="70"/>
        </w:rPr>
        <w:lastRenderedPageBreak/>
        <w:t>QUESTIONS</w:t>
      </w:r>
      <w:r>
        <w:rPr>
          <w:color w:val="1F487C"/>
          <w:spacing w:val="55"/>
          <w:w w:val="70"/>
        </w:rPr>
        <w:t xml:space="preserve"> </w:t>
      </w:r>
      <w:r>
        <w:rPr>
          <w:color w:val="1F487C"/>
          <w:w w:val="70"/>
        </w:rPr>
        <w:t>A</w:t>
      </w:r>
      <w:r>
        <w:rPr>
          <w:color w:val="1F487C"/>
          <w:spacing w:val="54"/>
          <w:w w:val="70"/>
        </w:rPr>
        <w:t xml:space="preserve"> </w:t>
      </w:r>
      <w:r>
        <w:rPr>
          <w:color w:val="1F487C"/>
          <w:w w:val="70"/>
        </w:rPr>
        <w:t>SE</w:t>
      </w:r>
      <w:r>
        <w:rPr>
          <w:color w:val="1F487C"/>
          <w:spacing w:val="50"/>
          <w:w w:val="70"/>
        </w:rPr>
        <w:t xml:space="preserve"> </w:t>
      </w:r>
      <w:r>
        <w:rPr>
          <w:color w:val="1F487C"/>
          <w:w w:val="70"/>
        </w:rPr>
        <w:t>POSER</w:t>
      </w:r>
      <w:r>
        <w:rPr>
          <w:color w:val="1F487C"/>
          <w:spacing w:val="57"/>
          <w:w w:val="70"/>
        </w:rPr>
        <w:t xml:space="preserve"> </w:t>
      </w:r>
      <w:r>
        <w:rPr>
          <w:color w:val="1F487C"/>
          <w:w w:val="70"/>
        </w:rPr>
        <w:t>PERSONNELLEMENT</w:t>
      </w:r>
      <w:r>
        <w:rPr>
          <w:color w:val="1F487C"/>
          <w:spacing w:val="54"/>
          <w:w w:val="70"/>
        </w:rPr>
        <w:t xml:space="preserve"> </w:t>
      </w:r>
      <w:r>
        <w:rPr>
          <w:color w:val="1F487C"/>
          <w:w w:val="70"/>
        </w:rPr>
        <w:t>AVANT</w:t>
      </w:r>
      <w:r>
        <w:rPr>
          <w:color w:val="1F487C"/>
          <w:spacing w:val="49"/>
          <w:w w:val="70"/>
        </w:rPr>
        <w:t xml:space="preserve"> </w:t>
      </w:r>
      <w:r>
        <w:rPr>
          <w:color w:val="1F487C"/>
          <w:w w:val="70"/>
        </w:rPr>
        <w:t>DE</w:t>
      </w:r>
      <w:r>
        <w:rPr>
          <w:color w:val="1F487C"/>
          <w:spacing w:val="57"/>
          <w:w w:val="70"/>
        </w:rPr>
        <w:t xml:space="preserve"> </w:t>
      </w:r>
      <w:r>
        <w:rPr>
          <w:color w:val="1F487C"/>
          <w:w w:val="70"/>
        </w:rPr>
        <w:t>SE</w:t>
      </w:r>
      <w:r>
        <w:rPr>
          <w:color w:val="1F487C"/>
          <w:spacing w:val="54"/>
          <w:w w:val="70"/>
        </w:rPr>
        <w:t xml:space="preserve"> </w:t>
      </w:r>
      <w:r>
        <w:rPr>
          <w:color w:val="1F487C"/>
          <w:w w:val="70"/>
        </w:rPr>
        <w:t>MARIER</w:t>
      </w:r>
    </w:p>
    <w:p w:rsidR="00476838" w:rsidRDefault="00476838" w:rsidP="00476838">
      <w:pPr>
        <w:pStyle w:val="Corpsdetexte"/>
        <w:spacing w:before="4"/>
        <w:rPr>
          <w:sz w:val="26"/>
        </w:rPr>
      </w:pPr>
    </w:p>
    <w:tbl>
      <w:tblPr>
        <w:tblStyle w:val="TableNormal"/>
        <w:tblW w:w="0" w:type="auto"/>
        <w:tblInd w:w="107" w:type="dxa"/>
        <w:tblLayout w:type="fixed"/>
        <w:tblLook w:val="01E0"/>
      </w:tblPr>
      <w:tblGrid>
        <w:gridCol w:w="5396"/>
        <w:gridCol w:w="5393"/>
      </w:tblGrid>
      <w:tr w:rsidR="00476838" w:rsidTr="00476838">
        <w:trPr>
          <w:trHeight w:val="6288"/>
        </w:trPr>
        <w:tc>
          <w:tcPr>
            <w:tcW w:w="5396" w:type="dxa"/>
          </w:tcPr>
          <w:p w:rsidR="00476838" w:rsidRDefault="00476838" w:rsidP="00197E13">
            <w:pPr>
              <w:pStyle w:val="TableParagraph"/>
              <w:numPr>
                <w:ilvl w:val="0"/>
                <w:numId w:val="46"/>
              </w:numPr>
              <w:tabs>
                <w:tab w:val="left" w:pos="560"/>
              </w:tabs>
              <w:spacing w:before="0" w:line="244" w:lineRule="exact"/>
              <w:jc w:val="left"/>
              <w:rPr>
                <w:rFonts w:ascii="Microsoft Sans Serif" w:eastAsia="Microsoft Sans Serif" w:hAnsi="Microsoft Sans Serif" w:cs="Microsoft Sans Serif"/>
                <w:sz w:val="20"/>
                <w:lang w:val="en-US"/>
              </w:rPr>
            </w:pPr>
            <w:proofErr w:type="spellStart"/>
            <w:r>
              <w:rPr>
                <w:sz w:val="20"/>
                <w:lang w:val="en-US"/>
              </w:rPr>
              <w:t>Est-ce</w:t>
            </w:r>
            <w:proofErr w:type="spellEnd"/>
            <w:r>
              <w:rPr>
                <w:spacing w:val="-1"/>
                <w:sz w:val="20"/>
                <w:lang w:val="en-US"/>
              </w:rPr>
              <w:t xml:space="preserve"> </w:t>
            </w:r>
            <w:proofErr w:type="spellStart"/>
            <w:r>
              <w:rPr>
                <w:sz w:val="20"/>
                <w:lang w:val="en-US"/>
              </w:rPr>
              <w:t>que</w:t>
            </w:r>
            <w:proofErr w:type="spellEnd"/>
            <w:r>
              <w:rPr>
                <w:spacing w:val="1"/>
                <w:sz w:val="20"/>
                <w:lang w:val="en-US"/>
              </w:rPr>
              <w:t xml:space="preserve"> </w:t>
            </w:r>
            <w:proofErr w:type="spellStart"/>
            <w:r>
              <w:rPr>
                <w:sz w:val="20"/>
                <w:lang w:val="en-US"/>
              </w:rPr>
              <w:t>j'accepte</w:t>
            </w:r>
            <w:proofErr w:type="spellEnd"/>
            <w:r>
              <w:rPr>
                <w:spacing w:val="-1"/>
                <w:sz w:val="20"/>
                <w:lang w:val="en-US"/>
              </w:rPr>
              <w:t xml:space="preserve"> </w:t>
            </w:r>
            <w:proofErr w:type="spellStart"/>
            <w:r>
              <w:rPr>
                <w:sz w:val="20"/>
                <w:lang w:val="en-US"/>
              </w:rPr>
              <w:t>totalement</w:t>
            </w:r>
            <w:proofErr w:type="spellEnd"/>
            <w:r>
              <w:rPr>
                <w:sz w:val="20"/>
                <w:lang w:val="en-US"/>
              </w:rPr>
              <w:t xml:space="preserve"> </w:t>
            </w:r>
            <w:proofErr w:type="spellStart"/>
            <w:r>
              <w:rPr>
                <w:sz w:val="20"/>
                <w:lang w:val="en-US"/>
              </w:rPr>
              <w:t>l'autre</w:t>
            </w:r>
            <w:proofErr w:type="spellEnd"/>
            <w:r>
              <w:rPr>
                <w:sz w:val="20"/>
                <w:lang w:val="en-US"/>
              </w:rPr>
              <w:t>:</w:t>
            </w:r>
          </w:p>
          <w:p w:rsidR="00476838" w:rsidRDefault="00476838" w:rsidP="00197E13">
            <w:pPr>
              <w:pStyle w:val="TableParagraph"/>
              <w:numPr>
                <w:ilvl w:val="1"/>
                <w:numId w:val="46"/>
              </w:numPr>
              <w:tabs>
                <w:tab w:val="left" w:pos="921"/>
              </w:tabs>
              <w:spacing w:before="2"/>
              <w:jc w:val="left"/>
              <w:rPr>
                <w:sz w:val="20"/>
                <w:lang w:val="en-US"/>
              </w:rPr>
            </w:pPr>
            <w:r>
              <w:rPr>
                <w:sz w:val="20"/>
                <w:lang w:val="en-US"/>
              </w:rPr>
              <w:t>Son</w:t>
            </w:r>
            <w:r>
              <w:rPr>
                <w:spacing w:val="-4"/>
                <w:sz w:val="20"/>
                <w:lang w:val="en-US"/>
              </w:rPr>
              <w:t xml:space="preserve"> </w:t>
            </w:r>
            <w:proofErr w:type="spellStart"/>
            <w:r>
              <w:rPr>
                <w:sz w:val="20"/>
                <w:lang w:val="en-US"/>
              </w:rPr>
              <w:t>caractère</w:t>
            </w:r>
            <w:proofErr w:type="spellEnd"/>
            <w:r>
              <w:rPr>
                <w:sz w:val="20"/>
                <w:lang w:val="en-US"/>
              </w:rPr>
              <w:t>,</w:t>
            </w:r>
          </w:p>
          <w:p w:rsidR="00476838" w:rsidRDefault="00476838" w:rsidP="00197E13">
            <w:pPr>
              <w:pStyle w:val="TableParagraph"/>
              <w:numPr>
                <w:ilvl w:val="1"/>
                <w:numId w:val="46"/>
              </w:numPr>
              <w:tabs>
                <w:tab w:val="left" w:pos="921"/>
              </w:tabs>
              <w:spacing w:before="1"/>
              <w:jc w:val="left"/>
              <w:rPr>
                <w:sz w:val="20"/>
                <w:lang w:val="en-US"/>
              </w:rPr>
            </w:pPr>
            <w:proofErr w:type="spellStart"/>
            <w:r>
              <w:rPr>
                <w:sz w:val="20"/>
                <w:lang w:val="en-US"/>
              </w:rPr>
              <w:t>Ses</w:t>
            </w:r>
            <w:proofErr w:type="spellEnd"/>
            <w:r>
              <w:rPr>
                <w:spacing w:val="-4"/>
                <w:sz w:val="20"/>
                <w:lang w:val="en-US"/>
              </w:rPr>
              <w:t xml:space="preserve"> </w:t>
            </w:r>
            <w:r>
              <w:rPr>
                <w:sz w:val="20"/>
                <w:lang w:val="en-US"/>
              </w:rPr>
              <w:t>habitudes,</w:t>
            </w:r>
          </w:p>
          <w:p w:rsidR="00476838" w:rsidRDefault="00476838" w:rsidP="00197E13">
            <w:pPr>
              <w:pStyle w:val="TableParagraph"/>
              <w:numPr>
                <w:ilvl w:val="1"/>
                <w:numId w:val="46"/>
              </w:numPr>
              <w:tabs>
                <w:tab w:val="left" w:pos="921"/>
              </w:tabs>
              <w:spacing w:before="4"/>
              <w:jc w:val="left"/>
              <w:rPr>
                <w:sz w:val="20"/>
                <w:lang w:val="en-US"/>
              </w:rPr>
            </w:pPr>
            <w:proofErr w:type="spellStart"/>
            <w:r>
              <w:rPr>
                <w:sz w:val="20"/>
                <w:lang w:val="en-US"/>
              </w:rPr>
              <w:t>Ses</w:t>
            </w:r>
            <w:proofErr w:type="spellEnd"/>
            <w:r>
              <w:rPr>
                <w:sz w:val="20"/>
                <w:lang w:val="en-US"/>
              </w:rPr>
              <w:t xml:space="preserve"> </w:t>
            </w:r>
            <w:proofErr w:type="spellStart"/>
            <w:r>
              <w:rPr>
                <w:sz w:val="20"/>
                <w:lang w:val="en-US"/>
              </w:rPr>
              <w:t>manières</w:t>
            </w:r>
            <w:proofErr w:type="spellEnd"/>
            <w:r>
              <w:rPr>
                <w:sz w:val="20"/>
                <w:lang w:val="en-US"/>
              </w:rPr>
              <w:t>,</w:t>
            </w:r>
          </w:p>
          <w:p w:rsidR="00476838" w:rsidRDefault="00476838" w:rsidP="00197E13">
            <w:pPr>
              <w:pStyle w:val="TableParagraph"/>
              <w:numPr>
                <w:ilvl w:val="1"/>
                <w:numId w:val="46"/>
              </w:numPr>
              <w:tabs>
                <w:tab w:val="left" w:pos="921"/>
              </w:tabs>
              <w:spacing w:before="4"/>
              <w:jc w:val="left"/>
              <w:rPr>
                <w:sz w:val="20"/>
                <w:lang w:val="en-US"/>
              </w:rPr>
            </w:pPr>
            <w:r>
              <w:rPr>
                <w:sz w:val="20"/>
                <w:lang w:val="en-US"/>
              </w:rPr>
              <w:t>Son</w:t>
            </w:r>
            <w:r>
              <w:rPr>
                <w:spacing w:val="-3"/>
                <w:sz w:val="20"/>
                <w:lang w:val="en-US"/>
              </w:rPr>
              <w:t xml:space="preserve"> </w:t>
            </w:r>
            <w:r>
              <w:rPr>
                <w:sz w:val="20"/>
                <w:lang w:val="en-US"/>
              </w:rPr>
              <w:t>milieu</w:t>
            </w:r>
            <w:r>
              <w:rPr>
                <w:spacing w:val="-3"/>
                <w:sz w:val="20"/>
                <w:lang w:val="en-US"/>
              </w:rPr>
              <w:t xml:space="preserve"> </w:t>
            </w:r>
            <w:r>
              <w:rPr>
                <w:sz w:val="20"/>
                <w:lang w:val="en-US"/>
              </w:rPr>
              <w:t>familial,</w:t>
            </w:r>
          </w:p>
          <w:p w:rsidR="00476838" w:rsidRDefault="00476838" w:rsidP="00197E13">
            <w:pPr>
              <w:pStyle w:val="TableParagraph"/>
              <w:numPr>
                <w:ilvl w:val="1"/>
                <w:numId w:val="46"/>
              </w:numPr>
              <w:tabs>
                <w:tab w:val="left" w:pos="921"/>
              </w:tabs>
              <w:spacing w:before="4"/>
              <w:jc w:val="left"/>
              <w:rPr>
                <w:sz w:val="20"/>
                <w:lang w:val="en-US"/>
              </w:rPr>
            </w:pPr>
            <w:r>
              <w:rPr>
                <w:sz w:val="20"/>
                <w:lang w:val="en-US"/>
              </w:rPr>
              <w:t>Son</w:t>
            </w:r>
            <w:r>
              <w:rPr>
                <w:spacing w:val="-1"/>
                <w:sz w:val="20"/>
                <w:lang w:val="en-US"/>
              </w:rPr>
              <w:t xml:space="preserve"> </w:t>
            </w:r>
            <w:proofErr w:type="spellStart"/>
            <w:r>
              <w:rPr>
                <w:sz w:val="20"/>
                <w:lang w:val="en-US"/>
              </w:rPr>
              <w:t>éducation</w:t>
            </w:r>
            <w:proofErr w:type="spellEnd"/>
            <w:r>
              <w:rPr>
                <w:sz w:val="20"/>
                <w:lang w:val="en-US"/>
              </w:rPr>
              <w:t>,</w:t>
            </w:r>
          </w:p>
          <w:p w:rsidR="00476838" w:rsidRDefault="00476838" w:rsidP="00197E13">
            <w:pPr>
              <w:pStyle w:val="TableParagraph"/>
              <w:numPr>
                <w:ilvl w:val="1"/>
                <w:numId w:val="46"/>
              </w:numPr>
              <w:tabs>
                <w:tab w:val="left" w:pos="921"/>
              </w:tabs>
              <w:spacing w:before="4"/>
              <w:jc w:val="left"/>
              <w:rPr>
                <w:sz w:val="20"/>
                <w:lang w:val="en-US"/>
              </w:rPr>
            </w:pPr>
            <w:proofErr w:type="spellStart"/>
            <w:proofErr w:type="gramStart"/>
            <w:r>
              <w:rPr>
                <w:sz w:val="20"/>
                <w:lang w:val="en-US"/>
              </w:rPr>
              <w:t>Ses</w:t>
            </w:r>
            <w:proofErr w:type="spellEnd"/>
            <w:proofErr w:type="gramEnd"/>
            <w:r>
              <w:rPr>
                <w:spacing w:val="-2"/>
                <w:sz w:val="20"/>
                <w:lang w:val="en-US"/>
              </w:rPr>
              <w:t xml:space="preserve"> </w:t>
            </w:r>
            <w:proofErr w:type="spellStart"/>
            <w:r>
              <w:rPr>
                <w:sz w:val="20"/>
                <w:lang w:val="en-US"/>
              </w:rPr>
              <w:t>expériences</w:t>
            </w:r>
            <w:proofErr w:type="spellEnd"/>
            <w:r>
              <w:rPr>
                <w:spacing w:val="1"/>
                <w:sz w:val="20"/>
                <w:lang w:val="en-US"/>
              </w:rPr>
              <w:t xml:space="preserve"> </w:t>
            </w:r>
            <w:proofErr w:type="spellStart"/>
            <w:r>
              <w:rPr>
                <w:sz w:val="20"/>
                <w:lang w:val="en-US"/>
              </w:rPr>
              <w:t>passées</w:t>
            </w:r>
            <w:proofErr w:type="spellEnd"/>
            <w:r>
              <w:rPr>
                <w:sz w:val="20"/>
                <w:lang w:val="en-US"/>
              </w:rPr>
              <w:t>?</w:t>
            </w:r>
          </w:p>
          <w:p w:rsidR="00476838" w:rsidRDefault="00476838">
            <w:pPr>
              <w:pStyle w:val="TableParagraph"/>
              <w:spacing w:before="3"/>
              <w:ind w:left="0"/>
              <w:rPr>
                <w:sz w:val="20"/>
                <w:lang w:val="en-US"/>
              </w:rPr>
            </w:pPr>
          </w:p>
          <w:p w:rsidR="00476838" w:rsidRDefault="00476838" w:rsidP="00197E13">
            <w:pPr>
              <w:pStyle w:val="TableParagraph"/>
              <w:numPr>
                <w:ilvl w:val="0"/>
                <w:numId w:val="46"/>
              </w:numPr>
              <w:tabs>
                <w:tab w:val="left" w:pos="560"/>
              </w:tabs>
              <w:spacing w:before="0"/>
              <w:ind w:right="107"/>
              <w:jc w:val="both"/>
              <w:rPr>
                <w:sz w:val="20"/>
                <w:lang w:val="en-US"/>
              </w:rPr>
            </w:pPr>
            <w:proofErr w:type="spellStart"/>
            <w:r>
              <w:rPr>
                <w:sz w:val="20"/>
                <w:lang w:val="en-US"/>
              </w:rPr>
              <w:t>Est-ce</w:t>
            </w:r>
            <w:proofErr w:type="spellEnd"/>
            <w:r>
              <w:rPr>
                <w:sz w:val="20"/>
                <w:lang w:val="en-US"/>
              </w:rPr>
              <w:t xml:space="preserve"> </w:t>
            </w:r>
            <w:proofErr w:type="spellStart"/>
            <w:r>
              <w:rPr>
                <w:sz w:val="20"/>
                <w:lang w:val="en-US"/>
              </w:rPr>
              <w:t>que</w:t>
            </w:r>
            <w:proofErr w:type="spellEnd"/>
            <w:r>
              <w:rPr>
                <w:sz w:val="20"/>
                <w:lang w:val="en-US"/>
              </w:rPr>
              <w:t xml:space="preserve"> je </w:t>
            </w:r>
            <w:proofErr w:type="spellStart"/>
            <w:r>
              <w:rPr>
                <w:sz w:val="20"/>
                <w:lang w:val="en-US"/>
              </w:rPr>
              <w:t>suis</w:t>
            </w:r>
            <w:proofErr w:type="spellEnd"/>
            <w:r>
              <w:rPr>
                <w:sz w:val="20"/>
                <w:lang w:val="en-US"/>
              </w:rPr>
              <w:t xml:space="preserve"> </w:t>
            </w:r>
            <w:proofErr w:type="spellStart"/>
            <w:proofErr w:type="gramStart"/>
            <w:r>
              <w:rPr>
                <w:sz w:val="20"/>
                <w:lang w:val="en-US"/>
              </w:rPr>
              <w:t>heureux</w:t>
            </w:r>
            <w:proofErr w:type="spellEnd"/>
            <w:r>
              <w:rPr>
                <w:sz w:val="20"/>
                <w:lang w:val="en-US"/>
              </w:rPr>
              <w:t>(</w:t>
            </w:r>
            <w:proofErr w:type="gramEnd"/>
            <w:r>
              <w:rPr>
                <w:sz w:val="20"/>
                <w:lang w:val="en-US"/>
              </w:rPr>
              <w:t xml:space="preserve">se) de la </w:t>
            </w:r>
            <w:proofErr w:type="spellStart"/>
            <w:r>
              <w:rPr>
                <w:sz w:val="20"/>
                <w:lang w:val="en-US"/>
              </w:rPr>
              <w:t>manière</w:t>
            </w:r>
            <w:proofErr w:type="spellEnd"/>
            <w:r>
              <w:rPr>
                <w:sz w:val="20"/>
                <w:lang w:val="en-US"/>
              </w:rPr>
              <w:t xml:space="preserve"> </w:t>
            </w:r>
            <w:proofErr w:type="spellStart"/>
            <w:r>
              <w:rPr>
                <w:sz w:val="20"/>
                <w:lang w:val="en-US"/>
              </w:rPr>
              <w:t>dont</w:t>
            </w:r>
            <w:proofErr w:type="spellEnd"/>
            <w:r>
              <w:rPr>
                <w:spacing w:val="1"/>
                <w:sz w:val="20"/>
                <w:lang w:val="en-US"/>
              </w:rPr>
              <w:t xml:space="preserve"> </w:t>
            </w:r>
            <w:proofErr w:type="spellStart"/>
            <w:r>
              <w:rPr>
                <w:sz w:val="20"/>
                <w:lang w:val="en-US"/>
              </w:rPr>
              <w:t>l'autre</w:t>
            </w:r>
            <w:proofErr w:type="spellEnd"/>
            <w:r>
              <w:rPr>
                <w:spacing w:val="3"/>
                <w:sz w:val="20"/>
                <w:lang w:val="en-US"/>
              </w:rPr>
              <w:t xml:space="preserve"> </w:t>
            </w:r>
            <w:proofErr w:type="spellStart"/>
            <w:r>
              <w:rPr>
                <w:sz w:val="20"/>
                <w:lang w:val="en-US"/>
              </w:rPr>
              <w:t>m'aime</w:t>
            </w:r>
            <w:proofErr w:type="spellEnd"/>
            <w:r>
              <w:rPr>
                <w:sz w:val="20"/>
                <w:lang w:val="en-US"/>
              </w:rPr>
              <w:t>?</w:t>
            </w:r>
          </w:p>
          <w:p w:rsidR="00476838" w:rsidRDefault="00476838">
            <w:pPr>
              <w:pStyle w:val="TableParagraph"/>
              <w:ind w:left="0"/>
              <w:rPr>
                <w:sz w:val="20"/>
                <w:lang w:val="en-US"/>
              </w:rPr>
            </w:pPr>
          </w:p>
          <w:p w:rsidR="00476838" w:rsidRDefault="00476838" w:rsidP="00197E13">
            <w:pPr>
              <w:pStyle w:val="TableParagraph"/>
              <w:numPr>
                <w:ilvl w:val="0"/>
                <w:numId w:val="46"/>
              </w:numPr>
              <w:tabs>
                <w:tab w:val="left" w:pos="560"/>
              </w:tabs>
              <w:spacing w:before="0"/>
              <w:ind w:right="108"/>
              <w:jc w:val="both"/>
              <w:rPr>
                <w:sz w:val="20"/>
                <w:lang w:val="en-US"/>
              </w:rPr>
            </w:pPr>
            <w:proofErr w:type="spellStart"/>
            <w:r>
              <w:rPr>
                <w:sz w:val="20"/>
                <w:lang w:val="en-US"/>
              </w:rPr>
              <w:t>Est-ce</w:t>
            </w:r>
            <w:proofErr w:type="spellEnd"/>
            <w:r>
              <w:rPr>
                <w:sz w:val="20"/>
                <w:lang w:val="en-US"/>
              </w:rPr>
              <w:t xml:space="preserve"> </w:t>
            </w:r>
            <w:proofErr w:type="spellStart"/>
            <w:r>
              <w:rPr>
                <w:sz w:val="20"/>
                <w:lang w:val="en-US"/>
              </w:rPr>
              <w:t>que</w:t>
            </w:r>
            <w:proofErr w:type="spellEnd"/>
            <w:r>
              <w:rPr>
                <w:sz w:val="20"/>
                <w:lang w:val="en-US"/>
              </w:rPr>
              <w:t xml:space="preserve"> </w:t>
            </w:r>
            <w:proofErr w:type="spellStart"/>
            <w:r>
              <w:rPr>
                <w:sz w:val="20"/>
                <w:lang w:val="en-US"/>
              </w:rPr>
              <w:t>j'ai</w:t>
            </w:r>
            <w:proofErr w:type="spellEnd"/>
            <w:r>
              <w:rPr>
                <w:sz w:val="20"/>
                <w:lang w:val="en-US"/>
              </w:rPr>
              <w:t xml:space="preserve"> </w:t>
            </w:r>
            <w:proofErr w:type="spellStart"/>
            <w:r>
              <w:rPr>
                <w:sz w:val="20"/>
                <w:lang w:val="en-US"/>
              </w:rPr>
              <w:t>pris</w:t>
            </w:r>
            <w:proofErr w:type="spellEnd"/>
            <w:r>
              <w:rPr>
                <w:sz w:val="20"/>
                <w:lang w:val="en-US"/>
              </w:rPr>
              <w:t xml:space="preserve"> conscience </w:t>
            </w:r>
            <w:proofErr w:type="spellStart"/>
            <w:r>
              <w:rPr>
                <w:sz w:val="20"/>
                <w:lang w:val="en-US"/>
              </w:rPr>
              <w:t>que</w:t>
            </w:r>
            <w:proofErr w:type="spellEnd"/>
            <w:r>
              <w:rPr>
                <w:sz w:val="20"/>
                <w:lang w:val="en-US"/>
              </w:rPr>
              <w:t xml:space="preserve"> </w:t>
            </w:r>
            <w:proofErr w:type="spellStart"/>
            <w:proofErr w:type="gramStart"/>
            <w:r>
              <w:rPr>
                <w:sz w:val="20"/>
                <w:lang w:val="en-US"/>
              </w:rPr>
              <w:t>ce</w:t>
            </w:r>
            <w:proofErr w:type="spellEnd"/>
            <w:proofErr w:type="gramEnd"/>
            <w:r>
              <w:rPr>
                <w:sz w:val="20"/>
                <w:lang w:val="en-US"/>
              </w:rPr>
              <w:t xml:space="preserve"> </w:t>
            </w:r>
            <w:proofErr w:type="spellStart"/>
            <w:r>
              <w:rPr>
                <w:sz w:val="20"/>
                <w:lang w:val="en-US"/>
              </w:rPr>
              <w:t>n'est</w:t>
            </w:r>
            <w:proofErr w:type="spellEnd"/>
            <w:r>
              <w:rPr>
                <w:sz w:val="20"/>
                <w:lang w:val="en-US"/>
              </w:rPr>
              <w:t xml:space="preserve"> pas </w:t>
            </w:r>
            <w:proofErr w:type="spellStart"/>
            <w:r>
              <w:rPr>
                <w:sz w:val="20"/>
                <w:lang w:val="en-US"/>
              </w:rPr>
              <w:t>moi</w:t>
            </w:r>
            <w:proofErr w:type="spellEnd"/>
            <w:r>
              <w:rPr>
                <w:spacing w:val="1"/>
                <w:sz w:val="20"/>
                <w:lang w:val="en-US"/>
              </w:rPr>
              <w:t xml:space="preserve"> </w:t>
            </w:r>
            <w:r>
              <w:rPr>
                <w:sz w:val="20"/>
                <w:lang w:val="en-US"/>
              </w:rPr>
              <w:t>qui le</w:t>
            </w:r>
            <w:r>
              <w:rPr>
                <w:spacing w:val="-1"/>
                <w:sz w:val="20"/>
                <w:lang w:val="en-US"/>
              </w:rPr>
              <w:t xml:space="preserve"> </w:t>
            </w:r>
            <w:r>
              <w:rPr>
                <w:sz w:val="20"/>
                <w:lang w:val="en-US"/>
              </w:rPr>
              <w:t xml:space="preserve">(la) </w:t>
            </w:r>
            <w:proofErr w:type="spellStart"/>
            <w:r>
              <w:rPr>
                <w:sz w:val="20"/>
                <w:lang w:val="en-US"/>
              </w:rPr>
              <w:t>changerait</w:t>
            </w:r>
            <w:proofErr w:type="spellEnd"/>
            <w:r>
              <w:rPr>
                <w:sz w:val="20"/>
                <w:lang w:val="en-US"/>
              </w:rPr>
              <w:t>,</w:t>
            </w:r>
            <w:r>
              <w:rPr>
                <w:spacing w:val="-1"/>
                <w:sz w:val="20"/>
                <w:lang w:val="en-US"/>
              </w:rPr>
              <w:t xml:space="preserve"> </w:t>
            </w:r>
            <w:proofErr w:type="spellStart"/>
            <w:r>
              <w:rPr>
                <w:sz w:val="20"/>
                <w:lang w:val="en-US"/>
              </w:rPr>
              <w:t>mais</w:t>
            </w:r>
            <w:proofErr w:type="spellEnd"/>
            <w:r>
              <w:rPr>
                <w:spacing w:val="3"/>
                <w:sz w:val="20"/>
                <w:lang w:val="en-US"/>
              </w:rPr>
              <w:t xml:space="preserve"> </w:t>
            </w:r>
            <w:proofErr w:type="spellStart"/>
            <w:r>
              <w:rPr>
                <w:sz w:val="20"/>
                <w:lang w:val="en-US"/>
              </w:rPr>
              <w:t>qu'il</w:t>
            </w:r>
            <w:proofErr w:type="spellEnd"/>
            <w:r>
              <w:rPr>
                <w:spacing w:val="-2"/>
                <w:sz w:val="20"/>
                <w:lang w:val="en-US"/>
              </w:rPr>
              <w:t xml:space="preserve"> </w:t>
            </w:r>
            <w:r>
              <w:rPr>
                <w:sz w:val="20"/>
                <w:lang w:val="en-US"/>
              </w:rPr>
              <w:t>(</w:t>
            </w:r>
            <w:proofErr w:type="spellStart"/>
            <w:r>
              <w:rPr>
                <w:sz w:val="20"/>
                <w:lang w:val="en-US"/>
              </w:rPr>
              <w:t>elle</w:t>
            </w:r>
            <w:proofErr w:type="spellEnd"/>
            <w:r>
              <w:rPr>
                <w:sz w:val="20"/>
                <w:lang w:val="en-US"/>
              </w:rPr>
              <w:t>)</w:t>
            </w:r>
            <w:r>
              <w:rPr>
                <w:spacing w:val="2"/>
                <w:sz w:val="20"/>
                <w:lang w:val="en-US"/>
              </w:rPr>
              <w:t xml:space="preserve"> </w:t>
            </w:r>
            <w:proofErr w:type="spellStart"/>
            <w:r>
              <w:rPr>
                <w:sz w:val="20"/>
                <w:lang w:val="en-US"/>
              </w:rPr>
              <w:t>peut</w:t>
            </w:r>
            <w:proofErr w:type="spellEnd"/>
            <w:r>
              <w:rPr>
                <w:sz w:val="20"/>
                <w:lang w:val="en-US"/>
              </w:rPr>
              <w:t xml:space="preserve"> </w:t>
            </w:r>
            <w:proofErr w:type="spellStart"/>
            <w:r>
              <w:rPr>
                <w:sz w:val="20"/>
                <w:lang w:val="en-US"/>
              </w:rPr>
              <w:t>évoluer</w:t>
            </w:r>
            <w:proofErr w:type="spellEnd"/>
            <w:r>
              <w:rPr>
                <w:sz w:val="20"/>
                <w:lang w:val="en-US"/>
              </w:rPr>
              <w:t>?</w:t>
            </w:r>
          </w:p>
          <w:p w:rsidR="00476838" w:rsidRDefault="00476838">
            <w:pPr>
              <w:pStyle w:val="TableParagraph"/>
              <w:spacing w:before="4"/>
              <w:ind w:left="0"/>
              <w:rPr>
                <w:sz w:val="20"/>
                <w:lang w:val="en-US"/>
              </w:rPr>
            </w:pPr>
          </w:p>
          <w:p w:rsidR="00476838" w:rsidRDefault="00476838" w:rsidP="00197E13">
            <w:pPr>
              <w:pStyle w:val="TableParagraph"/>
              <w:numPr>
                <w:ilvl w:val="0"/>
                <w:numId w:val="46"/>
              </w:numPr>
              <w:tabs>
                <w:tab w:val="left" w:pos="560"/>
              </w:tabs>
              <w:spacing w:before="0"/>
              <w:ind w:right="111"/>
              <w:jc w:val="both"/>
              <w:rPr>
                <w:sz w:val="20"/>
                <w:lang w:val="en-US"/>
              </w:rPr>
            </w:pPr>
            <w:proofErr w:type="spellStart"/>
            <w:r>
              <w:rPr>
                <w:sz w:val="20"/>
                <w:lang w:val="en-US"/>
              </w:rPr>
              <w:t>Est-ce</w:t>
            </w:r>
            <w:proofErr w:type="spellEnd"/>
            <w:r>
              <w:rPr>
                <w:spacing w:val="1"/>
                <w:sz w:val="20"/>
                <w:lang w:val="en-US"/>
              </w:rPr>
              <w:t xml:space="preserve"> </w:t>
            </w:r>
            <w:proofErr w:type="spellStart"/>
            <w:r>
              <w:rPr>
                <w:sz w:val="20"/>
                <w:lang w:val="en-US"/>
              </w:rPr>
              <w:t>qu'il</w:t>
            </w:r>
            <w:proofErr w:type="spellEnd"/>
            <w:r>
              <w:rPr>
                <w:spacing w:val="1"/>
                <w:sz w:val="20"/>
                <w:lang w:val="en-US"/>
              </w:rPr>
              <w:t xml:space="preserve"> </w:t>
            </w:r>
            <w:r>
              <w:rPr>
                <w:sz w:val="20"/>
                <w:lang w:val="en-US"/>
              </w:rPr>
              <w:t>y</w:t>
            </w:r>
            <w:r>
              <w:rPr>
                <w:spacing w:val="1"/>
                <w:sz w:val="20"/>
                <w:lang w:val="en-US"/>
              </w:rPr>
              <w:t xml:space="preserve"> </w:t>
            </w:r>
            <w:r>
              <w:rPr>
                <w:sz w:val="20"/>
                <w:lang w:val="en-US"/>
              </w:rPr>
              <w:t>a</w:t>
            </w:r>
            <w:r>
              <w:rPr>
                <w:spacing w:val="1"/>
                <w:sz w:val="20"/>
                <w:lang w:val="en-US"/>
              </w:rPr>
              <w:t xml:space="preserve"> </w:t>
            </w:r>
            <w:r>
              <w:rPr>
                <w:sz w:val="20"/>
                <w:lang w:val="en-US"/>
              </w:rPr>
              <w:t>des</w:t>
            </w:r>
            <w:r>
              <w:rPr>
                <w:spacing w:val="1"/>
                <w:sz w:val="20"/>
                <w:lang w:val="en-US"/>
              </w:rPr>
              <w:t xml:space="preserve"> </w:t>
            </w:r>
            <w:proofErr w:type="spellStart"/>
            <w:r>
              <w:rPr>
                <w:sz w:val="20"/>
                <w:lang w:val="en-US"/>
              </w:rPr>
              <w:t>sujets</w:t>
            </w:r>
            <w:proofErr w:type="spellEnd"/>
            <w:r>
              <w:rPr>
                <w:spacing w:val="1"/>
                <w:sz w:val="20"/>
                <w:lang w:val="en-US"/>
              </w:rPr>
              <w:t xml:space="preserve"> </w:t>
            </w:r>
            <w:proofErr w:type="spellStart"/>
            <w:r>
              <w:rPr>
                <w:sz w:val="20"/>
                <w:lang w:val="en-US"/>
              </w:rPr>
              <w:t>que</w:t>
            </w:r>
            <w:proofErr w:type="spellEnd"/>
            <w:r>
              <w:rPr>
                <w:spacing w:val="1"/>
                <w:sz w:val="20"/>
                <w:lang w:val="en-US"/>
              </w:rPr>
              <w:t xml:space="preserve"> </w:t>
            </w:r>
            <w:r>
              <w:rPr>
                <w:sz w:val="20"/>
                <w:lang w:val="en-US"/>
              </w:rPr>
              <w:t>je</w:t>
            </w:r>
            <w:r>
              <w:rPr>
                <w:spacing w:val="1"/>
                <w:sz w:val="20"/>
                <w:lang w:val="en-US"/>
              </w:rPr>
              <w:t xml:space="preserve"> </w:t>
            </w:r>
            <w:proofErr w:type="spellStart"/>
            <w:r>
              <w:rPr>
                <w:sz w:val="20"/>
                <w:lang w:val="en-US"/>
              </w:rPr>
              <w:t>n'arrive</w:t>
            </w:r>
            <w:proofErr w:type="spellEnd"/>
            <w:r>
              <w:rPr>
                <w:spacing w:val="1"/>
                <w:sz w:val="20"/>
                <w:lang w:val="en-US"/>
              </w:rPr>
              <w:t xml:space="preserve"> </w:t>
            </w:r>
            <w:r>
              <w:rPr>
                <w:sz w:val="20"/>
                <w:lang w:val="en-US"/>
              </w:rPr>
              <w:t>pas</w:t>
            </w:r>
            <w:r>
              <w:rPr>
                <w:spacing w:val="1"/>
                <w:sz w:val="20"/>
                <w:lang w:val="en-US"/>
              </w:rPr>
              <w:t xml:space="preserve"> </w:t>
            </w:r>
            <w:r>
              <w:rPr>
                <w:sz w:val="20"/>
                <w:lang w:val="en-US"/>
              </w:rPr>
              <w:t>à</w:t>
            </w:r>
            <w:r>
              <w:rPr>
                <w:spacing w:val="1"/>
                <w:sz w:val="20"/>
                <w:lang w:val="en-US"/>
              </w:rPr>
              <w:t xml:space="preserve"> </w:t>
            </w:r>
            <w:proofErr w:type="spellStart"/>
            <w:r>
              <w:rPr>
                <w:sz w:val="20"/>
                <w:lang w:val="en-US"/>
              </w:rPr>
              <w:t>aborder</w:t>
            </w:r>
            <w:proofErr w:type="spellEnd"/>
            <w:r>
              <w:rPr>
                <w:sz w:val="20"/>
                <w:lang w:val="en-US"/>
              </w:rPr>
              <w:t xml:space="preserve"> avec </w:t>
            </w:r>
            <w:proofErr w:type="spellStart"/>
            <w:r>
              <w:rPr>
                <w:sz w:val="20"/>
                <w:lang w:val="en-US"/>
              </w:rPr>
              <w:t>lui</w:t>
            </w:r>
            <w:proofErr w:type="spellEnd"/>
            <w:r>
              <w:rPr>
                <w:sz w:val="20"/>
                <w:lang w:val="en-US"/>
              </w:rPr>
              <w:t xml:space="preserve">, </w:t>
            </w:r>
            <w:proofErr w:type="spellStart"/>
            <w:r>
              <w:rPr>
                <w:sz w:val="20"/>
                <w:lang w:val="en-US"/>
              </w:rPr>
              <w:t>elle</w:t>
            </w:r>
            <w:proofErr w:type="spellEnd"/>
            <w:r>
              <w:rPr>
                <w:sz w:val="20"/>
                <w:lang w:val="en-US"/>
              </w:rPr>
              <w:t xml:space="preserve">? </w:t>
            </w:r>
            <w:proofErr w:type="spellStart"/>
            <w:proofErr w:type="gramStart"/>
            <w:r>
              <w:rPr>
                <w:sz w:val="20"/>
                <w:lang w:val="en-US"/>
              </w:rPr>
              <w:t>Pourquoi</w:t>
            </w:r>
            <w:proofErr w:type="spellEnd"/>
            <w:r>
              <w:rPr>
                <w:sz w:val="20"/>
                <w:lang w:val="en-US"/>
              </w:rPr>
              <w:t xml:space="preserve"> ?</w:t>
            </w:r>
            <w:proofErr w:type="gramEnd"/>
            <w:r>
              <w:rPr>
                <w:sz w:val="20"/>
                <w:lang w:val="en-US"/>
              </w:rPr>
              <w:t xml:space="preserve"> Des </w:t>
            </w:r>
            <w:proofErr w:type="spellStart"/>
            <w:r>
              <w:rPr>
                <w:sz w:val="20"/>
                <w:lang w:val="en-US"/>
              </w:rPr>
              <w:t>domaines</w:t>
            </w:r>
            <w:proofErr w:type="spellEnd"/>
            <w:r>
              <w:rPr>
                <w:sz w:val="20"/>
                <w:lang w:val="en-US"/>
              </w:rPr>
              <w:t xml:space="preserve"> </w:t>
            </w:r>
            <w:proofErr w:type="spellStart"/>
            <w:r>
              <w:rPr>
                <w:sz w:val="20"/>
                <w:lang w:val="en-US"/>
              </w:rPr>
              <w:t>que</w:t>
            </w:r>
            <w:proofErr w:type="spellEnd"/>
            <w:r>
              <w:rPr>
                <w:spacing w:val="-51"/>
                <w:sz w:val="20"/>
                <w:lang w:val="en-US"/>
              </w:rPr>
              <w:t xml:space="preserve"> </w:t>
            </w:r>
            <w:r>
              <w:rPr>
                <w:sz w:val="20"/>
                <w:lang w:val="en-US"/>
              </w:rPr>
              <w:t>je ne</w:t>
            </w:r>
            <w:r>
              <w:rPr>
                <w:spacing w:val="1"/>
                <w:sz w:val="20"/>
                <w:lang w:val="en-US"/>
              </w:rPr>
              <w:t xml:space="preserve"> </w:t>
            </w:r>
            <w:proofErr w:type="spellStart"/>
            <w:r>
              <w:rPr>
                <w:sz w:val="20"/>
                <w:lang w:val="en-US"/>
              </w:rPr>
              <w:t>veux</w:t>
            </w:r>
            <w:proofErr w:type="spellEnd"/>
            <w:r>
              <w:rPr>
                <w:spacing w:val="1"/>
                <w:sz w:val="20"/>
                <w:lang w:val="en-US"/>
              </w:rPr>
              <w:t xml:space="preserve"> </w:t>
            </w:r>
            <w:r>
              <w:rPr>
                <w:sz w:val="20"/>
                <w:lang w:val="en-US"/>
              </w:rPr>
              <w:t>pas</w:t>
            </w:r>
            <w:r>
              <w:rPr>
                <w:spacing w:val="1"/>
                <w:sz w:val="20"/>
                <w:lang w:val="en-US"/>
              </w:rPr>
              <w:t xml:space="preserve"> </w:t>
            </w:r>
            <w:proofErr w:type="spellStart"/>
            <w:r>
              <w:rPr>
                <w:sz w:val="20"/>
                <w:lang w:val="en-US"/>
              </w:rPr>
              <w:t>aborder</w:t>
            </w:r>
            <w:proofErr w:type="spellEnd"/>
            <w:r>
              <w:rPr>
                <w:sz w:val="20"/>
                <w:lang w:val="en-US"/>
              </w:rPr>
              <w:t xml:space="preserve"> avec</w:t>
            </w:r>
            <w:r>
              <w:rPr>
                <w:spacing w:val="1"/>
                <w:sz w:val="20"/>
                <w:lang w:val="en-US"/>
              </w:rPr>
              <w:t xml:space="preserve"> </w:t>
            </w:r>
            <w:proofErr w:type="spellStart"/>
            <w:proofErr w:type="gramStart"/>
            <w:r>
              <w:rPr>
                <w:sz w:val="20"/>
                <w:lang w:val="en-US"/>
              </w:rPr>
              <w:t>l’autre</w:t>
            </w:r>
            <w:proofErr w:type="spellEnd"/>
            <w:r>
              <w:rPr>
                <w:sz w:val="20"/>
                <w:lang w:val="en-US"/>
              </w:rPr>
              <w:t xml:space="preserve"> ?</w:t>
            </w:r>
            <w:proofErr w:type="gramEnd"/>
            <w:r>
              <w:rPr>
                <w:spacing w:val="1"/>
                <w:sz w:val="20"/>
                <w:lang w:val="en-US"/>
              </w:rPr>
              <w:t xml:space="preserve"> </w:t>
            </w:r>
            <w:proofErr w:type="spellStart"/>
            <w:proofErr w:type="gramStart"/>
            <w:r>
              <w:rPr>
                <w:sz w:val="20"/>
                <w:lang w:val="en-US"/>
              </w:rPr>
              <w:t>Pourquoi</w:t>
            </w:r>
            <w:proofErr w:type="spellEnd"/>
            <w:r>
              <w:rPr>
                <w:spacing w:val="3"/>
                <w:sz w:val="20"/>
                <w:lang w:val="en-US"/>
              </w:rPr>
              <w:t xml:space="preserve"> </w:t>
            </w:r>
            <w:r>
              <w:rPr>
                <w:sz w:val="20"/>
                <w:lang w:val="en-US"/>
              </w:rPr>
              <w:t>?</w:t>
            </w:r>
            <w:proofErr w:type="gramEnd"/>
          </w:p>
          <w:p w:rsidR="00476838" w:rsidRDefault="00476838">
            <w:pPr>
              <w:pStyle w:val="TableParagraph"/>
              <w:ind w:left="0"/>
              <w:rPr>
                <w:sz w:val="20"/>
                <w:lang w:val="en-US"/>
              </w:rPr>
            </w:pPr>
          </w:p>
          <w:p w:rsidR="00476838" w:rsidRDefault="00476838" w:rsidP="00197E13">
            <w:pPr>
              <w:pStyle w:val="TableParagraph"/>
              <w:numPr>
                <w:ilvl w:val="0"/>
                <w:numId w:val="46"/>
              </w:numPr>
              <w:tabs>
                <w:tab w:val="left" w:pos="560"/>
              </w:tabs>
              <w:spacing w:before="0"/>
              <w:ind w:right="106"/>
              <w:jc w:val="both"/>
              <w:rPr>
                <w:sz w:val="20"/>
                <w:lang w:val="en-US"/>
              </w:rPr>
            </w:pPr>
            <w:r>
              <w:rPr>
                <w:sz w:val="20"/>
                <w:lang w:val="en-US"/>
              </w:rPr>
              <w:t>En</w:t>
            </w:r>
            <w:r>
              <w:rPr>
                <w:spacing w:val="1"/>
                <w:sz w:val="20"/>
                <w:lang w:val="en-US"/>
              </w:rPr>
              <w:t xml:space="preserve"> </w:t>
            </w:r>
            <w:proofErr w:type="spellStart"/>
            <w:r>
              <w:rPr>
                <w:sz w:val="20"/>
                <w:lang w:val="en-US"/>
              </w:rPr>
              <w:t>cas</w:t>
            </w:r>
            <w:proofErr w:type="spellEnd"/>
            <w:r>
              <w:rPr>
                <w:spacing w:val="1"/>
                <w:sz w:val="20"/>
                <w:lang w:val="en-US"/>
              </w:rPr>
              <w:t xml:space="preserve"> </w:t>
            </w:r>
            <w:r>
              <w:rPr>
                <w:sz w:val="20"/>
                <w:lang w:val="en-US"/>
              </w:rPr>
              <w:t>de</w:t>
            </w:r>
            <w:r>
              <w:rPr>
                <w:spacing w:val="1"/>
                <w:sz w:val="20"/>
                <w:lang w:val="en-US"/>
              </w:rPr>
              <w:t xml:space="preserve"> </w:t>
            </w:r>
            <w:proofErr w:type="spellStart"/>
            <w:r>
              <w:rPr>
                <w:sz w:val="20"/>
                <w:lang w:val="en-US"/>
              </w:rPr>
              <w:t>difficultés</w:t>
            </w:r>
            <w:proofErr w:type="spellEnd"/>
            <w:r>
              <w:rPr>
                <w:spacing w:val="1"/>
                <w:sz w:val="20"/>
                <w:lang w:val="en-US"/>
              </w:rPr>
              <w:t xml:space="preserve"> </w:t>
            </w:r>
            <w:proofErr w:type="spellStart"/>
            <w:r>
              <w:rPr>
                <w:sz w:val="20"/>
                <w:lang w:val="en-US"/>
              </w:rPr>
              <w:t>présentes</w:t>
            </w:r>
            <w:proofErr w:type="spellEnd"/>
            <w:r>
              <w:rPr>
                <w:spacing w:val="1"/>
                <w:sz w:val="20"/>
                <w:lang w:val="en-US"/>
              </w:rPr>
              <w:t xml:space="preserve"> </w:t>
            </w:r>
            <w:r>
              <w:rPr>
                <w:sz w:val="20"/>
                <w:lang w:val="en-US"/>
              </w:rPr>
              <w:t>au</w:t>
            </w:r>
            <w:r>
              <w:rPr>
                <w:spacing w:val="1"/>
                <w:sz w:val="20"/>
                <w:lang w:val="en-US"/>
              </w:rPr>
              <w:t xml:space="preserve"> </w:t>
            </w:r>
            <w:proofErr w:type="spellStart"/>
            <w:r>
              <w:rPr>
                <w:sz w:val="20"/>
                <w:lang w:val="en-US"/>
              </w:rPr>
              <w:t>cours</w:t>
            </w:r>
            <w:proofErr w:type="spellEnd"/>
            <w:r>
              <w:rPr>
                <w:spacing w:val="1"/>
                <w:sz w:val="20"/>
                <w:lang w:val="en-US"/>
              </w:rPr>
              <w:t xml:space="preserve"> </w:t>
            </w:r>
            <w:r>
              <w:rPr>
                <w:sz w:val="20"/>
                <w:lang w:val="en-US"/>
              </w:rPr>
              <w:t>de</w:t>
            </w:r>
            <w:r>
              <w:rPr>
                <w:spacing w:val="1"/>
                <w:sz w:val="20"/>
                <w:lang w:val="en-US"/>
              </w:rPr>
              <w:t xml:space="preserve"> </w:t>
            </w:r>
            <w:proofErr w:type="spellStart"/>
            <w:r>
              <w:rPr>
                <w:sz w:val="20"/>
                <w:lang w:val="en-US"/>
              </w:rPr>
              <w:t>fiançailles</w:t>
            </w:r>
            <w:proofErr w:type="spellEnd"/>
            <w:r>
              <w:rPr>
                <w:sz w:val="20"/>
                <w:lang w:val="en-US"/>
              </w:rPr>
              <w:t xml:space="preserve">, </w:t>
            </w:r>
            <w:proofErr w:type="spellStart"/>
            <w:r>
              <w:rPr>
                <w:sz w:val="20"/>
                <w:lang w:val="en-US"/>
              </w:rPr>
              <w:t>est-ce</w:t>
            </w:r>
            <w:proofErr w:type="spellEnd"/>
            <w:r>
              <w:rPr>
                <w:sz w:val="20"/>
                <w:lang w:val="en-US"/>
              </w:rPr>
              <w:t xml:space="preserve"> </w:t>
            </w:r>
            <w:proofErr w:type="spellStart"/>
            <w:r>
              <w:rPr>
                <w:sz w:val="20"/>
                <w:lang w:val="en-US"/>
              </w:rPr>
              <w:t>que</w:t>
            </w:r>
            <w:proofErr w:type="spellEnd"/>
            <w:r>
              <w:rPr>
                <w:sz w:val="20"/>
                <w:lang w:val="en-US"/>
              </w:rPr>
              <w:t xml:space="preserve"> je ne me </w:t>
            </w:r>
            <w:proofErr w:type="spellStart"/>
            <w:r>
              <w:rPr>
                <w:sz w:val="20"/>
                <w:lang w:val="en-US"/>
              </w:rPr>
              <w:t>rassure</w:t>
            </w:r>
            <w:proofErr w:type="spellEnd"/>
            <w:r>
              <w:rPr>
                <w:sz w:val="20"/>
                <w:lang w:val="en-US"/>
              </w:rPr>
              <w:t xml:space="preserve"> pas en me</w:t>
            </w:r>
            <w:r>
              <w:rPr>
                <w:spacing w:val="1"/>
                <w:sz w:val="20"/>
                <w:lang w:val="en-US"/>
              </w:rPr>
              <w:t xml:space="preserve"> </w:t>
            </w:r>
            <w:proofErr w:type="spellStart"/>
            <w:r>
              <w:rPr>
                <w:sz w:val="20"/>
                <w:lang w:val="en-US"/>
              </w:rPr>
              <w:t>disant</w:t>
            </w:r>
            <w:proofErr w:type="spellEnd"/>
            <w:r>
              <w:rPr>
                <w:sz w:val="20"/>
                <w:lang w:val="en-US"/>
              </w:rPr>
              <w:t xml:space="preserve"> </w:t>
            </w:r>
            <w:proofErr w:type="spellStart"/>
            <w:r>
              <w:rPr>
                <w:sz w:val="20"/>
                <w:lang w:val="en-US"/>
              </w:rPr>
              <w:t>que</w:t>
            </w:r>
            <w:proofErr w:type="spellEnd"/>
            <w:r>
              <w:rPr>
                <w:sz w:val="20"/>
                <w:lang w:val="en-US"/>
              </w:rPr>
              <w:t xml:space="preserve"> le </w:t>
            </w:r>
            <w:proofErr w:type="spellStart"/>
            <w:r>
              <w:rPr>
                <w:sz w:val="20"/>
                <w:lang w:val="en-US"/>
              </w:rPr>
              <w:t>mariage</w:t>
            </w:r>
            <w:proofErr w:type="spellEnd"/>
            <w:r>
              <w:rPr>
                <w:sz w:val="20"/>
                <w:lang w:val="en-US"/>
              </w:rPr>
              <w:t xml:space="preserve"> </w:t>
            </w:r>
            <w:proofErr w:type="spellStart"/>
            <w:r>
              <w:rPr>
                <w:sz w:val="20"/>
                <w:lang w:val="en-US"/>
              </w:rPr>
              <w:t>va</w:t>
            </w:r>
            <w:proofErr w:type="spellEnd"/>
            <w:r>
              <w:rPr>
                <w:sz w:val="20"/>
                <w:lang w:val="en-US"/>
              </w:rPr>
              <w:t xml:space="preserve"> tout arranger, </w:t>
            </w:r>
            <w:proofErr w:type="spellStart"/>
            <w:r>
              <w:rPr>
                <w:sz w:val="20"/>
                <w:lang w:val="en-US"/>
              </w:rPr>
              <w:t>ou</w:t>
            </w:r>
            <w:proofErr w:type="spellEnd"/>
            <w:r>
              <w:rPr>
                <w:sz w:val="20"/>
                <w:lang w:val="en-US"/>
              </w:rPr>
              <w:t xml:space="preserve"> </w:t>
            </w:r>
            <w:proofErr w:type="spellStart"/>
            <w:r>
              <w:rPr>
                <w:sz w:val="20"/>
                <w:lang w:val="en-US"/>
              </w:rPr>
              <w:t>bien</w:t>
            </w:r>
            <w:proofErr w:type="spellEnd"/>
            <w:r>
              <w:rPr>
                <w:sz w:val="20"/>
                <w:lang w:val="en-US"/>
              </w:rPr>
              <w:t xml:space="preserve"> </w:t>
            </w:r>
            <w:proofErr w:type="spellStart"/>
            <w:r>
              <w:rPr>
                <w:sz w:val="20"/>
                <w:lang w:val="en-US"/>
              </w:rPr>
              <w:t>suis</w:t>
            </w:r>
            <w:proofErr w:type="spellEnd"/>
            <w:r>
              <w:rPr>
                <w:sz w:val="20"/>
                <w:lang w:val="en-US"/>
              </w:rPr>
              <w:t>-</w:t>
            </w:r>
            <w:r>
              <w:rPr>
                <w:spacing w:val="1"/>
                <w:sz w:val="20"/>
                <w:lang w:val="en-US"/>
              </w:rPr>
              <w:t xml:space="preserve"> </w:t>
            </w:r>
            <w:r>
              <w:rPr>
                <w:sz w:val="20"/>
                <w:lang w:val="en-US"/>
              </w:rPr>
              <w:t>je</w:t>
            </w:r>
            <w:r>
              <w:rPr>
                <w:spacing w:val="41"/>
                <w:sz w:val="20"/>
                <w:lang w:val="en-US"/>
              </w:rPr>
              <w:t xml:space="preserve"> </w:t>
            </w:r>
            <w:proofErr w:type="gramStart"/>
            <w:r>
              <w:rPr>
                <w:sz w:val="20"/>
                <w:lang w:val="en-US"/>
              </w:rPr>
              <w:t>prêt(</w:t>
            </w:r>
            <w:proofErr w:type="gramEnd"/>
            <w:r>
              <w:rPr>
                <w:sz w:val="20"/>
                <w:lang w:val="en-US"/>
              </w:rPr>
              <w:t>e)</w:t>
            </w:r>
            <w:r>
              <w:rPr>
                <w:spacing w:val="41"/>
                <w:sz w:val="20"/>
                <w:lang w:val="en-US"/>
              </w:rPr>
              <w:t xml:space="preserve"> </w:t>
            </w:r>
            <w:r>
              <w:rPr>
                <w:sz w:val="20"/>
                <w:lang w:val="en-US"/>
              </w:rPr>
              <w:t>à</w:t>
            </w:r>
            <w:r>
              <w:rPr>
                <w:spacing w:val="41"/>
                <w:sz w:val="20"/>
                <w:lang w:val="en-US"/>
              </w:rPr>
              <w:t xml:space="preserve"> </w:t>
            </w:r>
            <w:r>
              <w:rPr>
                <w:sz w:val="20"/>
                <w:lang w:val="en-US"/>
              </w:rPr>
              <w:t>en</w:t>
            </w:r>
            <w:r>
              <w:rPr>
                <w:spacing w:val="40"/>
                <w:sz w:val="20"/>
                <w:lang w:val="en-US"/>
              </w:rPr>
              <w:t xml:space="preserve"> </w:t>
            </w:r>
            <w:proofErr w:type="spellStart"/>
            <w:r>
              <w:rPr>
                <w:sz w:val="20"/>
                <w:lang w:val="en-US"/>
              </w:rPr>
              <w:t>parler</w:t>
            </w:r>
            <w:proofErr w:type="spellEnd"/>
            <w:r>
              <w:rPr>
                <w:spacing w:val="41"/>
                <w:sz w:val="20"/>
                <w:lang w:val="en-US"/>
              </w:rPr>
              <w:t xml:space="preserve"> </w:t>
            </w:r>
            <w:r>
              <w:rPr>
                <w:sz w:val="20"/>
                <w:lang w:val="en-US"/>
              </w:rPr>
              <w:t>avec</w:t>
            </w:r>
            <w:r>
              <w:rPr>
                <w:spacing w:val="40"/>
                <w:sz w:val="20"/>
                <w:lang w:val="en-US"/>
              </w:rPr>
              <w:t xml:space="preserve"> </w:t>
            </w:r>
            <w:proofErr w:type="spellStart"/>
            <w:r>
              <w:rPr>
                <w:sz w:val="20"/>
                <w:lang w:val="en-US"/>
              </w:rPr>
              <w:t>mon</w:t>
            </w:r>
            <w:proofErr w:type="spellEnd"/>
            <w:r>
              <w:rPr>
                <w:spacing w:val="40"/>
                <w:sz w:val="20"/>
                <w:lang w:val="en-US"/>
              </w:rPr>
              <w:t xml:space="preserve"> </w:t>
            </w:r>
            <w:r>
              <w:rPr>
                <w:sz w:val="20"/>
                <w:lang w:val="en-US"/>
              </w:rPr>
              <w:t>(ma)</w:t>
            </w:r>
            <w:r>
              <w:rPr>
                <w:spacing w:val="37"/>
                <w:sz w:val="20"/>
                <w:lang w:val="en-US"/>
              </w:rPr>
              <w:t xml:space="preserve"> </w:t>
            </w:r>
            <w:r>
              <w:rPr>
                <w:sz w:val="20"/>
                <w:lang w:val="en-US"/>
              </w:rPr>
              <w:t>fiancé(e),</w:t>
            </w:r>
            <w:r>
              <w:rPr>
                <w:spacing w:val="41"/>
                <w:sz w:val="20"/>
                <w:lang w:val="en-US"/>
              </w:rPr>
              <w:t xml:space="preserve"> </w:t>
            </w:r>
            <w:proofErr w:type="spellStart"/>
            <w:r>
              <w:rPr>
                <w:sz w:val="20"/>
                <w:lang w:val="en-US"/>
              </w:rPr>
              <w:t>ou</w:t>
            </w:r>
            <w:proofErr w:type="spellEnd"/>
            <w:r>
              <w:rPr>
                <w:spacing w:val="-51"/>
                <w:sz w:val="20"/>
                <w:lang w:val="en-US"/>
              </w:rPr>
              <w:t xml:space="preserve"> </w:t>
            </w:r>
            <w:proofErr w:type="spellStart"/>
            <w:r>
              <w:rPr>
                <w:sz w:val="20"/>
                <w:lang w:val="en-US"/>
              </w:rPr>
              <w:t>bien</w:t>
            </w:r>
            <w:proofErr w:type="spellEnd"/>
            <w:r>
              <w:rPr>
                <w:sz w:val="20"/>
                <w:lang w:val="en-US"/>
              </w:rPr>
              <w:t xml:space="preserve"> avec</w:t>
            </w:r>
            <w:r>
              <w:rPr>
                <w:spacing w:val="1"/>
                <w:sz w:val="20"/>
                <w:lang w:val="en-US"/>
              </w:rPr>
              <w:t xml:space="preserve"> </w:t>
            </w:r>
            <w:proofErr w:type="spellStart"/>
            <w:r>
              <w:rPr>
                <w:sz w:val="20"/>
                <w:lang w:val="en-US"/>
              </w:rPr>
              <w:t>une</w:t>
            </w:r>
            <w:proofErr w:type="spellEnd"/>
            <w:r>
              <w:rPr>
                <w:sz w:val="20"/>
                <w:lang w:val="en-US"/>
              </w:rPr>
              <w:t xml:space="preserve"> </w:t>
            </w:r>
            <w:proofErr w:type="spellStart"/>
            <w:r>
              <w:rPr>
                <w:sz w:val="20"/>
                <w:lang w:val="en-US"/>
              </w:rPr>
              <w:t>personne</w:t>
            </w:r>
            <w:proofErr w:type="spellEnd"/>
            <w:r>
              <w:rPr>
                <w:spacing w:val="1"/>
                <w:sz w:val="20"/>
                <w:lang w:val="en-US"/>
              </w:rPr>
              <w:t xml:space="preserve"> </w:t>
            </w:r>
            <w:proofErr w:type="spellStart"/>
            <w:r>
              <w:rPr>
                <w:sz w:val="20"/>
                <w:lang w:val="en-US"/>
              </w:rPr>
              <w:t>expérimentée</w:t>
            </w:r>
            <w:proofErr w:type="spellEnd"/>
            <w:r>
              <w:rPr>
                <w:sz w:val="20"/>
                <w:lang w:val="en-US"/>
              </w:rPr>
              <w:t xml:space="preserve"> (</w:t>
            </w:r>
            <w:proofErr w:type="spellStart"/>
            <w:r>
              <w:rPr>
                <w:sz w:val="20"/>
                <w:lang w:val="en-US"/>
              </w:rPr>
              <w:t>prêtres</w:t>
            </w:r>
            <w:proofErr w:type="spellEnd"/>
            <w:r>
              <w:rPr>
                <w:spacing w:val="1"/>
                <w:sz w:val="20"/>
                <w:lang w:val="en-US"/>
              </w:rPr>
              <w:t xml:space="preserve"> </w:t>
            </w:r>
            <w:proofErr w:type="spellStart"/>
            <w:r>
              <w:rPr>
                <w:sz w:val="20"/>
                <w:lang w:val="en-US"/>
              </w:rPr>
              <w:t>ou</w:t>
            </w:r>
            <w:proofErr w:type="spellEnd"/>
            <w:r>
              <w:rPr>
                <w:spacing w:val="1"/>
                <w:sz w:val="20"/>
                <w:lang w:val="en-US"/>
              </w:rPr>
              <w:t xml:space="preserve"> </w:t>
            </w:r>
            <w:proofErr w:type="spellStart"/>
            <w:r>
              <w:rPr>
                <w:sz w:val="20"/>
                <w:lang w:val="en-US"/>
              </w:rPr>
              <w:t>autres</w:t>
            </w:r>
            <w:proofErr w:type="spellEnd"/>
            <w:r>
              <w:rPr>
                <w:sz w:val="20"/>
                <w:lang w:val="en-US"/>
              </w:rPr>
              <w:t>)</w:t>
            </w:r>
            <w:r>
              <w:rPr>
                <w:spacing w:val="1"/>
                <w:sz w:val="20"/>
                <w:lang w:val="en-US"/>
              </w:rPr>
              <w:t xml:space="preserve"> </w:t>
            </w:r>
            <w:r>
              <w:rPr>
                <w:sz w:val="20"/>
                <w:lang w:val="en-US"/>
              </w:rPr>
              <w:t>?</w:t>
            </w:r>
          </w:p>
          <w:p w:rsidR="00476838" w:rsidRDefault="00476838">
            <w:pPr>
              <w:pStyle w:val="TableParagraph"/>
              <w:spacing w:before="3"/>
              <w:ind w:left="0"/>
              <w:rPr>
                <w:sz w:val="20"/>
                <w:lang w:val="en-US"/>
              </w:rPr>
            </w:pPr>
          </w:p>
          <w:p w:rsidR="00476838" w:rsidRDefault="00476838" w:rsidP="00197E13">
            <w:pPr>
              <w:pStyle w:val="TableParagraph"/>
              <w:numPr>
                <w:ilvl w:val="0"/>
                <w:numId w:val="46"/>
              </w:numPr>
              <w:tabs>
                <w:tab w:val="left" w:pos="560"/>
              </w:tabs>
              <w:spacing w:before="0" w:line="228" w:lineRule="exact"/>
              <w:ind w:right="108"/>
              <w:jc w:val="both"/>
              <w:rPr>
                <w:rFonts w:eastAsiaTheme="minorHAnsi"/>
                <w:sz w:val="20"/>
                <w:lang w:val="en-US"/>
              </w:rPr>
            </w:pPr>
            <w:proofErr w:type="spellStart"/>
            <w:r>
              <w:rPr>
                <w:sz w:val="20"/>
                <w:lang w:val="en-US"/>
              </w:rPr>
              <w:t>Est-ce</w:t>
            </w:r>
            <w:proofErr w:type="spellEnd"/>
            <w:r>
              <w:rPr>
                <w:spacing w:val="1"/>
                <w:sz w:val="20"/>
                <w:lang w:val="en-US"/>
              </w:rPr>
              <w:t xml:space="preserve"> </w:t>
            </w:r>
            <w:proofErr w:type="spellStart"/>
            <w:r>
              <w:rPr>
                <w:sz w:val="20"/>
                <w:lang w:val="en-US"/>
              </w:rPr>
              <w:t>que</w:t>
            </w:r>
            <w:proofErr w:type="spellEnd"/>
            <w:r>
              <w:rPr>
                <w:spacing w:val="1"/>
                <w:sz w:val="20"/>
                <w:lang w:val="en-US"/>
              </w:rPr>
              <w:t xml:space="preserve"> </w:t>
            </w:r>
            <w:r>
              <w:rPr>
                <w:sz w:val="20"/>
                <w:lang w:val="en-US"/>
              </w:rPr>
              <w:t>je</w:t>
            </w:r>
            <w:r>
              <w:rPr>
                <w:spacing w:val="1"/>
                <w:sz w:val="20"/>
                <w:lang w:val="en-US"/>
              </w:rPr>
              <w:t xml:space="preserve"> </w:t>
            </w:r>
            <w:proofErr w:type="spellStart"/>
            <w:r>
              <w:rPr>
                <w:sz w:val="20"/>
                <w:lang w:val="en-US"/>
              </w:rPr>
              <w:t>m'accepte</w:t>
            </w:r>
            <w:proofErr w:type="spellEnd"/>
            <w:r>
              <w:rPr>
                <w:spacing w:val="1"/>
                <w:sz w:val="20"/>
                <w:lang w:val="en-US"/>
              </w:rPr>
              <w:t xml:space="preserve"> </w:t>
            </w:r>
            <w:r>
              <w:rPr>
                <w:sz w:val="20"/>
                <w:lang w:val="en-US"/>
              </w:rPr>
              <w:t>avec</w:t>
            </w:r>
            <w:r>
              <w:rPr>
                <w:spacing w:val="1"/>
                <w:sz w:val="20"/>
                <w:lang w:val="en-US"/>
              </w:rPr>
              <w:t xml:space="preserve"> </w:t>
            </w:r>
            <w:proofErr w:type="spellStart"/>
            <w:r>
              <w:rPr>
                <w:sz w:val="20"/>
                <w:lang w:val="en-US"/>
              </w:rPr>
              <w:t>mes</w:t>
            </w:r>
            <w:proofErr w:type="spellEnd"/>
            <w:r>
              <w:rPr>
                <w:spacing w:val="1"/>
                <w:sz w:val="20"/>
                <w:lang w:val="en-US"/>
              </w:rPr>
              <w:t xml:space="preserve"> </w:t>
            </w:r>
            <w:proofErr w:type="spellStart"/>
            <w:r>
              <w:rPr>
                <w:sz w:val="20"/>
                <w:lang w:val="en-US"/>
              </w:rPr>
              <w:t>limites</w:t>
            </w:r>
            <w:proofErr w:type="spellEnd"/>
            <w:r>
              <w:rPr>
                <w:sz w:val="20"/>
                <w:lang w:val="en-US"/>
              </w:rPr>
              <w:t>,</w:t>
            </w:r>
            <w:r>
              <w:rPr>
                <w:spacing w:val="1"/>
                <w:sz w:val="20"/>
                <w:lang w:val="en-US"/>
              </w:rPr>
              <w:t xml:space="preserve"> </w:t>
            </w:r>
            <w:proofErr w:type="spellStart"/>
            <w:r>
              <w:rPr>
                <w:sz w:val="20"/>
                <w:lang w:val="en-US"/>
              </w:rPr>
              <w:t>mes</w:t>
            </w:r>
            <w:proofErr w:type="spellEnd"/>
            <w:r>
              <w:rPr>
                <w:spacing w:val="1"/>
                <w:sz w:val="20"/>
                <w:lang w:val="en-US"/>
              </w:rPr>
              <w:t xml:space="preserve"> </w:t>
            </w:r>
            <w:proofErr w:type="spellStart"/>
            <w:r>
              <w:rPr>
                <w:sz w:val="20"/>
                <w:lang w:val="en-US"/>
              </w:rPr>
              <w:t>défauts</w:t>
            </w:r>
            <w:proofErr w:type="spellEnd"/>
            <w:r>
              <w:rPr>
                <w:sz w:val="20"/>
                <w:lang w:val="en-US"/>
              </w:rPr>
              <w:t>,</w:t>
            </w:r>
            <w:r>
              <w:rPr>
                <w:spacing w:val="1"/>
                <w:sz w:val="20"/>
                <w:lang w:val="en-US"/>
              </w:rPr>
              <w:t xml:space="preserve"> </w:t>
            </w:r>
            <w:proofErr w:type="spellStart"/>
            <w:r>
              <w:rPr>
                <w:sz w:val="20"/>
                <w:lang w:val="en-US"/>
              </w:rPr>
              <w:t>mes</w:t>
            </w:r>
            <w:proofErr w:type="spellEnd"/>
            <w:r>
              <w:rPr>
                <w:spacing w:val="2"/>
                <w:sz w:val="20"/>
                <w:lang w:val="en-US"/>
              </w:rPr>
              <w:t xml:space="preserve"> </w:t>
            </w:r>
            <w:proofErr w:type="spellStart"/>
            <w:r>
              <w:rPr>
                <w:sz w:val="20"/>
                <w:lang w:val="en-US"/>
              </w:rPr>
              <w:t>qualités</w:t>
            </w:r>
            <w:proofErr w:type="spellEnd"/>
            <w:r>
              <w:rPr>
                <w:sz w:val="20"/>
                <w:lang w:val="en-US"/>
              </w:rPr>
              <w:t>?</w:t>
            </w:r>
          </w:p>
        </w:tc>
        <w:tc>
          <w:tcPr>
            <w:tcW w:w="5393" w:type="dxa"/>
          </w:tcPr>
          <w:p w:rsidR="00476838" w:rsidRDefault="00476838" w:rsidP="00197E13">
            <w:pPr>
              <w:pStyle w:val="TableParagraph"/>
              <w:numPr>
                <w:ilvl w:val="0"/>
                <w:numId w:val="47"/>
              </w:numPr>
              <w:tabs>
                <w:tab w:val="left" w:pos="469"/>
              </w:tabs>
              <w:spacing w:before="0"/>
              <w:ind w:left="468" w:right="198"/>
              <w:jc w:val="left"/>
              <w:rPr>
                <w:rFonts w:ascii="Microsoft Sans Serif" w:eastAsia="Microsoft Sans Serif" w:hAnsi="Microsoft Sans Serif" w:cs="Microsoft Sans Serif"/>
                <w:sz w:val="20"/>
                <w:lang w:val="en-US"/>
              </w:rPr>
            </w:pPr>
            <w:proofErr w:type="spellStart"/>
            <w:r>
              <w:rPr>
                <w:sz w:val="20"/>
                <w:lang w:val="en-US"/>
              </w:rPr>
              <w:t>Est-ce</w:t>
            </w:r>
            <w:proofErr w:type="spellEnd"/>
            <w:r>
              <w:rPr>
                <w:spacing w:val="24"/>
                <w:sz w:val="20"/>
                <w:lang w:val="en-US"/>
              </w:rPr>
              <w:t xml:space="preserve"> </w:t>
            </w:r>
            <w:proofErr w:type="spellStart"/>
            <w:r>
              <w:rPr>
                <w:sz w:val="20"/>
                <w:lang w:val="en-US"/>
              </w:rPr>
              <w:t>que</w:t>
            </w:r>
            <w:proofErr w:type="spellEnd"/>
            <w:r>
              <w:rPr>
                <w:spacing w:val="25"/>
                <w:sz w:val="20"/>
                <w:lang w:val="en-US"/>
              </w:rPr>
              <w:t xml:space="preserve"> </w:t>
            </w:r>
            <w:proofErr w:type="spellStart"/>
            <w:r>
              <w:rPr>
                <w:sz w:val="20"/>
                <w:lang w:val="en-US"/>
              </w:rPr>
              <w:t>j'accepte</w:t>
            </w:r>
            <w:proofErr w:type="spellEnd"/>
            <w:r>
              <w:rPr>
                <w:spacing w:val="28"/>
                <w:sz w:val="20"/>
                <w:lang w:val="en-US"/>
              </w:rPr>
              <w:t xml:space="preserve"> </w:t>
            </w:r>
            <w:proofErr w:type="spellStart"/>
            <w:r>
              <w:rPr>
                <w:sz w:val="20"/>
                <w:lang w:val="en-US"/>
              </w:rPr>
              <w:t>ce</w:t>
            </w:r>
            <w:proofErr w:type="spellEnd"/>
            <w:r>
              <w:rPr>
                <w:spacing w:val="27"/>
                <w:sz w:val="20"/>
                <w:lang w:val="en-US"/>
              </w:rPr>
              <w:t xml:space="preserve"> </w:t>
            </w:r>
            <w:proofErr w:type="spellStart"/>
            <w:r>
              <w:rPr>
                <w:sz w:val="20"/>
                <w:lang w:val="en-US"/>
              </w:rPr>
              <w:t>que</w:t>
            </w:r>
            <w:proofErr w:type="spellEnd"/>
            <w:r>
              <w:rPr>
                <w:spacing w:val="25"/>
                <w:sz w:val="20"/>
                <w:lang w:val="en-US"/>
              </w:rPr>
              <w:t xml:space="preserve"> </w:t>
            </w:r>
            <w:proofErr w:type="spellStart"/>
            <w:r>
              <w:rPr>
                <w:sz w:val="20"/>
                <w:lang w:val="en-US"/>
              </w:rPr>
              <w:t>mon</w:t>
            </w:r>
            <w:proofErr w:type="spellEnd"/>
            <w:r>
              <w:rPr>
                <w:spacing w:val="25"/>
                <w:sz w:val="20"/>
                <w:lang w:val="en-US"/>
              </w:rPr>
              <w:t xml:space="preserve"> </w:t>
            </w:r>
            <w:r>
              <w:rPr>
                <w:sz w:val="20"/>
                <w:lang w:val="en-US"/>
              </w:rPr>
              <w:t>(ma)</w:t>
            </w:r>
            <w:r>
              <w:rPr>
                <w:spacing w:val="23"/>
                <w:sz w:val="20"/>
                <w:lang w:val="en-US"/>
              </w:rPr>
              <w:t xml:space="preserve"> </w:t>
            </w:r>
            <w:proofErr w:type="gramStart"/>
            <w:r>
              <w:rPr>
                <w:sz w:val="20"/>
                <w:lang w:val="en-US"/>
              </w:rPr>
              <w:t>fiancé(</w:t>
            </w:r>
            <w:proofErr w:type="gramEnd"/>
            <w:r>
              <w:rPr>
                <w:sz w:val="20"/>
                <w:lang w:val="en-US"/>
              </w:rPr>
              <w:t>e)</w:t>
            </w:r>
            <w:r>
              <w:rPr>
                <w:spacing w:val="26"/>
                <w:sz w:val="20"/>
                <w:lang w:val="en-US"/>
              </w:rPr>
              <w:t xml:space="preserve"> </w:t>
            </w:r>
            <w:r>
              <w:rPr>
                <w:sz w:val="20"/>
                <w:lang w:val="en-US"/>
              </w:rPr>
              <w:t>me</w:t>
            </w:r>
            <w:r>
              <w:rPr>
                <w:spacing w:val="-50"/>
                <w:sz w:val="20"/>
                <w:lang w:val="en-US"/>
              </w:rPr>
              <w:t xml:space="preserve"> </w:t>
            </w:r>
            <w:proofErr w:type="spellStart"/>
            <w:r>
              <w:rPr>
                <w:sz w:val="20"/>
                <w:lang w:val="en-US"/>
              </w:rPr>
              <w:t>révèle</w:t>
            </w:r>
            <w:proofErr w:type="spellEnd"/>
            <w:r>
              <w:rPr>
                <w:spacing w:val="1"/>
                <w:sz w:val="20"/>
                <w:lang w:val="en-US"/>
              </w:rPr>
              <w:t xml:space="preserve"> </w:t>
            </w:r>
            <w:r>
              <w:rPr>
                <w:sz w:val="20"/>
                <w:lang w:val="en-US"/>
              </w:rPr>
              <w:t>de</w:t>
            </w:r>
            <w:r>
              <w:rPr>
                <w:spacing w:val="2"/>
                <w:sz w:val="20"/>
                <w:lang w:val="en-US"/>
              </w:rPr>
              <w:t xml:space="preserve"> </w:t>
            </w:r>
            <w:proofErr w:type="spellStart"/>
            <w:r>
              <w:rPr>
                <w:sz w:val="20"/>
                <w:lang w:val="en-US"/>
              </w:rPr>
              <w:t>moi</w:t>
            </w:r>
            <w:proofErr w:type="spellEnd"/>
            <w:r>
              <w:rPr>
                <w:sz w:val="20"/>
                <w:lang w:val="en-US"/>
              </w:rPr>
              <w:t>?</w:t>
            </w:r>
          </w:p>
          <w:p w:rsidR="00476838" w:rsidRDefault="00476838">
            <w:pPr>
              <w:pStyle w:val="TableParagraph"/>
              <w:spacing w:before="11"/>
              <w:ind w:left="0"/>
              <w:rPr>
                <w:sz w:val="19"/>
                <w:lang w:val="en-US"/>
              </w:rPr>
            </w:pPr>
          </w:p>
          <w:p w:rsidR="00476838" w:rsidRDefault="00476838" w:rsidP="00197E13">
            <w:pPr>
              <w:pStyle w:val="TableParagraph"/>
              <w:numPr>
                <w:ilvl w:val="0"/>
                <w:numId w:val="47"/>
              </w:numPr>
              <w:tabs>
                <w:tab w:val="left" w:pos="469"/>
              </w:tabs>
              <w:spacing w:before="0"/>
              <w:ind w:left="468" w:right="200"/>
              <w:jc w:val="left"/>
              <w:rPr>
                <w:sz w:val="20"/>
                <w:lang w:val="en-US"/>
              </w:rPr>
            </w:pPr>
            <w:proofErr w:type="spellStart"/>
            <w:r>
              <w:rPr>
                <w:sz w:val="20"/>
                <w:lang w:val="en-US"/>
              </w:rPr>
              <w:t>Est-ce</w:t>
            </w:r>
            <w:proofErr w:type="spellEnd"/>
            <w:r>
              <w:rPr>
                <w:spacing w:val="16"/>
                <w:sz w:val="20"/>
                <w:lang w:val="en-US"/>
              </w:rPr>
              <w:t xml:space="preserve"> </w:t>
            </w:r>
            <w:proofErr w:type="spellStart"/>
            <w:r>
              <w:rPr>
                <w:sz w:val="20"/>
                <w:lang w:val="en-US"/>
              </w:rPr>
              <w:t>que</w:t>
            </w:r>
            <w:proofErr w:type="spellEnd"/>
            <w:r>
              <w:rPr>
                <w:spacing w:val="16"/>
                <w:sz w:val="20"/>
                <w:lang w:val="en-US"/>
              </w:rPr>
              <w:t xml:space="preserve"> </w:t>
            </w:r>
            <w:proofErr w:type="spellStart"/>
            <w:r>
              <w:rPr>
                <w:sz w:val="20"/>
                <w:lang w:val="en-US"/>
              </w:rPr>
              <w:t>j'accepte</w:t>
            </w:r>
            <w:proofErr w:type="spellEnd"/>
            <w:r>
              <w:rPr>
                <w:spacing w:val="16"/>
                <w:sz w:val="20"/>
                <w:lang w:val="en-US"/>
              </w:rPr>
              <w:t xml:space="preserve"> </w:t>
            </w:r>
            <w:r>
              <w:rPr>
                <w:sz w:val="20"/>
                <w:lang w:val="en-US"/>
              </w:rPr>
              <w:t>de</w:t>
            </w:r>
            <w:r>
              <w:rPr>
                <w:spacing w:val="18"/>
                <w:sz w:val="20"/>
                <w:lang w:val="en-US"/>
              </w:rPr>
              <w:t xml:space="preserve"> </w:t>
            </w:r>
            <w:r>
              <w:rPr>
                <w:sz w:val="20"/>
                <w:lang w:val="en-US"/>
              </w:rPr>
              <w:t>ne</w:t>
            </w:r>
            <w:r>
              <w:rPr>
                <w:spacing w:val="17"/>
                <w:sz w:val="20"/>
                <w:lang w:val="en-US"/>
              </w:rPr>
              <w:t xml:space="preserve"> </w:t>
            </w:r>
            <w:r>
              <w:rPr>
                <w:sz w:val="20"/>
                <w:lang w:val="en-US"/>
              </w:rPr>
              <w:t>pas</w:t>
            </w:r>
            <w:r>
              <w:rPr>
                <w:spacing w:val="17"/>
                <w:sz w:val="20"/>
                <w:lang w:val="en-US"/>
              </w:rPr>
              <w:t xml:space="preserve"> </w:t>
            </w:r>
            <w:r>
              <w:rPr>
                <w:sz w:val="20"/>
                <w:lang w:val="en-US"/>
              </w:rPr>
              <w:t>tout</w:t>
            </w:r>
            <w:r>
              <w:rPr>
                <w:spacing w:val="16"/>
                <w:sz w:val="20"/>
                <w:lang w:val="en-US"/>
              </w:rPr>
              <w:t xml:space="preserve"> </w:t>
            </w:r>
            <w:r>
              <w:rPr>
                <w:sz w:val="20"/>
                <w:lang w:val="en-US"/>
              </w:rPr>
              <w:t>savoir</w:t>
            </w:r>
            <w:r>
              <w:rPr>
                <w:spacing w:val="17"/>
                <w:sz w:val="20"/>
                <w:lang w:val="en-US"/>
              </w:rPr>
              <w:t xml:space="preserve"> </w:t>
            </w:r>
            <w:r>
              <w:rPr>
                <w:sz w:val="20"/>
                <w:lang w:val="en-US"/>
              </w:rPr>
              <w:t>de</w:t>
            </w:r>
            <w:r>
              <w:rPr>
                <w:spacing w:val="18"/>
                <w:sz w:val="20"/>
                <w:lang w:val="en-US"/>
              </w:rPr>
              <w:t xml:space="preserve"> </w:t>
            </w:r>
            <w:proofErr w:type="spellStart"/>
            <w:r>
              <w:rPr>
                <w:sz w:val="20"/>
                <w:lang w:val="en-US"/>
              </w:rPr>
              <w:t>l'autre</w:t>
            </w:r>
            <w:proofErr w:type="spellEnd"/>
            <w:r>
              <w:rPr>
                <w:spacing w:val="-50"/>
                <w:sz w:val="20"/>
                <w:lang w:val="en-US"/>
              </w:rPr>
              <w:t xml:space="preserve"> </w:t>
            </w:r>
            <w:proofErr w:type="gramStart"/>
            <w:r>
              <w:rPr>
                <w:sz w:val="20"/>
                <w:lang w:val="en-US"/>
              </w:rPr>
              <w:t>et</w:t>
            </w:r>
            <w:proofErr w:type="gramEnd"/>
            <w:r>
              <w:rPr>
                <w:sz w:val="20"/>
                <w:lang w:val="en-US"/>
              </w:rPr>
              <w:t xml:space="preserve"> de</w:t>
            </w:r>
            <w:r>
              <w:rPr>
                <w:spacing w:val="3"/>
                <w:sz w:val="20"/>
                <w:lang w:val="en-US"/>
              </w:rPr>
              <w:t xml:space="preserve"> </w:t>
            </w:r>
            <w:proofErr w:type="spellStart"/>
            <w:r>
              <w:rPr>
                <w:sz w:val="20"/>
                <w:lang w:val="en-US"/>
              </w:rPr>
              <w:t>lui</w:t>
            </w:r>
            <w:proofErr w:type="spellEnd"/>
            <w:r>
              <w:rPr>
                <w:spacing w:val="1"/>
                <w:sz w:val="20"/>
                <w:lang w:val="en-US"/>
              </w:rPr>
              <w:t xml:space="preserve"> </w:t>
            </w:r>
            <w:r>
              <w:rPr>
                <w:sz w:val="20"/>
                <w:lang w:val="en-US"/>
              </w:rPr>
              <w:t>faire</w:t>
            </w:r>
            <w:r>
              <w:rPr>
                <w:spacing w:val="1"/>
                <w:sz w:val="20"/>
                <w:lang w:val="en-US"/>
              </w:rPr>
              <w:t xml:space="preserve"> </w:t>
            </w:r>
            <w:proofErr w:type="spellStart"/>
            <w:r>
              <w:rPr>
                <w:sz w:val="20"/>
                <w:lang w:val="en-US"/>
              </w:rPr>
              <w:t>confiance</w:t>
            </w:r>
            <w:proofErr w:type="spellEnd"/>
            <w:r>
              <w:rPr>
                <w:sz w:val="20"/>
                <w:lang w:val="en-US"/>
              </w:rPr>
              <w:t>?</w:t>
            </w:r>
          </w:p>
          <w:p w:rsidR="00476838" w:rsidRDefault="00476838">
            <w:pPr>
              <w:pStyle w:val="TableParagraph"/>
              <w:ind w:left="0"/>
              <w:rPr>
                <w:sz w:val="20"/>
                <w:lang w:val="en-US"/>
              </w:rPr>
            </w:pPr>
          </w:p>
          <w:p w:rsidR="00476838" w:rsidRDefault="00476838" w:rsidP="00197E13">
            <w:pPr>
              <w:pStyle w:val="TableParagraph"/>
              <w:numPr>
                <w:ilvl w:val="0"/>
                <w:numId w:val="47"/>
              </w:numPr>
              <w:tabs>
                <w:tab w:val="left" w:pos="469"/>
              </w:tabs>
              <w:spacing w:before="1"/>
              <w:ind w:hanging="361"/>
              <w:jc w:val="both"/>
              <w:rPr>
                <w:sz w:val="20"/>
                <w:lang w:val="en-US"/>
              </w:rPr>
            </w:pPr>
            <w:proofErr w:type="spellStart"/>
            <w:r>
              <w:rPr>
                <w:sz w:val="20"/>
                <w:lang w:val="en-US"/>
              </w:rPr>
              <w:t>Est-ce</w:t>
            </w:r>
            <w:proofErr w:type="spellEnd"/>
            <w:r>
              <w:rPr>
                <w:spacing w:val="1"/>
                <w:sz w:val="20"/>
                <w:lang w:val="en-US"/>
              </w:rPr>
              <w:t xml:space="preserve"> </w:t>
            </w:r>
            <w:proofErr w:type="spellStart"/>
            <w:r>
              <w:rPr>
                <w:sz w:val="20"/>
                <w:lang w:val="en-US"/>
              </w:rPr>
              <w:t>que</w:t>
            </w:r>
            <w:proofErr w:type="spellEnd"/>
            <w:r>
              <w:rPr>
                <w:spacing w:val="3"/>
                <w:sz w:val="20"/>
                <w:lang w:val="en-US"/>
              </w:rPr>
              <w:t xml:space="preserve"> </w:t>
            </w:r>
            <w:r>
              <w:rPr>
                <w:sz w:val="20"/>
                <w:lang w:val="en-US"/>
              </w:rPr>
              <w:t>je</w:t>
            </w:r>
            <w:r>
              <w:rPr>
                <w:spacing w:val="1"/>
                <w:sz w:val="20"/>
                <w:lang w:val="en-US"/>
              </w:rPr>
              <w:t xml:space="preserve"> </w:t>
            </w:r>
            <w:r>
              <w:rPr>
                <w:sz w:val="20"/>
                <w:lang w:val="en-US"/>
              </w:rPr>
              <w:t>me</w:t>
            </w:r>
            <w:r>
              <w:rPr>
                <w:spacing w:val="-1"/>
                <w:sz w:val="20"/>
                <w:lang w:val="en-US"/>
              </w:rPr>
              <w:t xml:space="preserve"> </w:t>
            </w:r>
            <w:proofErr w:type="spellStart"/>
            <w:r>
              <w:rPr>
                <w:sz w:val="20"/>
                <w:lang w:val="en-US"/>
              </w:rPr>
              <w:t>marie</w:t>
            </w:r>
            <w:proofErr w:type="spellEnd"/>
          </w:p>
          <w:p w:rsidR="00476838" w:rsidRDefault="00476838" w:rsidP="00197E13">
            <w:pPr>
              <w:pStyle w:val="TableParagraph"/>
              <w:numPr>
                <w:ilvl w:val="1"/>
                <w:numId w:val="47"/>
              </w:numPr>
              <w:tabs>
                <w:tab w:val="left" w:pos="830"/>
              </w:tabs>
              <w:spacing w:before="2"/>
              <w:ind w:right="199"/>
              <w:jc w:val="both"/>
              <w:rPr>
                <w:sz w:val="20"/>
                <w:lang w:val="en-US"/>
              </w:rPr>
            </w:pPr>
            <w:r>
              <w:rPr>
                <w:sz w:val="20"/>
                <w:lang w:val="en-US"/>
              </w:rPr>
              <w:t>pour</w:t>
            </w:r>
            <w:r>
              <w:rPr>
                <w:spacing w:val="1"/>
                <w:sz w:val="20"/>
                <w:lang w:val="en-US"/>
              </w:rPr>
              <w:t xml:space="preserve"> </w:t>
            </w:r>
            <w:r>
              <w:rPr>
                <w:sz w:val="20"/>
                <w:lang w:val="en-US"/>
              </w:rPr>
              <w:t>essayer</w:t>
            </w:r>
            <w:r>
              <w:rPr>
                <w:spacing w:val="53"/>
                <w:sz w:val="20"/>
                <w:lang w:val="en-US"/>
              </w:rPr>
              <w:t xml:space="preserve"> </w:t>
            </w:r>
            <w:r>
              <w:rPr>
                <w:sz w:val="20"/>
                <w:lang w:val="en-US"/>
              </w:rPr>
              <w:t xml:space="preserve">de </w:t>
            </w:r>
            <w:proofErr w:type="spellStart"/>
            <w:r>
              <w:rPr>
                <w:sz w:val="20"/>
                <w:lang w:val="en-US"/>
              </w:rPr>
              <w:t>résoudre</w:t>
            </w:r>
            <w:proofErr w:type="spellEnd"/>
            <w:r>
              <w:rPr>
                <w:spacing w:val="53"/>
                <w:sz w:val="20"/>
                <w:lang w:val="en-US"/>
              </w:rPr>
              <w:t xml:space="preserve"> </w:t>
            </w:r>
            <w:proofErr w:type="spellStart"/>
            <w:r>
              <w:rPr>
                <w:sz w:val="20"/>
                <w:lang w:val="en-US"/>
              </w:rPr>
              <w:t>une</w:t>
            </w:r>
            <w:proofErr w:type="spellEnd"/>
            <w:r>
              <w:rPr>
                <w:sz w:val="20"/>
                <w:lang w:val="en-US"/>
              </w:rPr>
              <w:t xml:space="preserve"> situation </w:t>
            </w:r>
            <w:proofErr w:type="spellStart"/>
            <w:r>
              <w:rPr>
                <w:sz w:val="20"/>
                <w:lang w:val="en-US"/>
              </w:rPr>
              <w:t>que</w:t>
            </w:r>
            <w:proofErr w:type="spellEnd"/>
            <w:r>
              <w:rPr>
                <w:sz w:val="20"/>
                <w:lang w:val="en-US"/>
              </w:rPr>
              <w:t xml:space="preserve"> je</w:t>
            </w:r>
            <w:r>
              <w:rPr>
                <w:spacing w:val="1"/>
                <w:sz w:val="20"/>
                <w:lang w:val="en-US"/>
              </w:rPr>
              <w:t xml:space="preserve"> </w:t>
            </w:r>
            <w:proofErr w:type="spellStart"/>
            <w:r>
              <w:rPr>
                <w:sz w:val="20"/>
                <w:lang w:val="en-US"/>
              </w:rPr>
              <w:t>vis</w:t>
            </w:r>
            <w:proofErr w:type="spellEnd"/>
            <w:r>
              <w:rPr>
                <w:sz w:val="20"/>
                <w:lang w:val="en-US"/>
              </w:rPr>
              <w:t xml:space="preserve"> mal - </w:t>
            </w:r>
            <w:proofErr w:type="spellStart"/>
            <w:r>
              <w:rPr>
                <w:sz w:val="20"/>
                <w:lang w:val="en-US"/>
              </w:rPr>
              <w:t>célibat</w:t>
            </w:r>
            <w:proofErr w:type="spellEnd"/>
            <w:r>
              <w:rPr>
                <w:sz w:val="20"/>
                <w:lang w:val="en-US"/>
              </w:rPr>
              <w:t xml:space="preserve"> </w:t>
            </w:r>
            <w:proofErr w:type="spellStart"/>
            <w:r>
              <w:rPr>
                <w:sz w:val="20"/>
                <w:lang w:val="en-US"/>
              </w:rPr>
              <w:t>prolongé</w:t>
            </w:r>
            <w:proofErr w:type="spellEnd"/>
            <w:r>
              <w:rPr>
                <w:sz w:val="20"/>
                <w:lang w:val="en-US"/>
              </w:rPr>
              <w:t xml:space="preserve">, </w:t>
            </w:r>
            <w:proofErr w:type="spellStart"/>
            <w:r>
              <w:rPr>
                <w:sz w:val="20"/>
                <w:lang w:val="en-US"/>
              </w:rPr>
              <w:t>difficultés</w:t>
            </w:r>
            <w:proofErr w:type="spellEnd"/>
            <w:r>
              <w:rPr>
                <w:sz w:val="20"/>
                <w:lang w:val="en-US"/>
              </w:rPr>
              <w:t xml:space="preserve"> </w:t>
            </w:r>
            <w:proofErr w:type="spellStart"/>
            <w:r>
              <w:rPr>
                <w:sz w:val="20"/>
                <w:lang w:val="en-US"/>
              </w:rPr>
              <w:t>familiales</w:t>
            </w:r>
            <w:proofErr w:type="spellEnd"/>
            <w:r>
              <w:rPr>
                <w:sz w:val="20"/>
                <w:lang w:val="en-US"/>
              </w:rPr>
              <w:t>,</w:t>
            </w:r>
            <w:r>
              <w:rPr>
                <w:spacing w:val="1"/>
                <w:sz w:val="20"/>
                <w:lang w:val="en-US"/>
              </w:rPr>
              <w:t xml:space="preserve"> </w:t>
            </w:r>
            <w:proofErr w:type="spellStart"/>
            <w:r>
              <w:rPr>
                <w:sz w:val="20"/>
                <w:lang w:val="en-US"/>
              </w:rPr>
              <w:t>concubinage</w:t>
            </w:r>
            <w:proofErr w:type="spellEnd"/>
            <w:r>
              <w:rPr>
                <w:sz w:val="20"/>
                <w:lang w:val="en-US"/>
              </w:rPr>
              <w:t>,</w:t>
            </w:r>
          </w:p>
          <w:p w:rsidR="00476838" w:rsidRDefault="00476838" w:rsidP="00197E13">
            <w:pPr>
              <w:pStyle w:val="TableParagraph"/>
              <w:numPr>
                <w:ilvl w:val="1"/>
                <w:numId w:val="47"/>
              </w:numPr>
              <w:tabs>
                <w:tab w:val="left" w:pos="830"/>
              </w:tabs>
              <w:spacing w:before="2"/>
              <w:ind w:hanging="362"/>
              <w:jc w:val="both"/>
              <w:rPr>
                <w:sz w:val="20"/>
                <w:lang w:val="en-US"/>
              </w:rPr>
            </w:pPr>
            <w:proofErr w:type="spellStart"/>
            <w:proofErr w:type="gramStart"/>
            <w:r>
              <w:rPr>
                <w:sz w:val="20"/>
                <w:lang w:val="en-US"/>
              </w:rPr>
              <w:t>parce</w:t>
            </w:r>
            <w:proofErr w:type="spellEnd"/>
            <w:proofErr w:type="gramEnd"/>
            <w:r>
              <w:rPr>
                <w:sz w:val="20"/>
                <w:lang w:val="en-US"/>
              </w:rPr>
              <w:t xml:space="preserve"> </w:t>
            </w:r>
            <w:proofErr w:type="spellStart"/>
            <w:r>
              <w:rPr>
                <w:sz w:val="20"/>
                <w:lang w:val="en-US"/>
              </w:rPr>
              <w:t>que</w:t>
            </w:r>
            <w:proofErr w:type="spellEnd"/>
            <w:r>
              <w:rPr>
                <w:sz w:val="20"/>
                <w:lang w:val="en-US"/>
              </w:rPr>
              <w:t xml:space="preserve"> </w:t>
            </w:r>
            <w:proofErr w:type="spellStart"/>
            <w:r>
              <w:rPr>
                <w:sz w:val="20"/>
                <w:lang w:val="en-US"/>
              </w:rPr>
              <w:t>bébé</w:t>
            </w:r>
            <w:proofErr w:type="spellEnd"/>
            <w:r>
              <w:rPr>
                <w:spacing w:val="1"/>
                <w:sz w:val="20"/>
                <w:lang w:val="en-US"/>
              </w:rPr>
              <w:t xml:space="preserve"> </w:t>
            </w:r>
            <w:proofErr w:type="spellStart"/>
            <w:r>
              <w:rPr>
                <w:sz w:val="20"/>
                <w:lang w:val="en-US"/>
              </w:rPr>
              <w:t>est</w:t>
            </w:r>
            <w:proofErr w:type="spellEnd"/>
            <w:r>
              <w:rPr>
                <w:spacing w:val="1"/>
                <w:sz w:val="20"/>
                <w:lang w:val="en-US"/>
              </w:rPr>
              <w:t xml:space="preserve"> </w:t>
            </w:r>
            <w:r>
              <w:rPr>
                <w:sz w:val="20"/>
                <w:lang w:val="en-US"/>
              </w:rPr>
              <w:t>en</w:t>
            </w:r>
            <w:r>
              <w:rPr>
                <w:spacing w:val="2"/>
                <w:sz w:val="20"/>
                <w:lang w:val="en-US"/>
              </w:rPr>
              <w:t xml:space="preserve"> </w:t>
            </w:r>
            <w:r>
              <w:rPr>
                <w:sz w:val="20"/>
                <w:lang w:val="en-US"/>
              </w:rPr>
              <w:t>route...</w:t>
            </w:r>
          </w:p>
          <w:p w:rsidR="00476838" w:rsidRDefault="00476838" w:rsidP="00197E13">
            <w:pPr>
              <w:pStyle w:val="TableParagraph"/>
              <w:numPr>
                <w:ilvl w:val="1"/>
                <w:numId w:val="47"/>
              </w:numPr>
              <w:tabs>
                <w:tab w:val="left" w:pos="830"/>
              </w:tabs>
              <w:spacing w:before="4" w:line="242" w:lineRule="auto"/>
              <w:ind w:right="197"/>
              <w:jc w:val="both"/>
              <w:rPr>
                <w:sz w:val="20"/>
                <w:lang w:val="en-US"/>
              </w:rPr>
            </w:pPr>
            <w:proofErr w:type="spellStart"/>
            <w:proofErr w:type="gramStart"/>
            <w:r>
              <w:rPr>
                <w:sz w:val="20"/>
                <w:lang w:val="en-US"/>
              </w:rPr>
              <w:t>ou</w:t>
            </w:r>
            <w:proofErr w:type="spellEnd"/>
            <w:proofErr w:type="gramEnd"/>
            <w:r>
              <w:rPr>
                <w:sz w:val="20"/>
                <w:lang w:val="en-US"/>
              </w:rPr>
              <w:t xml:space="preserve"> encore pour faire </w:t>
            </w:r>
            <w:proofErr w:type="spellStart"/>
            <w:r>
              <w:rPr>
                <w:sz w:val="20"/>
                <w:lang w:val="en-US"/>
              </w:rPr>
              <w:t>plaisir</w:t>
            </w:r>
            <w:proofErr w:type="spellEnd"/>
            <w:r>
              <w:rPr>
                <w:sz w:val="20"/>
                <w:lang w:val="en-US"/>
              </w:rPr>
              <w:t xml:space="preserve"> à ma </w:t>
            </w:r>
            <w:proofErr w:type="spellStart"/>
            <w:r>
              <w:rPr>
                <w:sz w:val="20"/>
                <w:lang w:val="en-US"/>
              </w:rPr>
              <w:t>famille</w:t>
            </w:r>
            <w:proofErr w:type="spellEnd"/>
            <w:r>
              <w:rPr>
                <w:sz w:val="20"/>
                <w:lang w:val="en-US"/>
              </w:rPr>
              <w:t xml:space="preserve"> qui me</w:t>
            </w:r>
            <w:r>
              <w:rPr>
                <w:spacing w:val="1"/>
                <w:sz w:val="20"/>
                <w:lang w:val="en-US"/>
              </w:rPr>
              <w:t xml:space="preserve"> </w:t>
            </w:r>
            <w:proofErr w:type="spellStart"/>
            <w:r>
              <w:rPr>
                <w:sz w:val="20"/>
                <w:lang w:val="en-US"/>
              </w:rPr>
              <w:t>pousse</w:t>
            </w:r>
            <w:proofErr w:type="spellEnd"/>
            <w:r>
              <w:rPr>
                <w:sz w:val="20"/>
                <w:lang w:val="en-US"/>
              </w:rPr>
              <w:t xml:space="preserve"> à </w:t>
            </w:r>
            <w:proofErr w:type="spellStart"/>
            <w:r>
              <w:rPr>
                <w:sz w:val="20"/>
                <w:lang w:val="en-US"/>
              </w:rPr>
              <w:t>régulariser</w:t>
            </w:r>
            <w:proofErr w:type="spellEnd"/>
            <w:r>
              <w:rPr>
                <w:sz w:val="20"/>
                <w:lang w:val="en-US"/>
              </w:rPr>
              <w:t xml:space="preserve"> la situation </w:t>
            </w:r>
            <w:proofErr w:type="spellStart"/>
            <w:r>
              <w:rPr>
                <w:sz w:val="20"/>
                <w:lang w:val="en-US"/>
              </w:rPr>
              <w:t>dans</w:t>
            </w:r>
            <w:proofErr w:type="spellEnd"/>
            <w:r>
              <w:rPr>
                <w:sz w:val="20"/>
                <w:lang w:val="en-US"/>
              </w:rPr>
              <w:t xml:space="preserve"> </w:t>
            </w:r>
            <w:proofErr w:type="spellStart"/>
            <w:r>
              <w:rPr>
                <w:sz w:val="20"/>
                <w:lang w:val="en-US"/>
              </w:rPr>
              <w:t>laquelle</w:t>
            </w:r>
            <w:proofErr w:type="spellEnd"/>
            <w:r>
              <w:rPr>
                <w:sz w:val="20"/>
                <w:lang w:val="en-US"/>
              </w:rPr>
              <w:t xml:space="preserve"> je</w:t>
            </w:r>
            <w:r>
              <w:rPr>
                <w:spacing w:val="1"/>
                <w:sz w:val="20"/>
                <w:lang w:val="en-US"/>
              </w:rPr>
              <w:t xml:space="preserve"> </w:t>
            </w:r>
            <w:proofErr w:type="spellStart"/>
            <w:r>
              <w:rPr>
                <w:sz w:val="20"/>
                <w:lang w:val="en-US"/>
              </w:rPr>
              <w:t>suis</w:t>
            </w:r>
            <w:proofErr w:type="spellEnd"/>
            <w:r>
              <w:rPr>
                <w:sz w:val="20"/>
                <w:lang w:val="en-US"/>
              </w:rPr>
              <w:t>?</w:t>
            </w:r>
          </w:p>
          <w:p w:rsidR="00476838" w:rsidRDefault="00476838">
            <w:pPr>
              <w:pStyle w:val="TableParagraph"/>
              <w:spacing w:before="10"/>
              <w:ind w:left="0"/>
              <w:rPr>
                <w:sz w:val="19"/>
                <w:lang w:val="en-US"/>
              </w:rPr>
            </w:pPr>
          </w:p>
          <w:p w:rsidR="00476838" w:rsidRDefault="00476838" w:rsidP="00197E13">
            <w:pPr>
              <w:pStyle w:val="TableParagraph"/>
              <w:numPr>
                <w:ilvl w:val="0"/>
                <w:numId w:val="47"/>
              </w:numPr>
              <w:tabs>
                <w:tab w:val="left" w:pos="469"/>
              </w:tabs>
              <w:spacing w:before="0"/>
              <w:ind w:hanging="361"/>
              <w:jc w:val="both"/>
              <w:rPr>
                <w:sz w:val="20"/>
                <w:lang w:val="en-US"/>
              </w:rPr>
            </w:pPr>
            <w:proofErr w:type="spellStart"/>
            <w:r>
              <w:rPr>
                <w:sz w:val="20"/>
                <w:lang w:val="en-US"/>
              </w:rPr>
              <w:t>Est-ce</w:t>
            </w:r>
            <w:proofErr w:type="spellEnd"/>
            <w:r>
              <w:rPr>
                <w:sz w:val="20"/>
                <w:lang w:val="en-US"/>
              </w:rPr>
              <w:t xml:space="preserve"> </w:t>
            </w:r>
            <w:proofErr w:type="spellStart"/>
            <w:r>
              <w:rPr>
                <w:sz w:val="20"/>
                <w:lang w:val="en-US"/>
              </w:rPr>
              <w:t>que</w:t>
            </w:r>
            <w:proofErr w:type="spellEnd"/>
            <w:r>
              <w:rPr>
                <w:spacing w:val="2"/>
                <w:sz w:val="20"/>
                <w:lang w:val="en-US"/>
              </w:rPr>
              <w:t xml:space="preserve"> </w:t>
            </w:r>
            <w:r>
              <w:rPr>
                <w:sz w:val="20"/>
                <w:lang w:val="en-US"/>
              </w:rPr>
              <w:t>je</w:t>
            </w:r>
            <w:r>
              <w:rPr>
                <w:spacing w:val="1"/>
                <w:sz w:val="20"/>
                <w:lang w:val="en-US"/>
              </w:rPr>
              <w:t xml:space="preserve"> </w:t>
            </w:r>
            <w:r>
              <w:rPr>
                <w:sz w:val="20"/>
                <w:lang w:val="en-US"/>
              </w:rPr>
              <w:t>me</w:t>
            </w:r>
            <w:r>
              <w:rPr>
                <w:spacing w:val="-2"/>
                <w:sz w:val="20"/>
                <w:lang w:val="en-US"/>
              </w:rPr>
              <w:t xml:space="preserve"> </w:t>
            </w:r>
            <w:proofErr w:type="spellStart"/>
            <w:proofErr w:type="gramStart"/>
            <w:r>
              <w:rPr>
                <w:sz w:val="20"/>
                <w:lang w:val="en-US"/>
              </w:rPr>
              <w:t>marie</w:t>
            </w:r>
            <w:proofErr w:type="spellEnd"/>
            <w:proofErr w:type="gramEnd"/>
            <w:r>
              <w:rPr>
                <w:sz w:val="20"/>
                <w:lang w:val="en-US"/>
              </w:rPr>
              <w:t xml:space="preserve"> </w:t>
            </w:r>
            <w:proofErr w:type="spellStart"/>
            <w:r>
              <w:rPr>
                <w:sz w:val="20"/>
                <w:lang w:val="en-US"/>
              </w:rPr>
              <w:t>parce</w:t>
            </w:r>
            <w:proofErr w:type="spellEnd"/>
            <w:r>
              <w:rPr>
                <w:spacing w:val="1"/>
                <w:sz w:val="20"/>
                <w:lang w:val="en-US"/>
              </w:rPr>
              <w:t xml:space="preserve"> </w:t>
            </w:r>
            <w:proofErr w:type="spellStart"/>
            <w:r>
              <w:rPr>
                <w:sz w:val="20"/>
                <w:lang w:val="en-US"/>
              </w:rPr>
              <w:t>que</w:t>
            </w:r>
            <w:proofErr w:type="spellEnd"/>
            <w:r>
              <w:rPr>
                <w:sz w:val="20"/>
                <w:lang w:val="en-US"/>
              </w:rPr>
              <w:t xml:space="preserve"> je</w:t>
            </w:r>
            <w:r>
              <w:rPr>
                <w:spacing w:val="2"/>
                <w:sz w:val="20"/>
                <w:lang w:val="en-US"/>
              </w:rPr>
              <w:t xml:space="preserve"> </w:t>
            </w:r>
            <w:proofErr w:type="spellStart"/>
            <w:r>
              <w:rPr>
                <w:sz w:val="20"/>
                <w:lang w:val="en-US"/>
              </w:rPr>
              <w:t>veux</w:t>
            </w:r>
            <w:proofErr w:type="spellEnd"/>
            <w:r>
              <w:rPr>
                <w:spacing w:val="1"/>
                <w:sz w:val="20"/>
                <w:lang w:val="en-US"/>
              </w:rPr>
              <w:t xml:space="preserve"> </w:t>
            </w:r>
            <w:r>
              <w:rPr>
                <w:sz w:val="20"/>
                <w:lang w:val="en-US"/>
              </w:rPr>
              <w:t>un</w:t>
            </w:r>
            <w:r>
              <w:rPr>
                <w:spacing w:val="2"/>
                <w:sz w:val="20"/>
                <w:lang w:val="en-US"/>
              </w:rPr>
              <w:t xml:space="preserve"> </w:t>
            </w:r>
            <w:r>
              <w:rPr>
                <w:sz w:val="20"/>
                <w:lang w:val="en-US"/>
              </w:rPr>
              <w:t>enfant?</w:t>
            </w:r>
          </w:p>
          <w:p w:rsidR="00476838" w:rsidRDefault="00476838">
            <w:pPr>
              <w:pStyle w:val="TableParagraph"/>
              <w:spacing w:before="6"/>
              <w:ind w:left="0"/>
              <w:rPr>
                <w:sz w:val="20"/>
                <w:lang w:val="en-US"/>
              </w:rPr>
            </w:pPr>
          </w:p>
          <w:p w:rsidR="00476838" w:rsidRDefault="00476838">
            <w:pPr>
              <w:pStyle w:val="TableParagraph"/>
              <w:rPr>
                <w:rFonts w:eastAsiaTheme="minorHAnsi"/>
                <w:sz w:val="20"/>
                <w:lang w:val="en-US"/>
              </w:rPr>
            </w:pPr>
            <w:proofErr w:type="spellStart"/>
            <w:r>
              <w:rPr>
                <w:sz w:val="20"/>
                <w:lang w:val="en-US"/>
              </w:rPr>
              <w:t>Est-ce</w:t>
            </w:r>
            <w:proofErr w:type="spellEnd"/>
            <w:r>
              <w:rPr>
                <w:spacing w:val="-1"/>
                <w:sz w:val="20"/>
                <w:lang w:val="en-US"/>
              </w:rPr>
              <w:t xml:space="preserve"> </w:t>
            </w:r>
            <w:proofErr w:type="spellStart"/>
            <w:r>
              <w:rPr>
                <w:sz w:val="20"/>
                <w:lang w:val="en-US"/>
              </w:rPr>
              <w:t>que</w:t>
            </w:r>
            <w:proofErr w:type="spellEnd"/>
            <w:r>
              <w:rPr>
                <w:sz w:val="20"/>
                <w:lang w:val="en-US"/>
              </w:rPr>
              <w:t xml:space="preserve"> je </w:t>
            </w:r>
            <w:proofErr w:type="spellStart"/>
            <w:r>
              <w:rPr>
                <w:sz w:val="20"/>
                <w:lang w:val="en-US"/>
              </w:rPr>
              <w:t>suis</w:t>
            </w:r>
            <w:proofErr w:type="spellEnd"/>
            <w:r>
              <w:rPr>
                <w:spacing w:val="2"/>
                <w:sz w:val="20"/>
                <w:lang w:val="en-US"/>
              </w:rPr>
              <w:t xml:space="preserve"> </w:t>
            </w:r>
            <w:proofErr w:type="spellStart"/>
            <w:r>
              <w:rPr>
                <w:sz w:val="20"/>
                <w:lang w:val="en-US"/>
              </w:rPr>
              <w:t>vraiment</w:t>
            </w:r>
            <w:proofErr w:type="spellEnd"/>
            <w:r>
              <w:rPr>
                <w:sz w:val="20"/>
                <w:lang w:val="en-US"/>
              </w:rPr>
              <w:t xml:space="preserve"> </w:t>
            </w:r>
            <w:proofErr w:type="spellStart"/>
            <w:r>
              <w:rPr>
                <w:sz w:val="20"/>
                <w:lang w:val="en-US"/>
              </w:rPr>
              <w:t>libre</w:t>
            </w:r>
            <w:proofErr w:type="spellEnd"/>
            <w:r>
              <w:rPr>
                <w:spacing w:val="-1"/>
                <w:sz w:val="20"/>
                <w:lang w:val="en-US"/>
              </w:rPr>
              <w:t xml:space="preserve"> </w:t>
            </w:r>
            <w:proofErr w:type="spellStart"/>
            <w:r>
              <w:rPr>
                <w:sz w:val="20"/>
                <w:lang w:val="en-US"/>
              </w:rPr>
              <w:t>dans</w:t>
            </w:r>
            <w:proofErr w:type="spellEnd"/>
            <w:r>
              <w:rPr>
                <w:sz w:val="20"/>
                <w:lang w:val="en-US"/>
              </w:rPr>
              <w:t xml:space="preserve"> </w:t>
            </w:r>
            <w:proofErr w:type="spellStart"/>
            <w:r>
              <w:rPr>
                <w:sz w:val="20"/>
                <w:lang w:val="en-US"/>
              </w:rPr>
              <w:t>mon</w:t>
            </w:r>
            <w:proofErr w:type="spellEnd"/>
            <w:r>
              <w:rPr>
                <w:spacing w:val="-2"/>
                <w:sz w:val="20"/>
                <w:lang w:val="en-US"/>
              </w:rPr>
              <w:t xml:space="preserve"> </w:t>
            </w:r>
            <w:proofErr w:type="spellStart"/>
            <w:r>
              <w:rPr>
                <w:sz w:val="20"/>
                <w:lang w:val="en-US"/>
              </w:rPr>
              <w:t>choix</w:t>
            </w:r>
            <w:proofErr w:type="spellEnd"/>
            <w:r>
              <w:rPr>
                <w:sz w:val="20"/>
                <w:lang w:val="en-US"/>
              </w:rPr>
              <w:t>?</w:t>
            </w:r>
          </w:p>
        </w:tc>
      </w:tr>
    </w:tbl>
    <w:p w:rsidR="00476838" w:rsidRDefault="00476838" w:rsidP="00476838">
      <w:pPr>
        <w:pStyle w:val="Corpsdetexte"/>
        <w:rPr>
          <w:rFonts w:ascii="Microsoft Sans Serif" w:eastAsia="Microsoft Sans Serif" w:hAnsi="Microsoft Sans Serif" w:cs="Microsoft Sans Serif"/>
          <w:sz w:val="38"/>
        </w:rPr>
      </w:pPr>
    </w:p>
    <w:p w:rsidR="00476838" w:rsidRDefault="00476838" w:rsidP="00476838">
      <w:pPr>
        <w:pStyle w:val="Corpsdetexte"/>
        <w:spacing w:before="10"/>
        <w:rPr>
          <w:sz w:val="31"/>
        </w:rPr>
      </w:pPr>
    </w:p>
    <w:p w:rsidR="00476838" w:rsidRDefault="00476838" w:rsidP="00197E13">
      <w:pPr>
        <w:pStyle w:val="Heading3"/>
        <w:numPr>
          <w:ilvl w:val="1"/>
          <w:numId w:val="36"/>
        </w:numPr>
        <w:tabs>
          <w:tab w:val="left" w:pos="747"/>
        </w:tabs>
        <w:spacing w:before="1"/>
        <w:ind w:left="746" w:hanging="447"/>
        <w:rPr>
          <w:sz w:val="26"/>
        </w:rPr>
      </w:pPr>
      <w:bookmarkStart w:id="4" w:name="_bookmark5"/>
      <w:bookmarkEnd w:id="4"/>
      <w:r>
        <w:rPr>
          <w:color w:val="538DD3"/>
        </w:rPr>
        <w:t>Texte</w:t>
      </w:r>
      <w:r>
        <w:rPr>
          <w:color w:val="538DD3"/>
          <w:spacing w:val="-1"/>
        </w:rPr>
        <w:t xml:space="preserve"> </w:t>
      </w:r>
      <w:r>
        <w:rPr>
          <w:color w:val="538DD3"/>
        </w:rPr>
        <w:t>à</w:t>
      </w:r>
      <w:r>
        <w:rPr>
          <w:color w:val="538DD3"/>
          <w:spacing w:val="-1"/>
        </w:rPr>
        <w:t xml:space="preserve"> </w:t>
      </w:r>
      <w:r>
        <w:rPr>
          <w:color w:val="538DD3"/>
        </w:rPr>
        <w:t>méditer</w:t>
      </w:r>
    </w:p>
    <w:p w:rsidR="00476838" w:rsidRDefault="00476838" w:rsidP="00476838">
      <w:pPr>
        <w:pStyle w:val="Corpsdetexte"/>
        <w:spacing w:before="6"/>
        <w:rPr>
          <w:rFonts w:ascii="Arial"/>
          <w:b/>
          <w:sz w:val="32"/>
        </w:rPr>
      </w:pPr>
    </w:p>
    <w:p w:rsidR="00476838" w:rsidRDefault="00476838" w:rsidP="00476838">
      <w:pPr>
        <w:pStyle w:val="Corpsdetexte"/>
        <w:spacing w:line="242" w:lineRule="auto"/>
        <w:ind w:left="2443" w:right="2380"/>
        <w:jc w:val="center"/>
        <w:rPr>
          <w:rFonts w:ascii="Microsoft Sans Serif"/>
        </w:rPr>
      </w:pPr>
      <w:r>
        <w:t>Cela m’étonne toujours, dit Dieu, d’entendre les gens dire:</w:t>
      </w:r>
      <w:r>
        <w:rPr>
          <w:spacing w:val="-61"/>
        </w:rPr>
        <w:t xml:space="preserve"> </w:t>
      </w:r>
      <w:r>
        <w:t>“Nous</w:t>
      </w:r>
      <w:r>
        <w:rPr>
          <w:spacing w:val="1"/>
        </w:rPr>
        <w:t xml:space="preserve"> </w:t>
      </w:r>
      <w:r>
        <w:t>sommes</w:t>
      </w:r>
      <w:r>
        <w:rPr>
          <w:spacing w:val="2"/>
        </w:rPr>
        <w:t xml:space="preserve"> </w:t>
      </w:r>
      <w:r>
        <w:t>mariés !”</w:t>
      </w:r>
    </w:p>
    <w:p w:rsidR="00476838" w:rsidRDefault="00476838" w:rsidP="00476838">
      <w:pPr>
        <w:pStyle w:val="Corpsdetexte"/>
        <w:spacing w:line="269" w:lineRule="exact"/>
        <w:ind w:left="1054" w:right="995"/>
        <w:jc w:val="center"/>
      </w:pPr>
      <w:r>
        <w:t>Comme</w:t>
      </w:r>
      <w:r>
        <w:rPr>
          <w:spacing w:val="2"/>
        </w:rPr>
        <w:t xml:space="preserve"> </w:t>
      </w:r>
      <w:r>
        <w:t>si on</w:t>
      </w:r>
      <w:r>
        <w:rPr>
          <w:spacing w:val="2"/>
        </w:rPr>
        <w:t xml:space="preserve"> </w:t>
      </w:r>
      <w:r>
        <w:t>se</w:t>
      </w:r>
      <w:r>
        <w:rPr>
          <w:spacing w:val="1"/>
        </w:rPr>
        <w:t xml:space="preserve"> </w:t>
      </w:r>
      <w:r>
        <w:t>mariait</w:t>
      </w:r>
      <w:r>
        <w:rPr>
          <w:spacing w:val="2"/>
        </w:rPr>
        <w:t xml:space="preserve"> </w:t>
      </w:r>
      <w:r>
        <w:t>un</w:t>
      </w:r>
      <w:r>
        <w:rPr>
          <w:spacing w:val="2"/>
        </w:rPr>
        <w:t xml:space="preserve"> </w:t>
      </w:r>
      <w:r>
        <w:t>jour</w:t>
      </w:r>
      <w:r>
        <w:rPr>
          <w:spacing w:val="1"/>
        </w:rPr>
        <w:t xml:space="preserve"> </w:t>
      </w:r>
      <w:r>
        <w:t>!</w:t>
      </w:r>
    </w:p>
    <w:p w:rsidR="00476838" w:rsidRDefault="00476838" w:rsidP="00476838">
      <w:pPr>
        <w:pStyle w:val="Corpsdetexte"/>
        <w:spacing w:before="2"/>
        <w:rPr>
          <w:sz w:val="25"/>
        </w:rPr>
      </w:pPr>
    </w:p>
    <w:p w:rsidR="00476838" w:rsidRDefault="00476838" w:rsidP="00476838">
      <w:pPr>
        <w:pStyle w:val="Corpsdetexte"/>
        <w:ind w:left="1053" w:right="995"/>
        <w:jc w:val="center"/>
      </w:pPr>
      <w:r>
        <w:t>Laissez-moi</w:t>
      </w:r>
      <w:r>
        <w:rPr>
          <w:spacing w:val="-3"/>
        </w:rPr>
        <w:t xml:space="preserve"> </w:t>
      </w:r>
      <w:r>
        <w:t>rire.</w:t>
      </w:r>
    </w:p>
    <w:p w:rsidR="00476838" w:rsidRDefault="00476838" w:rsidP="00476838">
      <w:pPr>
        <w:pStyle w:val="Corpsdetexte"/>
        <w:spacing w:before="4"/>
        <w:ind w:left="1054" w:right="995"/>
        <w:jc w:val="center"/>
      </w:pPr>
      <w:r>
        <w:t>Comme</w:t>
      </w:r>
      <w:r>
        <w:rPr>
          <w:spacing w:val="2"/>
        </w:rPr>
        <w:t xml:space="preserve"> </w:t>
      </w:r>
      <w:r>
        <w:t>si on</w:t>
      </w:r>
      <w:r>
        <w:rPr>
          <w:spacing w:val="2"/>
        </w:rPr>
        <w:t xml:space="preserve"> </w:t>
      </w:r>
      <w:r>
        <w:t>se</w:t>
      </w:r>
      <w:r>
        <w:rPr>
          <w:spacing w:val="1"/>
        </w:rPr>
        <w:t xml:space="preserve"> </w:t>
      </w:r>
      <w:r>
        <w:t>mariait</w:t>
      </w:r>
      <w:r>
        <w:rPr>
          <w:spacing w:val="2"/>
        </w:rPr>
        <w:t xml:space="preserve"> </w:t>
      </w:r>
      <w:r>
        <w:t>une fois</w:t>
      </w:r>
      <w:r>
        <w:rPr>
          <w:spacing w:val="-1"/>
        </w:rPr>
        <w:t xml:space="preserve"> </w:t>
      </w:r>
      <w:r>
        <w:t>pour</w:t>
      </w:r>
      <w:r>
        <w:rPr>
          <w:spacing w:val="1"/>
        </w:rPr>
        <w:t xml:space="preserve"> </w:t>
      </w:r>
      <w:r>
        <w:t>toutes</w:t>
      </w:r>
      <w:r>
        <w:rPr>
          <w:spacing w:val="1"/>
        </w:rPr>
        <w:t xml:space="preserve"> </w:t>
      </w:r>
      <w:r>
        <w:t>!</w:t>
      </w:r>
    </w:p>
    <w:p w:rsidR="00476838" w:rsidRDefault="00476838" w:rsidP="00476838">
      <w:pPr>
        <w:pStyle w:val="Corpsdetexte"/>
        <w:spacing w:before="5" w:line="242" w:lineRule="auto"/>
        <w:ind w:left="2762" w:right="2706"/>
        <w:jc w:val="center"/>
      </w:pPr>
      <w:r>
        <w:t>Ils croient que c’est arrivé, et qu’ils peuvent vivre,</w:t>
      </w:r>
      <w:r>
        <w:rPr>
          <w:spacing w:val="-61"/>
        </w:rPr>
        <w:t xml:space="preserve"> </w:t>
      </w:r>
      <w:r>
        <w:t>vivre</w:t>
      </w:r>
      <w:r>
        <w:rPr>
          <w:spacing w:val="1"/>
        </w:rPr>
        <w:t xml:space="preserve"> </w:t>
      </w:r>
      <w:r>
        <w:t>de</w:t>
      </w:r>
      <w:r>
        <w:rPr>
          <w:spacing w:val="1"/>
        </w:rPr>
        <w:t xml:space="preserve"> </w:t>
      </w:r>
      <w:r>
        <w:t>leurs</w:t>
      </w:r>
      <w:r>
        <w:rPr>
          <w:spacing w:val="1"/>
        </w:rPr>
        <w:t xml:space="preserve"> </w:t>
      </w:r>
      <w:r>
        <w:t>rentes d’amour</w:t>
      </w:r>
      <w:r>
        <w:rPr>
          <w:spacing w:val="1"/>
        </w:rPr>
        <w:t xml:space="preserve"> </w:t>
      </w:r>
      <w:r>
        <w:t>de</w:t>
      </w:r>
      <w:r>
        <w:rPr>
          <w:spacing w:val="1"/>
        </w:rPr>
        <w:t xml:space="preserve"> </w:t>
      </w:r>
      <w:r>
        <w:t>gens mariés.</w:t>
      </w:r>
    </w:p>
    <w:p w:rsidR="00476838" w:rsidRDefault="00476838" w:rsidP="00476838">
      <w:pPr>
        <w:pStyle w:val="Corpsdetexte"/>
        <w:spacing w:line="269" w:lineRule="exact"/>
        <w:ind w:left="1054" w:right="995"/>
        <w:jc w:val="center"/>
      </w:pPr>
      <w:r>
        <w:t>Comme</w:t>
      </w:r>
      <w:r>
        <w:rPr>
          <w:spacing w:val="1"/>
        </w:rPr>
        <w:t xml:space="preserve"> </w:t>
      </w:r>
      <w:r>
        <w:t>si on</w:t>
      </w:r>
      <w:r>
        <w:rPr>
          <w:spacing w:val="2"/>
        </w:rPr>
        <w:t xml:space="preserve"> </w:t>
      </w:r>
      <w:r>
        <w:t>se</w:t>
      </w:r>
      <w:r>
        <w:rPr>
          <w:spacing w:val="1"/>
        </w:rPr>
        <w:t xml:space="preserve"> </w:t>
      </w:r>
      <w:r>
        <w:t>mariait</w:t>
      </w:r>
      <w:r>
        <w:rPr>
          <w:spacing w:val="1"/>
        </w:rPr>
        <w:t xml:space="preserve"> </w:t>
      </w:r>
      <w:r>
        <w:t>un</w:t>
      </w:r>
      <w:r>
        <w:rPr>
          <w:spacing w:val="2"/>
        </w:rPr>
        <w:t xml:space="preserve"> </w:t>
      </w:r>
      <w:r>
        <w:t>jour</w:t>
      </w:r>
      <w:r>
        <w:rPr>
          <w:spacing w:val="1"/>
        </w:rPr>
        <w:t xml:space="preserve"> </w:t>
      </w:r>
      <w:r>
        <w:t>!</w:t>
      </w:r>
    </w:p>
    <w:p w:rsidR="00476838" w:rsidRDefault="00476838" w:rsidP="00476838">
      <w:pPr>
        <w:pStyle w:val="Corpsdetexte"/>
        <w:spacing w:before="5" w:line="242" w:lineRule="auto"/>
        <w:ind w:left="2150" w:right="2092"/>
        <w:jc w:val="center"/>
      </w:pPr>
      <w:proofErr w:type="gramStart"/>
      <w:r>
        <w:t>comme</w:t>
      </w:r>
      <w:proofErr w:type="gramEnd"/>
      <w:r>
        <w:t xml:space="preserve"> s’il suffisait de se donner une fois, une fois pour toutes ;</w:t>
      </w:r>
      <w:r>
        <w:rPr>
          <w:spacing w:val="-61"/>
        </w:rPr>
        <w:t xml:space="preserve"> </w:t>
      </w:r>
      <w:r>
        <w:t>comme</w:t>
      </w:r>
      <w:r>
        <w:rPr>
          <w:spacing w:val="2"/>
        </w:rPr>
        <w:t xml:space="preserve"> </w:t>
      </w:r>
      <w:r>
        <w:t>si</w:t>
      </w:r>
      <w:r>
        <w:rPr>
          <w:spacing w:val="1"/>
        </w:rPr>
        <w:t xml:space="preserve"> </w:t>
      </w:r>
      <w:r>
        <w:t>Moi-même</w:t>
      </w:r>
      <w:r>
        <w:rPr>
          <w:spacing w:val="2"/>
        </w:rPr>
        <w:t xml:space="preserve"> </w:t>
      </w:r>
      <w:r>
        <w:t>j’avais</w:t>
      </w:r>
      <w:r>
        <w:rPr>
          <w:spacing w:val="1"/>
        </w:rPr>
        <w:t xml:space="preserve"> </w:t>
      </w:r>
      <w:r>
        <w:t>fait</w:t>
      </w:r>
      <w:r>
        <w:rPr>
          <w:spacing w:val="-1"/>
        </w:rPr>
        <w:t xml:space="preserve"> </w:t>
      </w:r>
      <w:r>
        <w:t>le monde en un</w:t>
      </w:r>
      <w:r>
        <w:rPr>
          <w:spacing w:val="2"/>
        </w:rPr>
        <w:t xml:space="preserve"> </w:t>
      </w:r>
      <w:r>
        <w:t>jour.</w:t>
      </w:r>
    </w:p>
    <w:p w:rsidR="00476838" w:rsidRDefault="00476838" w:rsidP="00476838">
      <w:pPr>
        <w:pStyle w:val="Corpsdetexte"/>
        <w:spacing w:before="4"/>
      </w:pPr>
    </w:p>
    <w:p w:rsidR="00476838" w:rsidRDefault="00476838" w:rsidP="00476838">
      <w:pPr>
        <w:pStyle w:val="Corpsdetexte"/>
        <w:spacing w:line="242" w:lineRule="auto"/>
        <w:ind w:left="3605" w:right="3547"/>
        <w:jc w:val="center"/>
      </w:pPr>
      <w:r>
        <w:t>Comme s’il ne fallait pas, à tout prix,</w:t>
      </w:r>
      <w:r>
        <w:rPr>
          <w:spacing w:val="-61"/>
        </w:rPr>
        <w:t xml:space="preserve"> </w:t>
      </w:r>
      <w:r>
        <w:t>par</w:t>
      </w:r>
      <w:r>
        <w:rPr>
          <w:spacing w:val="1"/>
        </w:rPr>
        <w:t xml:space="preserve"> </w:t>
      </w:r>
      <w:r>
        <w:t>un</w:t>
      </w:r>
      <w:r>
        <w:rPr>
          <w:spacing w:val="2"/>
        </w:rPr>
        <w:t xml:space="preserve"> </w:t>
      </w:r>
      <w:r>
        <w:t>bon</w:t>
      </w:r>
      <w:r>
        <w:rPr>
          <w:spacing w:val="3"/>
        </w:rPr>
        <w:t xml:space="preserve"> </w:t>
      </w:r>
      <w:r>
        <w:t>sens</w:t>
      </w:r>
      <w:r>
        <w:rPr>
          <w:spacing w:val="2"/>
        </w:rPr>
        <w:t xml:space="preserve"> </w:t>
      </w:r>
      <w:r>
        <w:t>enfin,</w:t>
      </w:r>
    </w:p>
    <w:p w:rsidR="00476838" w:rsidRDefault="00476838" w:rsidP="00476838">
      <w:pPr>
        <w:pStyle w:val="Corpsdetexte"/>
        <w:spacing w:line="269" w:lineRule="exact"/>
        <w:ind w:left="1052" w:right="995"/>
        <w:jc w:val="center"/>
      </w:pPr>
      <w:proofErr w:type="gramStart"/>
      <w:r>
        <w:t>se</w:t>
      </w:r>
      <w:proofErr w:type="gramEnd"/>
      <w:r>
        <w:rPr>
          <w:spacing w:val="13"/>
        </w:rPr>
        <w:t xml:space="preserve"> </w:t>
      </w:r>
      <w:r>
        <w:t>marier</w:t>
      </w:r>
      <w:r>
        <w:rPr>
          <w:spacing w:val="13"/>
        </w:rPr>
        <w:t xml:space="preserve"> </w:t>
      </w:r>
      <w:r>
        <w:t>tous</w:t>
      </w:r>
      <w:r>
        <w:rPr>
          <w:spacing w:val="11"/>
        </w:rPr>
        <w:t xml:space="preserve"> </w:t>
      </w:r>
      <w:r>
        <w:t>les</w:t>
      </w:r>
      <w:r>
        <w:rPr>
          <w:spacing w:val="12"/>
        </w:rPr>
        <w:t xml:space="preserve"> </w:t>
      </w:r>
      <w:r>
        <w:t>jours</w:t>
      </w:r>
      <w:r>
        <w:rPr>
          <w:spacing w:val="13"/>
        </w:rPr>
        <w:t xml:space="preserve"> </w:t>
      </w:r>
      <w:r>
        <w:t>que</w:t>
      </w:r>
      <w:r>
        <w:rPr>
          <w:spacing w:val="14"/>
        </w:rPr>
        <w:t xml:space="preserve"> </w:t>
      </w:r>
      <w:r>
        <w:t>je</w:t>
      </w:r>
      <w:r>
        <w:rPr>
          <w:spacing w:val="12"/>
        </w:rPr>
        <w:t xml:space="preserve"> </w:t>
      </w:r>
      <w:r>
        <w:t>fais…</w:t>
      </w:r>
    </w:p>
    <w:p w:rsidR="00476838" w:rsidRDefault="00476838" w:rsidP="00476838">
      <w:pPr>
        <w:pStyle w:val="Corpsdetexte"/>
        <w:spacing w:before="10"/>
      </w:pPr>
    </w:p>
    <w:p w:rsidR="00476838" w:rsidRDefault="00476838" w:rsidP="00476838">
      <w:pPr>
        <w:ind w:right="691"/>
        <w:jc w:val="right"/>
        <w:rPr>
          <w:rFonts w:ascii="Arial" w:hAnsi="Arial"/>
          <w:b/>
          <w:i/>
          <w:sz w:val="24"/>
        </w:rPr>
      </w:pPr>
      <w:r>
        <w:rPr>
          <w:rFonts w:ascii="Arial" w:hAnsi="Arial"/>
          <w:b/>
          <w:i/>
          <w:sz w:val="24"/>
        </w:rPr>
        <w:t>Charles</w:t>
      </w:r>
      <w:r>
        <w:rPr>
          <w:rFonts w:ascii="Arial" w:hAnsi="Arial"/>
          <w:b/>
          <w:i/>
          <w:spacing w:val="-3"/>
          <w:sz w:val="24"/>
        </w:rPr>
        <w:t xml:space="preserve"> </w:t>
      </w:r>
      <w:r>
        <w:rPr>
          <w:rFonts w:ascii="Arial" w:hAnsi="Arial"/>
          <w:b/>
          <w:i/>
          <w:sz w:val="24"/>
        </w:rPr>
        <w:t>Péguy</w:t>
      </w:r>
    </w:p>
    <w:p w:rsidR="00476838" w:rsidRDefault="00476838" w:rsidP="00476838">
      <w:pPr>
        <w:widowControl/>
        <w:autoSpaceDE/>
        <w:autoSpaceDN/>
        <w:rPr>
          <w:rFonts w:ascii="Arial" w:hAnsi="Arial"/>
          <w:sz w:val="24"/>
        </w:rPr>
        <w:sectPr w:rsidR="00476838">
          <w:pgSz w:w="11910" w:h="16840"/>
          <w:pgMar w:top="940" w:right="480" w:bottom="1020" w:left="420" w:header="0" w:footer="748" w:gutter="0"/>
          <w:cols w:space="720"/>
        </w:sectPr>
      </w:pPr>
    </w:p>
    <w:p w:rsidR="00476838" w:rsidRDefault="00476838" w:rsidP="00197E13">
      <w:pPr>
        <w:pStyle w:val="Heading3"/>
        <w:numPr>
          <w:ilvl w:val="1"/>
          <w:numId w:val="36"/>
        </w:numPr>
        <w:tabs>
          <w:tab w:val="left" w:pos="747"/>
        </w:tabs>
        <w:spacing w:before="63"/>
        <w:ind w:left="746" w:hanging="447"/>
        <w:rPr>
          <w:rFonts w:ascii="Arial" w:hAnsi="Arial"/>
          <w:sz w:val="26"/>
        </w:rPr>
      </w:pPr>
      <w:bookmarkStart w:id="5" w:name="_bookmark6"/>
      <w:bookmarkEnd w:id="5"/>
      <w:r>
        <w:rPr>
          <w:color w:val="538DD3"/>
        </w:rPr>
        <w:lastRenderedPageBreak/>
        <w:t>Exercices</w:t>
      </w:r>
      <w:r>
        <w:rPr>
          <w:color w:val="538DD3"/>
          <w:spacing w:val="-3"/>
        </w:rPr>
        <w:t xml:space="preserve"> </w:t>
      </w:r>
      <w:r>
        <w:rPr>
          <w:color w:val="538DD3"/>
        </w:rPr>
        <w:t>pour préparer</w:t>
      </w:r>
      <w:r>
        <w:rPr>
          <w:color w:val="538DD3"/>
          <w:spacing w:val="-3"/>
        </w:rPr>
        <w:t xml:space="preserve"> </w:t>
      </w:r>
      <w:r>
        <w:rPr>
          <w:color w:val="538DD3"/>
        </w:rPr>
        <w:t>la</w:t>
      </w:r>
      <w:r>
        <w:rPr>
          <w:color w:val="538DD3"/>
          <w:spacing w:val="-2"/>
        </w:rPr>
        <w:t xml:space="preserve"> </w:t>
      </w:r>
      <w:r>
        <w:rPr>
          <w:color w:val="538DD3"/>
        </w:rPr>
        <w:t>soirée</w:t>
      </w:r>
      <w:r>
        <w:rPr>
          <w:color w:val="538DD3"/>
          <w:spacing w:val="-1"/>
        </w:rPr>
        <w:t xml:space="preserve"> </w:t>
      </w:r>
      <w:r>
        <w:rPr>
          <w:color w:val="538DD3"/>
        </w:rPr>
        <w:t>2</w:t>
      </w:r>
    </w:p>
    <w:p w:rsidR="00476838" w:rsidRDefault="00476838" w:rsidP="00476838">
      <w:pPr>
        <w:pStyle w:val="Corpsdetexte"/>
        <w:spacing w:before="1"/>
        <w:rPr>
          <w:rFonts w:ascii="Arial"/>
          <w:b/>
          <w:sz w:val="29"/>
        </w:rPr>
      </w:pPr>
    </w:p>
    <w:p w:rsidR="00476838" w:rsidRDefault="00476838" w:rsidP="00476838">
      <w:pPr>
        <w:ind w:left="300"/>
        <w:rPr>
          <w:rFonts w:ascii="Microsoft Sans Serif"/>
          <w:sz w:val="24"/>
        </w:rPr>
      </w:pPr>
      <w:r>
        <w:rPr>
          <w:sz w:val="24"/>
        </w:rPr>
        <w:t>Le</w:t>
      </w:r>
      <w:r>
        <w:rPr>
          <w:spacing w:val="2"/>
          <w:sz w:val="24"/>
        </w:rPr>
        <w:t xml:space="preserve"> </w:t>
      </w:r>
      <w:r>
        <w:rPr>
          <w:sz w:val="24"/>
        </w:rPr>
        <w:t>«</w:t>
      </w:r>
      <w:r>
        <w:rPr>
          <w:spacing w:val="2"/>
          <w:sz w:val="24"/>
        </w:rPr>
        <w:t xml:space="preserve"> </w:t>
      </w:r>
      <w:r>
        <w:rPr>
          <w:rFonts w:ascii="Arial" w:hAnsi="Arial"/>
          <w:b/>
          <w:sz w:val="24"/>
        </w:rPr>
        <w:t>temps pour nous</w:t>
      </w:r>
      <w:r>
        <w:rPr>
          <w:rFonts w:ascii="Arial" w:hAnsi="Arial"/>
          <w:b/>
          <w:spacing w:val="1"/>
          <w:sz w:val="24"/>
        </w:rPr>
        <w:t xml:space="preserve"> </w:t>
      </w:r>
      <w:r>
        <w:rPr>
          <w:sz w:val="24"/>
        </w:rPr>
        <w:t>»</w:t>
      </w:r>
      <w:r>
        <w:rPr>
          <w:spacing w:val="4"/>
          <w:sz w:val="24"/>
        </w:rPr>
        <w:t xml:space="preserve"> </w:t>
      </w:r>
      <w:r>
        <w:rPr>
          <w:sz w:val="24"/>
        </w:rPr>
        <w:t>:</w:t>
      </w:r>
    </w:p>
    <w:p w:rsidR="00476838" w:rsidRDefault="00476838" w:rsidP="00476838">
      <w:pPr>
        <w:pStyle w:val="Corpsdetexte"/>
        <w:spacing w:before="8"/>
      </w:pPr>
    </w:p>
    <w:p w:rsidR="00476838" w:rsidRDefault="00476838" w:rsidP="00476838">
      <w:pPr>
        <w:pStyle w:val="Corpsdetexte"/>
        <w:ind w:left="300"/>
      </w:pPr>
      <w:r>
        <w:t>Qu’est ce</w:t>
      </w:r>
      <w:r>
        <w:rPr>
          <w:spacing w:val="1"/>
        </w:rPr>
        <w:t xml:space="preserve"> </w:t>
      </w:r>
      <w:r>
        <w:t>qui</w:t>
      </w:r>
      <w:r>
        <w:rPr>
          <w:spacing w:val="-1"/>
        </w:rPr>
        <w:t xml:space="preserve"> </w:t>
      </w:r>
      <w:r>
        <w:t>me</w:t>
      </w:r>
      <w:r>
        <w:rPr>
          <w:spacing w:val="1"/>
        </w:rPr>
        <w:t xml:space="preserve"> </w:t>
      </w:r>
      <w:r>
        <w:t>parait important pour réussir notre</w:t>
      </w:r>
      <w:r>
        <w:rPr>
          <w:spacing w:val="1"/>
        </w:rPr>
        <w:t xml:space="preserve"> </w:t>
      </w:r>
      <w:r>
        <w:t>vie</w:t>
      </w:r>
      <w:r>
        <w:rPr>
          <w:spacing w:val="1"/>
        </w:rPr>
        <w:t xml:space="preserve"> </w:t>
      </w:r>
      <w:r>
        <w:t>de</w:t>
      </w:r>
      <w:r>
        <w:rPr>
          <w:spacing w:val="-1"/>
        </w:rPr>
        <w:t xml:space="preserve"> </w:t>
      </w:r>
      <w:r>
        <w:t>couple</w:t>
      </w:r>
      <w:r>
        <w:rPr>
          <w:spacing w:val="6"/>
        </w:rPr>
        <w:t xml:space="preserve"> </w:t>
      </w:r>
      <w:r>
        <w:t>?</w:t>
      </w:r>
    </w:p>
    <w:p w:rsidR="00476838" w:rsidRDefault="00476838" w:rsidP="00476838">
      <w:pPr>
        <w:pStyle w:val="Corpsdetexte"/>
        <w:spacing w:before="6"/>
      </w:pPr>
    </w:p>
    <w:p w:rsidR="00476838" w:rsidRDefault="00476838" w:rsidP="00476838">
      <w:pPr>
        <w:pStyle w:val="Corpsdetexte"/>
        <w:ind w:left="660"/>
        <w:rPr>
          <w:rFonts w:ascii="Symbol" w:hAnsi="Symbol"/>
        </w:rPr>
      </w:pPr>
      <w:r>
        <w:rPr>
          <w:rFonts w:ascii="Symbol" w:hAnsi="Symbol"/>
        </w:rPr>
        <w:t></w:t>
      </w:r>
    </w:p>
    <w:p w:rsidR="00476838" w:rsidRDefault="00476838" w:rsidP="00476838">
      <w:pPr>
        <w:pStyle w:val="Corpsdetexte"/>
        <w:spacing w:before="5"/>
        <w:rPr>
          <w:rFonts w:ascii="Symbol" w:hAnsi="Symbol"/>
          <w:sz w:val="22"/>
        </w:rPr>
      </w:pPr>
    </w:p>
    <w:p w:rsidR="00476838" w:rsidRDefault="00476838" w:rsidP="00476838">
      <w:pPr>
        <w:pStyle w:val="Corpsdetexte"/>
        <w:ind w:left="660"/>
        <w:rPr>
          <w:rFonts w:ascii="Symbol" w:hAnsi="Symbol"/>
        </w:rPr>
      </w:pPr>
      <w:r>
        <w:rPr>
          <w:rFonts w:ascii="Symbol" w:hAnsi="Symbol"/>
        </w:rPr>
        <w:t></w:t>
      </w:r>
    </w:p>
    <w:p w:rsidR="00476838" w:rsidRDefault="00476838" w:rsidP="00476838">
      <w:pPr>
        <w:pStyle w:val="Corpsdetexte"/>
        <w:spacing w:before="5"/>
        <w:rPr>
          <w:rFonts w:ascii="Symbol" w:hAnsi="Symbol"/>
          <w:sz w:val="22"/>
        </w:rPr>
      </w:pPr>
    </w:p>
    <w:p w:rsidR="00476838" w:rsidRDefault="00476838" w:rsidP="00476838">
      <w:pPr>
        <w:pStyle w:val="Corpsdetexte"/>
        <w:ind w:left="660"/>
        <w:rPr>
          <w:rFonts w:ascii="Symbol" w:hAnsi="Symbol"/>
        </w:rPr>
      </w:pPr>
      <w:r>
        <w:rPr>
          <w:rFonts w:ascii="Symbol" w:hAnsi="Symbol"/>
        </w:rPr>
        <w:t></w:t>
      </w:r>
    </w:p>
    <w:p w:rsidR="00476838" w:rsidRDefault="00476838" w:rsidP="00476838">
      <w:pPr>
        <w:pStyle w:val="Corpsdetexte"/>
        <w:spacing w:before="4"/>
        <w:rPr>
          <w:rFonts w:ascii="Symbol" w:hAnsi="Symbol"/>
          <w:sz w:val="22"/>
        </w:rPr>
      </w:pPr>
    </w:p>
    <w:p w:rsidR="00476838" w:rsidRDefault="00476838" w:rsidP="00476838">
      <w:pPr>
        <w:pStyle w:val="Corpsdetexte"/>
        <w:ind w:left="660"/>
        <w:rPr>
          <w:rFonts w:ascii="Symbol" w:hAnsi="Symbol"/>
        </w:rPr>
      </w:pPr>
      <w:r>
        <w:rPr>
          <w:rFonts w:ascii="Symbol" w:hAnsi="Symbol"/>
        </w:rPr>
        <w:t></w:t>
      </w:r>
    </w:p>
    <w:p w:rsidR="00476838" w:rsidRDefault="00476838" w:rsidP="00476838">
      <w:pPr>
        <w:pStyle w:val="Corpsdetexte"/>
        <w:rPr>
          <w:rFonts w:ascii="Symbol" w:hAnsi="Symbol"/>
          <w:sz w:val="28"/>
        </w:rPr>
      </w:pPr>
    </w:p>
    <w:p w:rsidR="00476838" w:rsidRDefault="00476838" w:rsidP="00476838">
      <w:pPr>
        <w:pStyle w:val="Corpsdetexte"/>
        <w:spacing w:before="211"/>
        <w:ind w:left="300"/>
        <w:rPr>
          <w:rFonts w:ascii="Microsoft Sans Serif" w:hAnsi="Microsoft Sans Serif"/>
        </w:rPr>
      </w:pPr>
      <w:r>
        <w:t>Qu’est ce</w:t>
      </w:r>
      <w:r>
        <w:rPr>
          <w:spacing w:val="1"/>
        </w:rPr>
        <w:t xml:space="preserve"> </w:t>
      </w:r>
      <w:r>
        <w:t>qui</w:t>
      </w:r>
      <w:r>
        <w:rPr>
          <w:spacing w:val="-1"/>
        </w:rPr>
        <w:t xml:space="preserve"> </w:t>
      </w:r>
      <w:r>
        <w:t>m’a</w:t>
      </w:r>
      <w:r>
        <w:rPr>
          <w:spacing w:val="-1"/>
        </w:rPr>
        <w:t xml:space="preserve"> </w:t>
      </w:r>
      <w:r>
        <w:t>intéressé dans le</w:t>
      </w:r>
      <w:r>
        <w:rPr>
          <w:spacing w:val="-2"/>
        </w:rPr>
        <w:t xml:space="preserve"> </w:t>
      </w:r>
      <w:r>
        <w:t>premier</w:t>
      </w:r>
      <w:r>
        <w:rPr>
          <w:spacing w:val="-1"/>
        </w:rPr>
        <w:t xml:space="preserve"> </w:t>
      </w:r>
      <w:r>
        <w:t>thème</w:t>
      </w:r>
      <w:r>
        <w:rPr>
          <w:spacing w:val="6"/>
        </w:rPr>
        <w:t xml:space="preserve"> </w:t>
      </w:r>
      <w:r>
        <w:t>?</w:t>
      </w:r>
    </w:p>
    <w:p w:rsidR="00476838" w:rsidRDefault="00476838" w:rsidP="00476838">
      <w:pPr>
        <w:pStyle w:val="Heading1"/>
        <w:spacing w:before="65"/>
        <w:ind w:left="2419"/>
      </w:pPr>
      <w:bookmarkStart w:id="6" w:name="_bookmark7"/>
      <w:bookmarkEnd w:id="6"/>
      <w:r>
        <w:rPr>
          <w:color w:val="1F487C"/>
          <w:w w:val="75"/>
        </w:rPr>
        <w:t>2-</w:t>
      </w:r>
      <w:r>
        <w:rPr>
          <w:color w:val="1F487C"/>
          <w:spacing w:val="11"/>
          <w:w w:val="75"/>
        </w:rPr>
        <w:t xml:space="preserve"> </w:t>
      </w:r>
      <w:r>
        <w:rPr>
          <w:color w:val="1F487C"/>
          <w:w w:val="75"/>
        </w:rPr>
        <w:t>SOIREE</w:t>
      </w:r>
      <w:r>
        <w:rPr>
          <w:color w:val="1F487C"/>
          <w:spacing w:val="12"/>
          <w:w w:val="75"/>
        </w:rPr>
        <w:t xml:space="preserve"> </w:t>
      </w:r>
      <w:r>
        <w:rPr>
          <w:color w:val="1F487C"/>
          <w:w w:val="75"/>
        </w:rPr>
        <w:t>2</w:t>
      </w:r>
      <w:r>
        <w:rPr>
          <w:color w:val="1F487C"/>
          <w:spacing w:val="11"/>
          <w:w w:val="75"/>
        </w:rPr>
        <w:t xml:space="preserve"> </w:t>
      </w:r>
      <w:r>
        <w:rPr>
          <w:color w:val="1F487C"/>
          <w:w w:val="75"/>
        </w:rPr>
        <w:t>:</w:t>
      </w:r>
      <w:r>
        <w:rPr>
          <w:color w:val="1F487C"/>
          <w:spacing w:val="11"/>
          <w:w w:val="75"/>
        </w:rPr>
        <w:t xml:space="preserve"> </w:t>
      </w:r>
      <w:r>
        <w:rPr>
          <w:color w:val="1F487C"/>
          <w:w w:val="75"/>
        </w:rPr>
        <w:t>LES</w:t>
      </w:r>
      <w:r>
        <w:rPr>
          <w:color w:val="1F487C"/>
          <w:spacing w:val="11"/>
          <w:w w:val="75"/>
        </w:rPr>
        <w:t xml:space="preserve"> </w:t>
      </w:r>
      <w:r>
        <w:rPr>
          <w:color w:val="1F487C"/>
          <w:w w:val="75"/>
        </w:rPr>
        <w:t>4</w:t>
      </w:r>
      <w:r>
        <w:rPr>
          <w:color w:val="1F487C"/>
          <w:spacing w:val="11"/>
          <w:w w:val="75"/>
        </w:rPr>
        <w:t xml:space="preserve"> </w:t>
      </w:r>
      <w:r>
        <w:rPr>
          <w:color w:val="1F487C"/>
          <w:w w:val="75"/>
        </w:rPr>
        <w:t>PILIERS</w:t>
      </w:r>
      <w:r>
        <w:rPr>
          <w:color w:val="1F487C"/>
          <w:spacing w:val="12"/>
          <w:w w:val="75"/>
        </w:rPr>
        <w:t xml:space="preserve"> </w:t>
      </w:r>
      <w:r>
        <w:rPr>
          <w:color w:val="1F487C"/>
          <w:w w:val="75"/>
        </w:rPr>
        <w:t>DU</w:t>
      </w:r>
      <w:r>
        <w:rPr>
          <w:color w:val="1F487C"/>
          <w:spacing w:val="10"/>
          <w:w w:val="75"/>
        </w:rPr>
        <w:t xml:space="preserve"> </w:t>
      </w:r>
      <w:r>
        <w:rPr>
          <w:color w:val="1F487C"/>
          <w:w w:val="75"/>
        </w:rPr>
        <w:t>MARIAGE</w:t>
      </w:r>
      <w:r>
        <w:rPr>
          <w:color w:val="1F487C"/>
          <w:spacing w:val="11"/>
          <w:w w:val="75"/>
        </w:rPr>
        <w:t xml:space="preserve"> </w:t>
      </w:r>
      <w:r>
        <w:rPr>
          <w:color w:val="1F487C"/>
          <w:w w:val="75"/>
        </w:rPr>
        <w:t>CHRETIEN</w:t>
      </w:r>
    </w:p>
    <w:p w:rsidR="00476838" w:rsidRDefault="00476838" w:rsidP="00197E13">
      <w:pPr>
        <w:pStyle w:val="Heading3"/>
        <w:numPr>
          <w:ilvl w:val="1"/>
          <w:numId w:val="48"/>
        </w:numPr>
        <w:tabs>
          <w:tab w:val="left" w:pos="747"/>
        </w:tabs>
        <w:spacing w:before="221"/>
        <w:rPr>
          <w:sz w:val="26"/>
        </w:rPr>
      </w:pPr>
      <w:bookmarkStart w:id="7" w:name="_bookmark8"/>
      <w:bookmarkEnd w:id="7"/>
      <w:r>
        <w:rPr>
          <w:color w:val="538DD3"/>
        </w:rPr>
        <w:t>Parole</w:t>
      </w:r>
      <w:r>
        <w:rPr>
          <w:color w:val="538DD3"/>
          <w:spacing w:val="-4"/>
        </w:rPr>
        <w:t xml:space="preserve"> </w:t>
      </w:r>
      <w:r>
        <w:rPr>
          <w:color w:val="538DD3"/>
        </w:rPr>
        <w:t>de</w:t>
      </w:r>
      <w:r>
        <w:rPr>
          <w:color w:val="538DD3"/>
          <w:spacing w:val="-1"/>
        </w:rPr>
        <w:t xml:space="preserve"> </w:t>
      </w:r>
      <w:r>
        <w:rPr>
          <w:color w:val="538DD3"/>
        </w:rPr>
        <w:t>Dieu</w:t>
      </w:r>
    </w:p>
    <w:p w:rsidR="00476838" w:rsidRDefault="00476838" w:rsidP="00476838">
      <w:pPr>
        <w:pStyle w:val="Corpsdetexte"/>
        <w:rPr>
          <w:rFonts w:ascii="Arial"/>
          <w:b/>
          <w:sz w:val="20"/>
        </w:rPr>
      </w:pPr>
    </w:p>
    <w:p w:rsidR="00476838" w:rsidRDefault="00476838" w:rsidP="00476838">
      <w:pPr>
        <w:pStyle w:val="Corpsdetexte"/>
        <w:rPr>
          <w:rFonts w:ascii="Arial"/>
          <w:b/>
          <w:sz w:val="20"/>
        </w:rPr>
      </w:pPr>
      <w:r>
        <w:rPr>
          <w:rFonts w:ascii="Microsoft Sans Serif"/>
        </w:rPr>
        <w:pict>
          <v:rect id="_x0000_s1131" style="position:absolute;margin-left:57.55pt;margin-top:6.75pt;width:480.05pt;height:158.95pt;z-index:-15675904;mso-position-horizontal-relative:page" filled="f">
            <w10:wrap anchorx="page"/>
          </v:rect>
        </w:pict>
      </w:r>
    </w:p>
    <w:p w:rsidR="00476838" w:rsidRDefault="00476838" w:rsidP="00476838">
      <w:pPr>
        <w:pStyle w:val="Corpsdetexte"/>
        <w:spacing w:before="1"/>
        <w:rPr>
          <w:rFonts w:ascii="Arial"/>
          <w:b/>
          <w:sz w:val="20"/>
        </w:rPr>
      </w:pPr>
    </w:p>
    <w:p w:rsidR="00476838" w:rsidRDefault="00476838" w:rsidP="00476838">
      <w:pPr>
        <w:pStyle w:val="Corpsdetexte"/>
        <w:spacing w:before="96" w:line="242" w:lineRule="auto"/>
        <w:ind w:left="883" w:right="819"/>
        <w:jc w:val="both"/>
        <w:rPr>
          <w:rFonts w:ascii="Microsoft Sans Serif"/>
        </w:rPr>
      </w:pPr>
      <w:r>
        <w:t>Jésus</w:t>
      </w:r>
      <w:r>
        <w:rPr>
          <w:spacing w:val="22"/>
        </w:rPr>
        <w:t xml:space="preserve"> </w:t>
      </w:r>
      <w:r>
        <w:t>disait</w:t>
      </w:r>
      <w:r>
        <w:rPr>
          <w:spacing w:val="20"/>
        </w:rPr>
        <w:t xml:space="preserve"> </w:t>
      </w:r>
      <w:r>
        <w:t>à</w:t>
      </w:r>
      <w:r>
        <w:rPr>
          <w:spacing w:val="23"/>
        </w:rPr>
        <w:t xml:space="preserve"> </w:t>
      </w:r>
      <w:r>
        <w:t>ces</w:t>
      </w:r>
      <w:r>
        <w:rPr>
          <w:spacing w:val="22"/>
        </w:rPr>
        <w:t xml:space="preserve"> </w:t>
      </w:r>
      <w:r>
        <w:t>juifs</w:t>
      </w:r>
      <w:r>
        <w:rPr>
          <w:spacing w:val="23"/>
        </w:rPr>
        <w:t xml:space="preserve"> </w:t>
      </w:r>
      <w:r>
        <w:t>qui</w:t>
      </w:r>
      <w:r>
        <w:rPr>
          <w:spacing w:val="22"/>
        </w:rPr>
        <w:t xml:space="preserve"> </w:t>
      </w:r>
      <w:r>
        <w:t>maintenant</w:t>
      </w:r>
      <w:r>
        <w:rPr>
          <w:spacing w:val="23"/>
        </w:rPr>
        <w:t xml:space="preserve"> </w:t>
      </w:r>
      <w:r>
        <w:t>croyaient</w:t>
      </w:r>
      <w:r>
        <w:rPr>
          <w:spacing w:val="20"/>
        </w:rPr>
        <w:t xml:space="preserve"> </w:t>
      </w:r>
      <w:r>
        <w:t>en</w:t>
      </w:r>
      <w:r>
        <w:rPr>
          <w:spacing w:val="23"/>
        </w:rPr>
        <w:t xml:space="preserve"> </w:t>
      </w:r>
      <w:r>
        <w:t>lui</w:t>
      </w:r>
      <w:r>
        <w:rPr>
          <w:spacing w:val="9"/>
        </w:rPr>
        <w:t xml:space="preserve"> </w:t>
      </w:r>
      <w:r>
        <w:t>:</w:t>
      </w:r>
      <w:r>
        <w:rPr>
          <w:spacing w:val="20"/>
        </w:rPr>
        <w:t xml:space="preserve"> </w:t>
      </w:r>
      <w:r>
        <w:t>«</w:t>
      </w:r>
      <w:r>
        <w:rPr>
          <w:spacing w:val="2"/>
        </w:rPr>
        <w:t xml:space="preserve"> </w:t>
      </w:r>
      <w:r>
        <w:t>Si</w:t>
      </w:r>
      <w:r>
        <w:rPr>
          <w:spacing w:val="23"/>
        </w:rPr>
        <w:t xml:space="preserve"> </w:t>
      </w:r>
      <w:r>
        <w:t>vous</w:t>
      </w:r>
      <w:r>
        <w:rPr>
          <w:spacing w:val="20"/>
        </w:rPr>
        <w:t xml:space="preserve"> </w:t>
      </w:r>
      <w:r>
        <w:t>demeurez</w:t>
      </w:r>
      <w:r>
        <w:rPr>
          <w:spacing w:val="18"/>
        </w:rPr>
        <w:t xml:space="preserve"> </w:t>
      </w:r>
      <w:r>
        <w:t>fidèles</w:t>
      </w:r>
      <w:r>
        <w:rPr>
          <w:spacing w:val="20"/>
        </w:rPr>
        <w:t xml:space="preserve"> </w:t>
      </w:r>
      <w:r>
        <w:t>à</w:t>
      </w:r>
      <w:r>
        <w:rPr>
          <w:spacing w:val="-61"/>
        </w:rPr>
        <w:t xml:space="preserve"> </w:t>
      </w:r>
      <w:r>
        <w:t>ma Parole, vous êtes vraiment mes disciples ; alors vous connaitrez la vérité et la vérité</w:t>
      </w:r>
      <w:r>
        <w:rPr>
          <w:spacing w:val="-61"/>
        </w:rPr>
        <w:t xml:space="preserve"> </w:t>
      </w:r>
      <w:r>
        <w:t>vous rendra libres. » Ils lui répliquèrent : « Nous sommes les descendants d’Abraham,</w:t>
      </w:r>
      <w:r>
        <w:rPr>
          <w:spacing w:val="1"/>
        </w:rPr>
        <w:t xml:space="preserve"> </w:t>
      </w:r>
      <w:r>
        <w:t>et nous n’avons jamais été l’esclave de personne. Comment peux-tu dire : « Vous</w:t>
      </w:r>
      <w:r>
        <w:rPr>
          <w:spacing w:val="1"/>
        </w:rPr>
        <w:t xml:space="preserve"> </w:t>
      </w:r>
      <w:r>
        <w:t>deviendrez</w:t>
      </w:r>
      <w:r>
        <w:rPr>
          <w:spacing w:val="1"/>
        </w:rPr>
        <w:t xml:space="preserve"> </w:t>
      </w:r>
      <w:r>
        <w:t>libres ? » »</w:t>
      </w:r>
      <w:r>
        <w:rPr>
          <w:spacing w:val="1"/>
        </w:rPr>
        <w:t xml:space="preserve"> </w:t>
      </w:r>
      <w:r>
        <w:t>Jésus</w:t>
      </w:r>
      <w:r>
        <w:rPr>
          <w:spacing w:val="1"/>
        </w:rPr>
        <w:t xml:space="preserve"> </w:t>
      </w:r>
      <w:r>
        <w:t>leur</w:t>
      </w:r>
      <w:r>
        <w:rPr>
          <w:spacing w:val="1"/>
        </w:rPr>
        <w:t xml:space="preserve"> </w:t>
      </w:r>
      <w:r>
        <w:t>répondit :</w:t>
      </w:r>
      <w:r>
        <w:rPr>
          <w:spacing w:val="1"/>
        </w:rPr>
        <w:t xml:space="preserve"> </w:t>
      </w:r>
      <w:r>
        <w:t>« Amen,</w:t>
      </w:r>
      <w:r>
        <w:rPr>
          <w:spacing w:val="1"/>
        </w:rPr>
        <w:t xml:space="preserve"> </w:t>
      </w:r>
      <w:r>
        <w:t>amen,</w:t>
      </w:r>
      <w:r>
        <w:rPr>
          <w:spacing w:val="1"/>
        </w:rPr>
        <w:t xml:space="preserve"> </w:t>
      </w:r>
      <w:r>
        <w:t>je</w:t>
      </w:r>
      <w:r>
        <w:rPr>
          <w:spacing w:val="1"/>
        </w:rPr>
        <w:t xml:space="preserve"> </w:t>
      </w:r>
      <w:r>
        <w:t>vous</w:t>
      </w:r>
      <w:r>
        <w:rPr>
          <w:spacing w:val="1"/>
        </w:rPr>
        <w:t xml:space="preserve"> </w:t>
      </w:r>
      <w:r>
        <w:t>le</w:t>
      </w:r>
      <w:r>
        <w:rPr>
          <w:spacing w:val="63"/>
        </w:rPr>
        <w:t xml:space="preserve"> </w:t>
      </w:r>
      <w:r>
        <w:t>dis :</w:t>
      </w:r>
      <w:r>
        <w:rPr>
          <w:spacing w:val="64"/>
        </w:rPr>
        <w:t xml:space="preserve"> </w:t>
      </w:r>
      <w:r>
        <w:t>Tout</w:t>
      </w:r>
      <w:r>
        <w:rPr>
          <w:spacing w:val="1"/>
        </w:rPr>
        <w:t xml:space="preserve"> </w:t>
      </w:r>
      <w:r>
        <w:t>homme qui commet le péché est esclave du péché. L’esclave ne demeure pas toujours</w:t>
      </w:r>
      <w:r>
        <w:rPr>
          <w:spacing w:val="1"/>
        </w:rPr>
        <w:t xml:space="preserve"> </w:t>
      </w:r>
      <w:r>
        <w:t>dans la maison ; le fils, lui, y demeure pour toujours. Donc, si c’est le Fils qui vous rend</w:t>
      </w:r>
      <w:r>
        <w:rPr>
          <w:spacing w:val="1"/>
        </w:rPr>
        <w:t xml:space="preserve"> </w:t>
      </w:r>
      <w:r>
        <w:t>libres,</w:t>
      </w:r>
      <w:r>
        <w:rPr>
          <w:spacing w:val="2"/>
        </w:rPr>
        <w:t xml:space="preserve"> </w:t>
      </w:r>
      <w:r>
        <w:t>vous</w:t>
      </w:r>
      <w:r>
        <w:rPr>
          <w:spacing w:val="2"/>
        </w:rPr>
        <w:t xml:space="preserve"> </w:t>
      </w:r>
      <w:r>
        <w:t>serez vraiment</w:t>
      </w:r>
      <w:r>
        <w:rPr>
          <w:spacing w:val="3"/>
        </w:rPr>
        <w:t xml:space="preserve"> </w:t>
      </w:r>
      <w:r>
        <w:t>libres.</w:t>
      </w:r>
      <w:r>
        <w:rPr>
          <w:spacing w:val="4"/>
        </w:rPr>
        <w:t xml:space="preserve"> </w:t>
      </w:r>
      <w:r>
        <w:t>»</w:t>
      </w:r>
    </w:p>
    <w:p w:rsidR="00476838" w:rsidRDefault="00476838" w:rsidP="00476838">
      <w:pPr>
        <w:pStyle w:val="Corpsdetexte"/>
        <w:spacing w:before="1"/>
        <w:rPr>
          <w:sz w:val="23"/>
        </w:rPr>
      </w:pPr>
    </w:p>
    <w:p w:rsidR="00476838" w:rsidRDefault="00476838" w:rsidP="00476838">
      <w:pPr>
        <w:spacing w:before="1"/>
        <w:ind w:left="8687"/>
        <w:rPr>
          <w:rFonts w:ascii="Arial"/>
          <w:i/>
          <w:sz w:val="24"/>
        </w:rPr>
      </w:pPr>
      <w:r>
        <w:rPr>
          <w:rFonts w:ascii="Arial"/>
          <w:i/>
          <w:sz w:val="24"/>
        </w:rPr>
        <w:t>Jean</w:t>
      </w:r>
      <w:r>
        <w:rPr>
          <w:rFonts w:ascii="Arial"/>
          <w:i/>
          <w:spacing w:val="-4"/>
          <w:sz w:val="24"/>
        </w:rPr>
        <w:t xml:space="preserve"> </w:t>
      </w:r>
      <w:r>
        <w:rPr>
          <w:rFonts w:ascii="Arial"/>
          <w:i/>
          <w:sz w:val="24"/>
        </w:rPr>
        <w:t>8,</w:t>
      </w:r>
      <w:r>
        <w:rPr>
          <w:rFonts w:ascii="Arial"/>
          <w:i/>
          <w:spacing w:val="-1"/>
          <w:sz w:val="24"/>
        </w:rPr>
        <w:t xml:space="preserve"> </w:t>
      </w:r>
      <w:r>
        <w:rPr>
          <w:rFonts w:ascii="Arial"/>
          <w:i/>
          <w:sz w:val="24"/>
        </w:rPr>
        <w:t>31-36</w:t>
      </w:r>
    </w:p>
    <w:p w:rsidR="00476838" w:rsidRDefault="00476838" w:rsidP="00476838">
      <w:pPr>
        <w:pStyle w:val="Corpsdetexte"/>
        <w:rPr>
          <w:rFonts w:ascii="Arial"/>
          <w:i/>
          <w:sz w:val="26"/>
        </w:rPr>
      </w:pPr>
    </w:p>
    <w:p w:rsidR="00476838" w:rsidRDefault="00476838" w:rsidP="00476838">
      <w:pPr>
        <w:pStyle w:val="Corpsdetexte"/>
        <w:spacing w:before="6"/>
        <w:rPr>
          <w:rFonts w:ascii="Arial"/>
          <w:i/>
          <w:sz w:val="22"/>
        </w:rPr>
      </w:pPr>
    </w:p>
    <w:p w:rsidR="00476838" w:rsidRDefault="00476838" w:rsidP="00197E13">
      <w:pPr>
        <w:pStyle w:val="Heading3"/>
        <w:numPr>
          <w:ilvl w:val="1"/>
          <w:numId w:val="48"/>
        </w:numPr>
        <w:tabs>
          <w:tab w:val="left" w:pos="747"/>
        </w:tabs>
        <w:spacing w:before="63"/>
        <w:rPr>
          <w:rFonts w:ascii="Arial" w:hAnsi="Arial"/>
          <w:sz w:val="26"/>
        </w:rPr>
      </w:pPr>
      <w:bookmarkStart w:id="8" w:name="_bookmark9"/>
      <w:bookmarkEnd w:id="8"/>
      <w:r>
        <w:rPr>
          <w:color w:val="538DD3"/>
        </w:rPr>
        <w:t>Eléments</w:t>
      </w:r>
      <w:r>
        <w:rPr>
          <w:color w:val="538DD3"/>
          <w:spacing w:val="-2"/>
        </w:rPr>
        <w:t xml:space="preserve"> </w:t>
      </w:r>
      <w:r>
        <w:rPr>
          <w:color w:val="538DD3"/>
        </w:rPr>
        <w:t>de</w:t>
      </w:r>
      <w:r>
        <w:rPr>
          <w:color w:val="538DD3"/>
          <w:spacing w:val="-3"/>
        </w:rPr>
        <w:t xml:space="preserve"> </w:t>
      </w:r>
      <w:r>
        <w:rPr>
          <w:color w:val="538DD3"/>
        </w:rPr>
        <w:t>réflexion</w:t>
      </w:r>
    </w:p>
    <w:p w:rsidR="00476838" w:rsidRDefault="00476838" w:rsidP="00476838">
      <w:pPr>
        <w:pStyle w:val="Corpsdetexte"/>
        <w:spacing w:before="7"/>
        <w:rPr>
          <w:rFonts w:ascii="Arial"/>
          <w:b/>
        </w:rPr>
      </w:pPr>
    </w:p>
    <w:p w:rsidR="00476838" w:rsidRPr="00476838" w:rsidRDefault="00476838" w:rsidP="00476838">
      <w:pPr>
        <w:ind w:left="300" w:right="315"/>
        <w:rPr>
          <w:rFonts w:ascii="Arial Narrow" w:hAnsi="Arial Narrow"/>
        </w:rPr>
      </w:pPr>
      <w:r w:rsidRPr="00476838">
        <w:rPr>
          <w:rFonts w:ascii="Arial Narrow" w:hAnsi="Arial Narrow"/>
        </w:rPr>
        <w:t>Le consentement mutuel auquel les époux souscrivent s'appuie sur quatre piliers fondamentaux :</w:t>
      </w:r>
      <w:r w:rsidRPr="00476838">
        <w:rPr>
          <w:rFonts w:ascii="Arial Narrow" w:hAnsi="Arial Narrow"/>
          <w:spacing w:val="-61"/>
        </w:rPr>
        <w:t xml:space="preserve"> </w:t>
      </w:r>
      <w:r w:rsidRPr="00476838">
        <w:rPr>
          <w:rFonts w:ascii="Arial Narrow" w:hAnsi="Arial Narrow"/>
        </w:rPr>
        <w:t>la</w:t>
      </w:r>
      <w:r w:rsidRPr="00476838">
        <w:rPr>
          <w:rFonts w:ascii="Arial Narrow" w:hAnsi="Arial Narrow"/>
          <w:spacing w:val="1"/>
        </w:rPr>
        <w:t xml:space="preserve"> </w:t>
      </w:r>
      <w:r w:rsidRPr="00476838">
        <w:rPr>
          <w:rFonts w:ascii="Arial Narrow" w:hAnsi="Arial Narrow"/>
          <w:b/>
        </w:rPr>
        <w:t>liberté</w:t>
      </w:r>
      <w:r w:rsidRPr="00476838">
        <w:rPr>
          <w:rFonts w:ascii="Arial Narrow" w:hAnsi="Arial Narrow"/>
          <w:b/>
          <w:spacing w:val="-2"/>
        </w:rPr>
        <w:t xml:space="preserve"> </w:t>
      </w:r>
      <w:r w:rsidRPr="00476838">
        <w:rPr>
          <w:rFonts w:ascii="Arial Narrow" w:hAnsi="Arial Narrow"/>
        </w:rPr>
        <w:t>de</w:t>
      </w:r>
      <w:r w:rsidRPr="00476838">
        <w:rPr>
          <w:rFonts w:ascii="Arial Narrow" w:hAnsi="Arial Narrow"/>
          <w:spacing w:val="2"/>
        </w:rPr>
        <w:t xml:space="preserve"> </w:t>
      </w:r>
      <w:r w:rsidRPr="00476838">
        <w:rPr>
          <w:rFonts w:ascii="Arial Narrow" w:hAnsi="Arial Narrow"/>
        </w:rPr>
        <w:t>consentement,</w:t>
      </w:r>
      <w:r w:rsidRPr="00476838">
        <w:rPr>
          <w:rFonts w:ascii="Arial Narrow" w:hAnsi="Arial Narrow"/>
          <w:spacing w:val="2"/>
        </w:rPr>
        <w:t xml:space="preserve"> </w:t>
      </w:r>
      <w:r w:rsidRPr="00476838">
        <w:rPr>
          <w:rFonts w:ascii="Arial Narrow" w:hAnsi="Arial Narrow"/>
        </w:rPr>
        <w:t>l</w:t>
      </w:r>
      <w:r w:rsidRPr="00476838">
        <w:rPr>
          <w:rFonts w:ascii="Arial Narrow" w:hAnsi="Arial Narrow"/>
          <w:b/>
        </w:rPr>
        <w:t>'indissolubilité</w:t>
      </w:r>
      <w:r w:rsidRPr="00476838">
        <w:rPr>
          <w:rFonts w:ascii="Arial Narrow" w:hAnsi="Arial Narrow"/>
        </w:rPr>
        <w:t>,</w:t>
      </w:r>
      <w:r w:rsidRPr="00476838">
        <w:rPr>
          <w:rFonts w:ascii="Arial Narrow" w:hAnsi="Arial Narrow"/>
          <w:spacing w:val="2"/>
        </w:rPr>
        <w:t xml:space="preserve"> </w:t>
      </w:r>
      <w:r w:rsidRPr="00476838">
        <w:rPr>
          <w:rFonts w:ascii="Arial Narrow" w:hAnsi="Arial Narrow"/>
        </w:rPr>
        <w:t>la</w:t>
      </w:r>
      <w:r w:rsidRPr="00476838">
        <w:rPr>
          <w:rFonts w:ascii="Arial Narrow" w:hAnsi="Arial Narrow"/>
          <w:spacing w:val="2"/>
        </w:rPr>
        <w:t xml:space="preserve"> </w:t>
      </w:r>
      <w:r w:rsidRPr="00476838">
        <w:rPr>
          <w:rFonts w:ascii="Arial Narrow" w:hAnsi="Arial Narrow"/>
          <w:b/>
        </w:rPr>
        <w:t>fidélité</w:t>
      </w:r>
      <w:r w:rsidRPr="00476838">
        <w:rPr>
          <w:rFonts w:ascii="Arial Narrow" w:hAnsi="Arial Narrow"/>
          <w:b/>
          <w:spacing w:val="1"/>
        </w:rPr>
        <w:t xml:space="preserve"> </w:t>
      </w:r>
      <w:r w:rsidRPr="00476838">
        <w:rPr>
          <w:rFonts w:ascii="Arial Narrow" w:hAnsi="Arial Narrow"/>
        </w:rPr>
        <w:t>et l'</w:t>
      </w:r>
      <w:r w:rsidRPr="00476838">
        <w:rPr>
          <w:rFonts w:ascii="Arial Narrow" w:hAnsi="Arial Narrow"/>
          <w:b/>
        </w:rPr>
        <w:t>ouverture</w:t>
      </w:r>
      <w:r w:rsidRPr="00476838">
        <w:rPr>
          <w:rFonts w:ascii="Arial Narrow" w:hAnsi="Arial Narrow"/>
          <w:b/>
          <w:spacing w:val="1"/>
        </w:rPr>
        <w:t xml:space="preserve"> </w:t>
      </w:r>
      <w:r w:rsidRPr="00476838">
        <w:rPr>
          <w:rFonts w:ascii="Arial Narrow" w:hAnsi="Arial Narrow"/>
        </w:rPr>
        <w:t>au don</w:t>
      </w:r>
      <w:r w:rsidRPr="00476838">
        <w:rPr>
          <w:rFonts w:ascii="Arial Narrow" w:hAnsi="Arial Narrow"/>
          <w:spacing w:val="1"/>
        </w:rPr>
        <w:t xml:space="preserve"> </w:t>
      </w:r>
      <w:r w:rsidRPr="00476838">
        <w:rPr>
          <w:rFonts w:ascii="Arial Narrow" w:hAnsi="Arial Narrow"/>
        </w:rPr>
        <w:t>de</w:t>
      </w:r>
      <w:r w:rsidRPr="00476838">
        <w:rPr>
          <w:rFonts w:ascii="Arial Narrow" w:hAnsi="Arial Narrow"/>
          <w:spacing w:val="2"/>
        </w:rPr>
        <w:t xml:space="preserve"> </w:t>
      </w:r>
      <w:r w:rsidRPr="00476838">
        <w:rPr>
          <w:rFonts w:ascii="Arial Narrow" w:hAnsi="Arial Narrow"/>
        </w:rPr>
        <w:t>la</w:t>
      </w:r>
      <w:r w:rsidRPr="00476838">
        <w:rPr>
          <w:rFonts w:ascii="Arial Narrow" w:hAnsi="Arial Narrow"/>
          <w:spacing w:val="2"/>
        </w:rPr>
        <w:t xml:space="preserve"> </w:t>
      </w:r>
      <w:r w:rsidRPr="00476838">
        <w:rPr>
          <w:rFonts w:ascii="Arial Narrow" w:hAnsi="Arial Narrow"/>
        </w:rPr>
        <w:t>vie.</w:t>
      </w:r>
    </w:p>
    <w:p w:rsidR="00476838" w:rsidRPr="00476838" w:rsidRDefault="00476838" w:rsidP="00476838">
      <w:pPr>
        <w:pStyle w:val="Corpsdetexte"/>
        <w:spacing w:before="10"/>
        <w:rPr>
          <w:rFonts w:ascii="Arial Narrow" w:hAnsi="Arial Narrow"/>
          <w:sz w:val="22"/>
        </w:rPr>
      </w:pPr>
    </w:p>
    <w:p w:rsidR="00476838" w:rsidRPr="00476838" w:rsidRDefault="00476838" w:rsidP="00476838">
      <w:pPr>
        <w:pStyle w:val="Corpsdetexte"/>
        <w:ind w:left="300" w:right="315"/>
        <w:rPr>
          <w:rFonts w:ascii="Arial Narrow" w:hAnsi="Arial Narrow"/>
          <w:sz w:val="22"/>
        </w:rPr>
      </w:pPr>
      <w:r w:rsidRPr="00476838">
        <w:rPr>
          <w:rFonts w:ascii="Arial Narrow" w:hAnsi="Arial Narrow"/>
          <w:b/>
          <w:sz w:val="22"/>
        </w:rPr>
        <w:t>Le</w:t>
      </w:r>
      <w:r w:rsidRPr="00476838">
        <w:rPr>
          <w:rFonts w:ascii="Arial Narrow" w:hAnsi="Arial Narrow"/>
          <w:b/>
          <w:spacing w:val="-2"/>
          <w:sz w:val="22"/>
        </w:rPr>
        <w:t xml:space="preserve"> </w:t>
      </w:r>
      <w:r w:rsidRPr="00476838">
        <w:rPr>
          <w:rFonts w:ascii="Arial Narrow" w:hAnsi="Arial Narrow"/>
          <w:b/>
          <w:sz w:val="22"/>
        </w:rPr>
        <w:t>premier</w:t>
      </w:r>
      <w:r w:rsidRPr="00476838">
        <w:rPr>
          <w:rFonts w:ascii="Arial Narrow" w:hAnsi="Arial Narrow"/>
          <w:b/>
          <w:spacing w:val="-1"/>
          <w:sz w:val="22"/>
        </w:rPr>
        <w:t xml:space="preserve"> </w:t>
      </w:r>
      <w:r w:rsidRPr="00476838">
        <w:rPr>
          <w:rFonts w:ascii="Arial Narrow" w:hAnsi="Arial Narrow"/>
          <w:sz w:val="22"/>
        </w:rPr>
        <w:t>de</w:t>
      </w:r>
      <w:r w:rsidRPr="00476838">
        <w:rPr>
          <w:rFonts w:ascii="Arial Narrow" w:hAnsi="Arial Narrow"/>
          <w:spacing w:val="1"/>
          <w:sz w:val="22"/>
        </w:rPr>
        <w:t xml:space="preserve"> </w:t>
      </w:r>
      <w:r w:rsidRPr="00476838">
        <w:rPr>
          <w:rFonts w:ascii="Arial Narrow" w:hAnsi="Arial Narrow"/>
          <w:sz w:val="22"/>
        </w:rPr>
        <w:t>ces piliers est</w:t>
      </w:r>
      <w:r w:rsidRPr="00476838">
        <w:rPr>
          <w:rFonts w:ascii="Arial Narrow" w:hAnsi="Arial Narrow"/>
          <w:spacing w:val="1"/>
          <w:sz w:val="22"/>
        </w:rPr>
        <w:t xml:space="preserve"> </w:t>
      </w:r>
      <w:r w:rsidRPr="00476838">
        <w:rPr>
          <w:rFonts w:ascii="Arial Narrow" w:hAnsi="Arial Narrow"/>
          <w:sz w:val="22"/>
        </w:rPr>
        <w:t>la</w:t>
      </w:r>
      <w:r w:rsidRPr="00476838">
        <w:rPr>
          <w:rFonts w:ascii="Arial Narrow" w:hAnsi="Arial Narrow"/>
          <w:spacing w:val="1"/>
          <w:sz w:val="22"/>
        </w:rPr>
        <w:t xml:space="preserve"> </w:t>
      </w:r>
      <w:r w:rsidRPr="00476838">
        <w:rPr>
          <w:rFonts w:ascii="Arial Narrow" w:hAnsi="Arial Narrow"/>
          <w:sz w:val="22"/>
        </w:rPr>
        <w:t>liberté</w:t>
      </w:r>
      <w:r w:rsidRPr="00476838">
        <w:rPr>
          <w:rFonts w:ascii="Arial Narrow" w:hAnsi="Arial Narrow"/>
          <w:spacing w:val="-1"/>
          <w:sz w:val="22"/>
        </w:rPr>
        <w:t xml:space="preserve"> </w:t>
      </w:r>
      <w:r w:rsidRPr="00476838">
        <w:rPr>
          <w:rFonts w:ascii="Arial Narrow" w:hAnsi="Arial Narrow"/>
          <w:sz w:val="22"/>
        </w:rPr>
        <w:t>de</w:t>
      </w:r>
      <w:r w:rsidRPr="00476838">
        <w:rPr>
          <w:rFonts w:ascii="Arial Narrow" w:hAnsi="Arial Narrow"/>
          <w:spacing w:val="1"/>
          <w:sz w:val="22"/>
        </w:rPr>
        <w:t xml:space="preserve"> </w:t>
      </w:r>
      <w:r w:rsidRPr="00476838">
        <w:rPr>
          <w:rFonts w:ascii="Arial Narrow" w:hAnsi="Arial Narrow"/>
          <w:sz w:val="22"/>
        </w:rPr>
        <w:t>consentement.</w:t>
      </w:r>
      <w:r w:rsidRPr="00476838">
        <w:rPr>
          <w:rFonts w:ascii="Arial Narrow" w:hAnsi="Arial Narrow"/>
          <w:spacing w:val="1"/>
          <w:sz w:val="22"/>
        </w:rPr>
        <w:t xml:space="preserve"> </w:t>
      </w:r>
      <w:r w:rsidRPr="00476838">
        <w:rPr>
          <w:rFonts w:ascii="Arial Narrow" w:hAnsi="Arial Narrow"/>
          <w:sz w:val="22"/>
        </w:rPr>
        <w:t>C'est</w:t>
      </w:r>
      <w:r w:rsidRPr="00476838">
        <w:rPr>
          <w:rFonts w:ascii="Arial Narrow" w:hAnsi="Arial Narrow"/>
          <w:spacing w:val="1"/>
          <w:sz w:val="22"/>
        </w:rPr>
        <w:t xml:space="preserve"> </w:t>
      </w:r>
      <w:r w:rsidRPr="00476838">
        <w:rPr>
          <w:rFonts w:ascii="Arial Narrow" w:hAnsi="Arial Narrow"/>
          <w:sz w:val="22"/>
        </w:rPr>
        <w:t>le</w:t>
      </w:r>
      <w:r w:rsidRPr="00476838">
        <w:rPr>
          <w:rFonts w:ascii="Arial Narrow" w:hAnsi="Arial Narrow"/>
          <w:spacing w:val="-3"/>
          <w:sz w:val="22"/>
        </w:rPr>
        <w:t xml:space="preserve"> </w:t>
      </w:r>
      <w:r w:rsidRPr="00476838">
        <w:rPr>
          <w:rFonts w:ascii="Arial Narrow" w:hAnsi="Arial Narrow"/>
          <w:sz w:val="22"/>
        </w:rPr>
        <w:t>fait,</w:t>
      </w:r>
      <w:r w:rsidRPr="00476838">
        <w:rPr>
          <w:rFonts w:ascii="Arial Narrow" w:hAnsi="Arial Narrow"/>
          <w:spacing w:val="1"/>
          <w:sz w:val="22"/>
        </w:rPr>
        <w:t xml:space="preserve"> </w:t>
      </w:r>
      <w:r w:rsidRPr="00476838">
        <w:rPr>
          <w:rFonts w:ascii="Arial Narrow" w:hAnsi="Arial Narrow"/>
          <w:sz w:val="22"/>
        </w:rPr>
        <w:t>pour un homme</w:t>
      </w:r>
      <w:r w:rsidRPr="00476838">
        <w:rPr>
          <w:rFonts w:ascii="Arial Narrow" w:hAnsi="Arial Narrow"/>
          <w:spacing w:val="-1"/>
          <w:sz w:val="22"/>
        </w:rPr>
        <w:t xml:space="preserve"> </w:t>
      </w:r>
      <w:r w:rsidRPr="00476838">
        <w:rPr>
          <w:rFonts w:ascii="Arial Narrow" w:hAnsi="Arial Narrow"/>
          <w:sz w:val="22"/>
        </w:rPr>
        <w:t>et</w:t>
      </w:r>
      <w:r w:rsidRPr="00476838">
        <w:rPr>
          <w:rFonts w:ascii="Arial Narrow" w:hAnsi="Arial Narrow"/>
          <w:spacing w:val="1"/>
          <w:sz w:val="22"/>
        </w:rPr>
        <w:t xml:space="preserve"> </w:t>
      </w:r>
      <w:r w:rsidRPr="00476838">
        <w:rPr>
          <w:rFonts w:ascii="Arial Narrow" w:hAnsi="Arial Narrow"/>
          <w:sz w:val="22"/>
        </w:rPr>
        <w:t>une</w:t>
      </w:r>
      <w:r w:rsidRPr="00476838">
        <w:rPr>
          <w:rFonts w:ascii="Arial Narrow" w:hAnsi="Arial Narrow"/>
          <w:spacing w:val="-61"/>
          <w:sz w:val="22"/>
        </w:rPr>
        <w:t xml:space="preserve"> </w:t>
      </w:r>
      <w:r w:rsidRPr="00476838">
        <w:rPr>
          <w:rFonts w:ascii="Arial Narrow" w:hAnsi="Arial Narrow"/>
          <w:sz w:val="22"/>
        </w:rPr>
        <w:t>femme,</w:t>
      </w:r>
      <w:r w:rsidRPr="00476838">
        <w:rPr>
          <w:rFonts w:ascii="Arial Narrow" w:hAnsi="Arial Narrow"/>
          <w:spacing w:val="2"/>
          <w:sz w:val="22"/>
        </w:rPr>
        <w:t xml:space="preserve"> </w:t>
      </w:r>
      <w:r w:rsidRPr="00476838">
        <w:rPr>
          <w:rFonts w:ascii="Arial Narrow" w:hAnsi="Arial Narrow"/>
          <w:sz w:val="22"/>
        </w:rPr>
        <w:t>de</w:t>
      </w:r>
      <w:r w:rsidRPr="00476838">
        <w:rPr>
          <w:rFonts w:ascii="Arial Narrow" w:hAnsi="Arial Narrow"/>
          <w:spacing w:val="3"/>
          <w:sz w:val="22"/>
        </w:rPr>
        <w:t xml:space="preserve"> </w:t>
      </w:r>
      <w:r w:rsidRPr="00476838">
        <w:rPr>
          <w:rFonts w:ascii="Arial Narrow" w:hAnsi="Arial Narrow"/>
          <w:sz w:val="22"/>
        </w:rPr>
        <w:t>se</w:t>
      </w:r>
      <w:r w:rsidRPr="00476838">
        <w:rPr>
          <w:rFonts w:ascii="Arial Narrow" w:hAnsi="Arial Narrow"/>
          <w:spacing w:val="1"/>
          <w:sz w:val="22"/>
        </w:rPr>
        <w:t xml:space="preserve"> </w:t>
      </w:r>
      <w:r w:rsidRPr="00476838">
        <w:rPr>
          <w:rFonts w:ascii="Arial Narrow" w:hAnsi="Arial Narrow"/>
          <w:sz w:val="22"/>
        </w:rPr>
        <w:t>marier</w:t>
      </w:r>
      <w:r w:rsidRPr="00476838">
        <w:rPr>
          <w:rFonts w:ascii="Arial Narrow" w:hAnsi="Arial Narrow"/>
          <w:spacing w:val="2"/>
          <w:sz w:val="22"/>
        </w:rPr>
        <w:t xml:space="preserve"> </w:t>
      </w:r>
      <w:r w:rsidRPr="00476838">
        <w:rPr>
          <w:rFonts w:ascii="Arial Narrow" w:hAnsi="Arial Narrow"/>
          <w:sz w:val="22"/>
        </w:rPr>
        <w:t>sans</w:t>
      </w:r>
      <w:r w:rsidRPr="00476838">
        <w:rPr>
          <w:rFonts w:ascii="Arial Narrow" w:hAnsi="Arial Narrow"/>
          <w:spacing w:val="2"/>
          <w:sz w:val="22"/>
        </w:rPr>
        <w:t xml:space="preserve"> </w:t>
      </w:r>
      <w:r w:rsidRPr="00476838">
        <w:rPr>
          <w:rFonts w:ascii="Arial Narrow" w:hAnsi="Arial Narrow"/>
          <w:sz w:val="22"/>
        </w:rPr>
        <w:t>qu'aucune</w:t>
      </w:r>
      <w:r w:rsidRPr="00476838">
        <w:rPr>
          <w:rFonts w:ascii="Arial Narrow" w:hAnsi="Arial Narrow"/>
          <w:spacing w:val="2"/>
          <w:sz w:val="22"/>
        </w:rPr>
        <w:t xml:space="preserve"> </w:t>
      </w:r>
      <w:r w:rsidRPr="00476838">
        <w:rPr>
          <w:rFonts w:ascii="Arial Narrow" w:hAnsi="Arial Narrow"/>
          <w:sz w:val="22"/>
        </w:rPr>
        <w:t>des</w:t>
      </w:r>
      <w:r w:rsidRPr="00476838">
        <w:rPr>
          <w:rFonts w:ascii="Arial Narrow" w:hAnsi="Arial Narrow"/>
          <w:spacing w:val="2"/>
          <w:sz w:val="22"/>
        </w:rPr>
        <w:t xml:space="preserve"> </w:t>
      </w:r>
      <w:r w:rsidRPr="00476838">
        <w:rPr>
          <w:rFonts w:ascii="Arial Narrow" w:hAnsi="Arial Narrow"/>
          <w:sz w:val="22"/>
        </w:rPr>
        <w:t>deux</w:t>
      </w:r>
      <w:r w:rsidRPr="00476838">
        <w:rPr>
          <w:rFonts w:ascii="Arial Narrow" w:hAnsi="Arial Narrow"/>
          <w:spacing w:val="-1"/>
          <w:sz w:val="22"/>
        </w:rPr>
        <w:t xml:space="preserve"> </w:t>
      </w:r>
      <w:r w:rsidRPr="00476838">
        <w:rPr>
          <w:rFonts w:ascii="Arial Narrow" w:hAnsi="Arial Narrow"/>
          <w:sz w:val="22"/>
        </w:rPr>
        <w:t>parties</w:t>
      </w:r>
      <w:r w:rsidRPr="00476838">
        <w:rPr>
          <w:rFonts w:ascii="Arial Narrow" w:hAnsi="Arial Narrow"/>
          <w:spacing w:val="3"/>
          <w:sz w:val="22"/>
        </w:rPr>
        <w:t xml:space="preserve"> </w:t>
      </w:r>
      <w:r w:rsidRPr="00476838">
        <w:rPr>
          <w:rFonts w:ascii="Arial Narrow" w:hAnsi="Arial Narrow"/>
          <w:sz w:val="22"/>
        </w:rPr>
        <w:t>n'y soit forcée.</w:t>
      </w:r>
    </w:p>
    <w:p w:rsidR="00476838" w:rsidRPr="00476838" w:rsidRDefault="00476838" w:rsidP="00476838">
      <w:pPr>
        <w:pStyle w:val="Corpsdetexte"/>
        <w:spacing w:before="5"/>
        <w:rPr>
          <w:rFonts w:ascii="Arial Narrow" w:hAnsi="Arial Narrow"/>
          <w:sz w:val="22"/>
        </w:rPr>
      </w:pPr>
    </w:p>
    <w:p w:rsidR="00476838" w:rsidRPr="00476838" w:rsidRDefault="00476838" w:rsidP="00476838">
      <w:pPr>
        <w:pStyle w:val="Corpsdetexte"/>
        <w:spacing w:before="1"/>
        <w:ind w:left="300"/>
        <w:rPr>
          <w:rFonts w:ascii="Arial Narrow" w:hAnsi="Arial Narrow"/>
          <w:sz w:val="22"/>
        </w:rPr>
      </w:pPr>
      <w:r w:rsidRPr="00476838">
        <w:rPr>
          <w:rFonts w:ascii="Arial Narrow" w:hAnsi="Arial Narrow"/>
          <w:b/>
          <w:sz w:val="22"/>
        </w:rPr>
        <w:t>Le</w:t>
      </w:r>
      <w:r w:rsidRPr="00476838">
        <w:rPr>
          <w:rFonts w:ascii="Arial Narrow" w:hAnsi="Arial Narrow"/>
          <w:b/>
          <w:spacing w:val="-2"/>
          <w:sz w:val="22"/>
        </w:rPr>
        <w:t xml:space="preserve"> </w:t>
      </w:r>
      <w:r w:rsidRPr="00476838">
        <w:rPr>
          <w:rFonts w:ascii="Arial Narrow" w:hAnsi="Arial Narrow"/>
          <w:b/>
          <w:sz w:val="22"/>
        </w:rPr>
        <w:t>second</w:t>
      </w:r>
      <w:r w:rsidRPr="00476838">
        <w:rPr>
          <w:rFonts w:ascii="Arial Narrow" w:hAnsi="Arial Narrow"/>
          <w:sz w:val="22"/>
        </w:rPr>
        <w:t>, l'indissolubilité du</w:t>
      </w:r>
      <w:r w:rsidRPr="00476838">
        <w:rPr>
          <w:rFonts w:ascii="Arial Narrow" w:hAnsi="Arial Narrow"/>
          <w:spacing w:val="-2"/>
          <w:sz w:val="22"/>
        </w:rPr>
        <w:t xml:space="preserve"> </w:t>
      </w:r>
      <w:r w:rsidRPr="00476838">
        <w:rPr>
          <w:rFonts w:ascii="Arial Narrow" w:hAnsi="Arial Narrow"/>
          <w:sz w:val="22"/>
        </w:rPr>
        <w:t>mariage</w:t>
      </w:r>
      <w:r w:rsidRPr="00476838">
        <w:rPr>
          <w:rFonts w:ascii="Arial Narrow" w:hAnsi="Arial Narrow"/>
          <w:spacing w:val="1"/>
          <w:sz w:val="22"/>
        </w:rPr>
        <w:t xml:space="preserve"> </w:t>
      </w:r>
      <w:r w:rsidRPr="00476838">
        <w:rPr>
          <w:rFonts w:ascii="Arial Narrow" w:hAnsi="Arial Narrow"/>
          <w:sz w:val="22"/>
        </w:rPr>
        <w:t>se</w:t>
      </w:r>
      <w:r w:rsidRPr="00476838">
        <w:rPr>
          <w:rFonts w:ascii="Arial Narrow" w:hAnsi="Arial Narrow"/>
          <w:spacing w:val="1"/>
          <w:sz w:val="22"/>
        </w:rPr>
        <w:t xml:space="preserve"> </w:t>
      </w:r>
      <w:r w:rsidRPr="00476838">
        <w:rPr>
          <w:rFonts w:ascii="Arial Narrow" w:hAnsi="Arial Narrow"/>
          <w:sz w:val="22"/>
        </w:rPr>
        <w:t>rapporte</w:t>
      </w:r>
      <w:r w:rsidRPr="00476838">
        <w:rPr>
          <w:rFonts w:ascii="Arial Narrow" w:hAnsi="Arial Narrow"/>
          <w:spacing w:val="-2"/>
          <w:sz w:val="22"/>
        </w:rPr>
        <w:t xml:space="preserve"> </w:t>
      </w:r>
      <w:r w:rsidRPr="00476838">
        <w:rPr>
          <w:rFonts w:ascii="Arial Narrow" w:hAnsi="Arial Narrow"/>
          <w:sz w:val="22"/>
        </w:rPr>
        <w:t>à</w:t>
      </w:r>
      <w:r w:rsidRPr="00476838">
        <w:rPr>
          <w:rFonts w:ascii="Arial Narrow" w:hAnsi="Arial Narrow"/>
          <w:spacing w:val="1"/>
          <w:sz w:val="22"/>
        </w:rPr>
        <w:t xml:space="preserve"> </w:t>
      </w:r>
      <w:r w:rsidRPr="00476838">
        <w:rPr>
          <w:rFonts w:ascii="Arial Narrow" w:hAnsi="Arial Narrow"/>
          <w:sz w:val="22"/>
        </w:rPr>
        <w:t>la</w:t>
      </w:r>
      <w:r w:rsidRPr="00476838">
        <w:rPr>
          <w:rFonts w:ascii="Arial Narrow" w:hAnsi="Arial Narrow"/>
          <w:spacing w:val="-1"/>
          <w:sz w:val="22"/>
        </w:rPr>
        <w:t xml:space="preserve"> </w:t>
      </w:r>
      <w:r w:rsidRPr="00476838">
        <w:rPr>
          <w:rFonts w:ascii="Arial Narrow" w:hAnsi="Arial Narrow"/>
          <w:sz w:val="22"/>
        </w:rPr>
        <w:t>notion sacramentelle</w:t>
      </w:r>
      <w:r w:rsidRPr="00476838">
        <w:rPr>
          <w:rFonts w:ascii="Arial Narrow" w:hAnsi="Arial Narrow"/>
          <w:spacing w:val="-2"/>
          <w:sz w:val="22"/>
        </w:rPr>
        <w:t xml:space="preserve"> </w:t>
      </w:r>
      <w:r w:rsidRPr="00476838">
        <w:rPr>
          <w:rFonts w:ascii="Arial Narrow" w:hAnsi="Arial Narrow"/>
          <w:sz w:val="22"/>
        </w:rPr>
        <w:t>de</w:t>
      </w:r>
      <w:r w:rsidRPr="00476838">
        <w:rPr>
          <w:rFonts w:ascii="Arial Narrow" w:hAnsi="Arial Narrow"/>
          <w:spacing w:val="-2"/>
          <w:sz w:val="22"/>
        </w:rPr>
        <w:t xml:space="preserve"> </w:t>
      </w:r>
      <w:r w:rsidRPr="00476838">
        <w:rPr>
          <w:rFonts w:ascii="Arial Narrow" w:hAnsi="Arial Narrow"/>
          <w:sz w:val="22"/>
        </w:rPr>
        <w:t>l'union.</w:t>
      </w:r>
    </w:p>
    <w:p w:rsidR="00476838" w:rsidRPr="00476838" w:rsidRDefault="00476838" w:rsidP="00476838">
      <w:pPr>
        <w:pStyle w:val="Corpsdetexte"/>
        <w:spacing w:before="9"/>
        <w:rPr>
          <w:rFonts w:ascii="Arial Narrow" w:hAnsi="Arial Narrow"/>
          <w:sz w:val="22"/>
        </w:rPr>
      </w:pPr>
    </w:p>
    <w:p w:rsidR="00476838" w:rsidRPr="00476838" w:rsidRDefault="00476838" w:rsidP="00476838">
      <w:pPr>
        <w:pStyle w:val="Corpsdetexte"/>
        <w:spacing w:line="242" w:lineRule="auto"/>
        <w:ind w:left="300" w:right="245"/>
        <w:jc w:val="both"/>
        <w:rPr>
          <w:rFonts w:ascii="Arial Narrow" w:hAnsi="Arial Narrow"/>
          <w:sz w:val="22"/>
        </w:rPr>
      </w:pPr>
      <w:r w:rsidRPr="00476838">
        <w:rPr>
          <w:rFonts w:ascii="Arial Narrow" w:hAnsi="Arial Narrow"/>
          <w:b/>
          <w:sz w:val="22"/>
        </w:rPr>
        <w:t>Le</w:t>
      </w:r>
      <w:r w:rsidRPr="00476838">
        <w:rPr>
          <w:rFonts w:ascii="Arial Narrow" w:hAnsi="Arial Narrow"/>
          <w:b/>
          <w:spacing w:val="1"/>
          <w:sz w:val="22"/>
        </w:rPr>
        <w:t xml:space="preserve"> </w:t>
      </w:r>
      <w:r w:rsidRPr="00476838">
        <w:rPr>
          <w:rFonts w:ascii="Arial Narrow" w:hAnsi="Arial Narrow"/>
          <w:b/>
          <w:sz w:val="22"/>
        </w:rPr>
        <w:t>troisième</w:t>
      </w:r>
      <w:r w:rsidRPr="00476838">
        <w:rPr>
          <w:rFonts w:ascii="Arial Narrow" w:hAnsi="Arial Narrow"/>
          <w:sz w:val="22"/>
        </w:rPr>
        <w:t>,</w:t>
      </w:r>
      <w:r w:rsidRPr="00476838">
        <w:rPr>
          <w:rFonts w:ascii="Arial Narrow" w:hAnsi="Arial Narrow"/>
          <w:spacing w:val="1"/>
          <w:sz w:val="22"/>
        </w:rPr>
        <w:t xml:space="preserve"> </w:t>
      </w:r>
      <w:r w:rsidRPr="00476838">
        <w:rPr>
          <w:rFonts w:ascii="Arial Narrow" w:hAnsi="Arial Narrow"/>
          <w:sz w:val="22"/>
        </w:rPr>
        <w:t>la</w:t>
      </w:r>
      <w:r w:rsidRPr="00476838">
        <w:rPr>
          <w:rFonts w:ascii="Arial Narrow" w:hAnsi="Arial Narrow"/>
          <w:spacing w:val="1"/>
          <w:sz w:val="22"/>
        </w:rPr>
        <w:t xml:space="preserve"> </w:t>
      </w:r>
      <w:r w:rsidRPr="00476838">
        <w:rPr>
          <w:rFonts w:ascii="Arial Narrow" w:hAnsi="Arial Narrow"/>
          <w:sz w:val="22"/>
        </w:rPr>
        <w:t>fidélité.</w:t>
      </w:r>
      <w:r w:rsidRPr="00476838">
        <w:rPr>
          <w:rFonts w:ascii="Arial Narrow" w:hAnsi="Arial Narrow"/>
          <w:spacing w:val="1"/>
          <w:sz w:val="22"/>
        </w:rPr>
        <w:t xml:space="preserve"> </w:t>
      </w:r>
      <w:r w:rsidRPr="00476838">
        <w:rPr>
          <w:rFonts w:ascii="Arial Narrow" w:hAnsi="Arial Narrow"/>
          <w:sz w:val="22"/>
        </w:rPr>
        <w:t>Quelque</w:t>
      </w:r>
      <w:r w:rsidRPr="00476838">
        <w:rPr>
          <w:rFonts w:ascii="Arial Narrow" w:hAnsi="Arial Narrow"/>
          <w:spacing w:val="1"/>
          <w:sz w:val="22"/>
        </w:rPr>
        <w:t xml:space="preserve"> </w:t>
      </w:r>
      <w:r w:rsidRPr="00476838">
        <w:rPr>
          <w:rFonts w:ascii="Arial Narrow" w:hAnsi="Arial Narrow"/>
          <w:sz w:val="22"/>
        </w:rPr>
        <w:t>peuvent</w:t>
      </w:r>
      <w:r w:rsidRPr="00476838">
        <w:rPr>
          <w:rFonts w:ascii="Arial Narrow" w:hAnsi="Arial Narrow"/>
          <w:spacing w:val="1"/>
          <w:sz w:val="22"/>
        </w:rPr>
        <w:t xml:space="preserve"> </w:t>
      </w:r>
      <w:r w:rsidRPr="00476838">
        <w:rPr>
          <w:rFonts w:ascii="Arial Narrow" w:hAnsi="Arial Narrow"/>
          <w:sz w:val="22"/>
        </w:rPr>
        <w:t>être</w:t>
      </w:r>
      <w:r w:rsidRPr="00476838">
        <w:rPr>
          <w:rFonts w:ascii="Arial Narrow" w:hAnsi="Arial Narrow"/>
          <w:spacing w:val="1"/>
          <w:sz w:val="22"/>
        </w:rPr>
        <w:t xml:space="preserve"> </w:t>
      </w:r>
      <w:r w:rsidRPr="00476838">
        <w:rPr>
          <w:rFonts w:ascii="Arial Narrow" w:hAnsi="Arial Narrow"/>
          <w:sz w:val="22"/>
        </w:rPr>
        <w:t>les</w:t>
      </w:r>
      <w:r w:rsidRPr="00476838">
        <w:rPr>
          <w:rFonts w:ascii="Arial Narrow" w:hAnsi="Arial Narrow"/>
          <w:spacing w:val="1"/>
          <w:sz w:val="22"/>
        </w:rPr>
        <w:t xml:space="preserve"> </w:t>
      </w:r>
      <w:r w:rsidRPr="00476838">
        <w:rPr>
          <w:rFonts w:ascii="Arial Narrow" w:hAnsi="Arial Narrow"/>
          <w:sz w:val="22"/>
        </w:rPr>
        <w:t>aléas</w:t>
      </w:r>
      <w:r w:rsidRPr="00476838">
        <w:rPr>
          <w:rFonts w:ascii="Arial Narrow" w:hAnsi="Arial Narrow"/>
          <w:spacing w:val="1"/>
          <w:sz w:val="22"/>
        </w:rPr>
        <w:t xml:space="preserve"> </w:t>
      </w:r>
      <w:r w:rsidRPr="00476838">
        <w:rPr>
          <w:rFonts w:ascii="Arial Narrow" w:hAnsi="Arial Narrow"/>
          <w:sz w:val="22"/>
        </w:rPr>
        <w:t>de</w:t>
      </w:r>
      <w:r w:rsidRPr="00476838">
        <w:rPr>
          <w:rFonts w:ascii="Arial Narrow" w:hAnsi="Arial Narrow"/>
          <w:spacing w:val="1"/>
          <w:sz w:val="22"/>
        </w:rPr>
        <w:t xml:space="preserve"> </w:t>
      </w:r>
      <w:r w:rsidRPr="00476838">
        <w:rPr>
          <w:rFonts w:ascii="Arial Narrow" w:hAnsi="Arial Narrow"/>
          <w:sz w:val="22"/>
        </w:rPr>
        <w:t>leur</w:t>
      </w:r>
      <w:r w:rsidRPr="00476838">
        <w:rPr>
          <w:rFonts w:ascii="Arial Narrow" w:hAnsi="Arial Narrow"/>
          <w:spacing w:val="1"/>
          <w:sz w:val="22"/>
        </w:rPr>
        <w:t xml:space="preserve"> </w:t>
      </w:r>
      <w:r w:rsidRPr="00476838">
        <w:rPr>
          <w:rFonts w:ascii="Arial Narrow" w:hAnsi="Arial Narrow"/>
          <w:sz w:val="22"/>
        </w:rPr>
        <w:t>vie</w:t>
      </w:r>
      <w:r w:rsidRPr="00476838">
        <w:rPr>
          <w:rFonts w:ascii="Arial Narrow" w:hAnsi="Arial Narrow"/>
          <w:spacing w:val="1"/>
          <w:sz w:val="22"/>
        </w:rPr>
        <w:t xml:space="preserve"> </w:t>
      </w:r>
      <w:r w:rsidRPr="00476838">
        <w:rPr>
          <w:rFonts w:ascii="Arial Narrow" w:hAnsi="Arial Narrow"/>
          <w:sz w:val="22"/>
        </w:rPr>
        <w:t>de</w:t>
      </w:r>
      <w:r w:rsidRPr="00476838">
        <w:rPr>
          <w:rFonts w:ascii="Arial Narrow" w:hAnsi="Arial Narrow"/>
          <w:spacing w:val="1"/>
          <w:sz w:val="22"/>
        </w:rPr>
        <w:t xml:space="preserve"> </w:t>
      </w:r>
      <w:r w:rsidRPr="00476838">
        <w:rPr>
          <w:rFonts w:ascii="Arial Narrow" w:hAnsi="Arial Narrow"/>
          <w:sz w:val="22"/>
        </w:rPr>
        <w:t>couple,</w:t>
      </w:r>
      <w:r w:rsidRPr="00476838">
        <w:rPr>
          <w:rFonts w:ascii="Arial Narrow" w:hAnsi="Arial Narrow"/>
          <w:spacing w:val="1"/>
          <w:sz w:val="22"/>
        </w:rPr>
        <w:t xml:space="preserve"> </w:t>
      </w:r>
      <w:r w:rsidRPr="00476838">
        <w:rPr>
          <w:rFonts w:ascii="Arial Narrow" w:hAnsi="Arial Narrow"/>
          <w:sz w:val="22"/>
        </w:rPr>
        <w:t>les</w:t>
      </w:r>
      <w:r w:rsidRPr="00476838">
        <w:rPr>
          <w:rFonts w:ascii="Arial Narrow" w:hAnsi="Arial Narrow"/>
          <w:spacing w:val="1"/>
          <w:sz w:val="22"/>
        </w:rPr>
        <w:t xml:space="preserve"> </w:t>
      </w:r>
      <w:r w:rsidRPr="00476838">
        <w:rPr>
          <w:rFonts w:ascii="Arial Narrow" w:hAnsi="Arial Narrow"/>
          <w:sz w:val="22"/>
        </w:rPr>
        <w:t>époux</w:t>
      </w:r>
      <w:r w:rsidRPr="00476838">
        <w:rPr>
          <w:rFonts w:ascii="Arial Narrow" w:hAnsi="Arial Narrow"/>
          <w:spacing w:val="1"/>
          <w:sz w:val="22"/>
        </w:rPr>
        <w:t xml:space="preserve"> </w:t>
      </w:r>
      <w:r w:rsidRPr="00476838">
        <w:rPr>
          <w:rFonts w:ascii="Arial Narrow" w:hAnsi="Arial Narrow"/>
          <w:sz w:val="22"/>
        </w:rPr>
        <w:t>s'engagent dans la durée grâce à la fidélité, en s'appuyant sur le pardon et la réconciliation. C'est</w:t>
      </w:r>
      <w:r w:rsidRPr="00476838">
        <w:rPr>
          <w:rFonts w:ascii="Arial Narrow" w:hAnsi="Arial Narrow"/>
          <w:spacing w:val="1"/>
          <w:sz w:val="22"/>
        </w:rPr>
        <w:t xml:space="preserve"> </w:t>
      </w:r>
      <w:r w:rsidRPr="00476838">
        <w:rPr>
          <w:rFonts w:ascii="Arial Narrow" w:hAnsi="Arial Narrow"/>
          <w:sz w:val="22"/>
        </w:rPr>
        <w:t>une promesse</w:t>
      </w:r>
      <w:r w:rsidRPr="00476838">
        <w:rPr>
          <w:rFonts w:ascii="Arial Narrow" w:hAnsi="Arial Narrow"/>
          <w:spacing w:val="3"/>
          <w:sz w:val="22"/>
        </w:rPr>
        <w:t xml:space="preserve"> </w:t>
      </w:r>
      <w:r w:rsidRPr="00476838">
        <w:rPr>
          <w:rFonts w:ascii="Arial Narrow" w:hAnsi="Arial Narrow"/>
          <w:sz w:val="22"/>
        </w:rPr>
        <w:t>qui engage.</w:t>
      </w:r>
    </w:p>
    <w:p w:rsidR="00476838" w:rsidRPr="00476838" w:rsidRDefault="00476838" w:rsidP="00476838">
      <w:pPr>
        <w:pStyle w:val="Corpsdetexte"/>
        <w:spacing w:before="2"/>
        <w:rPr>
          <w:rFonts w:ascii="Arial Narrow" w:hAnsi="Arial Narrow"/>
          <w:sz w:val="22"/>
        </w:rPr>
      </w:pPr>
    </w:p>
    <w:p w:rsidR="00476838" w:rsidRPr="00476838" w:rsidRDefault="00476838" w:rsidP="00476838">
      <w:pPr>
        <w:pStyle w:val="Corpsdetexte"/>
        <w:ind w:left="300" w:right="241"/>
        <w:jc w:val="both"/>
        <w:rPr>
          <w:rFonts w:ascii="Arial Narrow" w:hAnsi="Arial Narrow"/>
          <w:sz w:val="22"/>
        </w:rPr>
      </w:pPr>
      <w:r w:rsidRPr="00476838">
        <w:rPr>
          <w:rFonts w:ascii="Arial Narrow" w:hAnsi="Arial Narrow"/>
          <w:b/>
          <w:sz w:val="22"/>
        </w:rPr>
        <w:t>Enfin</w:t>
      </w:r>
      <w:r w:rsidRPr="00476838">
        <w:rPr>
          <w:rFonts w:ascii="Arial Narrow" w:hAnsi="Arial Narrow"/>
          <w:b/>
          <w:spacing w:val="1"/>
          <w:sz w:val="22"/>
        </w:rPr>
        <w:t xml:space="preserve"> </w:t>
      </w:r>
      <w:r w:rsidRPr="00476838">
        <w:rPr>
          <w:rFonts w:ascii="Arial Narrow" w:hAnsi="Arial Narrow"/>
          <w:b/>
          <w:sz w:val="22"/>
        </w:rPr>
        <w:t>le</w:t>
      </w:r>
      <w:r w:rsidRPr="00476838">
        <w:rPr>
          <w:rFonts w:ascii="Arial Narrow" w:hAnsi="Arial Narrow"/>
          <w:b/>
          <w:spacing w:val="1"/>
          <w:sz w:val="22"/>
        </w:rPr>
        <w:t xml:space="preserve"> </w:t>
      </w:r>
      <w:r w:rsidRPr="00476838">
        <w:rPr>
          <w:rFonts w:ascii="Arial Narrow" w:hAnsi="Arial Narrow"/>
          <w:b/>
          <w:sz w:val="22"/>
        </w:rPr>
        <w:t>quatrième</w:t>
      </w:r>
      <w:r w:rsidRPr="00476838">
        <w:rPr>
          <w:rFonts w:ascii="Arial Narrow" w:hAnsi="Arial Narrow"/>
          <w:sz w:val="22"/>
        </w:rPr>
        <w:t>.</w:t>
      </w:r>
      <w:r w:rsidRPr="00476838">
        <w:rPr>
          <w:rFonts w:ascii="Arial Narrow" w:hAnsi="Arial Narrow"/>
          <w:spacing w:val="1"/>
          <w:sz w:val="22"/>
        </w:rPr>
        <w:t xml:space="preserve"> </w:t>
      </w:r>
      <w:r w:rsidRPr="00476838">
        <w:rPr>
          <w:rFonts w:ascii="Arial Narrow" w:hAnsi="Arial Narrow"/>
          <w:sz w:val="22"/>
        </w:rPr>
        <w:t>La</w:t>
      </w:r>
      <w:r w:rsidRPr="00476838">
        <w:rPr>
          <w:rFonts w:ascii="Arial Narrow" w:hAnsi="Arial Narrow"/>
          <w:spacing w:val="1"/>
          <w:sz w:val="22"/>
        </w:rPr>
        <w:t xml:space="preserve"> </w:t>
      </w:r>
      <w:r w:rsidRPr="00476838">
        <w:rPr>
          <w:rFonts w:ascii="Arial Narrow" w:hAnsi="Arial Narrow"/>
          <w:sz w:val="22"/>
        </w:rPr>
        <w:t>parole</w:t>
      </w:r>
      <w:r w:rsidRPr="00476838">
        <w:rPr>
          <w:rFonts w:ascii="Arial Narrow" w:hAnsi="Arial Narrow"/>
          <w:spacing w:val="1"/>
          <w:sz w:val="22"/>
        </w:rPr>
        <w:t xml:space="preserve"> </w:t>
      </w:r>
      <w:r w:rsidRPr="00476838">
        <w:rPr>
          <w:rFonts w:ascii="Arial Narrow" w:hAnsi="Arial Narrow"/>
          <w:sz w:val="22"/>
        </w:rPr>
        <w:t>donnée</w:t>
      </w:r>
      <w:r w:rsidRPr="00476838">
        <w:rPr>
          <w:rFonts w:ascii="Arial Narrow" w:hAnsi="Arial Narrow"/>
          <w:spacing w:val="1"/>
          <w:sz w:val="22"/>
        </w:rPr>
        <w:t xml:space="preserve"> </w:t>
      </w:r>
      <w:r w:rsidRPr="00476838">
        <w:rPr>
          <w:rFonts w:ascii="Arial Narrow" w:hAnsi="Arial Narrow"/>
          <w:sz w:val="22"/>
        </w:rPr>
        <w:t>crée</w:t>
      </w:r>
      <w:r w:rsidRPr="00476838">
        <w:rPr>
          <w:rFonts w:ascii="Arial Narrow" w:hAnsi="Arial Narrow"/>
          <w:spacing w:val="1"/>
          <w:sz w:val="22"/>
        </w:rPr>
        <w:t xml:space="preserve"> </w:t>
      </w:r>
      <w:r w:rsidRPr="00476838">
        <w:rPr>
          <w:rFonts w:ascii="Arial Narrow" w:hAnsi="Arial Narrow"/>
          <w:sz w:val="22"/>
        </w:rPr>
        <w:t>la</w:t>
      </w:r>
      <w:r w:rsidRPr="00476838">
        <w:rPr>
          <w:rFonts w:ascii="Arial Narrow" w:hAnsi="Arial Narrow"/>
          <w:spacing w:val="1"/>
          <w:sz w:val="22"/>
        </w:rPr>
        <w:t xml:space="preserve"> </w:t>
      </w:r>
      <w:r w:rsidRPr="00476838">
        <w:rPr>
          <w:rFonts w:ascii="Arial Narrow" w:hAnsi="Arial Narrow"/>
          <w:sz w:val="22"/>
        </w:rPr>
        <w:t>vie</w:t>
      </w:r>
      <w:r w:rsidRPr="00476838">
        <w:rPr>
          <w:rFonts w:ascii="Arial Narrow" w:hAnsi="Arial Narrow"/>
          <w:spacing w:val="1"/>
          <w:sz w:val="22"/>
        </w:rPr>
        <w:t xml:space="preserve"> </w:t>
      </w:r>
      <w:r w:rsidRPr="00476838">
        <w:rPr>
          <w:rFonts w:ascii="Arial Narrow" w:hAnsi="Arial Narrow"/>
          <w:sz w:val="22"/>
        </w:rPr>
        <w:t>en</w:t>
      </w:r>
      <w:r w:rsidRPr="00476838">
        <w:rPr>
          <w:rFonts w:ascii="Arial Narrow" w:hAnsi="Arial Narrow"/>
          <w:spacing w:val="1"/>
          <w:sz w:val="22"/>
        </w:rPr>
        <w:t xml:space="preserve"> </w:t>
      </w:r>
      <w:r w:rsidRPr="00476838">
        <w:rPr>
          <w:rFonts w:ascii="Arial Narrow" w:hAnsi="Arial Narrow"/>
          <w:sz w:val="22"/>
        </w:rPr>
        <w:t>introduisant</w:t>
      </w:r>
      <w:r w:rsidRPr="00476838">
        <w:rPr>
          <w:rFonts w:ascii="Arial Narrow" w:hAnsi="Arial Narrow"/>
          <w:spacing w:val="1"/>
          <w:sz w:val="22"/>
        </w:rPr>
        <w:t xml:space="preserve"> </w:t>
      </w:r>
      <w:r w:rsidRPr="00476838">
        <w:rPr>
          <w:rFonts w:ascii="Arial Narrow" w:hAnsi="Arial Narrow"/>
          <w:sz w:val="22"/>
        </w:rPr>
        <w:t>la</w:t>
      </w:r>
      <w:r w:rsidRPr="00476838">
        <w:rPr>
          <w:rFonts w:ascii="Arial Narrow" w:hAnsi="Arial Narrow"/>
          <w:spacing w:val="1"/>
          <w:sz w:val="22"/>
        </w:rPr>
        <w:t xml:space="preserve"> </w:t>
      </w:r>
      <w:r w:rsidRPr="00476838">
        <w:rPr>
          <w:rFonts w:ascii="Arial Narrow" w:hAnsi="Arial Narrow"/>
          <w:sz w:val="22"/>
        </w:rPr>
        <w:t>notion</w:t>
      </w:r>
      <w:r w:rsidRPr="00476838">
        <w:rPr>
          <w:rFonts w:ascii="Arial Narrow" w:hAnsi="Arial Narrow"/>
          <w:spacing w:val="1"/>
          <w:sz w:val="22"/>
        </w:rPr>
        <w:t xml:space="preserve"> </w:t>
      </w:r>
      <w:r w:rsidRPr="00476838">
        <w:rPr>
          <w:rFonts w:ascii="Arial Narrow" w:hAnsi="Arial Narrow"/>
          <w:sz w:val="22"/>
        </w:rPr>
        <w:t>de</w:t>
      </w:r>
      <w:r w:rsidRPr="00476838">
        <w:rPr>
          <w:rFonts w:ascii="Arial Narrow" w:hAnsi="Arial Narrow"/>
          <w:spacing w:val="1"/>
          <w:sz w:val="22"/>
        </w:rPr>
        <w:t xml:space="preserve"> </w:t>
      </w:r>
      <w:r w:rsidRPr="00476838">
        <w:rPr>
          <w:rFonts w:ascii="Arial Narrow" w:hAnsi="Arial Narrow"/>
          <w:sz w:val="22"/>
        </w:rPr>
        <w:t>procréation,</w:t>
      </w:r>
      <w:r w:rsidRPr="00476838">
        <w:rPr>
          <w:rFonts w:ascii="Arial Narrow" w:hAnsi="Arial Narrow"/>
          <w:spacing w:val="1"/>
          <w:sz w:val="22"/>
        </w:rPr>
        <w:t xml:space="preserve"> </w:t>
      </w:r>
      <w:r w:rsidRPr="00476838">
        <w:rPr>
          <w:rFonts w:ascii="Arial Narrow" w:hAnsi="Arial Narrow"/>
          <w:sz w:val="22"/>
        </w:rPr>
        <w:t>d'éducation</w:t>
      </w:r>
      <w:r w:rsidRPr="00476838">
        <w:rPr>
          <w:rFonts w:ascii="Arial Narrow" w:hAnsi="Arial Narrow"/>
          <w:spacing w:val="2"/>
          <w:sz w:val="22"/>
        </w:rPr>
        <w:t xml:space="preserve"> </w:t>
      </w:r>
      <w:r w:rsidRPr="00476838">
        <w:rPr>
          <w:rFonts w:ascii="Arial Narrow" w:hAnsi="Arial Narrow"/>
          <w:sz w:val="22"/>
        </w:rPr>
        <w:t>des</w:t>
      </w:r>
      <w:r w:rsidRPr="00476838">
        <w:rPr>
          <w:rFonts w:ascii="Arial Narrow" w:hAnsi="Arial Narrow"/>
          <w:spacing w:val="2"/>
          <w:sz w:val="22"/>
        </w:rPr>
        <w:t xml:space="preserve"> </w:t>
      </w:r>
      <w:r w:rsidRPr="00476838">
        <w:rPr>
          <w:rFonts w:ascii="Arial Narrow" w:hAnsi="Arial Narrow"/>
          <w:sz w:val="22"/>
        </w:rPr>
        <w:t>enfants</w:t>
      </w:r>
      <w:r w:rsidRPr="00476838">
        <w:rPr>
          <w:rFonts w:ascii="Arial Narrow" w:hAnsi="Arial Narrow"/>
          <w:spacing w:val="2"/>
          <w:sz w:val="22"/>
        </w:rPr>
        <w:t xml:space="preserve"> </w:t>
      </w:r>
      <w:r w:rsidRPr="00476838">
        <w:rPr>
          <w:rFonts w:ascii="Arial Narrow" w:hAnsi="Arial Narrow"/>
          <w:sz w:val="22"/>
        </w:rPr>
        <w:t>et</w:t>
      </w:r>
      <w:r w:rsidRPr="00476838">
        <w:rPr>
          <w:rFonts w:ascii="Arial Narrow" w:hAnsi="Arial Narrow"/>
          <w:spacing w:val="2"/>
          <w:sz w:val="22"/>
        </w:rPr>
        <w:t xml:space="preserve"> </w:t>
      </w:r>
      <w:r w:rsidRPr="00476838">
        <w:rPr>
          <w:rFonts w:ascii="Arial Narrow" w:hAnsi="Arial Narrow"/>
          <w:sz w:val="22"/>
        </w:rPr>
        <w:t>d'ouverture</w:t>
      </w:r>
      <w:r w:rsidRPr="00476838">
        <w:rPr>
          <w:rFonts w:ascii="Arial Narrow" w:hAnsi="Arial Narrow"/>
          <w:spacing w:val="3"/>
          <w:sz w:val="22"/>
        </w:rPr>
        <w:t xml:space="preserve"> </w:t>
      </w:r>
      <w:r w:rsidRPr="00476838">
        <w:rPr>
          <w:rFonts w:ascii="Arial Narrow" w:hAnsi="Arial Narrow"/>
          <w:sz w:val="22"/>
        </w:rPr>
        <w:t>vers</w:t>
      </w:r>
      <w:r w:rsidRPr="00476838">
        <w:rPr>
          <w:rFonts w:ascii="Arial Narrow" w:hAnsi="Arial Narrow"/>
          <w:spacing w:val="2"/>
          <w:sz w:val="22"/>
        </w:rPr>
        <w:t xml:space="preserve"> </w:t>
      </w:r>
      <w:r w:rsidRPr="00476838">
        <w:rPr>
          <w:rFonts w:ascii="Arial Narrow" w:hAnsi="Arial Narrow"/>
          <w:sz w:val="22"/>
        </w:rPr>
        <w:t>les</w:t>
      </w:r>
      <w:r w:rsidRPr="00476838">
        <w:rPr>
          <w:rFonts w:ascii="Arial Narrow" w:hAnsi="Arial Narrow"/>
          <w:spacing w:val="2"/>
          <w:sz w:val="22"/>
        </w:rPr>
        <w:t xml:space="preserve"> </w:t>
      </w:r>
      <w:r w:rsidRPr="00476838">
        <w:rPr>
          <w:rFonts w:ascii="Arial Narrow" w:hAnsi="Arial Narrow"/>
          <w:sz w:val="22"/>
        </w:rPr>
        <w:t>autres.</w:t>
      </w:r>
    </w:p>
    <w:p w:rsidR="00476838" w:rsidRPr="00476838" w:rsidRDefault="00476838" w:rsidP="00476838">
      <w:pPr>
        <w:pStyle w:val="Corpsdetexte"/>
        <w:spacing w:before="9"/>
        <w:rPr>
          <w:rFonts w:ascii="Arial Narrow" w:hAnsi="Arial Narrow"/>
          <w:sz w:val="22"/>
        </w:rPr>
      </w:pPr>
    </w:p>
    <w:p w:rsidR="00476838" w:rsidRPr="00476838" w:rsidRDefault="00476838" w:rsidP="00476838">
      <w:pPr>
        <w:pStyle w:val="Corpsdetexte"/>
        <w:spacing w:line="242" w:lineRule="auto"/>
        <w:ind w:left="300" w:right="243"/>
        <w:jc w:val="both"/>
        <w:rPr>
          <w:rFonts w:ascii="Arial Narrow" w:hAnsi="Arial Narrow"/>
          <w:sz w:val="22"/>
        </w:rPr>
      </w:pPr>
      <w:r w:rsidRPr="00476838">
        <w:rPr>
          <w:rFonts w:ascii="Arial Narrow" w:hAnsi="Arial Narrow"/>
          <w:sz w:val="22"/>
        </w:rPr>
        <w:t>Le mariage est ainsi l'acte fondateur de la famille. Cette particularité se retrouve dans la Genèse</w:t>
      </w:r>
      <w:r w:rsidRPr="00476838">
        <w:rPr>
          <w:rFonts w:ascii="Arial Narrow" w:hAnsi="Arial Narrow"/>
          <w:spacing w:val="1"/>
          <w:sz w:val="22"/>
        </w:rPr>
        <w:t xml:space="preserve"> </w:t>
      </w:r>
      <w:r w:rsidRPr="00476838">
        <w:rPr>
          <w:rFonts w:ascii="Arial Narrow" w:hAnsi="Arial Narrow"/>
          <w:sz w:val="22"/>
        </w:rPr>
        <w:t>(2, 24): " C'est pourquoi l'homme quitte son père et sa mère et s'attache à sa femme, et ils</w:t>
      </w:r>
      <w:r w:rsidRPr="00476838">
        <w:rPr>
          <w:rFonts w:ascii="Arial Narrow" w:hAnsi="Arial Narrow"/>
          <w:spacing w:val="1"/>
          <w:sz w:val="22"/>
        </w:rPr>
        <w:t xml:space="preserve"> </w:t>
      </w:r>
      <w:r w:rsidRPr="00476838">
        <w:rPr>
          <w:rFonts w:ascii="Arial Narrow" w:hAnsi="Arial Narrow"/>
          <w:sz w:val="22"/>
        </w:rPr>
        <w:t>deviennent</w:t>
      </w:r>
      <w:r w:rsidRPr="00476838">
        <w:rPr>
          <w:rFonts w:ascii="Arial Narrow" w:hAnsi="Arial Narrow"/>
          <w:spacing w:val="2"/>
          <w:sz w:val="22"/>
        </w:rPr>
        <w:t xml:space="preserve"> </w:t>
      </w:r>
      <w:r w:rsidRPr="00476838">
        <w:rPr>
          <w:rFonts w:ascii="Arial Narrow" w:hAnsi="Arial Narrow"/>
          <w:sz w:val="22"/>
        </w:rPr>
        <w:t>une</w:t>
      </w:r>
      <w:r w:rsidRPr="00476838">
        <w:rPr>
          <w:rFonts w:ascii="Arial Narrow" w:hAnsi="Arial Narrow"/>
          <w:spacing w:val="3"/>
          <w:sz w:val="22"/>
        </w:rPr>
        <w:t xml:space="preserve"> </w:t>
      </w:r>
      <w:r w:rsidRPr="00476838">
        <w:rPr>
          <w:rFonts w:ascii="Arial Narrow" w:hAnsi="Arial Narrow"/>
          <w:sz w:val="22"/>
        </w:rPr>
        <w:t>seule</w:t>
      </w:r>
      <w:r w:rsidRPr="00476838">
        <w:rPr>
          <w:rFonts w:ascii="Arial Narrow" w:hAnsi="Arial Narrow"/>
          <w:spacing w:val="1"/>
          <w:sz w:val="22"/>
        </w:rPr>
        <w:t xml:space="preserve"> </w:t>
      </w:r>
      <w:r w:rsidRPr="00476838">
        <w:rPr>
          <w:rFonts w:ascii="Arial Narrow" w:hAnsi="Arial Narrow"/>
          <w:sz w:val="22"/>
        </w:rPr>
        <w:t>chair".</w:t>
      </w:r>
    </w:p>
    <w:p w:rsidR="00476838" w:rsidRPr="00476838" w:rsidRDefault="00476838" w:rsidP="00476838">
      <w:pPr>
        <w:pStyle w:val="Corpsdetexte"/>
        <w:spacing w:before="6"/>
        <w:rPr>
          <w:rFonts w:ascii="Arial Narrow" w:hAnsi="Arial Narrow"/>
          <w:sz w:val="22"/>
        </w:rPr>
      </w:pPr>
    </w:p>
    <w:p w:rsidR="00476838" w:rsidRPr="00476838" w:rsidRDefault="00476838" w:rsidP="00476838">
      <w:pPr>
        <w:pStyle w:val="Corpsdetexte"/>
        <w:spacing w:line="242" w:lineRule="auto"/>
        <w:ind w:left="300" w:right="233"/>
        <w:jc w:val="both"/>
        <w:rPr>
          <w:rFonts w:ascii="Arial Narrow" w:hAnsi="Arial Narrow"/>
          <w:sz w:val="22"/>
        </w:rPr>
      </w:pPr>
      <w:r w:rsidRPr="00476838">
        <w:rPr>
          <w:rFonts w:ascii="Arial Narrow" w:hAnsi="Arial Narrow"/>
          <w:sz w:val="22"/>
        </w:rPr>
        <w:lastRenderedPageBreak/>
        <w:t>Si</w:t>
      </w:r>
      <w:r w:rsidRPr="00476838">
        <w:rPr>
          <w:rFonts w:ascii="Arial Narrow" w:hAnsi="Arial Narrow"/>
          <w:spacing w:val="33"/>
          <w:sz w:val="22"/>
        </w:rPr>
        <w:t xml:space="preserve"> </w:t>
      </w:r>
      <w:r w:rsidRPr="00476838">
        <w:rPr>
          <w:rFonts w:ascii="Arial Narrow" w:hAnsi="Arial Narrow"/>
          <w:sz w:val="22"/>
        </w:rPr>
        <w:t>l'un</w:t>
      </w:r>
      <w:r w:rsidRPr="00476838">
        <w:rPr>
          <w:rFonts w:ascii="Arial Narrow" w:hAnsi="Arial Narrow"/>
          <w:spacing w:val="36"/>
          <w:sz w:val="22"/>
        </w:rPr>
        <w:t xml:space="preserve"> </w:t>
      </w:r>
      <w:r w:rsidRPr="00476838">
        <w:rPr>
          <w:rFonts w:ascii="Arial Narrow" w:hAnsi="Arial Narrow"/>
          <w:sz w:val="22"/>
        </w:rPr>
        <w:t>de</w:t>
      </w:r>
      <w:r w:rsidRPr="00476838">
        <w:rPr>
          <w:rFonts w:ascii="Arial Narrow" w:hAnsi="Arial Narrow"/>
          <w:spacing w:val="35"/>
          <w:sz w:val="22"/>
        </w:rPr>
        <w:t xml:space="preserve"> </w:t>
      </w:r>
      <w:r w:rsidRPr="00476838">
        <w:rPr>
          <w:rFonts w:ascii="Arial Narrow" w:hAnsi="Arial Narrow"/>
          <w:sz w:val="22"/>
        </w:rPr>
        <w:t>ces</w:t>
      </w:r>
      <w:r w:rsidRPr="00476838">
        <w:rPr>
          <w:rFonts w:ascii="Arial Narrow" w:hAnsi="Arial Narrow"/>
          <w:spacing w:val="34"/>
          <w:sz w:val="22"/>
        </w:rPr>
        <w:t xml:space="preserve"> </w:t>
      </w:r>
      <w:r w:rsidRPr="00476838">
        <w:rPr>
          <w:rFonts w:ascii="Arial Narrow" w:hAnsi="Arial Narrow"/>
          <w:sz w:val="22"/>
        </w:rPr>
        <w:t>piliers</w:t>
      </w:r>
      <w:r w:rsidRPr="00476838">
        <w:rPr>
          <w:rFonts w:ascii="Arial Narrow" w:hAnsi="Arial Narrow"/>
          <w:spacing w:val="34"/>
          <w:sz w:val="22"/>
        </w:rPr>
        <w:t xml:space="preserve"> </w:t>
      </w:r>
      <w:r w:rsidRPr="00476838">
        <w:rPr>
          <w:rFonts w:ascii="Arial Narrow" w:hAnsi="Arial Narrow"/>
          <w:sz w:val="22"/>
        </w:rPr>
        <w:t>vient</w:t>
      </w:r>
      <w:r w:rsidRPr="00476838">
        <w:rPr>
          <w:rFonts w:ascii="Arial Narrow" w:hAnsi="Arial Narrow"/>
          <w:spacing w:val="35"/>
          <w:sz w:val="22"/>
        </w:rPr>
        <w:t xml:space="preserve"> </w:t>
      </w:r>
      <w:r w:rsidRPr="00476838">
        <w:rPr>
          <w:rFonts w:ascii="Arial Narrow" w:hAnsi="Arial Narrow"/>
          <w:sz w:val="22"/>
        </w:rPr>
        <w:t>à</w:t>
      </w:r>
      <w:r w:rsidRPr="00476838">
        <w:rPr>
          <w:rFonts w:ascii="Arial Narrow" w:hAnsi="Arial Narrow"/>
          <w:spacing w:val="34"/>
          <w:sz w:val="22"/>
        </w:rPr>
        <w:t xml:space="preserve"> </w:t>
      </w:r>
      <w:r w:rsidRPr="00476838">
        <w:rPr>
          <w:rFonts w:ascii="Arial Narrow" w:hAnsi="Arial Narrow"/>
          <w:sz w:val="22"/>
        </w:rPr>
        <w:t>manquer</w:t>
      </w:r>
      <w:r w:rsidRPr="00476838">
        <w:rPr>
          <w:rFonts w:ascii="Arial Narrow" w:hAnsi="Arial Narrow"/>
          <w:spacing w:val="34"/>
          <w:sz w:val="22"/>
        </w:rPr>
        <w:t xml:space="preserve"> </w:t>
      </w:r>
      <w:r w:rsidRPr="00476838">
        <w:rPr>
          <w:rFonts w:ascii="Arial Narrow" w:hAnsi="Arial Narrow"/>
          <w:sz w:val="22"/>
        </w:rPr>
        <w:t>avant</w:t>
      </w:r>
      <w:r w:rsidRPr="00476838">
        <w:rPr>
          <w:rFonts w:ascii="Arial Narrow" w:hAnsi="Arial Narrow"/>
          <w:spacing w:val="35"/>
          <w:sz w:val="22"/>
        </w:rPr>
        <w:t xml:space="preserve"> </w:t>
      </w:r>
      <w:r w:rsidRPr="00476838">
        <w:rPr>
          <w:rFonts w:ascii="Arial Narrow" w:hAnsi="Arial Narrow"/>
          <w:sz w:val="22"/>
        </w:rPr>
        <w:t>le</w:t>
      </w:r>
      <w:r w:rsidRPr="00476838">
        <w:rPr>
          <w:rFonts w:ascii="Arial Narrow" w:hAnsi="Arial Narrow"/>
          <w:spacing w:val="34"/>
          <w:sz w:val="22"/>
        </w:rPr>
        <w:t xml:space="preserve"> </w:t>
      </w:r>
      <w:r w:rsidRPr="00476838">
        <w:rPr>
          <w:rFonts w:ascii="Arial Narrow" w:hAnsi="Arial Narrow"/>
          <w:sz w:val="22"/>
        </w:rPr>
        <w:t>mariage,</w:t>
      </w:r>
      <w:r w:rsidRPr="00476838">
        <w:rPr>
          <w:rFonts w:ascii="Arial Narrow" w:hAnsi="Arial Narrow"/>
          <w:spacing w:val="35"/>
          <w:sz w:val="22"/>
        </w:rPr>
        <w:t xml:space="preserve"> </w:t>
      </w:r>
      <w:r w:rsidRPr="00476838">
        <w:rPr>
          <w:rFonts w:ascii="Arial Narrow" w:hAnsi="Arial Narrow"/>
          <w:sz w:val="22"/>
        </w:rPr>
        <w:t>celui-ci</w:t>
      </w:r>
      <w:r w:rsidRPr="00476838">
        <w:rPr>
          <w:rFonts w:ascii="Arial Narrow" w:hAnsi="Arial Narrow"/>
          <w:spacing w:val="34"/>
          <w:sz w:val="22"/>
        </w:rPr>
        <w:t xml:space="preserve"> </w:t>
      </w:r>
      <w:r w:rsidRPr="00476838">
        <w:rPr>
          <w:rFonts w:ascii="Arial Narrow" w:hAnsi="Arial Narrow"/>
          <w:sz w:val="22"/>
        </w:rPr>
        <w:t>pourrait</w:t>
      </w:r>
      <w:r w:rsidRPr="00476838">
        <w:rPr>
          <w:rFonts w:ascii="Arial Narrow" w:hAnsi="Arial Narrow"/>
          <w:spacing w:val="34"/>
          <w:sz w:val="22"/>
        </w:rPr>
        <w:t xml:space="preserve"> </w:t>
      </w:r>
      <w:r w:rsidRPr="00476838">
        <w:rPr>
          <w:rFonts w:ascii="Arial Narrow" w:hAnsi="Arial Narrow"/>
          <w:sz w:val="22"/>
        </w:rPr>
        <w:t>être</w:t>
      </w:r>
      <w:r w:rsidRPr="00476838">
        <w:rPr>
          <w:rFonts w:ascii="Arial Narrow" w:hAnsi="Arial Narrow"/>
          <w:spacing w:val="35"/>
          <w:sz w:val="22"/>
        </w:rPr>
        <w:t xml:space="preserve"> </w:t>
      </w:r>
      <w:r w:rsidRPr="00476838">
        <w:rPr>
          <w:rFonts w:ascii="Arial Narrow" w:hAnsi="Arial Narrow"/>
          <w:sz w:val="22"/>
        </w:rPr>
        <w:t>considéré</w:t>
      </w:r>
      <w:r w:rsidRPr="00476838">
        <w:rPr>
          <w:rFonts w:ascii="Arial Narrow" w:hAnsi="Arial Narrow"/>
          <w:spacing w:val="35"/>
          <w:sz w:val="22"/>
        </w:rPr>
        <w:t xml:space="preserve"> </w:t>
      </w:r>
      <w:r w:rsidRPr="00476838">
        <w:rPr>
          <w:rFonts w:ascii="Arial Narrow" w:hAnsi="Arial Narrow"/>
          <w:sz w:val="22"/>
        </w:rPr>
        <w:t>comme</w:t>
      </w:r>
      <w:r w:rsidRPr="00476838">
        <w:rPr>
          <w:rFonts w:ascii="Arial Narrow" w:hAnsi="Arial Narrow"/>
          <w:spacing w:val="-62"/>
          <w:sz w:val="22"/>
        </w:rPr>
        <w:t xml:space="preserve"> </w:t>
      </w:r>
      <w:r w:rsidRPr="00476838">
        <w:rPr>
          <w:rFonts w:ascii="Arial Narrow" w:hAnsi="Arial Narrow"/>
          <w:sz w:val="22"/>
        </w:rPr>
        <w:t>nul."</w:t>
      </w:r>
      <w:r w:rsidRPr="00476838">
        <w:rPr>
          <w:rFonts w:ascii="Arial Narrow" w:hAnsi="Arial Narrow"/>
          <w:spacing w:val="52"/>
          <w:sz w:val="22"/>
        </w:rPr>
        <w:t xml:space="preserve"> </w:t>
      </w:r>
      <w:r w:rsidRPr="00476838">
        <w:rPr>
          <w:rFonts w:ascii="Arial Narrow" w:hAnsi="Arial Narrow"/>
          <w:sz w:val="22"/>
        </w:rPr>
        <w:t>Par</w:t>
      </w:r>
      <w:r w:rsidRPr="00476838">
        <w:rPr>
          <w:rFonts w:ascii="Arial Narrow" w:hAnsi="Arial Narrow"/>
          <w:spacing w:val="51"/>
          <w:sz w:val="22"/>
        </w:rPr>
        <w:t xml:space="preserve"> </w:t>
      </w:r>
      <w:r w:rsidRPr="00476838">
        <w:rPr>
          <w:rFonts w:ascii="Arial Narrow" w:hAnsi="Arial Narrow"/>
          <w:sz w:val="22"/>
        </w:rPr>
        <w:t>exemple,</w:t>
      </w:r>
      <w:r w:rsidRPr="00476838">
        <w:rPr>
          <w:rFonts w:ascii="Arial Narrow" w:hAnsi="Arial Narrow"/>
          <w:spacing w:val="52"/>
          <w:sz w:val="22"/>
        </w:rPr>
        <w:t xml:space="preserve"> </w:t>
      </w:r>
      <w:r w:rsidRPr="00476838">
        <w:rPr>
          <w:rFonts w:ascii="Arial Narrow" w:hAnsi="Arial Narrow"/>
          <w:sz w:val="22"/>
        </w:rPr>
        <w:t>une</w:t>
      </w:r>
      <w:r w:rsidRPr="00476838">
        <w:rPr>
          <w:rFonts w:ascii="Arial Narrow" w:hAnsi="Arial Narrow"/>
          <w:spacing w:val="54"/>
          <w:sz w:val="22"/>
        </w:rPr>
        <w:t xml:space="preserve"> </w:t>
      </w:r>
      <w:r w:rsidRPr="00476838">
        <w:rPr>
          <w:rFonts w:ascii="Arial Narrow" w:hAnsi="Arial Narrow"/>
          <w:sz w:val="22"/>
        </w:rPr>
        <w:t>personne</w:t>
      </w:r>
      <w:r w:rsidRPr="00476838">
        <w:rPr>
          <w:rFonts w:ascii="Arial Narrow" w:hAnsi="Arial Narrow"/>
          <w:spacing w:val="54"/>
          <w:sz w:val="22"/>
        </w:rPr>
        <w:t xml:space="preserve"> </w:t>
      </w:r>
      <w:r w:rsidRPr="00476838">
        <w:rPr>
          <w:rFonts w:ascii="Arial Narrow" w:hAnsi="Arial Narrow"/>
          <w:sz w:val="22"/>
        </w:rPr>
        <w:t>qui</w:t>
      </w:r>
      <w:r w:rsidRPr="00476838">
        <w:rPr>
          <w:rFonts w:ascii="Arial Narrow" w:hAnsi="Arial Narrow"/>
          <w:spacing w:val="51"/>
          <w:sz w:val="22"/>
        </w:rPr>
        <w:t xml:space="preserve"> </w:t>
      </w:r>
      <w:r w:rsidRPr="00476838">
        <w:rPr>
          <w:rFonts w:ascii="Arial Narrow" w:hAnsi="Arial Narrow"/>
          <w:sz w:val="22"/>
        </w:rPr>
        <w:t>ne</w:t>
      </w:r>
      <w:r w:rsidRPr="00476838">
        <w:rPr>
          <w:rFonts w:ascii="Arial Narrow" w:hAnsi="Arial Narrow"/>
          <w:spacing w:val="52"/>
          <w:sz w:val="22"/>
        </w:rPr>
        <w:t xml:space="preserve"> </w:t>
      </w:r>
      <w:r w:rsidRPr="00476838">
        <w:rPr>
          <w:rFonts w:ascii="Arial Narrow" w:hAnsi="Arial Narrow"/>
          <w:sz w:val="22"/>
        </w:rPr>
        <w:t>s'est</w:t>
      </w:r>
      <w:r w:rsidRPr="00476838">
        <w:rPr>
          <w:rFonts w:ascii="Arial Narrow" w:hAnsi="Arial Narrow"/>
          <w:spacing w:val="54"/>
          <w:sz w:val="22"/>
        </w:rPr>
        <w:t xml:space="preserve"> </w:t>
      </w:r>
      <w:r w:rsidRPr="00476838">
        <w:rPr>
          <w:rFonts w:ascii="Arial Narrow" w:hAnsi="Arial Narrow"/>
          <w:sz w:val="22"/>
        </w:rPr>
        <w:t>pas</w:t>
      </w:r>
      <w:r w:rsidRPr="00476838">
        <w:rPr>
          <w:rFonts w:ascii="Arial Narrow" w:hAnsi="Arial Narrow"/>
          <w:spacing w:val="50"/>
          <w:sz w:val="22"/>
        </w:rPr>
        <w:t xml:space="preserve"> </w:t>
      </w:r>
      <w:r w:rsidRPr="00476838">
        <w:rPr>
          <w:rFonts w:ascii="Arial Narrow" w:hAnsi="Arial Narrow"/>
          <w:sz w:val="22"/>
        </w:rPr>
        <w:t>mariée</w:t>
      </w:r>
      <w:r w:rsidRPr="00476838">
        <w:rPr>
          <w:rFonts w:ascii="Arial Narrow" w:hAnsi="Arial Narrow"/>
          <w:spacing w:val="54"/>
          <w:sz w:val="22"/>
        </w:rPr>
        <w:t xml:space="preserve"> </w:t>
      </w:r>
      <w:r w:rsidRPr="00476838">
        <w:rPr>
          <w:rFonts w:ascii="Arial Narrow" w:hAnsi="Arial Narrow"/>
          <w:sz w:val="22"/>
        </w:rPr>
        <w:t>librement</w:t>
      </w:r>
      <w:r w:rsidRPr="00476838">
        <w:rPr>
          <w:rFonts w:ascii="Arial Narrow" w:hAnsi="Arial Narrow"/>
          <w:spacing w:val="52"/>
          <w:sz w:val="22"/>
        </w:rPr>
        <w:t xml:space="preserve"> </w:t>
      </w:r>
      <w:r w:rsidRPr="00476838">
        <w:rPr>
          <w:rFonts w:ascii="Arial Narrow" w:hAnsi="Arial Narrow"/>
          <w:sz w:val="22"/>
        </w:rPr>
        <w:t>est</w:t>
      </w:r>
      <w:r w:rsidRPr="00476838">
        <w:rPr>
          <w:rFonts w:ascii="Arial Narrow" w:hAnsi="Arial Narrow"/>
          <w:spacing w:val="52"/>
          <w:sz w:val="22"/>
        </w:rPr>
        <w:t xml:space="preserve"> </w:t>
      </w:r>
      <w:r w:rsidRPr="00476838">
        <w:rPr>
          <w:rFonts w:ascii="Arial Narrow" w:hAnsi="Arial Narrow"/>
          <w:sz w:val="22"/>
        </w:rPr>
        <w:t>un</w:t>
      </w:r>
      <w:r w:rsidRPr="00476838">
        <w:rPr>
          <w:rFonts w:ascii="Arial Narrow" w:hAnsi="Arial Narrow"/>
          <w:spacing w:val="50"/>
          <w:sz w:val="22"/>
        </w:rPr>
        <w:t xml:space="preserve"> </w:t>
      </w:r>
      <w:r w:rsidRPr="00476838">
        <w:rPr>
          <w:rFonts w:ascii="Arial Narrow" w:hAnsi="Arial Narrow"/>
          <w:sz w:val="22"/>
        </w:rPr>
        <w:t>fait</w:t>
      </w:r>
      <w:r w:rsidRPr="00476838">
        <w:rPr>
          <w:rFonts w:ascii="Arial Narrow" w:hAnsi="Arial Narrow"/>
          <w:spacing w:val="51"/>
          <w:sz w:val="22"/>
        </w:rPr>
        <w:t xml:space="preserve"> </w:t>
      </w:r>
      <w:r w:rsidRPr="00476838">
        <w:rPr>
          <w:rFonts w:ascii="Arial Narrow" w:hAnsi="Arial Narrow"/>
          <w:sz w:val="22"/>
        </w:rPr>
        <w:t>suffisant</w:t>
      </w:r>
      <w:r w:rsidRPr="00476838">
        <w:rPr>
          <w:rFonts w:ascii="Arial Narrow" w:hAnsi="Arial Narrow"/>
          <w:spacing w:val="54"/>
          <w:sz w:val="22"/>
        </w:rPr>
        <w:t xml:space="preserve"> </w:t>
      </w:r>
      <w:r w:rsidRPr="00476838">
        <w:rPr>
          <w:rFonts w:ascii="Arial Narrow" w:hAnsi="Arial Narrow"/>
          <w:sz w:val="22"/>
        </w:rPr>
        <w:t>pour</w:t>
      </w:r>
      <w:r w:rsidRPr="00476838">
        <w:rPr>
          <w:rFonts w:ascii="Arial Narrow" w:hAnsi="Arial Narrow"/>
          <w:spacing w:val="-62"/>
          <w:sz w:val="22"/>
        </w:rPr>
        <w:t xml:space="preserve"> </w:t>
      </w:r>
      <w:r w:rsidRPr="00476838">
        <w:rPr>
          <w:rFonts w:ascii="Arial Narrow" w:hAnsi="Arial Narrow"/>
          <w:sz w:val="22"/>
        </w:rPr>
        <w:t>annuler la procédure. De même si un des époux refuse d'avoir des enfants. Le mariage constitue</w:t>
      </w:r>
      <w:r w:rsidRPr="00476838">
        <w:rPr>
          <w:rFonts w:ascii="Arial Narrow" w:hAnsi="Arial Narrow"/>
          <w:spacing w:val="1"/>
          <w:sz w:val="22"/>
        </w:rPr>
        <w:t xml:space="preserve"> </w:t>
      </w:r>
      <w:r w:rsidRPr="00476838">
        <w:rPr>
          <w:rFonts w:ascii="Arial Narrow" w:hAnsi="Arial Narrow"/>
          <w:sz w:val="22"/>
        </w:rPr>
        <w:t>en fait</w:t>
      </w:r>
      <w:r w:rsidRPr="00476838">
        <w:rPr>
          <w:rFonts w:ascii="Arial Narrow" w:hAnsi="Arial Narrow"/>
          <w:spacing w:val="2"/>
          <w:sz w:val="22"/>
        </w:rPr>
        <w:t xml:space="preserve"> </w:t>
      </w:r>
      <w:r w:rsidRPr="00476838">
        <w:rPr>
          <w:rFonts w:ascii="Arial Narrow" w:hAnsi="Arial Narrow"/>
          <w:sz w:val="22"/>
        </w:rPr>
        <w:t>une</w:t>
      </w:r>
      <w:r w:rsidRPr="00476838">
        <w:rPr>
          <w:rFonts w:ascii="Arial Narrow" w:hAnsi="Arial Narrow"/>
          <w:spacing w:val="3"/>
          <w:sz w:val="22"/>
        </w:rPr>
        <w:t xml:space="preserve"> </w:t>
      </w:r>
      <w:r w:rsidRPr="00476838">
        <w:rPr>
          <w:rFonts w:ascii="Arial Narrow" w:hAnsi="Arial Narrow"/>
          <w:sz w:val="22"/>
        </w:rPr>
        <w:t>sorte</w:t>
      </w:r>
      <w:r w:rsidRPr="00476838">
        <w:rPr>
          <w:rFonts w:ascii="Arial Narrow" w:hAnsi="Arial Narrow"/>
          <w:spacing w:val="3"/>
          <w:sz w:val="22"/>
        </w:rPr>
        <w:t xml:space="preserve"> </w:t>
      </w:r>
      <w:r w:rsidRPr="00476838">
        <w:rPr>
          <w:rFonts w:ascii="Arial Narrow" w:hAnsi="Arial Narrow"/>
          <w:sz w:val="22"/>
        </w:rPr>
        <w:t>de</w:t>
      </w:r>
      <w:r w:rsidRPr="00476838">
        <w:rPr>
          <w:rFonts w:ascii="Arial Narrow" w:hAnsi="Arial Narrow"/>
          <w:spacing w:val="2"/>
          <w:sz w:val="22"/>
        </w:rPr>
        <w:t xml:space="preserve"> </w:t>
      </w:r>
      <w:r w:rsidRPr="00476838">
        <w:rPr>
          <w:rFonts w:ascii="Arial Narrow" w:hAnsi="Arial Narrow"/>
          <w:sz w:val="22"/>
        </w:rPr>
        <w:t>"promesse"</w:t>
      </w:r>
      <w:r w:rsidRPr="00476838">
        <w:rPr>
          <w:rFonts w:ascii="Arial Narrow" w:hAnsi="Arial Narrow"/>
          <w:spacing w:val="1"/>
          <w:sz w:val="22"/>
        </w:rPr>
        <w:t xml:space="preserve"> </w:t>
      </w:r>
      <w:r w:rsidRPr="00476838">
        <w:rPr>
          <w:rFonts w:ascii="Arial Narrow" w:hAnsi="Arial Narrow"/>
          <w:sz w:val="22"/>
        </w:rPr>
        <w:t>de</w:t>
      </w:r>
      <w:r w:rsidRPr="00476838">
        <w:rPr>
          <w:rFonts w:ascii="Arial Narrow" w:hAnsi="Arial Narrow"/>
          <w:spacing w:val="1"/>
          <w:sz w:val="22"/>
        </w:rPr>
        <w:t xml:space="preserve"> </w:t>
      </w:r>
      <w:r w:rsidRPr="00476838">
        <w:rPr>
          <w:rFonts w:ascii="Arial Narrow" w:hAnsi="Arial Narrow"/>
          <w:sz w:val="22"/>
        </w:rPr>
        <w:t>descendance.</w:t>
      </w:r>
    </w:p>
    <w:p w:rsidR="00476838" w:rsidRPr="00476838" w:rsidRDefault="00476838" w:rsidP="00476838">
      <w:pPr>
        <w:pStyle w:val="Corpsdetexte"/>
        <w:spacing w:before="7"/>
        <w:rPr>
          <w:rFonts w:ascii="Arial Narrow" w:hAnsi="Arial Narrow"/>
          <w:sz w:val="18"/>
        </w:rPr>
      </w:pPr>
    </w:p>
    <w:p w:rsidR="00476838" w:rsidRDefault="00476838" w:rsidP="00476838">
      <w:pPr>
        <w:pStyle w:val="Heading1"/>
        <w:spacing w:before="1"/>
        <w:ind w:right="994"/>
      </w:pPr>
      <w:r>
        <w:rPr>
          <w:color w:val="1F487C"/>
          <w:w w:val="70"/>
        </w:rPr>
        <w:t>QU’EST-CE</w:t>
      </w:r>
      <w:r>
        <w:rPr>
          <w:color w:val="1F487C"/>
          <w:spacing w:val="58"/>
          <w:w w:val="70"/>
        </w:rPr>
        <w:t xml:space="preserve"> </w:t>
      </w:r>
      <w:r>
        <w:rPr>
          <w:color w:val="1F487C"/>
          <w:w w:val="70"/>
        </w:rPr>
        <w:t>QUE</w:t>
      </w:r>
      <w:r>
        <w:rPr>
          <w:color w:val="1F487C"/>
          <w:spacing w:val="59"/>
          <w:w w:val="70"/>
        </w:rPr>
        <w:t xml:space="preserve"> </w:t>
      </w:r>
      <w:r>
        <w:rPr>
          <w:color w:val="1F487C"/>
          <w:w w:val="70"/>
        </w:rPr>
        <w:t>PARDONNER</w:t>
      </w:r>
      <w:r>
        <w:rPr>
          <w:color w:val="1F487C"/>
          <w:spacing w:val="58"/>
          <w:w w:val="70"/>
        </w:rPr>
        <w:t xml:space="preserve"> </w:t>
      </w:r>
      <w:r>
        <w:rPr>
          <w:color w:val="1F487C"/>
          <w:w w:val="70"/>
        </w:rPr>
        <w:t>?</w:t>
      </w:r>
    </w:p>
    <w:p w:rsidR="00476838" w:rsidRDefault="00476838" w:rsidP="00476838">
      <w:pPr>
        <w:ind w:left="300"/>
        <w:rPr>
          <w:sz w:val="24"/>
        </w:rPr>
      </w:pPr>
      <w:r>
        <w:rPr>
          <w:rFonts w:ascii="Arial" w:hAnsi="Arial"/>
          <w:b/>
          <w:sz w:val="24"/>
        </w:rPr>
        <w:t>Pardonner</w:t>
      </w:r>
      <w:r>
        <w:rPr>
          <w:sz w:val="24"/>
        </w:rPr>
        <w:t>, ce n’est</w:t>
      </w:r>
      <w:r>
        <w:rPr>
          <w:spacing w:val="1"/>
          <w:sz w:val="24"/>
        </w:rPr>
        <w:t xml:space="preserve"> </w:t>
      </w:r>
      <w:r>
        <w:rPr>
          <w:sz w:val="24"/>
        </w:rPr>
        <w:t>pas</w:t>
      </w:r>
      <w:r>
        <w:rPr>
          <w:spacing w:val="-1"/>
          <w:sz w:val="24"/>
        </w:rPr>
        <w:t xml:space="preserve"> </w:t>
      </w:r>
      <w:r>
        <w:rPr>
          <w:sz w:val="24"/>
        </w:rPr>
        <w:t>tout</w:t>
      </w:r>
      <w:r>
        <w:rPr>
          <w:spacing w:val="1"/>
          <w:sz w:val="24"/>
        </w:rPr>
        <w:t xml:space="preserve"> </w:t>
      </w:r>
      <w:r>
        <w:rPr>
          <w:sz w:val="24"/>
        </w:rPr>
        <w:t>laisser</w:t>
      </w:r>
      <w:r>
        <w:rPr>
          <w:spacing w:val="-2"/>
          <w:sz w:val="24"/>
        </w:rPr>
        <w:t xml:space="preserve"> </w:t>
      </w:r>
      <w:r>
        <w:rPr>
          <w:sz w:val="24"/>
        </w:rPr>
        <w:t>passer.</w:t>
      </w:r>
    </w:p>
    <w:p w:rsidR="00476838" w:rsidRDefault="00476838" w:rsidP="00476838">
      <w:pPr>
        <w:ind w:left="300"/>
        <w:rPr>
          <w:sz w:val="24"/>
        </w:rPr>
      </w:pPr>
      <w:r>
        <w:rPr>
          <w:rFonts w:ascii="Arial" w:hAnsi="Arial"/>
          <w:b/>
          <w:sz w:val="24"/>
        </w:rPr>
        <w:t>Pardonner</w:t>
      </w:r>
      <w:r>
        <w:rPr>
          <w:sz w:val="24"/>
        </w:rPr>
        <w:t>, ce n’est</w:t>
      </w:r>
      <w:r>
        <w:rPr>
          <w:spacing w:val="1"/>
          <w:sz w:val="24"/>
        </w:rPr>
        <w:t xml:space="preserve"> </w:t>
      </w:r>
      <w:r>
        <w:rPr>
          <w:sz w:val="24"/>
        </w:rPr>
        <w:t>pas</w:t>
      </w:r>
      <w:r>
        <w:rPr>
          <w:spacing w:val="-1"/>
          <w:sz w:val="24"/>
        </w:rPr>
        <w:t xml:space="preserve"> </w:t>
      </w:r>
      <w:r>
        <w:rPr>
          <w:sz w:val="24"/>
        </w:rPr>
        <w:t>tout</w:t>
      </w:r>
      <w:r>
        <w:rPr>
          <w:spacing w:val="2"/>
          <w:sz w:val="24"/>
        </w:rPr>
        <w:t xml:space="preserve"> </w:t>
      </w:r>
      <w:r>
        <w:rPr>
          <w:sz w:val="24"/>
        </w:rPr>
        <w:t>oublier.</w:t>
      </w:r>
    </w:p>
    <w:p w:rsidR="00476838" w:rsidRDefault="00476838" w:rsidP="00476838">
      <w:pPr>
        <w:pStyle w:val="Corpsdetexte"/>
        <w:ind w:left="300"/>
      </w:pPr>
      <w:r>
        <w:rPr>
          <w:rFonts w:ascii="Arial" w:hAnsi="Arial"/>
          <w:b/>
        </w:rPr>
        <w:t>Pardonner,</w:t>
      </w:r>
      <w:r>
        <w:rPr>
          <w:rFonts w:ascii="Arial" w:hAnsi="Arial"/>
          <w:b/>
          <w:spacing w:val="-2"/>
        </w:rPr>
        <w:t xml:space="preserve"> </w:t>
      </w:r>
      <w:r>
        <w:t>ce</w:t>
      </w:r>
      <w:r>
        <w:rPr>
          <w:spacing w:val="1"/>
        </w:rPr>
        <w:t xml:space="preserve"> </w:t>
      </w:r>
      <w:r>
        <w:t>n’est</w:t>
      </w:r>
      <w:r>
        <w:rPr>
          <w:spacing w:val="1"/>
        </w:rPr>
        <w:t xml:space="preserve"> </w:t>
      </w:r>
      <w:r>
        <w:t>pas être</w:t>
      </w:r>
      <w:r>
        <w:rPr>
          <w:spacing w:val="-1"/>
        </w:rPr>
        <w:t xml:space="preserve"> </w:t>
      </w:r>
      <w:r>
        <w:t>faible</w:t>
      </w:r>
      <w:r>
        <w:rPr>
          <w:spacing w:val="1"/>
        </w:rPr>
        <w:t xml:space="preserve"> </w:t>
      </w:r>
      <w:r>
        <w:t>;</w:t>
      </w:r>
      <w:r>
        <w:rPr>
          <w:spacing w:val="1"/>
        </w:rPr>
        <w:t xml:space="preserve"> </w:t>
      </w:r>
      <w:r>
        <w:t>C’est</w:t>
      </w:r>
      <w:r>
        <w:rPr>
          <w:spacing w:val="-1"/>
        </w:rPr>
        <w:t xml:space="preserve"> </w:t>
      </w:r>
      <w:r>
        <w:t>être assez</w:t>
      </w:r>
      <w:r>
        <w:rPr>
          <w:spacing w:val="-2"/>
        </w:rPr>
        <w:t xml:space="preserve"> </w:t>
      </w:r>
      <w:r>
        <w:t>fort pour</w:t>
      </w:r>
      <w:r>
        <w:rPr>
          <w:spacing w:val="1"/>
        </w:rPr>
        <w:t xml:space="preserve"> </w:t>
      </w:r>
      <w:r>
        <w:t>vaincre</w:t>
      </w:r>
      <w:r>
        <w:rPr>
          <w:spacing w:val="1"/>
        </w:rPr>
        <w:t xml:space="preserve"> </w:t>
      </w:r>
      <w:r>
        <w:t>le</w:t>
      </w:r>
      <w:r>
        <w:rPr>
          <w:spacing w:val="1"/>
        </w:rPr>
        <w:t xml:space="preserve"> </w:t>
      </w:r>
      <w:r>
        <w:t>mal.</w:t>
      </w:r>
    </w:p>
    <w:p w:rsidR="00476838" w:rsidRDefault="00476838" w:rsidP="00476838">
      <w:pPr>
        <w:pStyle w:val="Corpsdetexte"/>
        <w:ind w:left="300" w:right="246"/>
        <w:jc w:val="both"/>
      </w:pPr>
      <w:r>
        <w:rPr>
          <w:rFonts w:ascii="Arial" w:hAnsi="Arial"/>
          <w:b/>
        </w:rPr>
        <w:t>Pardonner</w:t>
      </w:r>
      <w:r>
        <w:t>, c’est refuser la rancune, l’exaspération et la vengeance, le mal que m’a fait l’autre me</w:t>
      </w:r>
      <w:r>
        <w:rPr>
          <w:spacing w:val="1"/>
        </w:rPr>
        <w:t xml:space="preserve"> </w:t>
      </w:r>
      <w:r>
        <w:t>brûlera</w:t>
      </w:r>
      <w:r>
        <w:rPr>
          <w:spacing w:val="2"/>
        </w:rPr>
        <w:t xml:space="preserve"> </w:t>
      </w:r>
      <w:r>
        <w:t>peut-être</w:t>
      </w:r>
      <w:r>
        <w:rPr>
          <w:spacing w:val="3"/>
        </w:rPr>
        <w:t xml:space="preserve"> </w:t>
      </w:r>
      <w:r>
        <w:t>longtemps, mais</w:t>
      </w:r>
      <w:r>
        <w:rPr>
          <w:spacing w:val="2"/>
        </w:rPr>
        <w:t xml:space="preserve"> </w:t>
      </w:r>
      <w:r>
        <w:t>je</w:t>
      </w:r>
      <w:r>
        <w:rPr>
          <w:spacing w:val="2"/>
        </w:rPr>
        <w:t xml:space="preserve"> </w:t>
      </w:r>
      <w:r>
        <w:t>refuse</w:t>
      </w:r>
      <w:r>
        <w:rPr>
          <w:spacing w:val="1"/>
        </w:rPr>
        <w:t xml:space="preserve"> </w:t>
      </w:r>
      <w:r>
        <w:t>de</w:t>
      </w:r>
      <w:r>
        <w:rPr>
          <w:spacing w:val="3"/>
        </w:rPr>
        <w:t xml:space="preserve"> </w:t>
      </w:r>
      <w:r>
        <w:t>le</w:t>
      </w:r>
      <w:r>
        <w:rPr>
          <w:spacing w:val="2"/>
        </w:rPr>
        <w:t xml:space="preserve"> </w:t>
      </w:r>
      <w:r>
        <w:t>lui faire</w:t>
      </w:r>
      <w:r>
        <w:rPr>
          <w:spacing w:val="2"/>
        </w:rPr>
        <w:t xml:space="preserve"> </w:t>
      </w:r>
      <w:r>
        <w:t>payer.</w:t>
      </w:r>
    </w:p>
    <w:p w:rsidR="00476838" w:rsidRDefault="00476838" w:rsidP="00476838">
      <w:pPr>
        <w:pStyle w:val="Corpsdetexte"/>
        <w:ind w:left="300" w:right="245"/>
        <w:jc w:val="both"/>
      </w:pPr>
      <w:r>
        <w:rPr>
          <w:rFonts w:ascii="Arial" w:hAnsi="Arial"/>
          <w:b/>
        </w:rPr>
        <w:t>Pardonner</w:t>
      </w:r>
      <w:r>
        <w:t>,</w:t>
      </w:r>
      <w:r>
        <w:rPr>
          <w:spacing w:val="17"/>
        </w:rPr>
        <w:t xml:space="preserve"> </w:t>
      </w:r>
      <w:r>
        <w:t>c’est</w:t>
      </w:r>
      <w:r>
        <w:rPr>
          <w:spacing w:val="18"/>
        </w:rPr>
        <w:t xml:space="preserve"> </w:t>
      </w:r>
      <w:r>
        <w:t>redonner</w:t>
      </w:r>
      <w:r>
        <w:rPr>
          <w:spacing w:val="13"/>
        </w:rPr>
        <w:t xml:space="preserve"> </w:t>
      </w:r>
      <w:r>
        <w:t>ma</w:t>
      </w:r>
      <w:r>
        <w:rPr>
          <w:spacing w:val="18"/>
        </w:rPr>
        <w:t xml:space="preserve"> </w:t>
      </w:r>
      <w:r>
        <w:t>confiance,</w:t>
      </w:r>
      <w:r>
        <w:rPr>
          <w:spacing w:val="17"/>
        </w:rPr>
        <w:t xml:space="preserve"> </w:t>
      </w:r>
      <w:r>
        <w:t>sans</w:t>
      </w:r>
      <w:r>
        <w:rPr>
          <w:spacing w:val="18"/>
        </w:rPr>
        <w:t xml:space="preserve"> </w:t>
      </w:r>
      <w:r>
        <w:t>réserve,</w:t>
      </w:r>
      <w:r>
        <w:rPr>
          <w:spacing w:val="17"/>
        </w:rPr>
        <w:t xml:space="preserve"> </w:t>
      </w:r>
      <w:r>
        <w:t>à</w:t>
      </w:r>
      <w:r>
        <w:rPr>
          <w:spacing w:val="18"/>
        </w:rPr>
        <w:t xml:space="preserve"> </w:t>
      </w:r>
      <w:r>
        <w:t>celui</w:t>
      </w:r>
      <w:r>
        <w:rPr>
          <w:spacing w:val="16"/>
        </w:rPr>
        <w:t xml:space="preserve"> </w:t>
      </w:r>
      <w:r>
        <w:t>à</w:t>
      </w:r>
      <w:r>
        <w:rPr>
          <w:spacing w:val="18"/>
        </w:rPr>
        <w:t xml:space="preserve"> </w:t>
      </w:r>
      <w:r>
        <w:t>qui</w:t>
      </w:r>
      <w:r>
        <w:rPr>
          <w:spacing w:val="16"/>
        </w:rPr>
        <w:t xml:space="preserve"> </w:t>
      </w:r>
      <w:r>
        <w:t>je</w:t>
      </w:r>
      <w:r>
        <w:rPr>
          <w:spacing w:val="18"/>
        </w:rPr>
        <w:t xml:space="preserve"> </w:t>
      </w:r>
      <w:r>
        <w:t>pardonne</w:t>
      </w:r>
      <w:r>
        <w:rPr>
          <w:spacing w:val="17"/>
        </w:rPr>
        <w:t xml:space="preserve"> </w:t>
      </w:r>
      <w:r>
        <w:t>sa</w:t>
      </w:r>
      <w:r>
        <w:rPr>
          <w:spacing w:val="16"/>
        </w:rPr>
        <w:t xml:space="preserve"> </w:t>
      </w:r>
      <w:r>
        <w:t>faute.</w:t>
      </w:r>
      <w:r>
        <w:rPr>
          <w:spacing w:val="18"/>
        </w:rPr>
        <w:t xml:space="preserve"> </w:t>
      </w:r>
      <w:r>
        <w:t>C’est</w:t>
      </w:r>
      <w:r>
        <w:rPr>
          <w:spacing w:val="-62"/>
        </w:rPr>
        <w:t xml:space="preserve"> </w:t>
      </w:r>
      <w:r>
        <w:t>lui</w:t>
      </w:r>
      <w:r>
        <w:rPr>
          <w:spacing w:val="1"/>
        </w:rPr>
        <w:t xml:space="preserve"> </w:t>
      </w:r>
      <w:r>
        <w:t>dire</w:t>
      </w:r>
      <w:r>
        <w:rPr>
          <w:spacing w:val="5"/>
        </w:rPr>
        <w:t xml:space="preserve"> </w:t>
      </w:r>
      <w:r>
        <w:t>:</w:t>
      </w:r>
      <w:r>
        <w:rPr>
          <w:spacing w:val="3"/>
        </w:rPr>
        <w:t xml:space="preserve"> </w:t>
      </w:r>
      <w:r>
        <w:t>«</w:t>
      </w:r>
      <w:r>
        <w:rPr>
          <w:spacing w:val="-1"/>
        </w:rPr>
        <w:t xml:space="preserve"> </w:t>
      </w:r>
      <w:r>
        <w:t>Tu</w:t>
      </w:r>
      <w:r>
        <w:rPr>
          <w:spacing w:val="1"/>
        </w:rPr>
        <w:t xml:space="preserve"> </w:t>
      </w:r>
      <w:r>
        <w:t>es</w:t>
      </w:r>
      <w:r>
        <w:rPr>
          <w:spacing w:val="2"/>
        </w:rPr>
        <w:t xml:space="preserve"> </w:t>
      </w:r>
      <w:r>
        <w:t>meilleur</w:t>
      </w:r>
      <w:r>
        <w:rPr>
          <w:spacing w:val="1"/>
        </w:rPr>
        <w:t xml:space="preserve"> </w:t>
      </w:r>
      <w:r>
        <w:t>que</w:t>
      </w:r>
      <w:r>
        <w:rPr>
          <w:spacing w:val="3"/>
        </w:rPr>
        <w:t xml:space="preserve"> </w:t>
      </w:r>
      <w:r>
        <w:t>ce</w:t>
      </w:r>
      <w:r>
        <w:rPr>
          <w:spacing w:val="4"/>
        </w:rPr>
        <w:t xml:space="preserve"> </w:t>
      </w:r>
      <w:r>
        <w:t>que</w:t>
      </w:r>
      <w:r>
        <w:rPr>
          <w:spacing w:val="1"/>
        </w:rPr>
        <w:t xml:space="preserve"> </w:t>
      </w:r>
      <w:r>
        <w:t>tu</w:t>
      </w:r>
      <w:r>
        <w:rPr>
          <w:spacing w:val="1"/>
        </w:rPr>
        <w:t xml:space="preserve"> </w:t>
      </w:r>
      <w:r>
        <w:t>as</w:t>
      </w:r>
      <w:r>
        <w:rPr>
          <w:spacing w:val="1"/>
        </w:rPr>
        <w:t xml:space="preserve"> </w:t>
      </w:r>
      <w:r>
        <w:t>fait</w:t>
      </w:r>
      <w:r>
        <w:rPr>
          <w:spacing w:val="3"/>
        </w:rPr>
        <w:t xml:space="preserve"> </w:t>
      </w:r>
      <w:r>
        <w:t>».</w:t>
      </w:r>
    </w:p>
    <w:p w:rsidR="00476838" w:rsidRDefault="00476838" w:rsidP="00476838">
      <w:pPr>
        <w:pStyle w:val="Corpsdetexte"/>
        <w:ind w:left="300"/>
      </w:pPr>
      <w:r>
        <w:rPr>
          <w:rFonts w:ascii="Arial" w:hAnsi="Arial"/>
          <w:b/>
        </w:rPr>
        <w:t>Pardonner</w:t>
      </w:r>
      <w:r>
        <w:t>, c’est lui</w:t>
      </w:r>
      <w:r>
        <w:rPr>
          <w:spacing w:val="-1"/>
        </w:rPr>
        <w:t xml:space="preserve"> </w:t>
      </w:r>
      <w:r>
        <w:t>permettre</w:t>
      </w:r>
      <w:r>
        <w:rPr>
          <w:spacing w:val="1"/>
        </w:rPr>
        <w:t xml:space="preserve"> </w:t>
      </w:r>
      <w:r>
        <w:t>de retrouver</w:t>
      </w:r>
      <w:r>
        <w:rPr>
          <w:spacing w:val="-1"/>
        </w:rPr>
        <w:t xml:space="preserve"> </w:t>
      </w:r>
      <w:r>
        <w:t>confiance</w:t>
      </w:r>
      <w:r>
        <w:rPr>
          <w:spacing w:val="1"/>
        </w:rPr>
        <w:t xml:space="preserve"> </w:t>
      </w:r>
      <w:r>
        <w:t>en lui-même.</w:t>
      </w:r>
    </w:p>
    <w:p w:rsidR="00476838" w:rsidRDefault="00476838" w:rsidP="00476838">
      <w:pPr>
        <w:pStyle w:val="Corpsdetexte"/>
        <w:ind w:left="300"/>
      </w:pPr>
      <w:r>
        <w:rPr>
          <w:rFonts w:ascii="Arial" w:hAnsi="Arial"/>
          <w:b/>
        </w:rPr>
        <w:t>Pardonner</w:t>
      </w:r>
      <w:r>
        <w:rPr>
          <w:rFonts w:ascii="Arial" w:hAnsi="Arial"/>
          <w:b/>
          <w:spacing w:val="-1"/>
        </w:rPr>
        <w:t xml:space="preserve"> </w:t>
      </w:r>
      <w:r>
        <w:t>c’est</w:t>
      </w:r>
      <w:r>
        <w:rPr>
          <w:spacing w:val="-1"/>
        </w:rPr>
        <w:t xml:space="preserve"> </w:t>
      </w:r>
      <w:r>
        <w:t>accueillir le</w:t>
      </w:r>
      <w:r>
        <w:rPr>
          <w:spacing w:val="1"/>
        </w:rPr>
        <w:t xml:space="preserve"> </w:t>
      </w:r>
      <w:r>
        <w:t>repentir de</w:t>
      </w:r>
      <w:r>
        <w:rPr>
          <w:spacing w:val="1"/>
        </w:rPr>
        <w:t xml:space="preserve"> </w:t>
      </w:r>
      <w:r>
        <w:t>celui</w:t>
      </w:r>
      <w:r>
        <w:rPr>
          <w:spacing w:val="-2"/>
        </w:rPr>
        <w:t xml:space="preserve"> </w:t>
      </w:r>
      <w:r>
        <w:t>qui m’a</w:t>
      </w:r>
      <w:r>
        <w:rPr>
          <w:spacing w:val="1"/>
        </w:rPr>
        <w:t xml:space="preserve"> </w:t>
      </w:r>
      <w:r>
        <w:t>offensé,</w:t>
      </w:r>
      <w:r>
        <w:rPr>
          <w:spacing w:val="-1"/>
        </w:rPr>
        <w:t xml:space="preserve"> </w:t>
      </w:r>
      <w:r>
        <w:t>mais</w:t>
      </w:r>
      <w:r>
        <w:rPr>
          <w:spacing w:val="-2"/>
        </w:rPr>
        <w:t xml:space="preserve"> </w:t>
      </w:r>
      <w:r>
        <w:t>c’est</w:t>
      </w:r>
      <w:r>
        <w:rPr>
          <w:spacing w:val="1"/>
        </w:rPr>
        <w:t xml:space="preserve"> </w:t>
      </w:r>
      <w:r>
        <w:t>aussi le</w:t>
      </w:r>
      <w:r>
        <w:rPr>
          <w:spacing w:val="-1"/>
        </w:rPr>
        <w:t xml:space="preserve"> </w:t>
      </w:r>
      <w:r>
        <w:t>susciter.</w:t>
      </w:r>
    </w:p>
    <w:p w:rsidR="00476838" w:rsidRDefault="00476838" w:rsidP="00476838">
      <w:pPr>
        <w:pStyle w:val="Corpsdetexte"/>
        <w:ind w:left="300" w:right="315"/>
      </w:pPr>
      <w:r>
        <w:rPr>
          <w:rFonts w:ascii="Arial" w:hAnsi="Arial"/>
          <w:b/>
        </w:rPr>
        <w:t xml:space="preserve">Pardonner </w:t>
      </w:r>
      <w:r>
        <w:t>c’est</w:t>
      </w:r>
      <w:r>
        <w:rPr>
          <w:spacing w:val="-1"/>
        </w:rPr>
        <w:t xml:space="preserve"> </w:t>
      </w:r>
      <w:r>
        <w:t>vivre</w:t>
      </w:r>
      <w:r>
        <w:rPr>
          <w:spacing w:val="1"/>
        </w:rPr>
        <w:t xml:space="preserve"> </w:t>
      </w:r>
      <w:r>
        <w:t>et</w:t>
      </w:r>
      <w:r>
        <w:rPr>
          <w:spacing w:val="-1"/>
        </w:rPr>
        <w:t xml:space="preserve"> </w:t>
      </w:r>
      <w:r>
        <w:t>faire</w:t>
      </w:r>
      <w:r>
        <w:rPr>
          <w:spacing w:val="2"/>
        </w:rPr>
        <w:t xml:space="preserve"> </w:t>
      </w:r>
      <w:r>
        <w:t>vivre avec</w:t>
      </w:r>
      <w:r>
        <w:rPr>
          <w:spacing w:val="1"/>
        </w:rPr>
        <w:t xml:space="preserve"> </w:t>
      </w:r>
      <w:r>
        <w:t>un</w:t>
      </w:r>
      <w:r>
        <w:rPr>
          <w:spacing w:val="1"/>
        </w:rPr>
        <w:t xml:space="preserve"> </w:t>
      </w:r>
      <w:r>
        <w:t>cœur nouveau. Le</w:t>
      </w:r>
      <w:r>
        <w:rPr>
          <w:spacing w:val="-1"/>
        </w:rPr>
        <w:t xml:space="preserve"> </w:t>
      </w:r>
      <w:r>
        <w:t>mal serait en moi</w:t>
      </w:r>
      <w:r>
        <w:rPr>
          <w:spacing w:val="1"/>
        </w:rPr>
        <w:t xml:space="preserve"> </w:t>
      </w:r>
      <w:r>
        <w:t>si</w:t>
      </w:r>
      <w:r>
        <w:rPr>
          <w:spacing w:val="1"/>
        </w:rPr>
        <w:t xml:space="preserve"> </w:t>
      </w:r>
      <w:r>
        <w:t>je</w:t>
      </w:r>
      <w:r>
        <w:rPr>
          <w:spacing w:val="1"/>
        </w:rPr>
        <w:t xml:space="preserve"> </w:t>
      </w:r>
      <w:r>
        <w:t>ne</w:t>
      </w:r>
      <w:r>
        <w:rPr>
          <w:spacing w:val="-61"/>
        </w:rPr>
        <w:t xml:space="preserve"> </w:t>
      </w:r>
      <w:r>
        <w:t>pardonnais</w:t>
      </w:r>
      <w:r>
        <w:rPr>
          <w:spacing w:val="-1"/>
        </w:rPr>
        <w:t xml:space="preserve"> </w:t>
      </w:r>
      <w:r>
        <w:t>pas.</w:t>
      </w:r>
    </w:p>
    <w:p w:rsidR="00476838" w:rsidRDefault="00476838" w:rsidP="00476838">
      <w:pPr>
        <w:ind w:left="300" w:right="528"/>
        <w:rPr>
          <w:rFonts w:ascii="Arial" w:hAnsi="Arial"/>
          <w:b/>
          <w:sz w:val="24"/>
        </w:rPr>
      </w:pPr>
      <w:r>
        <w:rPr>
          <w:rFonts w:ascii="Arial" w:hAnsi="Arial"/>
          <w:b/>
          <w:sz w:val="24"/>
        </w:rPr>
        <w:t>« Notre Père, pardonne-nous nos offenses comme nous pardonnons à ceux qui nous ont</w:t>
      </w:r>
      <w:r>
        <w:rPr>
          <w:rFonts w:ascii="Arial" w:hAnsi="Arial"/>
          <w:b/>
          <w:spacing w:val="-64"/>
          <w:sz w:val="24"/>
        </w:rPr>
        <w:t xml:space="preserve"> </w:t>
      </w:r>
      <w:r>
        <w:rPr>
          <w:rFonts w:ascii="Arial" w:hAnsi="Arial"/>
          <w:b/>
          <w:sz w:val="24"/>
        </w:rPr>
        <w:t>offensés</w:t>
      </w:r>
      <w:r>
        <w:rPr>
          <w:rFonts w:ascii="Arial" w:hAnsi="Arial"/>
          <w:b/>
          <w:spacing w:val="1"/>
          <w:sz w:val="24"/>
        </w:rPr>
        <w:t xml:space="preserve"> </w:t>
      </w:r>
      <w:r>
        <w:rPr>
          <w:rFonts w:ascii="Arial" w:hAnsi="Arial"/>
          <w:b/>
          <w:sz w:val="24"/>
        </w:rPr>
        <w:t>».</w:t>
      </w:r>
    </w:p>
    <w:p w:rsidR="00476838" w:rsidRDefault="00476838" w:rsidP="00476838">
      <w:pPr>
        <w:pStyle w:val="Heading1"/>
        <w:spacing w:before="64"/>
        <w:ind w:right="903"/>
        <w:rPr>
          <w:rFonts w:ascii="Microsoft Sans Serif" w:hAnsi="Microsoft Sans Serif"/>
          <w:b w:val="0"/>
        </w:rPr>
      </w:pPr>
      <w:r>
        <w:rPr>
          <w:color w:val="1F487C"/>
          <w:w w:val="75"/>
        </w:rPr>
        <w:t>«</w:t>
      </w:r>
      <w:r>
        <w:rPr>
          <w:color w:val="1F487C"/>
          <w:spacing w:val="12"/>
          <w:w w:val="75"/>
        </w:rPr>
        <w:t xml:space="preserve"> </w:t>
      </w:r>
      <w:r>
        <w:rPr>
          <w:color w:val="1F487C"/>
          <w:w w:val="75"/>
        </w:rPr>
        <w:t>LE</w:t>
      </w:r>
      <w:r>
        <w:rPr>
          <w:color w:val="1F487C"/>
          <w:spacing w:val="12"/>
          <w:w w:val="75"/>
        </w:rPr>
        <w:t xml:space="preserve"> </w:t>
      </w:r>
      <w:r>
        <w:rPr>
          <w:color w:val="1F487C"/>
          <w:w w:val="75"/>
        </w:rPr>
        <w:t>VOYAGE</w:t>
      </w:r>
      <w:r>
        <w:rPr>
          <w:color w:val="1F487C"/>
          <w:spacing w:val="11"/>
          <w:w w:val="75"/>
        </w:rPr>
        <w:t xml:space="preserve"> </w:t>
      </w:r>
      <w:r>
        <w:rPr>
          <w:color w:val="1F487C"/>
          <w:w w:val="75"/>
        </w:rPr>
        <w:t>EN</w:t>
      </w:r>
      <w:r>
        <w:rPr>
          <w:color w:val="1F487C"/>
          <w:spacing w:val="11"/>
          <w:w w:val="75"/>
        </w:rPr>
        <w:t xml:space="preserve"> </w:t>
      </w:r>
      <w:r>
        <w:rPr>
          <w:color w:val="1F487C"/>
          <w:w w:val="75"/>
        </w:rPr>
        <w:t>BATEAU</w:t>
      </w:r>
      <w:r>
        <w:rPr>
          <w:color w:val="1F487C"/>
          <w:spacing w:val="14"/>
          <w:w w:val="75"/>
        </w:rPr>
        <w:t xml:space="preserve"> </w:t>
      </w:r>
      <w:r>
        <w:rPr>
          <w:color w:val="1F487C"/>
          <w:w w:val="75"/>
        </w:rPr>
        <w:t>»</w:t>
      </w:r>
    </w:p>
    <w:p w:rsidR="00476838" w:rsidRDefault="00476838" w:rsidP="00476838">
      <w:pPr>
        <w:pStyle w:val="Corpsdetexte"/>
        <w:spacing w:before="301"/>
        <w:ind w:left="300"/>
      </w:pPr>
      <w:r>
        <w:t>Un</w:t>
      </w:r>
      <w:r>
        <w:rPr>
          <w:spacing w:val="-1"/>
        </w:rPr>
        <w:t xml:space="preserve"> </w:t>
      </w:r>
      <w:r>
        <w:t>voyage en bateau</w:t>
      </w:r>
      <w:r>
        <w:rPr>
          <w:spacing w:val="-1"/>
        </w:rPr>
        <w:t xml:space="preserve"> </w:t>
      </w:r>
      <w:r>
        <w:t>illustre</w:t>
      </w:r>
      <w:r>
        <w:rPr>
          <w:spacing w:val="-1"/>
        </w:rPr>
        <w:t xml:space="preserve"> </w:t>
      </w:r>
      <w:r>
        <w:t>la grande aventure</w:t>
      </w:r>
      <w:r>
        <w:rPr>
          <w:spacing w:val="-2"/>
        </w:rPr>
        <w:t xml:space="preserve"> </w:t>
      </w:r>
      <w:r>
        <w:t>dans</w:t>
      </w:r>
      <w:r>
        <w:rPr>
          <w:spacing w:val="-3"/>
        </w:rPr>
        <w:t xml:space="preserve"> </w:t>
      </w:r>
      <w:r>
        <w:t>laquelle vous</w:t>
      </w:r>
      <w:r>
        <w:rPr>
          <w:spacing w:val="-1"/>
        </w:rPr>
        <w:t xml:space="preserve"> </w:t>
      </w:r>
      <w:r>
        <w:t>vous</w:t>
      </w:r>
      <w:r>
        <w:rPr>
          <w:spacing w:val="-2"/>
        </w:rPr>
        <w:t xml:space="preserve"> </w:t>
      </w:r>
      <w:r>
        <w:t>lancez.</w:t>
      </w:r>
    </w:p>
    <w:p w:rsidR="00476838" w:rsidRDefault="00476838" w:rsidP="00476838">
      <w:pPr>
        <w:ind w:left="300"/>
        <w:rPr>
          <w:rFonts w:ascii="Arial" w:hAnsi="Arial"/>
          <w:b/>
          <w:sz w:val="24"/>
        </w:rPr>
      </w:pPr>
      <w:r>
        <w:rPr>
          <w:sz w:val="24"/>
        </w:rPr>
        <w:t>Avec</w:t>
      </w:r>
      <w:r>
        <w:rPr>
          <w:spacing w:val="55"/>
          <w:sz w:val="24"/>
        </w:rPr>
        <w:t xml:space="preserve"> </w:t>
      </w:r>
      <w:r>
        <w:rPr>
          <w:sz w:val="24"/>
        </w:rPr>
        <w:t>ce</w:t>
      </w:r>
      <w:r>
        <w:rPr>
          <w:spacing w:val="56"/>
          <w:sz w:val="24"/>
        </w:rPr>
        <w:t xml:space="preserve"> </w:t>
      </w:r>
      <w:r>
        <w:rPr>
          <w:sz w:val="24"/>
        </w:rPr>
        <w:t>voyage,</w:t>
      </w:r>
      <w:r>
        <w:rPr>
          <w:spacing w:val="56"/>
          <w:sz w:val="24"/>
        </w:rPr>
        <w:t xml:space="preserve"> </w:t>
      </w:r>
      <w:r>
        <w:rPr>
          <w:sz w:val="24"/>
        </w:rPr>
        <w:t>nous</w:t>
      </w:r>
      <w:r>
        <w:rPr>
          <w:spacing w:val="55"/>
          <w:sz w:val="24"/>
        </w:rPr>
        <w:t xml:space="preserve"> </w:t>
      </w:r>
      <w:r>
        <w:rPr>
          <w:sz w:val="24"/>
        </w:rPr>
        <w:t>abordons</w:t>
      </w:r>
      <w:r>
        <w:rPr>
          <w:spacing w:val="57"/>
          <w:sz w:val="24"/>
        </w:rPr>
        <w:t xml:space="preserve"> </w:t>
      </w:r>
      <w:r>
        <w:rPr>
          <w:rFonts w:ascii="Arial" w:hAnsi="Arial"/>
          <w:b/>
          <w:sz w:val="24"/>
        </w:rPr>
        <w:t>les</w:t>
      </w:r>
      <w:r>
        <w:rPr>
          <w:rFonts w:ascii="Arial" w:hAnsi="Arial"/>
          <w:b/>
          <w:spacing w:val="53"/>
          <w:sz w:val="24"/>
        </w:rPr>
        <w:t xml:space="preserve"> </w:t>
      </w:r>
      <w:r>
        <w:rPr>
          <w:rFonts w:ascii="Arial" w:hAnsi="Arial"/>
          <w:b/>
          <w:sz w:val="24"/>
        </w:rPr>
        <w:t>quatre</w:t>
      </w:r>
      <w:r>
        <w:rPr>
          <w:rFonts w:ascii="Arial" w:hAnsi="Arial"/>
          <w:b/>
          <w:spacing w:val="53"/>
          <w:sz w:val="24"/>
        </w:rPr>
        <w:t xml:space="preserve"> </w:t>
      </w:r>
      <w:r>
        <w:rPr>
          <w:rFonts w:ascii="Arial" w:hAnsi="Arial"/>
          <w:b/>
          <w:sz w:val="24"/>
        </w:rPr>
        <w:t>points</w:t>
      </w:r>
      <w:r>
        <w:rPr>
          <w:rFonts w:ascii="Arial" w:hAnsi="Arial"/>
          <w:b/>
          <w:spacing w:val="53"/>
          <w:sz w:val="24"/>
        </w:rPr>
        <w:t xml:space="preserve"> </w:t>
      </w:r>
      <w:r>
        <w:rPr>
          <w:rFonts w:ascii="Arial" w:hAnsi="Arial"/>
          <w:b/>
          <w:sz w:val="24"/>
        </w:rPr>
        <w:t>auxquels</w:t>
      </w:r>
      <w:r>
        <w:rPr>
          <w:rFonts w:ascii="Arial" w:hAnsi="Arial"/>
          <w:b/>
          <w:spacing w:val="53"/>
          <w:sz w:val="24"/>
        </w:rPr>
        <w:t xml:space="preserve"> </w:t>
      </w:r>
      <w:r>
        <w:rPr>
          <w:rFonts w:ascii="Arial" w:hAnsi="Arial"/>
          <w:b/>
          <w:sz w:val="24"/>
        </w:rPr>
        <w:t>vous</w:t>
      </w:r>
      <w:r>
        <w:rPr>
          <w:rFonts w:ascii="Arial" w:hAnsi="Arial"/>
          <w:b/>
          <w:spacing w:val="53"/>
          <w:sz w:val="24"/>
        </w:rPr>
        <w:t xml:space="preserve"> </w:t>
      </w:r>
      <w:r>
        <w:rPr>
          <w:rFonts w:ascii="Arial" w:hAnsi="Arial"/>
          <w:b/>
          <w:sz w:val="24"/>
        </w:rPr>
        <w:t>allez</w:t>
      </w:r>
      <w:r>
        <w:rPr>
          <w:rFonts w:ascii="Arial" w:hAnsi="Arial"/>
          <w:b/>
          <w:spacing w:val="52"/>
          <w:sz w:val="24"/>
        </w:rPr>
        <w:t xml:space="preserve"> </w:t>
      </w:r>
      <w:r>
        <w:rPr>
          <w:rFonts w:ascii="Arial" w:hAnsi="Arial"/>
          <w:b/>
          <w:sz w:val="24"/>
        </w:rPr>
        <w:t>dire</w:t>
      </w:r>
      <w:r>
        <w:rPr>
          <w:rFonts w:ascii="Arial" w:hAnsi="Arial"/>
          <w:b/>
          <w:spacing w:val="53"/>
          <w:sz w:val="24"/>
        </w:rPr>
        <w:t xml:space="preserve"> </w:t>
      </w:r>
      <w:r>
        <w:rPr>
          <w:rFonts w:ascii="Arial" w:hAnsi="Arial"/>
          <w:b/>
          <w:sz w:val="24"/>
        </w:rPr>
        <w:t>OUI</w:t>
      </w:r>
      <w:r>
        <w:rPr>
          <w:rFonts w:ascii="Arial" w:hAnsi="Arial"/>
          <w:b/>
          <w:spacing w:val="50"/>
          <w:sz w:val="24"/>
        </w:rPr>
        <w:t xml:space="preserve"> </w:t>
      </w:r>
      <w:r>
        <w:rPr>
          <w:rFonts w:ascii="Arial" w:hAnsi="Arial"/>
          <w:b/>
          <w:sz w:val="24"/>
        </w:rPr>
        <w:t>en</w:t>
      </w:r>
      <w:r>
        <w:rPr>
          <w:rFonts w:ascii="Arial" w:hAnsi="Arial"/>
          <w:b/>
          <w:spacing w:val="52"/>
          <w:sz w:val="24"/>
        </w:rPr>
        <w:t xml:space="preserve"> </w:t>
      </w:r>
      <w:r>
        <w:rPr>
          <w:rFonts w:ascii="Arial" w:hAnsi="Arial"/>
          <w:b/>
          <w:sz w:val="24"/>
        </w:rPr>
        <w:t>vous</w:t>
      </w:r>
      <w:r>
        <w:rPr>
          <w:rFonts w:ascii="Arial" w:hAnsi="Arial"/>
          <w:b/>
          <w:spacing w:val="-64"/>
          <w:sz w:val="24"/>
        </w:rPr>
        <w:t xml:space="preserve"> </w:t>
      </w:r>
      <w:r>
        <w:rPr>
          <w:rFonts w:ascii="Arial" w:hAnsi="Arial"/>
          <w:b/>
          <w:sz w:val="24"/>
        </w:rPr>
        <w:t>mariant</w:t>
      </w:r>
      <w:r>
        <w:rPr>
          <w:rFonts w:ascii="Arial" w:hAnsi="Arial"/>
          <w:b/>
          <w:spacing w:val="-2"/>
          <w:sz w:val="24"/>
        </w:rPr>
        <w:t xml:space="preserve"> </w:t>
      </w:r>
      <w:r>
        <w:rPr>
          <w:rFonts w:ascii="Arial" w:hAnsi="Arial"/>
          <w:b/>
          <w:sz w:val="24"/>
        </w:rPr>
        <w:t>à</w:t>
      </w:r>
      <w:r>
        <w:rPr>
          <w:rFonts w:ascii="Arial" w:hAnsi="Arial"/>
          <w:b/>
          <w:spacing w:val="-1"/>
          <w:sz w:val="24"/>
        </w:rPr>
        <w:t xml:space="preserve"> </w:t>
      </w:r>
      <w:r>
        <w:rPr>
          <w:rFonts w:ascii="Arial" w:hAnsi="Arial"/>
          <w:b/>
          <w:sz w:val="24"/>
        </w:rPr>
        <w:t>l’Eglise.</w:t>
      </w:r>
    </w:p>
    <w:p w:rsidR="00476838" w:rsidRDefault="00476838" w:rsidP="00476838">
      <w:pPr>
        <w:spacing w:before="1"/>
        <w:ind w:left="300"/>
        <w:rPr>
          <w:rFonts w:ascii="Microsoft Sans Serif"/>
          <w:sz w:val="24"/>
        </w:rPr>
      </w:pPr>
      <w:r>
        <w:rPr>
          <w:sz w:val="24"/>
        </w:rPr>
        <w:t>Ce</w:t>
      </w:r>
      <w:r>
        <w:rPr>
          <w:spacing w:val="2"/>
          <w:sz w:val="24"/>
        </w:rPr>
        <w:t xml:space="preserve"> </w:t>
      </w:r>
      <w:r>
        <w:rPr>
          <w:sz w:val="24"/>
        </w:rPr>
        <w:t>sont les</w:t>
      </w:r>
      <w:r>
        <w:rPr>
          <w:spacing w:val="3"/>
          <w:sz w:val="24"/>
        </w:rPr>
        <w:t xml:space="preserve"> </w:t>
      </w:r>
      <w:r>
        <w:rPr>
          <w:rFonts w:ascii="Arial" w:hAnsi="Arial"/>
          <w:b/>
          <w:sz w:val="24"/>
        </w:rPr>
        <w:t>quatre</w:t>
      </w:r>
      <w:r>
        <w:rPr>
          <w:rFonts w:ascii="Arial" w:hAnsi="Arial"/>
          <w:b/>
          <w:spacing w:val="-3"/>
          <w:sz w:val="24"/>
        </w:rPr>
        <w:t xml:space="preserve"> </w:t>
      </w:r>
      <w:r>
        <w:rPr>
          <w:rFonts w:ascii="Arial" w:hAnsi="Arial"/>
          <w:b/>
          <w:sz w:val="24"/>
        </w:rPr>
        <w:t>piliers du</w:t>
      </w:r>
      <w:r>
        <w:rPr>
          <w:rFonts w:ascii="Arial" w:hAnsi="Arial"/>
          <w:b/>
          <w:spacing w:val="-1"/>
          <w:sz w:val="24"/>
        </w:rPr>
        <w:t xml:space="preserve"> </w:t>
      </w:r>
      <w:r>
        <w:rPr>
          <w:rFonts w:ascii="Arial" w:hAnsi="Arial"/>
          <w:b/>
          <w:sz w:val="24"/>
        </w:rPr>
        <w:t>mariage</w:t>
      </w:r>
      <w:r>
        <w:rPr>
          <w:rFonts w:ascii="Arial" w:hAnsi="Arial"/>
          <w:b/>
          <w:spacing w:val="-1"/>
          <w:sz w:val="24"/>
        </w:rPr>
        <w:t xml:space="preserve"> </w:t>
      </w:r>
      <w:proofErr w:type="spellStart"/>
      <w:r>
        <w:rPr>
          <w:rFonts w:ascii="Arial" w:hAnsi="Arial"/>
          <w:b/>
          <w:sz w:val="24"/>
        </w:rPr>
        <w:t>chrétien.</w:t>
      </w:r>
      <w:r>
        <w:rPr>
          <w:color w:val="1F487C"/>
          <w:w w:val="85"/>
        </w:rPr>
        <w:t>Le</w:t>
      </w:r>
      <w:proofErr w:type="spellEnd"/>
      <w:r>
        <w:rPr>
          <w:color w:val="1F487C"/>
          <w:spacing w:val="8"/>
          <w:w w:val="85"/>
        </w:rPr>
        <w:t xml:space="preserve"> </w:t>
      </w:r>
      <w:r>
        <w:rPr>
          <w:color w:val="1F487C"/>
          <w:w w:val="85"/>
        </w:rPr>
        <w:t>voyage</w:t>
      </w:r>
      <w:r>
        <w:rPr>
          <w:color w:val="1F487C"/>
          <w:spacing w:val="8"/>
          <w:w w:val="85"/>
        </w:rPr>
        <w:t xml:space="preserve"> </w:t>
      </w:r>
      <w:r>
        <w:rPr>
          <w:color w:val="1F487C"/>
          <w:w w:val="85"/>
        </w:rPr>
        <w:t>en</w:t>
      </w:r>
      <w:r>
        <w:rPr>
          <w:color w:val="1F487C"/>
          <w:spacing w:val="10"/>
          <w:w w:val="85"/>
        </w:rPr>
        <w:t xml:space="preserve"> </w:t>
      </w:r>
      <w:r>
        <w:rPr>
          <w:color w:val="1F487C"/>
          <w:w w:val="85"/>
        </w:rPr>
        <w:t>bateau</w:t>
      </w:r>
      <w:r>
        <w:rPr>
          <w:color w:val="1F487C"/>
          <w:spacing w:val="12"/>
          <w:w w:val="85"/>
        </w:rPr>
        <w:t xml:space="preserve"> </w:t>
      </w:r>
      <w:r>
        <w:rPr>
          <w:color w:val="1F487C"/>
          <w:w w:val="85"/>
        </w:rPr>
        <w:t>-</w:t>
      </w:r>
      <w:r>
        <w:rPr>
          <w:color w:val="1F487C"/>
          <w:spacing w:val="8"/>
          <w:w w:val="85"/>
        </w:rPr>
        <w:t xml:space="preserve"> </w:t>
      </w:r>
      <w:r>
        <w:rPr>
          <w:color w:val="1F487C"/>
          <w:w w:val="85"/>
        </w:rPr>
        <w:t>1er</w:t>
      </w:r>
      <w:r>
        <w:rPr>
          <w:color w:val="1F487C"/>
          <w:spacing w:val="7"/>
          <w:w w:val="85"/>
        </w:rPr>
        <w:t xml:space="preserve"> </w:t>
      </w:r>
      <w:r>
        <w:rPr>
          <w:color w:val="1F487C"/>
          <w:w w:val="85"/>
        </w:rPr>
        <w:t>pilier:</w:t>
      </w:r>
      <w:r>
        <w:rPr>
          <w:color w:val="1F487C"/>
          <w:spacing w:val="7"/>
          <w:w w:val="85"/>
        </w:rPr>
        <w:t xml:space="preserve"> </w:t>
      </w:r>
      <w:r>
        <w:rPr>
          <w:color w:val="1F487C"/>
          <w:w w:val="85"/>
        </w:rPr>
        <w:t>la</w:t>
      </w:r>
      <w:r>
        <w:rPr>
          <w:color w:val="1F487C"/>
          <w:spacing w:val="10"/>
          <w:w w:val="85"/>
        </w:rPr>
        <w:t xml:space="preserve"> </w:t>
      </w:r>
      <w:r>
        <w:rPr>
          <w:color w:val="1F487C"/>
          <w:w w:val="85"/>
        </w:rPr>
        <w:t>liberté</w:t>
      </w:r>
    </w:p>
    <w:p w:rsidR="00476838" w:rsidRDefault="00476838" w:rsidP="00476838">
      <w:pPr>
        <w:pStyle w:val="Corpsdetexte"/>
        <w:spacing w:before="3"/>
        <w:rPr>
          <w:sz w:val="22"/>
        </w:rPr>
      </w:pPr>
    </w:p>
    <w:p w:rsidR="00476838" w:rsidRDefault="00476838" w:rsidP="00197E13">
      <w:pPr>
        <w:pStyle w:val="Paragraphedeliste"/>
        <w:numPr>
          <w:ilvl w:val="0"/>
          <w:numId w:val="49"/>
        </w:numPr>
        <w:tabs>
          <w:tab w:val="left" w:pos="1021"/>
        </w:tabs>
        <w:spacing w:line="293" w:lineRule="exact"/>
        <w:rPr>
          <w:sz w:val="24"/>
        </w:rPr>
      </w:pPr>
      <w:r>
        <w:rPr>
          <w:w w:val="105"/>
          <w:sz w:val="24"/>
        </w:rPr>
        <w:t>Des</w:t>
      </w:r>
      <w:r>
        <w:rPr>
          <w:spacing w:val="19"/>
          <w:w w:val="105"/>
          <w:sz w:val="24"/>
        </w:rPr>
        <w:t xml:space="preserve"> </w:t>
      </w:r>
      <w:r>
        <w:rPr>
          <w:w w:val="105"/>
          <w:sz w:val="24"/>
        </w:rPr>
        <w:t>sentiments</w:t>
      </w:r>
      <w:r>
        <w:rPr>
          <w:spacing w:val="17"/>
          <w:w w:val="105"/>
          <w:sz w:val="24"/>
        </w:rPr>
        <w:t xml:space="preserve"> </w:t>
      </w:r>
      <w:r>
        <w:rPr>
          <w:w w:val="105"/>
          <w:sz w:val="24"/>
        </w:rPr>
        <w:t>forts</w:t>
      </w:r>
      <w:r>
        <w:rPr>
          <w:spacing w:val="17"/>
          <w:w w:val="105"/>
          <w:sz w:val="24"/>
        </w:rPr>
        <w:t xml:space="preserve"> </w:t>
      </w:r>
      <w:r>
        <w:rPr>
          <w:w w:val="105"/>
          <w:sz w:val="24"/>
        </w:rPr>
        <w:t>comme</w:t>
      </w:r>
      <w:r>
        <w:rPr>
          <w:spacing w:val="20"/>
          <w:w w:val="105"/>
          <w:sz w:val="24"/>
        </w:rPr>
        <w:t xml:space="preserve"> </w:t>
      </w:r>
      <w:r>
        <w:rPr>
          <w:w w:val="105"/>
          <w:sz w:val="24"/>
        </w:rPr>
        <w:t>l’Amour,</w:t>
      </w:r>
      <w:r>
        <w:rPr>
          <w:spacing w:val="19"/>
          <w:w w:val="105"/>
          <w:sz w:val="24"/>
        </w:rPr>
        <w:t xml:space="preserve"> </w:t>
      </w:r>
      <w:r>
        <w:rPr>
          <w:w w:val="105"/>
          <w:sz w:val="24"/>
        </w:rPr>
        <w:t>le</w:t>
      </w:r>
      <w:r>
        <w:rPr>
          <w:spacing w:val="19"/>
          <w:w w:val="105"/>
          <w:sz w:val="24"/>
        </w:rPr>
        <w:t xml:space="preserve"> </w:t>
      </w:r>
      <w:r>
        <w:rPr>
          <w:w w:val="105"/>
          <w:sz w:val="24"/>
        </w:rPr>
        <w:t>Respect,</w:t>
      </w:r>
      <w:r>
        <w:rPr>
          <w:spacing w:val="20"/>
          <w:w w:val="105"/>
          <w:sz w:val="24"/>
        </w:rPr>
        <w:t xml:space="preserve"> </w:t>
      </w:r>
      <w:r>
        <w:rPr>
          <w:w w:val="105"/>
          <w:sz w:val="24"/>
        </w:rPr>
        <w:t>la</w:t>
      </w:r>
      <w:r>
        <w:rPr>
          <w:spacing w:val="18"/>
          <w:w w:val="105"/>
          <w:sz w:val="24"/>
        </w:rPr>
        <w:t xml:space="preserve"> </w:t>
      </w:r>
      <w:r>
        <w:rPr>
          <w:w w:val="105"/>
          <w:sz w:val="24"/>
        </w:rPr>
        <w:t>Sérénité,</w:t>
      </w:r>
      <w:r>
        <w:rPr>
          <w:spacing w:val="20"/>
          <w:w w:val="105"/>
          <w:sz w:val="24"/>
        </w:rPr>
        <w:t xml:space="preserve"> </w:t>
      </w:r>
      <w:r>
        <w:rPr>
          <w:w w:val="105"/>
          <w:sz w:val="24"/>
        </w:rPr>
        <w:t>la</w:t>
      </w:r>
      <w:r>
        <w:rPr>
          <w:spacing w:val="18"/>
          <w:w w:val="105"/>
          <w:sz w:val="24"/>
        </w:rPr>
        <w:t xml:space="preserve"> </w:t>
      </w:r>
      <w:r>
        <w:rPr>
          <w:w w:val="105"/>
          <w:sz w:val="24"/>
        </w:rPr>
        <w:t>Complicité</w:t>
      </w:r>
      <w:r>
        <w:rPr>
          <w:spacing w:val="18"/>
          <w:w w:val="105"/>
          <w:sz w:val="24"/>
        </w:rPr>
        <w:t xml:space="preserve"> </w:t>
      </w:r>
      <w:r>
        <w:rPr>
          <w:w w:val="125"/>
          <w:sz w:val="24"/>
        </w:rPr>
        <w:t>….</w:t>
      </w:r>
      <w:r>
        <w:rPr>
          <w:spacing w:val="13"/>
          <w:w w:val="125"/>
          <w:sz w:val="24"/>
        </w:rPr>
        <w:t xml:space="preserve"> </w:t>
      </w:r>
      <w:proofErr w:type="gramStart"/>
      <w:r>
        <w:rPr>
          <w:w w:val="105"/>
          <w:sz w:val="24"/>
        </w:rPr>
        <w:t>sont</w:t>
      </w:r>
      <w:r>
        <w:rPr>
          <w:spacing w:val="19"/>
          <w:w w:val="105"/>
          <w:sz w:val="24"/>
        </w:rPr>
        <w:t xml:space="preserve"> </w:t>
      </w:r>
      <w:r>
        <w:rPr>
          <w:w w:val="105"/>
          <w:sz w:val="24"/>
        </w:rPr>
        <w:t>le</w:t>
      </w:r>
      <w:proofErr w:type="gramEnd"/>
    </w:p>
    <w:p w:rsidR="00476838" w:rsidRDefault="00476838" w:rsidP="00476838">
      <w:pPr>
        <w:spacing w:line="275" w:lineRule="exact"/>
        <w:ind w:left="1020"/>
        <w:rPr>
          <w:sz w:val="24"/>
        </w:rPr>
      </w:pPr>
      <w:r>
        <w:rPr>
          <w:sz w:val="24"/>
        </w:rPr>
        <w:t>«</w:t>
      </w:r>
      <w:r>
        <w:rPr>
          <w:spacing w:val="2"/>
          <w:sz w:val="24"/>
        </w:rPr>
        <w:t xml:space="preserve"> </w:t>
      </w:r>
      <w:proofErr w:type="gramStart"/>
      <w:r>
        <w:rPr>
          <w:rFonts w:ascii="Arial" w:hAnsi="Arial"/>
          <w:b/>
          <w:sz w:val="24"/>
        </w:rPr>
        <w:t>moteur</w:t>
      </w:r>
      <w:proofErr w:type="gramEnd"/>
      <w:r>
        <w:rPr>
          <w:rFonts w:ascii="Arial" w:hAnsi="Arial"/>
          <w:b/>
          <w:spacing w:val="-2"/>
          <w:sz w:val="24"/>
        </w:rPr>
        <w:t xml:space="preserve"> </w:t>
      </w:r>
      <w:r>
        <w:rPr>
          <w:sz w:val="24"/>
        </w:rPr>
        <w:t>» de</w:t>
      </w:r>
      <w:r>
        <w:rPr>
          <w:spacing w:val="1"/>
          <w:sz w:val="24"/>
        </w:rPr>
        <w:t xml:space="preserve"> </w:t>
      </w:r>
      <w:r>
        <w:rPr>
          <w:sz w:val="24"/>
        </w:rPr>
        <w:t>votre engagement.</w:t>
      </w:r>
    </w:p>
    <w:p w:rsidR="00476838" w:rsidRDefault="00476838" w:rsidP="00197E13">
      <w:pPr>
        <w:pStyle w:val="Paragraphedeliste"/>
        <w:numPr>
          <w:ilvl w:val="0"/>
          <w:numId w:val="49"/>
        </w:numPr>
        <w:tabs>
          <w:tab w:val="left" w:pos="1021"/>
        </w:tabs>
        <w:spacing w:line="232" w:lineRule="auto"/>
        <w:ind w:right="234"/>
        <w:rPr>
          <w:rFonts w:ascii="Arial" w:hAnsi="Arial"/>
          <w:b/>
          <w:sz w:val="24"/>
        </w:rPr>
      </w:pPr>
      <w:r>
        <w:rPr>
          <w:rFonts w:ascii="Microsoft Sans Serif"/>
          <w:sz w:val="24"/>
        </w:rPr>
        <w:pict>
          <v:group id="_x0000_s1133" alt="Sans titre-1 copie" style="position:absolute;left:0;text-align:left;margin-left:159.8pt;margin-top:23.15pt;width:245.7pt;height:162.8pt;z-index:-15673856;mso-wrap-distance-left:0;mso-wrap-distance-right:0;mso-position-horizontal-relative:page" coordorigin="740,307" coordsize="7132,5342">
            <v:shape id="_x0000_s1134" type="#_x0000_t75" alt="Sans titre-1 copie" style="position:absolute;left:750;top:317;width:7112;height:5322">
              <v:imagedata r:id="rId45" o:title=""/>
            </v:shape>
            <v:rect id="_x0000_s1135" style="position:absolute;left:745;top:312;width:7122;height:5332" filled="f" strokeweight=".5pt"/>
            <w10:wrap type="topAndBottom" anchorx="page"/>
          </v:group>
        </w:pict>
      </w:r>
      <w:r>
        <w:rPr>
          <w:sz w:val="24"/>
        </w:rPr>
        <w:t>Il</w:t>
      </w:r>
      <w:r>
        <w:rPr>
          <w:spacing w:val="1"/>
          <w:sz w:val="24"/>
        </w:rPr>
        <w:t xml:space="preserve"> </w:t>
      </w:r>
      <w:r>
        <w:rPr>
          <w:sz w:val="24"/>
        </w:rPr>
        <w:t>est</w:t>
      </w:r>
      <w:r>
        <w:rPr>
          <w:spacing w:val="1"/>
          <w:sz w:val="24"/>
        </w:rPr>
        <w:t xml:space="preserve"> </w:t>
      </w:r>
      <w:r>
        <w:rPr>
          <w:sz w:val="24"/>
        </w:rPr>
        <w:t>important</w:t>
      </w:r>
      <w:r>
        <w:rPr>
          <w:spacing w:val="1"/>
          <w:sz w:val="24"/>
        </w:rPr>
        <w:t xml:space="preserve"> </w:t>
      </w:r>
      <w:r>
        <w:rPr>
          <w:sz w:val="24"/>
        </w:rPr>
        <w:t>que</w:t>
      </w:r>
      <w:r>
        <w:rPr>
          <w:spacing w:val="1"/>
          <w:sz w:val="24"/>
        </w:rPr>
        <w:t xml:space="preserve"> </w:t>
      </w:r>
      <w:r>
        <w:rPr>
          <w:sz w:val="24"/>
        </w:rPr>
        <w:t>cet</w:t>
      </w:r>
      <w:r>
        <w:rPr>
          <w:spacing w:val="1"/>
          <w:sz w:val="24"/>
        </w:rPr>
        <w:t xml:space="preserve"> </w:t>
      </w:r>
      <w:r>
        <w:rPr>
          <w:sz w:val="24"/>
        </w:rPr>
        <w:t>engagement</w:t>
      </w:r>
      <w:r>
        <w:rPr>
          <w:spacing w:val="1"/>
          <w:sz w:val="24"/>
        </w:rPr>
        <w:t xml:space="preserve"> </w:t>
      </w:r>
      <w:r>
        <w:rPr>
          <w:sz w:val="24"/>
        </w:rPr>
        <w:t>que</w:t>
      </w:r>
      <w:r>
        <w:rPr>
          <w:spacing w:val="1"/>
          <w:sz w:val="24"/>
        </w:rPr>
        <w:t xml:space="preserve"> </w:t>
      </w:r>
      <w:r>
        <w:rPr>
          <w:sz w:val="24"/>
        </w:rPr>
        <w:t>vous</w:t>
      </w:r>
      <w:r>
        <w:rPr>
          <w:spacing w:val="1"/>
          <w:sz w:val="24"/>
        </w:rPr>
        <w:t xml:space="preserve"> </w:t>
      </w:r>
      <w:r>
        <w:rPr>
          <w:sz w:val="24"/>
        </w:rPr>
        <w:t>prenez</w:t>
      </w:r>
      <w:r>
        <w:rPr>
          <w:spacing w:val="1"/>
          <w:sz w:val="24"/>
        </w:rPr>
        <w:t xml:space="preserve"> </w:t>
      </w:r>
      <w:r>
        <w:rPr>
          <w:sz w:val="24"/>
        </w:rPr>
        <w:t>soit</w:t>
      </w:r>
      <w:r>
        <w:rPr>
          <w:spacing w:val="1"/>
          <w:sz w:val="24"/>
        </w:rPr>
        <w:t xml:space="preserve"> </w:t>
      </w:r>
      <w:r>
        <w:rPr>
          <w:rFonts w:ascii="Arial" w:hAnsi="Arial"/>
          <w:b/>
          <w:sz w:val="24"/>
        </w:rPr>
        <w:t>CHOISI</w:t>
      </w:r>
      <w:r>
        <w:rPr>
          <w:rFonts w:ascii="Arial" w:hAnsi="Arial"/>
          <w:b/>
          <w:spacing w:val="1"/>
          <w:sz w:val="24"/>
        </w:rPr>
        <w:t xml:space="preserve"> </w:t>
      </w:r>
      <w:r>
        <w:rPr>
          <w:rFonts w:ascii="Arial" w:hAnsi="Arial"/>
          <w:b/>
          <w:sz w:val="24"/>
        </w:rPr>
        <w:t>SANS PRESSION</w:t>
      </w:r>
      <w:r>
        <w:rPr>
          <w:rFonts w:ascii="Arial" w:hAnsi="Arial"/>
          <w:b/>
          <w:spacing w:val="-64"/>
          <w:sz w:val="24"/>
        </w:rPr>
        <w:t xml:space="preserve"> </w:t>
      </w:r>
      <w:r>
        <w:rPr>
          <w:rFonts w:ascii="Arial" w:hAnsi="Arial"/>
          <w:b/>
          <w:sz w:val="24"/>
        </w:rPr>
        <w:t>EXTERIEURE</w:t>
      </w:r>
    </w:p>
    <w:p w:rsidR="00476838" w:rsidRDefault="00476838" w:rsidP="00197E13">
      <w:pPr>
        <w:pStyle w:val="Paragraphedeliste"/>
        <w:numPr>
          <w:ilvl w:val="0"/>
          <w:numId w:val="49"/>
        </w:numPr>
        <w:tabs>
          <w:tab w:val="left" w:pos="1021"/>
        </w:tabs>
        <w:spacing w:before="1"/>
        <w:ind w:right="237"/>
        <w:rPr>
          <w:rFonts w:ascii="Microsoft Sans Serif"/>
          <w:sz w:val="24"/>
        </w:rPr>
      </w:pPr>
      <w:r>
        <w:rPr>
          <w:sz w:val="24"/>
        </w:rPr>
        <w:t>C’est</w:t>
      </w:r>
      <w:r>
        <w:rPr>
          <w:spacing w:val="4"/>
          <w:sz w:val="24"/>
        </w:rPr>
        <w:t xml:space="preserve"> </w:t>
      </w:r>
      <w:r>
        <w:rPr>
          <w:sz w:val="24"/>
        </w:rPr>
        <w:t>un</w:t>
      </w:r>
      <w:r>
        <w:rPr>
          <w:spacing w:val="4"/>
          <w:sz w:val="24"/>
        </w:rPr>
        <w:t xml:space="preserve"> </w:t>
      </w:r>
      <w:r>
        <w:rPr>
          <w:sz w:val="24"/>
        </w:rPr>
        <w:t>OUI,</w:t>
      </w:r>
      <w:r>
        <w:rPr>
          <w:spacing w:val="4"/>
          <w:sz w:val="24"/>
        </w:rPr>
        <w:t xml:space="preserve"> </w:t>
      </w:r>
      <w:r>
        <w:rPr>
          <w:sz w:val="24"/>
        </w:rPr>
        <w:t>que</w:t>
      </w:r>
      <w:r>
        <w:rPr>
          <w:spacing w:val="5"/>
          <w:sz w:val="24"/>
        </w:rPr>
        <w:t xml:space="preserve"> </w:t>
      </w:r>
      <w:r>
        <w:rPr>
          <w:sz w:val="24"/>
        </w:rPr>
        <w:t>vous</w:t>
      </w:r>
      <w:r>
        <w:rPr>
          <w:spacing w:val="3"/>
          <w:sz w:val="24"/>
        </w:rPr>
        <w:t xml:space="preserve"> </w:t>
      </w:r>
      <w:r>
        <w:rPr>
          <w:sz w:val="24"/>
        </w:rPr>
        <w:t>prononcez</w:t>
      </w:r>
      <w:r>
        <w:rPr>
          <w:spacing w:val="1"/>
          <w:sz w:val="24"/>
        </w:rPr>
        <w:t xml:space="preserve"> </w:t>
      </w:r>
      <w:r>
        <w:rPr>
          <w:sz w:val="24"/>
        </w:rPr>
        <w:t>avec</w:t>
      </w:r>
      <w:r>
        <w:rPr>
          <w:spacing w:val="4"/>
          <w:sz w:val="24"/>
        </w:rPr>
        <w:t xml:space="preserve"> </w:t>
      </w:r>
      <w:r>
        <w:rPr>
          <w:sz w:val="24"/>
        </w:rPr>
        <w:t>votre</w:t>
      </w:r>
      <w:r>
        <w:rPr>
          <w:spacing w:val="10"/>
          <w:sz w:val="24"/>
        </w:rPr>
        <w:t xml:space="preserve"> </w:t>
      </w:r>
      <w:r>
        <w:rPr>
          <w:rFonts w:ascii="Arial" w:hAnsi="Arial"/>
          <w:b/>
          <w:sz w:val="24"/>
        </w:rPr>
        <w:t>JE</w:t>
      </w:r>
      <w:r>
        <w:rPr>
          <w:rFonts w:ascii="Arial" w:hAnsi="Arial"/>
          <w:b/>
          <w:spacing w:val="1"/>
          <w:sz w:val="24"/>
        </w:rPr>
        <w:t xml:space="preserve"> </w:t>
      </w:r>
      <w:r>
        <w:rPr>
          <w:rFonts w:ascii="Arial" w:hAnsi="Arial"/>
          <w:b/>
          <w:sz w:val="24"/>
        </w:rPr>
        <w:t>tout</w:t>
      </w:r>
      <w:r>
        <w:rPr>
          <w:rFonts w:ascii="Arial" w:hAnsi="Arial"/>
          <w:b/>
          <w:spacing w:val="-1"/>
          <w:sz w:val="24"/>
        </w:rPr>
        <w:t xml:space="preserve"> </w:t>
      </w:r>
      <w:r>
        <w:rPr>
          <w:rFonts w:ascii="Arial" w:hAnsi="Arial"/>
          <w:b/>
          <w:sz w:val="24"/>
        </w:rPr>
        <w:t>entier</w:t>
      </w:r>
      <w:r>
        <w:rPr>
          <w:sz w:val="24"/>
        </w:rPr>
        <w:t>,</w:t>
      </w:r>
      <w:r>
        <w:rPr>
          <w:spacing w:val="5"/>
          <w:sz w:val="24"/>
        </w:rPr>
        <w:t xml:space="preserve"> </w:t>
      </w:r>
      <w:r>
        <w:rPr>
          <w:sz w:val="24"/>
        </w:rPr>
        <w:t>qui</w:t>
      </w:r>
      <w:r>
        <w:rPr>
          <w:spacing w:val="3"/>
          <w:sz w:val="24"/>
        </w:rPr>
        <w:t xml:space="preserve"> </w:t>
      </w:r>
      <w:r>
        <w:rPr>
          <w:sz w:val="24"/>
        </w:rPr>
        <w:t>sera</w:t>
      </w:r>
      <w:r>
        <w:rPr>
          <w:spacing w:val="3"/>
          <w:sz w:val="24"/>
        </w:rPr>
        <w:t xml:space="preserve"> </w:t>
      </w:r>
      <w:r>
        <w:rPr>
          <w:sz w:val="24"/>
        </w:rPr>
        <w:t>garant</w:t>
      </w:r>
      <w:r>
        <w:rPr>
          <w:spacing w:val="4"/>
          <w:sz w:val="24"/>
        </w:rPr>
        <w:t xml:space="preserve"> </w:t>
      </w:r>
      <w:r>
        <w:rPr>
          <w:sz w:val="24"/>
        </w:rPr>
        <w:t>de</w:t>
      </w:r>
      <w:r>
        <w:rPr>
          <w:spacing w:val="5"/>
          <w:sz w:val="24"/>
        </w:rPr>
        <w:t xml:space="preserve"> </w:t>
      </w:r>
      <w:r>
        <w:rPr>
          <w:sz w:val="24"/>
        </w:rPr>
        <w:t>votre</w:t>
      </w:r>
      <w:r>
        <w:rPr>
          <w:spacing w:val="4"/>
          <w:sz w:val="24"/>
        </w:rPr>
        <w:t xml:space="preserve"> </w:t>
      </w:r>
      <w:r>
        <w:rPr>
          <w:sz w:val="24"/>
        </w:rPr>
        <w:t>vraie</w:t>
      </w:r>
      <w:r>
        <w:rPr>
          <w:spacing w:val="-61"/>
          <w:sz w:val="24"/>
        </w:rPr>
        <w:t xml:space="preserve"> </w:t>
      </w:r>
      <w:r>
        <w:rPr>
          <w:sz w:val="24"/>
        </w:rPr>
        <w:t>liberté,</w:t>
      </w:r>
      <w:r>
        <w:rPr>
          <w:spacing w:val="2"/>
          <w:sz w:val="24"/>
        </w:rPr>
        <w:t xml:space="preserve"> </w:t>
      </w:r>
      <w:r>
        <w:rPr>
          <w:sz w:val="24"/>
        </w:rPr>
        <w:t>et</w:t>
      </w:r>
      <w:r>
        <w:rPr>
          <w:spacing w:val="3"/>
          <w:sz w:val="24"/>
        </w:rPr>
        <w:t xml:space="preserve"> </w:t>
      </w:r>
      <w:r>
        <w:rPr>
          <w:sz w:val="24"/>
        </w:rPr>
        <w:t>non</w:t>
      </w:r>
      <w:r>
        <w:rPr>
          <w:spacing w:val="1"/>
          <w:sz w:val="24"/>
        </w:rPr>
        <w:t xml:space="preserve"> </w:t>
      </w:r>
      <w:r>
        <w:rPr>
          <w:sz w:val="24"/>
        </w:rPr>
        <w:t>un</w:t>
      </w:r>
      <w:r>
        <w:rPr>
          <w:spacing w:val="6"/>
          <w:sz w:val="24"/>
        </w:rPr>
        <w:t xml:space="preserve"> </w:t>
      </w:r>
      <w:r>
        <w:rPr>
          <w:rFonts w:ascii="Arial" w:hAnsi="Arial"/>
          <w:b/>
          <w:sz w:val="24"/>
        </w:rPr>
        <w:t>OUI</w:t>
      </w:r>
      <w:r>
        <w:rPr>
          <w:rFonts w:ascii="Arial" w:hAnsi="Arial"/>
          <w:b/>
          <w:spacing w:val="-4"/>
          <w:sz w:val="24"/>
        </w:rPr>
        <w:t xml:space="preserve"> </w:t>
      </w:r>
      <w:r>
        <w:rPr>
          <w:sz w:val="24"/>
        </w:rPr>
        <w:t>purement</w:t>
      </w:r>
      <w:r>
        <w:rPr>
          <w:spacing w:val="2"/>
          <w:sz w:val="24"/>
        </w:rPr>
        <w:t xml:space="preserve"> </w:t>
      </w:r>
      <w:r>
        <w:rPr>
          <w:sz w:val="24"/>
        </w:rPr>
        <w:t>affectif.</w:t>
      </w:r>
    </w:p>
    <w:p w:rsidR="00476838" w:rsidRDefault="00476838" w:rsidP="00476838">
      <w:pPr>
        <w:spacing w:before="216"/>
        <w:ind w:left="1054" w:right="995"/>
        <w:jc w:val="center"/>
        <w:rPr>
          <w:rFonts w:ascii="Arial" w:hAnsi="Arial"/>
          <w:b/>
          <w:sz w:val="24"/>
        </w:rPr>
      </w:pPr>
      <w:r>
        <w:rPr>
          <w:rFonts w:ascii="Wingdings" w:hAnsi="Wingdings"/>
          <w:color w:val="1F487C"/>
          <w:spacing w:val="-1"/>
          <w:w w:val="85"/>
          <w:sz w:val="24"/>
        </w:rPr>
        <w:t></w:t>
      </w:r>
      <w:r>
        <w:rPr>
          <w:color w:val="1F487C"/>
          <w:spacing w:val="-1"/>
          <w:w w:val="85"/>
          <w:sz w:val="24"/>
        </w:rPr>
        <w:t xml:space="preserve"> Votre</w:t>
      </w:r>
      <w:r>
        <w:rPr>
          <w:color w:val="1F487C"/>
          <w:spacing w:val="-3"/>
          <w:w w:val="85"/>
          <w:sz w:val="24"/>
        </w:rPr>
        <w:t xml:space="preserve"> </w:t>
      </w:r>
      <w:r>
        <w:rPr>
          <w:color w:val="1F487C"/>
          <w:w w:val="85"/>
          <w:sz w:val="24"/>
        </w:rPr>
        <w:t>OUI</w:t>
      </w:r>
      <w:r>
        <w:rPr>
          <w:color w:val="1F487C"/>
          <w:spacing w:val="-5"/>
          <w:w w:val="85"/>
          <w:sz w:val="24"/>
        </w:rPr>
        <w:t xml:space="preserve"> </w:t>
      </w:r>
      <w:r>
        <w:rPr>
          <w:color w:val="1F487C"/>
          <w:w w:val="85"/>
          <w:sz w:val="24"/>
        </w:rPr>
        <w:t>est</w:t>
      </w:r>
      <w:r>
        <w:rPr>
          <w:color w:val="1F487C"/>
          <w:spacing w:val="-6"/>
          <w:w w:val="85"/>
          <w:sz w:val="24"/>
        </w:rPr>
        <w:t xml:space="preserve"> </w:t>
      </w:r>
      <w:r>
        <w:rPr>
          <w:color w:val="1F487C"/>
          <w:w w:val="85"/>
          <w:sz w:val="24"/>
        </w:rPr>
        <w:t>un</w:t>
      </w:r>
      <w:r>
        <w:rPr>
          <w:color w:val="1F487C"/>
          <w:spacing w:val="-5"/>
          <w:w w:val="85"/>
          <w:sz w:val="24"/>
        </w:rPr>
        <w:t xml:space="preserve"> </w:t>
      </w:r>
      <w:r>
        <w:rPr>
          <w:color w:val="1F487C"/>
          <w:w w:val="85"/>
          <w:sz w:val="24"/>
        </w:rPr>
        <w:t>oui</w:t>
      </w:r>
      <w:r>
        <w:rPr>
          <w:color w:val="1F487C"/>
          <w:spacing w:val="-3"/>
          <w:w w:val="85"/>
          <w:sz w:val="24"/>
        </w:rPr>
        <w:t xml:space="preserve"> </w:t>
      </w:r>
      <w:r>
        <w:rPr>
          <w:rFonts w:ascii="Arial" w:hAnsi="Arial"/>
          <w:b/>
          <w:color w:val="1F487C"/>
          <w:w w:val="85"/>
          <w:sz w:val="24"/>
        </w:rPr>
        <w:t>libre</w:t>
      </w:r>
      <w:r>
        <w:rPr>
          <w:rFonts w:ascii="Arial" w:hAnsi="Arial"/>
          <w:b/>
          <w:color w:val="1F487C"/>
          <w:spacing w:val="-6"/>
          <w:w w:val="85"/>
          <w:sz w:val="24"/>
        </w:rPr>
        <w:t xml:space="preserve"> </w:t>
      </w:r>
      <w:r>
        <w:rPr>
          <w:rFonts w:ascii="Arial" w:hAnsi="Arial"/>
          <w:b/>
          <w:color w:val="1F487C"/>
          <w:w w:val="85"/>
          <w:sz w:val="24"/>
        </w:rPr>
        <w:t>de</w:t>
      </w:r>
      <w:r>
        <w:rPr>
          <w:rFonts w:ascii="Arial" w:hAnsi="Arial"/>
          <w:b/>
          <w:color w:val="1F487C"/>
          <w:spacing w:val="-6"/>
          <w:w w:val="85"/>
          <w:sz w:val="24"/>
        </w:rPr>
        <w:t xml:space="preserve"> </w:t>
      </w:r>
      <w:r>
        <w:rPr>
          <w:rFonts w:ascii="Arial" w:hAnsi="Arial"/>
          <w:b/>
          <w:color w:val="1F487C"/>
          <w:w w:val="85"/>
          <w:sz w:val="24"/>
        </w:rPr>
        <w:t>s’engager</w:t>
      </w:r>
    </w:p>
    <w:p w:rsidR="00476838" w:rsidRDefault="00476838" w:rsidP="00476838">
      <w:pPr>
        <w:widowControl/>
        <w:autoSpaceDE/>
        <w:autoSpaceDN/>
        <w:rPr>
          <w:rFonts w:ascii="Arial" w:hAnsi="Arial"/>
          <w:sz w:val="24"/>
        </w:rPr>
        <w:sectPr w:rsidR="00476838" w:rsidSect="00476838">
          <w:pgSz w:w="11910" w:h="16840"/>
          <w:pgMar w:top="1220" w:right="480" w:bottom="709" w:left="420" w:header="0" w:footer="748" w:gutter="0"/>
          <w:cols w:space="720"/>
        </w:sectPr>
      </w:pPr>
    </w:p>
    <w:p w:rsidR="00476838" w:rsidRDefault="00476838" w:rsidP="00476838">
      <w:pPr>
        <w:pStyle w:val="Heading1"/>
        <w:ind w:right="993"/>
        <w:rPr>
          <w:rFonts w:ascii="Microsoft Sans Serif" w:hAnsi="Microsoft Sans Serif"/>
          <w:b w:val="0"/>
        </w:rPr>
      </w:pPr>
      <w:r>
        <w:rPr>
          <w:color w:val="1F487C"/>
          <w:w w:val="75"/>
        </w:rPr>
        <w:lastRenderedPageBreak/>
        <w:t>LE</w:t>
      </w:r>
      <w:r>
        <w:rPr>
          <w:color w:val="1F487C"/>
          <w:spacing w:val="6"/>
          <w:w w:val="75"/>
        </w:rPr>
        <w:t xml:space="preserve"> </w:t>
      </w:r>
      <w:r>
        <w:rPr>
          <w:color w:val="1F487C"/>
          <w:w w:val="75"/>
        </w:rPr>
        <w:t>VOYAGE</w:t>
      </w:r>
      <w:r>
        <w:rPr>
          <w:color w:val="1F487C"/>
          <w:spacing w:val="6"/>
          <w:w w:val="75"/>
        </w:rPr>
        <w:t xml:space="preserve"> </w:t>
      </w:r>
      <w:r>
        <w:rPr>
          <w:color w:val="1F487C"/>
          <w:w w:val="75"/>
        </w:rPr>
        <w:t>EN</w:t>
      </w:r>
      <w:r>
        <w:rPr>
          <w:color w:val="1F487C"/>
          <w:spacing w:val="4"/>
          <w:w w:val="75"/>
        </w:rPr>
        <w:t xml:space="preserve"> </w:t>
      </w:r>
      <w:r>
        <w:rPr>
          <w:color w:val="1F487C"/>
          <w:w w:val="75"/>
        </w:rPr>
        <w:t>BATEAU</w:t>
      </w:r>
      <w:r>
        <w:rPr>
          <w:color w:val="1F487C"/>
          <w:spacing w:val="7"/>
          <w:w w:val="75"/>
        </w:rPr>
        <w:t xml:space="preserve"> </w:t>
      </w:r>
      <w:r>
        <w:rPr>
          <w:color w:val="1F487C"/>
          <w:w w:val="75"/>
        </w:rPr>
        <w:t>-</w:t>
      </w:r>
      <w:r>
        <w:rPr>
          <w:color w:val="1F487C"/>
          <w:spacing w:val="6"/>
          <w:w w:val="75"/>
        </w:rPr>
        <w:t xml:space="preserve"> </w:t>
      </w:r>
      <w:r>
        <w:rPr>
          <w:color w:val="1F487C"/>
          <w:w w:val="75"/>
        </w:rPr>
        <w:t>2EME</w:t>
      </w:r>
      <w:r>
        <w:rPr>
          <w:color w:val="1F487C"/>
          <w:spacing w:val="5"/>
          <w:w w:val="75"/>
        </w:rPr>
        <w:t xml:space="preserve"> </w:t>
      </w:r>
      <w:r>
        <w:rPr>
          <w:color w:val="1F487C"/>
          <w:w w:val="75"/>
        </w:rPr>
        <w:t>PILIER:</w:t>
      </w:r>
      <w:r>
        <w:rPr>
          <w:color w:val="1F487C"/>
          <w:spacing w:val="5"/>
          <w:w w:val="75"/>
        </w:rPr>
        <w:t xml:space="preserve"> </w:t>
      </w:r>
      <w:r>
        <w:rPr>
          <w:color w:val="1F487C"/>
          <w:w w:val="75"/>
        </w:rPr>
        <w:t>LA</w:t>
      </w:r>
      <w:r>
        <w:rPr>
          <w:color w:val="1F487C"/>
          <w:spacing w:val="6"/>
          <w:w w:val="75"/>
        </w:rPr>
        <w:t xml:space="preserve"> </w:t>
      </w:r>
      <w:r>
        <w:rPr>
          <w:color w:val="1F487C"/>
          <w:w w:val="75"/>
        </w:rPr>
        <w:t>FIDELITE</w:t>
      </w:r>
    </w:p>
    <w:p w:rsidR="00476838" w:rsidRDefault="00476838" w:rsidP="00476838">
      <w:pPr>
        <w:pStyle w:val="Corpsdetexte"/>
        <w:spacing w:before="4"/>
        <w:rPr>
          <w:sz w:val="23"/>
        </w:rPr>
      </w:pPr>
      <w:r>
        <w:pict>
          <v:group id="_x0000_s1136" style="position:absolute;margin-left:37pt;margin-top:15.2pt;width:367.25pt;height:261.45pt;z-index:-15672832;mso-wrap-distance-left:0;mso-wrap-distance-right:0;mso-position-horizontal-relative:page" coordorigin="740,304" coordsize="7345,5229">
            <v:shape id="_x0000_s1137" type="#_x0000_t75" alt="Sans titre-2 copie" style="position:absolute;left:750;top:566;width:7325;height:4957">
              <v:imagedata r:id="rId46" o:title=""/>
            </v:shape>
            <v:rect id="_x0000_s1138" style="position:absolute;left:745;top:308;width:7335;height:5219" filled="f" strokeweight=".5pt"/>
            <w10:wrap type="topAndBottom" anchorx="page"/>
          </v:group>
        </w:pict>
      </w:r>
    </w:p>
    <w:p w:rsidR="00476838" w:rsidRDefault="00476838" w:rsidP="00476838">
      <w:pPr>
        <w:pStyle w:val="Corpsdetexte"/>
        <w:spacing w:before="8"/>
        <w:rPr>
          <w:sz w:val="36"/>
        </w:rPr>
      </w:pPr>
    </w:p>
    <w:p w:rsidR="00476838" w:rsidRDefault="00476838" w:rsidP="00197E13">
      <w:pPr>
        <w:pStyle w:val="Paragraphedeliste"/>
        <w:numPr>
          <w:ilvl w:val="0"/>
          <w:numId w:val="49"/>
        </w:numPr>
        <w:tabs>
          <w:tab w:val="left" w:pos="1021"/>
        </w:tabs>
        <w:spacing w:line="312" w:lineRule="auto"/>
        <w:ind w:right="245"/>
        <w:jc w:val="both"/>
        <w:rPr>
          <w:sz w:val="24"/>
        </w:rPr>
      </w:pPr>
      <w:r>
        <w:rPr>
          <w:sz w:val="24"/>
        </w:rPr>
        <w:t xml:space="preserve">Maintenir le cap, c'est être </w:t>
      </w:r>
      <w:r>
        <w:rPr>
          <w:rFonts w:ascii="Arial" w:hAnsi="Arial"/>
          <w:b/>
          <w:sz w:val="24"/>
        </w:rPr>
        <w:t>fidèle</w:t>
      </w:r>
      <w:r>
        <w:rPr>
          <w:sz w:val="24"/>
        </w:rPr>
        <w:t>... Fidèle à l'autre, fidèle à son projet de couple et fidèle au</w:t>
      </w:r>
      <w:r>
        <w:rPr>
          <w:spacing w:val="1"/>
          <w:sz w:val="24"/>
        </w:rPr>
        <w:t xml:space="preserve"> </w:t>
      </w:r>
      <w:r>
        <w:rPr>
          <w:sz w:val="24"/>
        </w:rPr>
        <w:t>long</w:t>
      </w:r>
      <w:r>
        <w:rPr>
          <w:spacing w:val="1"/>
          <w:sz w:val="24"/>
        </w:rPr>
        <w:t xml:space="preserve"> </w:t>
      </w:r>
      <w:r>
        <w:rPr>
          <w:sz w:val="24"/>
        </w:rPr>
        <w:t>court.</w:t>
      </w:r>
    </w:p>
    <w:p w:rsidR="00476838" w:rsidRDefault="00476838" w:rsidP="00476838">
      <w:pPr>
        <w:pStyle w:val="Corpsdetexte"/>
        <w:spacing w:before="5"/>
        <w:rPr>
          <w:sz w:val="34"/>
        </w:rPr>
      </w:pPr>
    </w:p>
    <w:p w:rsidR="00476838" w:rsidRDefault="00476838" w:rsidP="00197E13">
      <w:pPr>
        <w:pStyle w:val="Paragraphedeliste"/>
        <w:numPr>
          <w:ilvl w:val="0"/>
          <w:numId w:val="49"/>
        </w:numPr>
        <w:tabs>
          <w:tab w:val="left" w:pos="1021"/>
        </w:tabs>
        <w:spacing w:line="307" w:lineRule="auto"/>
        <w:ind w:right="237"/>
        <w:jc w:val="both"/>
        <w:rPr>
          <w:rFonts w:ascii="Arial" w:hAnsi="Arial"/>
          <w:b/>
          <w:sz w:val="24"/>
        </w:rPr>
      </w:pPr>
      <w:r>
        <w:rPr>
          <w:sz w:val="24"/>
        </w:rPr>
        <w:t xml:space="preserve">Dans un monde qui va vite, où le travail nous accapare, prenons le temps </w:t>
      </w:r>
      <w:r>
        <w:rPr>
          <w:rFonts w:ascii="Arial" w:hAnsi="Arial"/>
          <w:b/>
          <w:sz w:val="24"/>
        </w:rPr>
        <w:t xml:space="preserve">d'écouter </w:t>
      </w:r>
      <w:r>
        <w:rPr>
          <w:sz w:val="24"/>
        </w:rPr>
        <w:t>l'autre</w:t>
      </w:r>
      <w:r>
        <w:rPr>
          <w:spacing w:val="1"/>
          <w:sz w:val="24"/>
        </w:rPr>
        <w:t xml:space="preserve"> </w:t>
      </w:r>
      <w:r>
        <w:rPr>
          <w:sz w:val="24"/>
        </w:rPr>
        <w:t>et</w:t>
      </w:r>
      <w:r>
        <w:rPr>
          <w:spacing w:val="2"/>
          <w:sz w:val="24"/>
        </w:rPr>
        <w:t xml:space="preserve"> </w:t>
      </w:r>
      <w:r>
        <w:rPr>
          <w:sz w:val="24"/>
        </w:rPr>
        <w:t>de</w:t>
      </w:r>
      <w:r>
        <w:rPr>
          <w:spacing w:val="3"/>
          <w:sz w:val="24"/>
        </w:rPr>
        <w:t xml:space="preserve"> </w:t>
      </w:r>
      <w:r>
        <w:rPr>
          <w:sz w:val="24"/>
        </w:rPr>
        <w:t>bien</w:t>
      </w:r>
      <w:r>
        <w:rPr>
          <w:spacing w:val="5"/>
          <w:sz w:val="24"/>
        </w:rPr>
        <w:t xml:space="preserve"> </w:t>
      </w:r>
      <w:r>
        <w:rPr>
          <w:rFonts w:ascii="Arial" w:hAnsi="Arial"/>
          <w:b/>
          <w:sz w:val="24"/>
        </w:rPr>
        <w:t>communiquer.</w:t>
      </w:r>
    </w:p>
    <w:p w:rsidR="00476838" w:rsidRDefault="00476838" w:rsidP="00476838">
      <w:pPr>
        <w:pStyle w:val="Corpsdetexte"/>
        <w:spacing w:before="6"/>
        <w:rPr>
          <w:rFonts w:ascii="Arial" w:hAnsi="Microsoft Sans Serif"/>
          <w:b/>
          <w:sz w:val="33"/>
        </w:rPr>
      </w:pPr>
    </w:p>
    <w:p w:rsidR="00476838" w:rsidRDefault="00476838" w:rsidP="00197E13">
      <w:pPr>
        <w:pStyle w:val="Paragraphedeliste"/>
        <w:numPr>
          <w:ilvl w:val="0"/>
          <w:numId w:val="49"/>
        </w:numPr>
        <w:tabs>
          <w:tab w:val="left" w:pos="1021"/>
        </w:tabs>
        <w:spacing w:line="319" w:lineRule="auto"/>
        <w:ind w:right="241"/>
        <w:jc w:val="both"/>
        <w:rPr>
          <w:rFonts w:ascii="Microsoft Sans Serif"/>
          <w:sz w:val="24"/>
        </w:rPr>
      </w:pPr>
      <w:r>
        <w:rPr>
          <w:sz w:val="24"/>
        </w:rPr>
        <w:t>Malgré cela, il arrive de croiser des « sirènes » : des formes d'infidélité qui nous font</w:t>
      </w:r>
      <w:r>
        <w:rPr>
          <w:spacing w:val="1"/>
          <w:sz w:val="24"/>
        </w:rPr>
        <w:t xml:space="preserve"> </w:t>
      </w:r>
      <w:r>
        <w:rPr>
          <w:sz w:val="24"/>
        </w:rPr>
        <w:t>dériver...</w:t>
      </w:r>
      <w:r>
        <w:rPr>
          <w:spacing w:val="2"/>
          <w:sz w:val="24"/>
        </w:rPr>
        <w:t xml:space="preserve"> </w:t>
      </w:r>
      <w:r>
        <w:rPr>
          <w:sz w:val="24"/>
        </w:rPr>
        <w:t>(Infidélité</w:t>
      </w:r>
      <w:r>
        <w:rPr>
          <w:spacing w:val="1"/>
          <w:sz w:val="24"/>
        </w:rPr>
        <w:t xml:space="preserve"> </w:t>
      </w:r>
      <w:r>
        <w:rPr>
          <w:sz w:val="24"/>
        </w:rPr>
        <w:t>de</w:t>
      </w:r>
      <w:r>
        <w:rPr>
          <w:spacing w:val="-1"/>
          <w:sz w:val="24"/>
        </w:rPr>
        <w:t xml:space="preserve"> </w:t>
      </w:r>
      <w:r>
        <w:rPr>
          <w:sz w:val="24"/>
        </w:rPr>
        <w:t>corps,</w:t>
      </w:r>
      <w:r>
        <w:rPr>
          <w:spacing w:val="2"/>
          <w:sz w:val="24"/>
        </w:rPr>
        <w:t xml:space="preserve"> </w:t>
      </w:r>
      <w:r>
        <w:rPr>
          <w:sz w:val="24"/>
        </w:rPr>
        <w:t>passions diverses,</w:t>
      </w:r>
      <w:r>
        <w:rPr>
          <w:spacing w:val="3"/>
          <w:sz w:val="24"/>
        </w:rPr>
        <w:t xml:space="preserve"> </w:t>
      </w:r>
      <w:r>
        <w:rPr>
          <w:sz w:val="24"/>
        </w:rPr>
        <w:t>travail</w:t>
      </w:r>
      <w:r>
        <w:rPr>
          <w:spacing w:val="1"/>
          <w:sz w:val="24"/>
        </w:rPr>
        <w:t xml:space="preserve"> </w:t>
      </w:r>
      <w:r>
        <w:rPr>
          <w:sz w:val="24"/>
        </w:rPr>
        <w:t>trop</w:t>
      </w:r>
      <w:r>
        <w:rPr>
          <w:spacing w:val="7"/>
          <w:sz w:val="24"/>
        </w:rPr>
        <w:t xml:space="preserve"> </w:t>
      </w:r>
      <w:r>
        <w:rPr>
          <w:sz w:val="24"/>
        </w:rPr>
        <w:t>prenant...).</w:t>
      </w:r>
    </w:p>
    <w:p w:rsidR="00476838" w:rsidRDefault="00476838" w:rsidP="00476838">
      <w:pPr>
        <w:pStyle w:val="Corpsdetexte"/>
        <w:spacing w:before="3"/>
        <w:rPr>
          <w:sz w:val="29"/>
        </w:rPr>
      </w:pPr>
    </w:p>
    <w:p w:rsidR="00476838" w:rsidRDefault="00476838" w:rsidP="00197E13">
      <w:pPr>
        <w:pStyle w:val="Paragraphedeliste"/>
        <w:numPr>
          <w:ilvl w:val="0"/>
          <w:numId w:val="49"/>
        </w:numPr>
        <w:tabs>
          <w:tab w:val="left" w:pos="1021"/>
        </w:tabs>
        <w:spacing w:line="302" w:lineRule="auto"/>
        <w:ind w:right="234"/>
        <w:jc w:val="both"/>
        <w:rPr>
          <w:sz w:val="24"/>
        </w:rPr>
      </w:pPr>
      <w:r>
        <w:rPr>
          <w:sz w:val="24"/>
        </w:rPr>
        <w:t>Après</w:t>
      </w:r>
      <w:r>
        <w:rPr>
          <w:spacing w:val="64"/>
          <w:sz w:val="24"/>
        </w:rPr>
        <w:t xml:space="preserve"> </w:t>
      </w:r>
      <w:r>
        <w:rPr>
          <w:sz w:val="24"/>
        </w:rPr>
        <w:t xml:space="preserve">la  </w:t>
      </w:r>
      <w:r>
        <w:rPr>
          <w:spacing w:val="1"/>
          <w:sz w:val="24"/>
        </w:rPr>
        <w:t xml:space="preserve"> </w:t>
      </w:r>
      <w:r>
        <w:rPr>
          <w:sz w:val="24"/>
        </w:rPr>
        <w:t xml:space="preserve">tempête,  </w:t>
      </w:r>
      <w:r>
        <w:rPr>
          <w:spacing w:val="1"/>
          <w:sz w:val="24"/>
        </w:rPr>
        <w:t xml:space="preserve"> </w:t>
      </w:r>
      <w:r>
        <w:rPr>
          <w:sz w:val="24"/>
        </w:rPr>
        <w:t xml:space="preserve">une  </w:t>
      </w:r>
      <w:r>
        <w:rPr>
          <w:spacing w:val="1"/>
          <w:sz w:val="24"/>
        </w:rPr>
        <w:t xml:space="preserve"> </w:t>
      </w:r>
      <w:r>
        <w:rPr>
          <w:sz w:val="24"/>
        </w:rPr>
        <w:t xml:space="preserve">voile  </w:t>
      </w:r>
      <w:r>
        <w:rPr>
          <w:spacing w:val="1"/>
          <w:sz w:val="24"/>
        </w:rPr>
        <w:t xml:space="preserve"> </w:t>
      </w:r>
      <w:r>
        <w:rPr>
          <w:sz w:val="24"/>
        </w:rPr>
        <w:t xml:space="preserve">déchirée,  </w:t>
      </w:r>
      <w:r>
        <w:rPr>
          <w:spacing w:val="1"/>
          <w:sz w:val="24"/>
        </w:rPr>
        <w:t xml:space="preserve"> </w:t>
      </w:r>
      <w:r>
        <w:rPr>
          <w:sz w:val="24"/>
        </w:rPr>
        <w:t xml:space="preserve">quelle  </w:t>
      </w:r>
      <w:r>
        <w:rPr>
          <w:spacing w:val="1"/>
          <w:sz w:val="24"/>
        </w:rPr>
        <w:t xml:space="preserve"> </w:t>
      </w:r>
      <w:r>
        <w:rPr>
          <w:sz w:val="24"/>
        </w:rPr>
        <w:t xml:space="preserve">place  </w:t>
      </w:r>
      <w:r>
        <w:rPr>
          <w:spacing w:val="1"/>
          <w:sz w:val="24"/>
        </w:rPr>
        <w:t xml:space="preserve"> </w:t>
      </w:r>
      <w:r>
        <w:rPr>
          <w:sz w:val="24"/>
        </w:rPr>
        <w:t xml:space="preserve">donner  </w:t>
      </w:r>
      <w:r>
        <w:rPr>
          <w:spacing w:val="1"/>
          <w:sz w:val="24"/>
        </w:rPr>
        <w:t xml:space="preserve"> </w:t>
      </w:r>
      <w:r>
        <w:rPr>
          <w:sz w:val="24"/>
        </w:rPr>
        <w:t xml:space="preserve">au  </w:t>
      </w:r>
      <w:r>
        <w:rPr>
          <w:spacing w:val="1"/>
          <w:sz w:val="24"/>
        </w:rPr>
        <w:t xml:space="preserve"> </w:t>
      </w:r>
      <w:r>
        <w:rPr>
          <w:rFonts w:ascii="Arial" w:hAnsi="Arial"/>
          <w:b/>
          <w:sz w:val="24"/>
        </w:rPr>
        <w:t>pardon?</w:t>
      </w:r>
      <w:r>
        <w:rPr>
          <w:rFonts w:ascii="Arial" w:hAnsi="Arial"/>
          <w:b/>
          <w:spacing w:val="1"/>
          <w:sz w:val="24"/>
        </w:rPr>
        <w:t xml:space="preserve"> </w:t>
      </w:r>
      <w:r>
        <w:rPr>
          <w:sz w:val="24"/>
        </w:rPr>
        <w:t>Pardonner</w:t>
      </w:r>
      <w:r>
        <w:rPr>
          <w:spacing w:val="1"/>
          <w:sz w:val="24"/>
        </w:rPr>
        <w:t xml:space="preserve"> </w:t>
      </w:r>
      <w:r>
        <w:rPr>
          <w:sz w:val="24"/>
        </w:rPr>
        <w:t>ce</w:t>
      </w:r>
      <w:r>
        <w:rPr>
          <w:spacing w:val="1"/>
          <w:sz w:val="24"/>
        </w:rPr>
        <w:t xml:space="preserve"> </w:t>
      </w:r>
      <w:r>
        <w:rPr>
          <w:sz w:val="24"/>
        </w:rPr>
        <w:t>n'est</w:t>
      </w:r>
      <w:r>
        <w:rPr>
          <w:spacing w:val="1"/>
          <w:sz w:val="24"/>
        </w:rPr>
        <w:t xml:space="preserve"> </w:t>
      </w:r>
      <w:r>
        <w:rPr>
          <w:sz w:val="24"/>
        </w:rPr>
        <w:t>pas</w:t>
      </w:r>
      <w:r>
        <w:rPr>
          <w:spacing w:val="1"/>
          <w:sz w:val="24"/>
        </w:rPr>
        <w:t xml:space="preserve"> </w:t>
      </w:r>
      <w:r>
        <w:rPr>
          <w:sz w:val="24"/>
        </w:rPr>
        <w:t>oublier,</w:t>
      </w:r>
      <w:r>
        <w:rPr>
          <w:spacing w:val="1"/>
          <w:sz w:val="24"/>
        </w:rPr>
        <w:t xml:space="preserve"> </w:t>
      </w:r>
      <w:r>
        <w:rPr>
          <w:sz w:val="24"/>
        </w:rPr>
        <w:t>ni</w:t>
      </w:r>
      <w:r>
        <w:rPr>
          <w:spacing w:val="1"/>
          <w:sz w:val="24"/>
        </w:rPr>
        <w:t xml:space="preserve"> </w:t>
      </w:r>
      <w:r>
        <w:rPr>
          <w:sz w:val="24"/>
        </w:rPr>
        <w:t>effacer</w:t>
      </w:r>
      <w:r>
        <w:rPr>
          <w:spacing w:val="1"/>
          <w:sz w:val="24"/>
        </w:rPr>
        <w:t xml:space="preserve"> </w:t>
      </w:r>
      <w:r>
        <w:rPr>
          <w:sz w:val="24"/>
        </w:rPr>
        <w:t>et</w:t>
      </w:r>
      <w:r>
        <w:rPr>
          <w:spacing w:val="1"/>
          <w:sz w:val="24"/>
        </w:rPr>
        <w:t xml:space="preserve"> </w:t>
      </w:r>
      <w:r>
        <w:rPr>
          <w:sz w:val="24"/>
        </w:rPr>
        <w:t>recommencer,</w:t>
      </w:r>
      <w:r>
        <w:rPr>
          <w:spacing w:val="1"/>
          <w:sz w:val="24"/>
        </w:rPr>
        <w:t xml:space="preserve"> </w:t>
      </w:r>
      <w:r>
        <w:rPr>
          <w:sz w:val="24"/>
        </w:rPr>
        <w:t>c'est</w:t>
      </w:r>
      <w:r>
        <w:rPr>
          <w:spacing w:val="1"/>
          <w:sz w:val="24"/>
        </w:rPr>
        <w:t xml:space="preserve"> </w:t>
      </w:r>
      <w:r>
        <w:rPr>
          <w:sz w:val="24"/>
        </w:rPr>
        <w:t>vivre</w:t>
      </w:r>
      <w:r>
        <w:rPr>
          <w:spacing w:val="1"/>
          <w:sz w:val="24"/>
        </w:rPr>
        <w:t xml:space="preserve"> </w:t>
      </w:r>
      <w:r>
        <w:rPr>
          <w:sz w:val="24"/>
        </w:rPr>
        <w:t>avec</w:t>
      </w:r>
      <w:r>
        <w:rPr>
          <w:spacing w:val="1"/>
          <w:sz w:val="24"/>
        </w:rPr>
        <w:t xml:space="preserve"> </w:t>
      </w:r>
      <w:r>
        <w:rPr>
          <w:sz w:val="24"/>
        </w:rPr>
        <w:t>...</w:t>
      </w:r>
      <w:r>
        <w:rPr>
          <w:spacing w:val="1"/>
          <w:sz w:val="24"/>
        </w:rPr>
        <w:t xml:space="preserve"> </w:t>
      </w:r>
      <w:r>
        <w:rPr>
          <w:sz w:val="24"/>
        </w:rPr>
        <w:t>et</w:t>
      </w:r>
      <w:r>
        <w:rPr>
          <w:spacing w:val="1"/>
          <w:sz w:val="24"/>
        </w:rPr>
        <w:t xml:space="preserve"> </w:t>
      </w:r>
      <w:r>
        <w:rPr>
          <w:sz w:val="24"/>
        </w:rPr>
        <w:t>reconstruire.</w:t>
      </w:r>
    </w:p>
    <w:p w:rsidR="00476838" w:rsidRDefault="00476838" w:rsidP="00476838">
      <w:pPr>
        <w:pStyle w:val="Corpsdetexte"/>
        <w:spacing w:before="6"/>
        <w:ind w:left="1020"/>
        <w:jc w:val="both"/>
      </w:pPr>
      <w:r>
        <w:t>Le pardon se</w:t>
      </w:r>
      <w:r>
        <w:rPr>
          <w:spacing w:val="-1"/>
        </w:rPr>
        <w:t xml:space="preserve"> </w:t>
      </w:r>
      <w:r>
        <w:t>demande</w:t>
      </w:r>
      <w:r>
        <w:rPr>
          <w:spacing w:val="1"/>
        </w:rPr>
        <w:t xml:space="preserve"> </w:t>
      </w:r>
      <w:r>
        <w:t>et se donne sincèrement.</w:t>
      </w:r>
    </w:p>
    <w:p w:rsidR="00476838" w:rsidRDefault="00476838" w:rsidP="00476838">
      <w:pPr>
        <w:pStyle w:val="Corpsdetexte"/>
        <w:rPr>
          <w:sz w:val="26"/>
        </w:rPr>
      </w:pPr>
    </w:p>
    <w:p w:rsidR="00476838" w:rsidRDefault="00476838" w:rsidP="00476838">
      <w:pPr>
        <w:pStyle w:val="Corpsdetexte"/>
        <w:rPr>
          <w:sz w:val="26"/>
        </w:rPr>
      </w:pPr>
    </w:p>
    <w:p w:rsidR="00476838" w:rsidRDefault="00476838" w:rsidP="00476838">
      <w:pPr>
        <w:pStyle w:val="Corpsdetexte"/>
        <w:rPr>
          <w:sz w:val="26"/>
        </w:rPr>
      </w:pPr>
    </w:p>
    <w:p w:rsidR="00476838" w:rsidRDefault="00476838" w:rsidP="00476838">
      <w:pPr>
        <w:spacing w:before="164"/>
        <w:ind w:left="1054" w:right="994"/>
        <w:jc w:val="center"/>
        <w:rPr>
          <w:rFonts w:ascii="Arial" w:hAnsi="Arial"/>
          <w:b/>
          <w:sz w:val="24"/>
        </w:rPr>
      </w:pPr>
      <w:r>
        <w:rPr>
          <w:rFonts w:ascii="Wingdings" w:hAnsi="Wingdings"/>
          <w:color w:val="1F487C"/>
          <w:w w:val="80"/>
          <w:sz w:val="24"/>
        </w:rPr>
        <w:t></w:t>
      </w:r>
      <w:r>
        <w:rPr>
          <w:color w:val="1F487C"/>
          <w:w w:val="80"/>
          <w:sz w:val="24"/>
        </w:rPr>
        <w:t>Votre</w:t>
      </w:r>
      <w:r>
        <w:rPr>
          <w:color w:val="1F487C"/>
          <w:spacing w:val="7"/>
          <w:w w:val="80"/>
          <w:sz w:val="24"/>
        </w:rPr>
        <w:t xml:space="preserve"> </w:t>
      </w:r>
      <w:r>
        <w:rPr>
          <w:color w:val="1F487C"/>
          <w:w w:val="80"/>
          <w:sz w:val="24"/>
        </w:rPr>
        <w:t>OUI</w:t>
      </w:r>
      <w:r>
        <w:rPr>
          <w:color w:val="1F487C"/>
          <w:spacing w:val="6"/>
          <w:w w:val="80"/>
          <w:sz w:val="24"/>
        </w:rPr>
        <w:t xml:space="preserve"> </w:t>
      </w:r>
      <w:r>
        <w:rPr>
          <w:color w:val="1F487C"/>
          <w:w w:val="80"/>
          <w:sz w:val="24"/>
        </w:rPr>
        <w:t>est</w:t>
      </w:r>
      <w:r>
        <w:rPr>
          <w:color w:val="1F487C"/>
          <w:spacing w:val="5"/>
          <w:w w:val="80"/>
          <w:sz w:val="24"/>
        </w:rPr>
        <w:t xml:space="preserve"> </w:t>
      </w:r>
      <w:r>
        <w:rPr>
          <w:color w:val="1F487C"/>
          <w:w w:val="80"/>
          <w:sz w:val="24"/>
        </w:rPr>
        <w:t>un</w:t>
      </w:r>
      <w:r>
        <w:rPr>
          <w:color w:val="1F487C"/>
          <w:spacing w:val="7"/>
          <w:w w:val="80"/>
          <w:sz w:val="24"/>
        </w:rPr>
        <w:t xml:space="preserve"> </w:t>
      </w:r>
      <w:r>
        <w:rPr>
          <w:color w:val="1F487C"/>
          <w:w w:val="80"/>
          <w:sz w:val="24"/>
        </w:rPr>
        <w:t>oui</w:t>
      </w:r>
      <w:r>
        <w:rPr>
          <w:color w:val="1F487C"/>
          <w:spacing w:val="5"/>
          <w:w w:val="80"/>
          <w:sz w:val="24"/>
        </w:rPr>
        <w:t xml:space="preserve"> </w:t>
      </w:r>
      <w:r>
        <w:rPr>
          <w:rFonts w:ascii="Arial" w:hAnsi="Arial"/>
          <w:b/>
          <w:color w:val="1F487C"/>
          <w:w w:val="80"/>
          <w:sz w:val="24"/>
        </w:rPr>
        <w:t>à</w:t>
      </w:r>
      <w:r>
        <w:rPr>
          <w:rFonts w:ascii="Arial" w:hAnsi="Arial"/>
          <w:b/>
          <w:color w:val="1F487C"/>
          <w:spacing w:val="4"/>
          <w:w w:val="80"/>
          <w:sz w:val="24"/>
        </w:rPr>
        <w:t xml:space="preserve"> </w:t>
      </w:r>
      <w:r>
        <w:rPr>
          <w:rFonts w:ascii="Arial" w:hAnsi="Arial"/>
          <w:b/>
          <w:color w:val="1F487C"/>
          <w:w w:val="80"/>
          <w:sz w:val="24"/>
        </w:rPr>
        <w:t>la</w:t>
      </w:r>
      <w:r>
        <w:rPr>
          <w:rFonts w:ascii="Arial" w:hAnsi="Arial"/>
          <w:b/>
          <w:color w:val="1F487C"/>
          <w:spacing w:val="5"/>
          <w:w w:val="80"/>
          <w:sz w:val="24"/>
        </w:rPr>
        <w:t xml:space="preserve"> </w:t>
      </w:r>
      <w:r>
        <w:rPr>
          <w:rFonts w:ascii="Arial" w:hAnsi="Arial"/>
          <w:b/>
          <w:color w:val="1F487C"/>
          <w:w w:val="80"/>
          <w:sz w:val="24"/>
        </w:rPr>
        <w:t>FIDELETE</w:t>
      </w:r>
    </w:p>
    <w:p w:rsidR="00476838" w:rsidRDefault="00476838" w:rsidP="00476838">
      <w:pPr>
        <w:widowControl/>
        <w:autoSpaceDE/>
        <w:autoSpaceDN/>
        <w:rPr>
          <w:rFonts w:ascii="Arial" w:hAnsi="Arial"/>
          <w:sz w:val="24"/>
        </w:rPr>
        <w:sectPr w:rsidR="00476838">
          <w:pgSz w:w="11910" w:h="16840"/>
          <w:pgMar w:top="660" w:right="480" w:bottom="1020" w:left="420" w:header="0" w:footer="748" w:gutter="0"/>
          <w:cols w:space="720"/>
        </w:sectPr>
      </w:pPr>
    </w:p>
    <w:p w:rsidR="00476838" w:rsidRDefault="00476838" w:rsidP="00476838">
      <w:pPr>
        <w:pStyle w:val="Heading1"/>
        <w:ind w:right="994"/>
        <w:rPr>
          <w:rFonts w:ascii="Microsoft Sans Serif" w:hAnsi="Microsoft Sans Serif"/>
          <w:b w:val="0"/>
        </w:rPr>
      </w:pPr>
      <w:r>
        <w:rPr>
          <w:color w:val="1F487C"/>
          <w:w w:val="75"/>
        </w:rPr>
        <w:lastRenderedPageBreak/>
        <w:t>LE</w:t>
      </w:r>
      <w:r>
        <w:rPr>
          <w:color w:val="1F487C"/>
          <w:spacing w:val="2"/>
          <w:w w:val="75"/>
        </w:rPr>
        <w:t xml:space="preserve"> </w:t>
      </w:r>
      <w:r>
        <w:rPr>
          <w:color w:val="1F487C"/>
          <w:w w:val="75"/>
        </w:rPr>
        <w:t>VOYAGE</w:t>
      </w:r>
      <w:r>
        <w:rPr>
          <w:color w:val="1F487C"/>
          <w:spacing w:val="3"/>
          <w:w w:val="75"/>
        </w:rPr>
        <w:t xml:space="preserve"> </w:t>
      </w:r>
      <w:r>
        <w:rPr>
          <w:color w:val="1F487C"/>
          <w:w w:val="75"/>
        </w:rPr>
        <w:t>EN</w:t>
      </w:r>
      <w:r>
        <w:rPr>
          <w:color w:val="1F487C"/>
          <w:spacing w:val="2"/>
          <w:w w:val="75"/>
        </w:rPr>
        <w:t xml:space="preserve"> </w:t>
      </w:r>
      <w:r>
        <w:rPr>
          <w:color w:val="1F487C"/>
          <w:w w:val="75"/>
        </w:rPr>
        <w:t>BATEAU</w:t>
      </w:r>
      <w:r>
        <w:rPr>
          <w:color w:val="1F487C"/>
          <w:spacing w:val="3"/>
          <w:w w:val="75"/>
        </w:rPr>
        <w:t xml:space="preserve"> </w:t>
      </w:r>
      <w:r>
        <w:rPr>
          <w:color w:val="1F487C"/>
          <w:w w:val="75"/>
        </w:rPr>
        <w:t>-</w:t>
      </w:r>
      <w:r>
        <w:rPr>
          <w:color w:val="1F487C"/>
          <w:spacing w:val="3"/>
          <w:w w:val="75"/>
        </w:rPr>
        <w:t xml:space="preserve"> </w:t>
      </w:r>
      <w:r>
        <w:rPr>
          <w:color w:val="1F487C"/>
          <w:w w:val="75"/>
        </w:rPr>
        <w:t>3EME</w:t>
      </w:r>
      <w:r>
        <w:rPr>
          <w:color w:val="1F487C"/>
          <w:spacing w:val="2"/>
          <w:w w:val="75"/>
        </w:rPr>
        <w:t xml:space="preserve"> </w:t>
      </w:r>
      <w:r>
        <w:rPr>
          <w:color w:val="1F487C"/>
          <w:w w:val="75"/>
        </w:rPr>
        <w:t>PILIER:</w:t>
      </w:r>
      <w:r>
        <w:rPr>
          <w:color w:val="1F487C"/>
          <w:spacing w:val="2"/>
          <w:w w:val="75"/>
        </w:rPr>
        <w:t xml:space="preserve"> </w:t>
      </w:r>
      <w:r>
        <w:rPr>
          <w:color w:val="1F487C"/>
          <w:w w:val="75"/>
        </w:rPr>
        <w:t>LA</w:t>
      </w:r>
      <w:r>
        <w:rPr>
          <w:color w:val="1F487C"/>
          <w:spacing w:val="4"/>
          <w:w w:val="75"/>
        </w:rPr>
        <w:t xml:space="preserve"> </w:t>
      </w:r>
      <w:r>
        <w:rPr>
          <w:color w:val="1F487C"/>
          <w:w w:val="75"/>
        </w:rPr>
        <w:t>FECONDITE</w:t>
      </w:r>
    </w:p>
    <w:p w:rsidR="00476838" w:rsidRDefault="00476838" w:rsidP="00476838">
      <w:pPr>
        <w:pStyle w:val="Corpsdetexte"/>
        <w:spacing w:before="8"/>
        <w:rPr>
          <w:sz w:val="20"/>
        </w:rPr>
      </w:pPr>
      <w:r>
        <w:pict>
          <v:group id="_x0000_s1139" alt="Sans titre-3 copie" style="position:absolute;margin-left:37pt;margin-top:13.7pt;width:386.65pt;height:282.1pt;z-index:-15671808;mso-wrap-distance-left:0;mso-wrap-distance-right:0;mso-position-horizontal-relative:page" coordorigin="740,274" coordsize="7733,5642">
            <v:shape id="_x0000_s1140" type="#_x0000_t75" alt="Sans titre-3 copie" style="position:absolute;left:750;top:283;width:7713;height:5622">
              <v:imagedata r:id="rId47" o:title=""/>
            </v:shape>
            <v:rect id="_x0000_s1141" style="position:absolute;left:745;top:278;width:7723;height:5632" filled="f" strokeweight=".5pt"/>
            <w10:wrap type="topAndBottom" anchorx="page"/>
          </v:group>
        </w:pict>
      </w:r>
    </w:p>
    <w:p w:rsidR="00476838" w:rsidRDefault="00476838" w:rsidP="00476838">
      <w:pPr>
        <w:pStyle w:val="Corpsdetexte"/>
        <w:spacing w:before="9"/>
        <w:rPr>
          <w:sz w:val="30"/>
        </w:rPr>
      </w:pPr>
    </w:p>
    <w:p w:rsidR="00476838" w:rsidRDefault="00476838" w:rsidP="00197E13">
      <w:pPr>
        <w:pStyle w:val="Paragraphedeliste"/>
        <w:numPr>
          <w:ilvl w:val="0"/>
          <w:numId w:val="49"/>
        </w:numPr>
        <w:tabs>
          <w:tab w:val="left" w:pos="1021"/>
        </w:tabs>
        <w:spacing w:before="1" w:line="292" w:lineRule="auto"/>
        <w:ind w:right="239"/>
        <w:rPr>
          <w:sz w:val="24"/>
        </w:rPr>
      </w:pPr>
      <w:r>
        <w:rPr>
          <w:sz w:val="24"/>
        </w:rPr>
        <w:t>Des</w:t>
      </w:r>
      <w:r>
        <w:rPr>
          <w:spacing w:val="1"/>
          <w:sz w:val="24"/>
        </w:rPr>
        <w:t xml:space="preserve"> </w:t>
      </w:r>
      <w:r>
        <w:rPr>
          <w:sz w:val="24"/>
        </w:rPr>
        <w:t>petits</w:t>
      </w:r>
      <w:r>
        <w:rPr>
          <w:spacing w:val="1"/>
          <w:sz w:val="24"/>
        </w:rPr>
        <w:t xml:space="preserve"> </w:t>
      </w:r>
      <w:r>
        <w:rPr>
          <w:sz w:val="24"/>
        </w:rPr>
        <w:t>mousses</w:t>
      </w:r>
      <w:r>
        <w:rPr>
          <w:spacing w:val="1"/>
          <w:sz w:val="24"/>
        </w:rPr>
        <w:t xml:space="preserve"> </w:t>
      </w:r>
      <w:r>
        <w:rPr>
          <w:sz w:val="24"/>
        </w:rPr>
        <w:t>vont</w:t>
      </w:r>
      <w:r>
        <w:rPr>
          <w:spacing w:val="1"/>
          <w:sz w:val="24"/>
        </w:rPr>
        <w:t xml:space="preserve"> </w:t>
      </w:r>
      <w:r>
        <w:rPr>
          <w:sz w:val="24"/>
        </w:rPr>
        <w:t>arriver</w:t>
      </w:r>
      <w:r>
        <w:rPr>
          <w:spacing w:val="1"/>
          <w:sz w:val="24"/>
        </w:rPr>
        <w:t xml:space="preserve"> </w:t>
      </w:r>
      <w:r>
        <w:rPr>
          <w:sz w:val="24"/>
        </w:rPr>
        <w:t>sur</w:t>
      </w:r>
      <w:r>
        <w:rPr>
          <w:spacing w:val="1"/>
          <w:sz w:val="24"/>
        </w:rPr>
        <w:t xml:space="preserve"> </w:t>
      </w:r>
      <w:r>
        <w:rPr>
          <w:sz w:val="24"/>
        </w:rPr>
        <w:t>le</w:t>
      </w:r>
      <w:r>
        <w:rPr>
          <w:spacing w:val="1"/>
          <w:sz w:val="24"/>
        </w:rPr>
        <w:t xml:space="preserve"> </w:t>
      </w:r>
      <w:r>
        <w:rPr>
          <w:sz w:val="24"/>
        </w:rPr>
        <w:t>bateau:</w:t>
      </w:r>
      <w:r>
        <w:rPr>
          <w:spacing w:val="1"/>
          <w:sz w:val="24"/>
        </w:rPr>
        <w:t xml:space="preserve"> </w:t>
      </w:r>
      <w:r>
        <w:rPr>
          <w:sz w:val="24"/>
        </w:rPr>
        <w:t>vos</w:t>
      </w:r>
      <w:r>
        <w:rPr>
          <w:spacing w:val="1"/>
          <w:sz w:val="24"/>
        </w:rPr>
        <w:t xml:space="preserve"> </w:t>
      </w:r>
      <w:r>
        <w:rPr>
          <w:sz w:val="24"/>
        </w:rPr>
        <w:t>enfants.</w:t>
      </w:r>
      <w:r>
        <w:rPr>
          <w:spacing w:val="1"/>
          <w:sz w:val="24"/>
        </w:rPr>
        <w:t xml:space="preserve"> </w:t>
      </w:r>
      <w:r>
        <w:rPr>
          <w:sz w:val="24"/>
        </w:rPr>
        <w:t>Un nouvel</w:t>
      </w:r>
      <w:r>
        <w:rPr>
          <w:spacing w:val="1"/>
          <w:sz w:val="24"/>
        </w:rPr>
        <w:t xml:space="preserve"> </w:t>
      </w:r>
      <w:r>
        <w:rPr>
          <w:sz w:val="24"/>
        </w:rPr>
        <w:t>équilibre</w:t>
      </w:r>
      <w:r>
        <w:rPr>
          <w:spacing w:val="63"/>
          <w:sz w:val="24"/>
        </w:rPr>
        <w:t xml:space="preserve"> </w:t>
      </w:r>
      <w:r>
        <w:rPr>
          <w:sz w:val="24"/>
        </w:rPr>
        <w:t>est</w:t>
      </w:r>
      <w:r>
        <w:rPr>
          <w:spacing w:val="64"/>
          <w:sz w:val="24"/>
        </w:rPr>
        <w:t xml:space="preserve"> </w:t>
      </w:r>
      <w:r>
        <w:rPr>
          <w:sz w:val="24"/>
        </w:rPr>
        <w:t>à</w:t>
      </w:r>
      <w:r>
        <w:rPr>
          <w:spacing w:val="-62"/>
          <w:sz w:val="24"/>
        </w:rPr>
        <w:t xml:space="preserve"> </w:t>
      </w:r>
      <w:r>
        <w:rPr>
          <w:sz w:val="24"/>
        </w:rPr>
        <w:t>trouver</w:t>
      </w:r>
      <w:r>
        <w:rPr>
          <w:spacing w:val="2"/>
          <w:sz w:val="24"/>
        </w:rPr>
        <w:t xml:space="preserve"> </w:t>
      </w:r>
      <w:r>
        <w:rPr>
          <w:sz w:val="24"/>
        </w:rPr>
        <w:t>:</w:t>
      </w:r>
    </w:p>
    <w:p w:rsidR="00476838" w:rsidRDefault="00476838" w:rsidP="00197E13">
      <w:pPr>
        <w:pStyle w:val="Paragraphedeliste"/>
        <w:numPr>
          <w:ilvl w:val="1"/>
          <w:numId w:val="49"/>
        </w:numPr>
        <w:tabs>
          <w:tab w:val="left" w:pos="1729"/>
        </w:tabs>
        <w:spacing w:before="123"/>
        <w:ind w:hanging="361"/>
        <w:rPr>
          <w:sz w:val="24"/>
        </w:rPr>
      </w:pPr>
      <w:r>
        <w:rPr>
          <w:sz w:val="24"/>
        </w:rPr>
        <w:t>Comment</w:t>
      </w:r>
      <w:r>
        <w:rPr>
          <w:spacing w:val="1"/>
          <w:sz w:val="24"/>
        </w:rPr>
        <w:t xml:space="preserve"> </w:t>
      </w:r>
      <w:r>
        <w:rPr>
          <w:sz w:val="24"/>
        </w:rPr>
        <w:t>leur</w:t>
      </w:r>
      <w:r>
        <w:rPr>
          <w:spacing w:val="-2"/>
          <w:sz w:val="24"/>
        </w:rPr>
        <w:t xml:space="preserve"> </w:t>
      </w:r>
      <w:r>
        <w:rPr>
          <w:sz w:val="24"/>
        </w:rPr>
        <w:t>apprendre</w:t>
      </w:r>
      <w:r>
        <w:rPr>
          <w:spacing w:val="1"/>
          <w:sz w:val="24"/>
        </w:rPr>
        <w:t xml:space="preserve"> </w:t>
      </w:r>
      <w:r>
        <w:rPr>
          <w:sz w:val="24"/>
        </w:rPr>
        <w:t>à</w:t>
      </w:r>
      <w:r>
        <w:rPr>
          <w:spacing w:val="2"/>
          <w:sz w:val="24"/>
        </w:rPr>
        <w:t xml:space="preserve"> </w:t>
      </w:r>
      <w:r>
        <w:rPr>
          <w:sz w:val="24"/>
        </w:rPr>
        <w:t>barrer?</w:t>
      </w:r>
      <w:r>
        <w:rPr>
          <w:spacing w:val="5"/>
          <w:sz w:val="24"/>
        </w:rPr>
        <w:t xml:space="preserve"> </w:t>
      </w:r>
      <w:r>
        <w:rPr>
          <w:sz w:val="24"/>
        </w:rPr>
        <w:t>A</w:t>
      </w:r>
      <w:r>
        <w:rPr>
          <w:spacing w:val="1"/>
          <w:sz w:val="24"/>
        </w:rPr>
        <w:t xml:space="preserve"> </w:t>
      </w:r>
      <w:r>
        <w:rPr>
          <w:sz w:val="24"/>
        </w:rPr>
        <w:t>grandir</w:t>
      </w:r>
      <w:r>
        <w:rPr>
          <w:spacing w:val="-1"/>
          <w:sz w:val="24"/>
        </w:rPr>
        <w:t xml:space="preserve"> </w:t>
      </w:r>
      <w:r>
        <w:rPr>
          <w:sz w:val="24"/>
        </w:rPr>
        <w:t>?</w:t>
      </w:r>
    </w:p>
    <w:p w:rsidR="00476838" w:rsidRDefault="00476838" w:rsidP="00197E13">
      <w:pPr>
        <w:pStyle w:val="Paragraphedeliste"/>
        <w:numPr>
          <w:ilvl w:val="1"/>
          <w:numId w:val="49"/>
        </w:numPr>
        <w:tabs>
          <w:tab w:val="left" w:pos="1729"/>
        </w:tabs>
        <w:spacing w:before="126"/>
        <w:ind w:hanging="361"/>
        <w:rPr>
          <w:sz w:val="24"/>
        </w:rPr>
      </w:pPr>
      <w:r>
        <w:rPr>
          <w:sz w:val="24"/>
        </w:rPr>
        <w:t>Quelles</w:t>
      </w:r>
      <w:r>
        <w:rPr>
          <w:spacing w:val="-2"/>
          <w:sz w:val="24"/>
        </w:rPr>
        <w:t xml:space="preserve"> </w:t>
      </w:r>
      <w:r>
        <w:rPr>
          <w:sz w:val="24"/>
        </w:rPr>
        <w:t>valeurs</w:t>
      </w:r>
      <w:r>
        <w:rPr>
          <w:spacing w:val="-1"/>
          <w:sz w:val="24"/>
        </w:rPr>
        <w:t xml:space="preserve"> </w:t>
      </w:r>
      <w:r>
        <w:rPr>
          <w:sz w:val="24"/>
        </w:rPr>
        <w:t>voulons-nous</w:t>
      </w:r>
      <w:r>
        <w:rPr>
          <w:spacing w:val="-1"/>
          <w:sz w:val="24"/>
        </w:rPr>
        <w:t xml:space="preserve"> </w:t>
      </w:r>
      <w:r>
        <w:rPr>
          <w:sz w:val="24"/>
        </w:rPr>
        <w:t>leur</w:t>
      </w:r>
      <w:r>
        <w:rPr>
          <w:spacing w:val="-1"/>
          <w:sz w:val="24"/>
        </w:rPr>
        <w:t xml:space="preserve"> </w:t>
      </w:r>
      <w:r>
        <w:rPr>
          <w:sz w:val="24"/>
        </w:rPr>
        <w:t>transmettre?</w:t>
      </w:r>
    </w:p>
    <w:p w:rsidR="00476838" w:rsidRDefault="00476838" w:rsidP="00476838">
      <w:pPr>
        <w:pStyle w:val="Corpsdetexte"/>
        <w:spacing w:before="7"/>
        <w:rPr>
          <w:sz w:val="41"/>
        </w:rPr>
      </w:pPr>
    </w:p>
    <w:p w:rsidR="00476838" w:rsidRDefault="00476838" w:rsidP="00197E13">
      <w:pPr>
        <w:pStyle w:val="Paragraphedeliste"/>
        <w:numPr>
          <w:ilvl w:val="0"/>
          <w:numId w:val="49"/>
        </w:numPr>
        <w:tabs>
          <w:tab w:val="left" w:pos="1021"/>
        </w:tabs>
        <w:spacing w:line="288" w:lineRule="auto"/>
        <w:ind w:right="237"/>
        <w:rPr>
          <w:sz w:val="24"/>
        </w:rPr>
      </w:pPr>
      <w:r>
        <w:rPr>
          <w:sz w:val="24"/>
        </w:rPr>
        <w:t>Les</w:t>
      </w:r>
      <w:r>
        <w:rPr>
          <w:spacing w:val="31"/>
          <w:sz w:val="24"/>
        </w:rPr>
        <w:t xml:space="preserve"> </w:t>
      </w:r>
      <w:r>
        <w:rPr>
          <w:sz w:val="24"/>
        </w:rPr>
        <w:t>enfants</w:t>
      </w:r>
      <w:r>
        <w:rPr>
          <w:spacing w:val="32"/>
          <w:sz w:val="24"/>
        </w:rPr>
        <w:t xml:space="preserve"> </w:t>
      </w:r>
      <w:r>
        <w:rPr>
          <w:sz w:val="24"/>
        </w:rPr>
        <w:t>sont</w:t>
      </w:r>
      <w:r>
        <w:rPr>
          <w:spacing w:val="33"/>
          <w:sz w:val="24"/>
        </w:rPr>
        <w:t xml:space="preserve"> </w:t>
      </w:r>
      <w:r>
        <w:rPr>
          <w:sz w:val="24"/>
        </w:rPr>
        <w:t>le</w:t>
      </w:r>
      <w:r>
        <w:rPr>
          <w:spacing w:val="29"/>
          <w:sz w:val="24"/>
        </w:rPr>
        <w:t xml:space="preserve"> </w:t>
      </w:r>
      <w:r>
        <w:rPr>
          <w:sz w:val="24"/>
        </w:rPr>
        <w:t>fruit</w:t>
      </w:r>
      <w:r>
        <w:rPr>
          <w:spacing w:val="32"/>
          <w:sz w:val="24"/>
        </w:rPr>
        <w:t xml:space="preserve"> </w:t>
      </w:r>
      <w:r>
        <w:rPr>
          <w:sz w:val="24"/>
        </w:rPr>
        <w:t>le</w:t>
      </w:r>
      <w:r>
        <w:rPr>
          <w:spacing w:val="32"/>
          <w:sz w:val="24"/>
        </w:rPr>
        <w:t xml:space="preserve"> </w:t>
      </w:r>
      <w:r>
        <w:rPr>
          <w:sz w:val="24"/>
        </w:rPr>
        <w:t>plus</w:t>
      </w:r>
      <w:r>
        <w:rPr>
          <w:spacing w:val="32"/>
          <w:sz w:val="24"/>
        </w:rPr>
        <w:t xml:space="preserve"> </w:t>
      </w:r>
      <w:r>
        <w:rPr>
          <w:sz w:val="24"/>
        </w:rPr>
        <w:t>évident</w:t>
      </w:r>
      <w:r>
        <w:rPr>
          <w:spacing w:val="33"/>
          <w:sz w:val="24"/>
        </w:rPr>
        <w:t xml:space="preserve"> </w:t>
      </w:r>
      <w:r>
        <w:rPr>
          <w:sz w:val="24"/>
        </w:rPr>
        <w:t>du</w:t>
      </w:r>
      <w:r>
        <w:rPr>
          <w:spacing w:val="29"/>
          <w:sz w:val="24"/>
        </w:rPr>
        <w:t xml:space="preserve"> </w:t>
      </w:r>
      <w:r>
        <w:rPr>
          <w:sz w:val="24"/>
        </w:rPr>
        <w:t>mariage,</w:t>
      </w:r>
      <w:r>
        <w:rPr>
          <w:spacing w:val="30"/>
          <w:sz w:val="24"/>
        </w:rPr>
        <w:t xml:space="preserve"> </w:t>
      </w:r>
      <w:r>
        <w:rPr>
          <w:sz w:val="24"/>
        </w:rPr>
        <w:t>mais</w:t>
      </w:r>
      <w:r>
        <w:rPr>
          <w:spacing w:val="39"/>
          <w:sz w:val="24"/>
        </w:rPr>
        <w:t xml:space="preserve"> </w:t>
      </w:r>
      <w:r>
        <w:rPr>
          <w:rFonts w:ascii="Arial" w:hAnsi="Arial"/>
          <w:b/>
          <w:sz w:val="24"/>
        </w:rPr>
        <w:t>la</w:t>
      </w:r>
      <w:r>
        <w:rPr>
          <w:rFonts w:ascii="Arial" w:hAnsi="Arial"/>
          <w:b/>
          <w:spacing w:val="30"/>
          <w:sz w:val="24"/>
        </w:rPr>
        <w:t xml:space="preserve"> </w:t>
      </w:r>
      <w:r>
        <w:rPr>
          <w:rFonts w:ascii="Arial" w:hAnsi="Arial"/>
          <w:b/>
          <w:sz w:val="24"/>
        </w:rPr>
        <w:t>fécondité</w:t>
      </w:r>
      <w:r>
        <w:rPr>
          <w:rFonts w:ascii="Arial" w:hAnsi="Arial"/>
          <w:b/>
          <w:spacing w:val="28"/>
          <w:sz w:val="24"/>
        </w:rPr>
        <w:t xml:space="preserve"> </w:t>
      </w:r>
      <w:r>
        <w:rPr>
          <w:rFonts w:ascii="Arial" w:hAnsi="Arial"/>
          <w:b/>
          <w:sz w:val="24"/>
        </w:rPr>
        <w:t>du</w:t>
      </w:r>
      <w:r>
        <w:rPr>
          <w:rFonts w:ascii="Arial" w:hAnsi="Arial"/>
          <w:b/>
          <w:spacing w:val="29"/>
          <w:sz w:val="24"/>
        </w:rPr>
        <w:t xml:space="preserve"> </w:t>
      </w:r>
      <w:r>
        <w:rPr>
          <w:rFonts w:ascii="Arial" w:hAnsi="Arial"/>
          <w:b/>
          <w:sz w:val="24"/>
        </w:rPr>
        <w:t>couple</w:t>
      </w:r>
      <w:r>
        <w:rPr>
          <w:rFonts w:ascii="Arial" w:hAnsi="Arial"/>
          <w:b/>
          <w:spacing w:val="31"/>
          <w:sz w:val="24"/>
        </w:rPr>
        <w:t xml:space="preserve"> </w:t>
      </w:r>
      <w:r>
        <w:rPr>
          <w:sz w:val="24"/>
        </w:rPr>
        <w:t>prend</w:t>
      </w:r>
      <w:r>
        <w:rPr>
          <w:spacing w:val="-61"/>
          <w:sz w:val="24"/>
        </w:rPr>
        <w:t xml:space="preserve"> </w:t>
      </w:r>
      <w:r>
        <w:rPr>
          <w:sz w:val="24"/>
        </w:rPr>
        <w:t>aussi</w:t>
      </w:r>
      <w:r>
        <w:rPr>
          <w:spacing w:val="1"/>
          <w:sz w:val="24"/>
        </w:rPr>
        <w:t xml:space="preserve"> </w:t>
      </w:r>
      <w:r>
        <w:rPr>
          <w:sz w:val="24"/>
        </w:rPr>
        <w:t>bien</w:t>
      </w:r>
      <w:r>
        <w:rPr>
          <w:spacing w:val="2"/>
          <w:sz w:val="24"/>
        </w:rPr>
        <w:t xml:space="preserve"> </w:t>
      </w:r>
      <w:r>
        <w:rPr>
          <w:sz w:val="24"/>
        </w:rPr>
        <w:t>d'autres</w:t>
      </w:r>
      <w:r>
        <w:rPr>
          <w:spacing w:val="1"/>
          <w:sz w:val="24"/>
        </w:rPr>
        <w:t xml:space="preserve"> </w:t>
      </w:r>
      <w:r>
        <w:rPr>
          <w:sz w:val="24"/>
        </w:rPr>
        <w:t>formes</w:t>
      </w:r>
      <w:r>
        <w:rPr>
          <w:spacing w:val="1"/>
          <w:sz w:val="24"/>
        </w:rPr>
        <w:t xml:space="preserve"> </w:t>
      </w:r>
      <w:r>
        <w:rPr>
          <w:sz w:val="24"/>
        </w:rPr>
        <w:t>:</w:t>
      </w:r>
      <w:r>
        <w:rPr>
          <w:spacing w:val="4"/>
          <w:sz w:val="24"/>
        </w:rPr>
        <w:t xml:space="preserve"> </w:t>
      </w:r>
      <w:r>
        <w:rPr>
          <w:rFonts w:ascii="Arial" w:hAnsi="Arial"/>
          <w:b/>
          <w:sz w:val="24"/>
        </w:rPr>
        <w:t>ouvertures</w:t>
      </w:r>
      <w:r>
        <w:rPr>
          <w:rFonts w:ascii="Arial" w:hAnsi="Arial"/>
          <w:b/>
          <w:spacing w:val="-1"/>
          <w:sz w:val="24"/>
        </w:rPr>
        <w:t xml:space="preserve"> </w:t>
      </w:r>
      <w:r>
        <w:rPr>
          <w:rFonts w:ascii="Arial" w:hAnsi="Arial"/>
          <w:b/>
          <w:sz w:val="24"/>
        </w:rPr>
        <w:t>aux</w:t>
      </w:r>
      <w:r>
        <w:rPr>
          <w:rFonts w:ascii="Arial" w:hAnsi="Arial"/>
          <w:b/>
          <w:spacing w:val="-2"/>
          <w:sz w:val="24"/>
        </w:rPr>
        <w:t xml:space="preserve"> </w:t>
      </w:r>
      <w:r>
        <w:rPr>
          <w:rFonts w:ascii="Arial" w:hAnsi="Arial"/>
          <w:b/>
          <w:sz w:val="24"/>
        </w:rPr>
        <w:t>autres</w:t>
      </w:r>
      <w:r>
        <w:rPr>
          <w:sz w:val="24"/>
        </w:rPr>
        <w:t>,</w:t>
      </w:r>
      <w:r>
        <w:rPr>
          <w:spacing w:val="2"/>
          <w:sz w:val="24"/>
        </w:rPr>
        <w:t xml:space="preserve"> </w:t>
      </w:r>
      <w:r>
        <w:rPr>
          <w:sz w:val="24"/>
        </w:rPr>
        <w:t>les</w:t>
      </w:r>
      <w:r>
        <w:rPr>
          <w:spacing w:val="1"/>
          <w:sz w:val="24"/>
        </w:rPr>
        <w:t xml:space="preserve"> </w:t>
      </w:r>
      <w:r>
        <w:rPr>
          <w:rFonts w:ascii="Arial" w:hAnsi="Arial"/>
          <w:b/>
          <w:sz w:val="24"/>
        </w:rPr>
        <w:t>engagements</w:t>
      </w:r>
      <w:r>
        <w:rPr>
          <w:sz w:val="24"/>
        </w:rPr>
        <w:t>...</w:t>
      </w:r>
    </w:p>
    <w:p w:rsidR="00476838" w:rsidRDefault="00476838" w:rsidP="00476838">
      <w:pPr>
        <w:pStyle w:val="Corpsdetexte"/>
        <w:spacing w:before="5"/>
        <w:rPr>
          <w:sz w:val="23"/>
        </w:rPr>
      </w:pPr>
    </w:p>
    <w:p w:rsidR="00476838" w:rsidRDefault="00476838" w:rsidP="00197E13">
      <w:pPr>
        <w:pStyle w:val="Paragraphedeliste"/>
        <w:numPr>
          <w:ilvl w:val="0"/>
          <w:numId w:val="49"/>
        </w:numPr>
        <w:tabs>
          <w:tab w:val="left" w:pos="1021"/>
        </w:tabs>
        <w:rPr>
          <w:sz w:val="24"/>
        </w:rPr>
      </w:pPr>
      <w:r>
        <w:rPr>
          <w:sz w:val="24"/>
        </w:rPr>
        <w:t>Nous ne</w:t>
      </w:r>
      <w:r>
        <w:rPr>
          <w:spacing w:val="1"/>
          <w:sz w:val="24"/>
        </w:rPr>
        <w:t xml:space="preserve"> </w:t>
      </w:r>
      <w:r>
        <w:rPr>
          <w:sz w:val="24"/>
        </w:rPr>
        <w:t>sommes</w:t>
      </w:r>
      <w:r>
        <w:rPr>
          <w:spacing w:val="1"/>
          <w:sz w:val="24"/>
        </w:rPr>
        <w:t xml:space="preserve"> </w:t>
      </w:r>
      <w:r>
        <w:rPr>
          <w:sz w:val="24"/>
        </w:rPr>
        <w:t>pas</w:t>
      </w:r>
      <w:r>
        <w:rPr>
          <w:spacing w:val="-1"/>
          <w:sz w:val="24"/>
        </w:rPr>
        <w:t xml:space="preserve"> </w:t>
      </w:r>
      <w:r>
        <w:rPr>
          <w:sz w:val="24"/>
        </w:rPr>
        <w:t>embarqués</w:t>
      </w:r>
      <w:r>
        <w:rPr>
          <w:spacing w:val="1"/>
          <w:sz w:val="24"/>
        </w:rPr>
        <w:t xml:space="preserve"> </w:t>
      </w:r>
      <w:r>
        <w:rPr>
          <w:sz w:val="24"/>
        </w:rPr>
        <w:t>pour vivre</w:t>
      </w:r>
      <w:r>
        <w:rPr>
          <w:spacing w:val="2"/>
          <w:sz w:val="24"/>
        </w:rPr>
        <w:t xml:space="preserve"> </w:t>
      </w:r>
      <w:r>
        <w:rPr>
          <w:sz w:val="24"/>
        </w:rPr>
        <w:t>en</w:t>
      </w:r>
      <w:r>
        <w:rPr>
          <w:spacing w:val="1"/>
          <w:sz w:val="24"/>
        </w:rPr>
        <w:t xml:space="preserve"> </w:t>
      </w:r>
      <w:r>
        <w:rPr>
          <w:sz w:val="24"/>
        </w:rPr>
        <w:t>autarcie, à deux</w:t>
      </w:r>
      <w:r>
        <w:rPr>
          <w:spacing w:val="-1"/>
          <w:sz w:val="24"/>
        </w:rPr>
        <w:t xml:space="preserve"> </w:t>
      </w:r>
      <w:r>
        <w:rPr>
          <w:sz w:val="24"/>
        </w:rPr>
        <w:t>uniquement</w:t>
      </w:r>
    </w:p>
    <w:p w:rsidR="00476838" w:rsidRDefault="00476838" w:rsidP="00476838">
      <w:pPr>
        <w:pStyle w:val="Corpsdetexte"/>
        <w:rPr>
          <w:sz w:val="28"/>
        </w:rPr>
      </w:pPr>
    </w:p>
    <w:p w:rsidR="00476838" w:rsidRDefault="00476838" w:rsidP="00476838">
      <w:pPr>
        <w:pStyle w:val="Corpsdetexte"/>
        <w:rPr>
          <w:sz w:val="28"/>
        </w:rPr>
      </w:pPr>
    </w:p>
    <w:p w:rsidR="00476838" w:rsidRDefault="00476838" w:rsidP="00476838">
      <w:pPr>
        <w:pStyle w:val="Corpsdetexte"/>
        <w:rPr>
          <w:sz w:val="28"/>
        </w:rPr>
      </w:pPr>
    </w:p>
    <w:p w:rsidR="00476838" w:rsidRDefault="00476838" w:rsidP="00476838">
      <w:pPr>
        <w:pStyle w:val="Corpsdetexte"/>
        <w:rPr>
          <w:sz w:val="28"/>
        </w:rPr>
      </w:pPr>
    </w:p>
    <w:p w:rsidR="00476838" w:rsidRDefault="00476838" w:rsidP="00476838">
      <w:pPr>
        <w:pStyle w:val="Corpsdetexte"/>
        <w:rPr>
          <w:sz w:val="28"/>
        </w:rPr>
      </w:pPr>
    </w:p>
    <w:p w:rsidR="00476838" w:rsidRDefault="00476838" w:rsidP="00476838">
      <w:pPr>
        <w:pStyle w:val="Corpsdetexte"/>
        <w:rPr>
          <w:sz w:val="28"/>
        </w:rPr>
      </w:pPr>
    </w:p>
    <w:p w:rsidR="00476838" w:rsidRDefault="00476838" w:rsidP="00476838">
      <w:pPr>
        <w:pStyle w:val="Corpsdetexte"/>
        <w:spacing w:before="4"/>
        <w:rPr>
          <w:sz w:val="26"/>
        </w:rPr>
      </w:pPr>
    </w:p>
    <w:p w:rsidR="00476838" w:rsidRDefault="00476838" w:rsidP="00476838">
      <w:pPr>
        <w:ind w:left="1054" w:right="994"/>
        <w:jc w:val="center"/>
        <w:rPr>
          <w:rFonts w:ascii="Arial" w:hAnsi="Arial"/>
          <w:b/>
          <w:sz w:val="24"/>
        </w:rPr>
      </w:pPr>
      <w:r>
        <w:rPr>
          <w:rFonts w:ascii="Wingdings" w:hAnsi="Wingdings"/>
          <w:color w:val="1F487C"/>
          <w:w w:val="80"/>
          <w:sz w:val="24"/>
        </w:rPr>
        <w:t></w:t>
      </w:r>
      <w:r>
        <w:rPr>
          <w:color w:val="1F487C"/>
          <w:w w:val="80"/>
          <w:sz w:val="24"/>
        </w:rPr>
        <w:t>Votre</w:t>
      </w:r>
      <w:r>
        <w:rPr>
          <w:color w:val="1F487C"/>
          <w:spacing w:val="10"/>
          <w:w w:val="80"/>
          <w:sz w:val="24"/>
        </w:rPr>
        <w:t xml:space="preserve"> </w:t>
      </w:r>
      <w:r>
        <w:rPr>
          <w:color w:val="1F487C"/>
          <w:w w:val="80"/>
          <w:sz w:val="24"/>
        </w:rPr>
        <w:t>OUI</w:t>
      </w:r>
      <w:r>
        <w:rPr>
          <w:color w:val="1F487C"/>
          <w:spacing w:val="8"/>
          <w:w w:val="80"/>
          <w:sz w:val="24"/>
        </w:rPr>
        <w:t xml:space="preserve"> </w:t>
      </w:r>
      <w:r>
        <w:rPr>
          <w:color w:val="1F487C"/>
          <w:w w:val="80"/>
          <w:sz w:val="24"/>
        </w:rPr>
        <w:t>est</w:t>
      </w:r>
      <w:r>
        <w:rPr>
          <w:color w:val="1F487C"/>
          <w:spacing w:val="7"/>
          <w:w w:val="80"/>
          <w:sz w:val="24"/>
        </w:rPr>
        <w:t xml:space="preserve"> </w:t>
      </w:r>
      <w:r>
        <w:rPr>
          <w:color w:val="1F487C"/>
          <w:w w:val="80"/>
          <w:sz w:val="24"/>
        </w:rPr>
        <w:t>un</w:t>
      </w:r>
      <w:r>
        <w:rPr>
          <w:color w:val="1F487C"/>
          <w:spacing w:val="9"/>
          <w:w w:val="80"/>
          <w:sz w:val="24"/>
        </w:rPr>
        <w:t xml:space="preserve"> </w:t>
      </w:r>
      <w:r>
        <w:rPr>
          <w:color w:val="1F487C"/>
          <w:w w:val="80"/>
          <w:sz w:val="24"/>
        </w:rPr>
        <w:t>oui</w:t>
      </w:r>
      <w:r>
        <w:rPr>
          <w:color w:val="1F487C"/>
          <w:spacing w:val="6"/>
          <w:w w:val="80"/>
          <w:sz w:val="24"/>
        </w:rPr>
        <w:t xml:space="preserve"> </w:t>
      </w:r>
      <w:r>
        <w:rPr>
          <w:rFonts w:ascii="Arial" w:hAnsi="Arial"/>
          <w:b/>
          <w:color w:val="1F487C"/>
          <w:w w:val="80"/>
          <w:sz w:val="24"/>
        </w:rPr>
        <w:t>à</w:t>
      </w:r>
      <w:r>
        <w:rPr>
          <w:rFonts w:ascii="Arial" w:hAnsi="Arial"/>
          <w:b/>
          <w:color w:val="1F487C"/>
          <w:spacing w:val="6"/>
          <w:w w:val="80"/>
          <w:sz w:val="24"/>
        </w:rPr>
        <w:t xml:space="preserve"> </w:t>
      </w:r>
      <w:r>
        <w:rPr>
          <w:rFonts w:ascii="Arial" w:hAnsi="Arial"/>
          <w:b/>
          <w:color w:val="1F487C"/>
          <w:w w:val="80"/>
          <w:sz w:val="24"/>
        </w:rPr>
        <w:t>la</w:t>
      </w:r>
      <w:r>
        <w:rPr>
          <w:rFonts w:ascii="Arial" w:hAnsi="Arial"/>
          <w:b/>
          <w:color w:val="1F487C"/>
          <w:spacing w:val="7"/>
          <w:w w:val="80"/>
          <w:sz w:val="24"/>
        </w:rPr>
        <w:t xml:space="preserve"> </w:t>
      </w:r>
      <w:r>
        <w:rPr>
          <w:rFonts w:ascii="Arial" w:hAnsi="Arial"/>
          <w:b/>
          <w:color w:val="1F487C"/>
          <w:w w:val="80"/>
          <w:sz w:val="24"/>
        </w:rPr>
        <w:t>FECONDITE</w:t>
      </w:r>
    </w:p>
    <w:p w:rsidR="00476838" w:rsidRDefault="00476838" w:rsidP="00476838">
      <w:pPr>
        <w:widowControl/>
        <w:autoSpaceDE/>
        <w:autoSpaceDN/>
        <w:rPr>
          <w:rFonts w:ascii="Arial" w:hAnsi="Arial"/>
          <w:sz w:val="24"/>
        </w:rPr>
        <w:sectPr w:rsidR="00476838">
          <w:pgSz w:w="11910" w:h="16840"/>
          <w:pgMar w:top="660" w:right="480" w:bottom="1020" w:left="420" w:header="0" w:footer="748" w:gutter="0"/>
          <w:cols w:space="720"/>
        </w:sectPr>
      </w:pPr>
    </w:p>
    <w:p w:rsidR="00476838" w:rsidRDefault="00476838" w:rsidP="00476838">
      <w:pPr>
        <w:pStyle w:val="Heading1"/>
        <w:ind w:right="993"/>
        <w:rPr>
          <w:rFonts w:ascii="Microsoft Sans Serif" w:hAnsi="Microsoft Sans Serif"/>
          <w:b w:val="0"/>
        </w:rPr>
      </w:pPr>
      <w:r>
        <w:rPr>
          <w:color w:val="1F487C"/>
          <w:w w:val="75"/>
        </w:rPr>
        <w:lastRenderedPageBreak/>
        <w:t>LE</w:t>
      </w:r>
      <w:r>
        <w:rPr>
          <w:color w:val="1F487C"/>
          <w:spacing w:val="18"/>
          <w:w w:val="75"/>
        </w:rPr>
        <w:t xml:space="preserve"> </w:t>
      </w:r>
      <w:r>
        <w:rPr>
          <w:color w:val="1F487C"/>
          <w:w w:val="75"/>
        </w:rPr>
        <w:t>VOYAGE</w:t>
      </w:r>
      <w:r>
        <w:rPr>
          <w:color w:val="1F487C"/>
          <w:spacing w:val="18"/>
          <w:w w:val="75"/>
        </w:rPr>
        <w:t xml:space="preserve"> </w:t>
      </w:r>
      <w:r>
        <w:rPr>
          <w:color w:val="1F487C"/>
          <w:w w:val="75"/>
        </w:rPr>
        <w:t>EN</w:t>
      </w:r>
      <w:r>
        <w:rPr>
          <w:color w:val="1F487C"/>
          <w:spacing w:val="16"/>
          <w:w w:val="75"/>
        </w:rPr>
        <w:t xml:space="preserve"> </w:t>
      </w:r>
      <w:r>
        <w:rPr>
          <w:color w:val="1F487C"/>
          <w:w w:val="75"/>
        </w:rPr>
        <w:t>BATEAU</w:t>
      </w:r>
      <w:r>
        <w:rPr>
          <w:color w:val="1F487C"/>
          <w:spacing w:val="19"/>
          <w:w w:val="75"/>
        </w:rPr>
        <w:t xml:space="preserve"> </w:t>
      </w:r>
      <w:r>
        <w:rPr>
          <w:color w:val="1F487C"/>
          <w:w w:val="75"/>
        </w:rPr>
        <w:t>-</w:t>
      </w:r>
      <w:r>
        <w:rPr>
          <w:color w:val="1F487C"/>
          <w:spacing w:val="18"/>
          <w:w w:val="75"/>
        </w:rPr>
        <w:t xml:space="preserve"> </w:t>
      </w:r>
      <w:r>
        <w:rPr>
          <w:color w:val="1F487C"/>
          <w:w w:val="75"/>
        </w:rPr>
        <w:t>4EME</w:t>
      </w:r>
      <w:r>
        <w:rPr>
          <w:color w:val="1F487C"/>
          <w:spacing w:val="16"/>
          <w:w w:val="75"/>
        </w:rPr>
        <w:t xml:space="preserve"> </w:t>
      </w:r>
      <w:r>
        <w:rPr>
          <w:color w:val="1F487C"/>
          <w:w w:val="75"/>
        </w:rPr>
        <w:t>PILIER:</w:t>
      </w:r>
      <w:r>
        <w:rPr>
          <w:color w:val="1F487C"/>
          <w:spacing w:val="17"/>
          <w:w w:val="75"/>
        </w:rPr>
        <w:t xml:space="preserve"> </w:t>
      </w:r>
      <w:r>
        <w:rPr>
          <w:color w:val="1F487C"/>
          <w:w w:val="75"/>
        </w:rPr>
        <w:t>L’INDISSOLUBILITE</w:t>
      </w:r>
    </w:p>
    <w:p w:rsidR="00476838" w:rsidRDefault="00476838" w:rsidP="00476838">
      <w:pPr>
        <w:pStyle w:val="Corpsdetexte"/>
        <w:spacing w:before="4"/>
        <w:rPr>
          <w:sz w:val="23"/>
        </w:rPr>
      </w:pPr>
      <w:r>
        <w:pict>
          <v:group id="_x0000_s1142" alt="Sans titre-4 copie" style="position:absolute;margin-left:37pt;margin-top:15.2pt;width:385.4pt;height:263.35pt;z-index:-15670784;mso-wrap-distance-left:0;mso-wrap-distance-right:0;mso-position-horizontal-relative:page" coordorigin="740,304" coordsize="7708,5267">
            <v:shape id="_x0000_s1143" type="#_x0000_t75" alt="Sans titre-4 copie" style="position:absolute;left:750;top:313;width:7688;height:5247">
              <v:imagedata r:id="rId48" o:title=""/>
            </v:shape>
            <v:rect id="_x0000_s1144" style="position:absolute;left:745;top:308;width:7698;height:5257" filled="f" strokeweight=".5pt"/>
            <w10:wrap type="topAndBottom" anchorx="page"/>
          </v:group>
        </w:pict>
      </w:r>
    </w:p>
    <w:p w:rsidR="00476838" w:rsidRDefault="00476838" w:rsidP="00476838">
      <w:pPr>
        <w:pStyle w:val="Corpsdetexte"/>
        <w:spacing w:before="10"/>
        <w:rPr>
          <w:sz w:val="42"/>
        </w:rPr>
      </w:pPr>
    </w:p>
    <w:p w:rsidR="00476838" w:rsidRDefault="00476838" w:rsidP="00197E13">
      <w:pPr>
        <w:pStyle w:val="Paragraphedeliste"/>
        <w:numPr>
          <w:ilvl w:val="0"/>
          <w:numId w:val="49"/>
        </w:numPr>
        <w:tabs>
          <w:tab w:val="left" w:pos="1021"/>
        </w:tabs>
        <w:spacing w:line="343" w:lineRule="auto"/>
        <w:ind w:right="248"/>
        <w:rPr>
          <w:sz w:val="24"/>
        </w:rPr>
      </w:pPr>
      <w:r>
        <w:rPr>
          <w:sz w:val="24"/>
        </w:rPr>
        <w:t>Aimer</w:t>
      </w:r>
      <w:r>
        <w:rPr>
          <w:spacing w:val="21"/>
          <w:sz w:val="24"/>
        </w:rPr>
        <w:t xml:space="preserve"> </w:t>
      </w:r>
      <w:r>
        <w:rPr>
          <w:sz w:val="24"/>
        </w:rPr>
        <w:t>l’autre</w:t>
      </w:r>
      <w:r>
        <w:rPr>
          <w:spacing w:val="22"/>
          <w:sz w:val="24"/>
        </w:rPr>
        <w:t xml:space="preserve"> </w:t>
      </w:r>
      <w:r>
        <w:rPr>
          <w:sz w:val="24"/>
        </w:rPr>
        <w:t>pour</w:t>
      </w:r>
      <w:r>
        <w:rPr>
          <w:spacing w:val="21"/>
          <w:sz w:val="24"/>
        </w:rPr>
        <w:t xml:space="preserve"> </w:t>
      </w:r>
      <w:r>
        <w:rPr>
          <w:sz w:val="24"/>
        </w:rPr>
        <w:t>toute</w:t>
      </w:r>
      <w:r>
        <w:rPr>
          <w:spacing w:val="23"/>
          <w:sz w:val="24"/>
        </w:rPr>
        <w:t xml:space="preserve"> </w:t>
      </w:r>
      <w:r>
        <w:rPr>
          <w:sz w:val="24"/>
        </w:rPr>
        <w:t>la</w:t>
      </w:r>
      <w:r>
        <w:rPr>
          <w:spacing w:val="22"/>
          <w:sz w:val="24"/>
        </w:rPr>
        <w:t xml:space="preserve"> </w:t>
      </w:r>
      <w:r>
        <w:rPr>
          <w:sz w:val="24"/>
        </w:rPr>
        <w:t>vie</w:t>
      </w:r>
      <w:r>
        <w:rPr>
          <w:spacing w:val="22"/>
          <w:sz w:val="24"/>
        </w:rPr>
        <w:t xml:space="preserve"> </w:t>
      </w:r>
      <w:r>
        <w:rPr>
          <w:sz w:val="24"/>
        </w:rPr>
        <w:t>et</w:t>
      </w:r>
      <w:r>
        <w:rPr>
          <w:spacing w:val="23"/>
          <w:sz w:val="24"/>
        </w:rPr>
        <w:t xml:space="preserve"> </w:t>
      </w:r>
      <w:r>
        <w:rPr>
          <w:sz w:val="24"/>
        </w:rPr>
        <w:t>pas</w:t>
      </w:r>
      <w:r>
        <w:rPr>
          <w:spacing w:val="21"/>
          <w:sz w:val="24"/>
        </w:rPr>
        <w:t xml:space="preserve"> </w:t>
      </w:r>
      <w:r>
        <w:rPr>
          <w:sz w:val="24"/>
        </w:rPr>
        <w:t>seulement</w:t>
      </w:r>
      <w:r>
        <w:rPr>
          <w:spacing w:val="22"/>
          <w:sz w:val="24"/>
        </w:rPr>
        <w:t xml:space="preserve"> </w:t>
      </w:r>
      <w:r>
        <w:rPr>
          <w:sz w:val="24"/>
        </w:rPr>
        <w:t>aujourd'hui</w:t>
      </w:r>
      <w:r>
        <w:rPr>
          <w:spacing w:val="22"/>
          <w:sz w:val="24"/>
        </w:rPr>
        <w:t xml:space="preserve"> </w:t>
      </w:r>
      <w:r>
        <w:rPr>
          <w:sz w:val="24"/>
        </w:rPr>
        <w:t>doit</w:t>
      </w:r>
      <w:r>
        <w:rPr>
          <w:spacing w:val="21"/>
          <w:sz w:val="24"/>
        </w:rPr>
        <w:t xml:space="preserve"> </w:t>
      </w:r>
      <w:r>
        <w:rPr>
          <w:sz w:val="24"/>
        </w:rPr>
        <w:t>nous</w:t>
      </w:r>
      <w:r>
        <w:rPr>
          <w:spacing w:val="21"/>
          <w:sz w:val="24"/>
        </w:rPr>
        <w:t xml:space="preserve"> </w:t>
      </w:r>
      <w:r>
        <w:rPr>
          <w:sz w:val="24"/>
        </w:rPr>
        <w:t>faire</w:t>
      </w:r>
      <w:r>
        <w:rPr>
          <w:spacing w:val="22"/>
          <w:sz w:val="24"/>
        </w:rPr>
        <w:t xml:space="preserve"> </w:t>
      </w:r>
      <w:r>
        <w:rPr>
          <w:sz w:val="24"/>
        </w:rPr>
        <w:t>réfléchir</w:t>
      </w:r>
      <w:r>
        <w:rPr>
          <w:spacing w:val="21"/>
          <w:sz w:val="24"/>
        </w:rPr>
        <w:t xml:space="preserve"> </w:t>
      </w:r>
      <w:r>
        <w:rPr>
          <w:sz w:val="24"/>
        </w:rPr>
        <w:t>sur</w:t>
      </w:r>
      <w:r>
        <w:rPr>
          <w:spacing w:val="21"/>
          <w:sz w:val="24"/>
        </w:rPr>
        <w:t xml:space="preserve"> </w:t>
      </w:r>
      <w:r>
        <w:rPr>
          <w:sz w:val="24"/>
        </w:rPr>
        <w:t>la</w:t>
      </w:r>
      <w:r>
        <w:rPr>
          <w:spacing w:val="-61"/>
          <w:sz w:val="24"/>
        </w:rPr>
        <w:t xml:space="preserve"> </w:t>
      </w:r>
      <w:r>
        <w:rPr>
          <w:sz w:val="24"/>
        </w:rPr>
        <w:t>notion</w:t>
      </w:r>
      <w:r>
        <w:rPr>
          <w:spacing w:val="2"/>
          <w:sz w:val="24"/>
        </w:rPr>
        <w:t xml:space="preserve"> </w:t>
      </w:r>
      <w:r>
        <w:rPr>
          <w:sz w:val="24"/>
        </w:rPr>
        <w:t>de</w:t>
      </w:r>
      <w:r>
        <w:rPr>
          <w:spacing w:val="2"/>
          <w:sz w:val="24"/>
        </w:rPr>
        <w:t xml:space="preserve"> </w:t>
      </w:r>
      <w:r>
        <w:rPr>
          <w:rFonts w:ascii="Arial" w:hAnsi="Arial"/>
          <w:b/>
          <w:sz w:val="24"/>
        </w:rPr>
        <w:t>volonté d'aimer</w:t>
      </w:r>
      <w:r>
        <w:rPr>
          <w:sz w:val="24"/>
        </w:rPr>
        <w:t>.</w:t>
      </w:r>
    </w:p>
    <w:p w:rsidR="00476838" w:rsidRDefault="00476838" w:rsidP="00476838">
      <w:pPr>
        <w:pStyle w:val="Corpsdetexte"/>
        <w:rPr>
          <w:sz w:val="25"/>
        </w:rPr>
      </w:pPr>
    </w:p>
    <w:p w:rsidR="00476838" w:rsidRDefault="00476838" w:rsidP="00197E13">
      <w:pPr>
        <w:pStyle w:val="Paragraphedeliste"/>
        <w:numPr>
          <w:ilvl w:val="0"/>
          <w:numId w:val="49"/>
        </w:numPr>
        <w:tabs>
          <w:tab w:val="left" w:pos="1021"/>
        </w:tabs>
        <w:spacing w:before="1"/>
        <w:rPr>
          <w:sz w:val="24"/>
        </w:rPr>
      </w:pPr>
      <w:r>
        <w:rPr>
          <w:sz w:val="24"/>
        </w:rPr>
        <w:t>Votre</w:t>
      </w:r>
      <w:r>
        <w:rPr>
          <w:spacing w:val="1"/>
          <w:sz w:val="24"/>
        </w:rPr>
        <w:t xml:space="preserve"> </w:t>
      </w:r>
      <w:r>
        <w:rPr>
          <w:sz w:val="24"/>
        </w:rPr>
        <w:t>Oui est un</w:t>
      </w:r>
      <w:r>
        <w:rPr>
          <w:spacing w:val="-1"/>
          <w:sz w:val="24"/>
        </w:rPr>
        <w:t xml:space="preserve"> </w:t>
      </w:r>
      <w:r>
        <w:rPr>
          <w:sz w:val="24"/>
        </w:rPr>
        <w:t>oui</w:t>
      </w:r>
      <w:r>
        <w:rPr>
          <w:spacing w:val="-2"/>
          <w:sz w:val="24"/>
        </w:rPr>
        <w:t xml:space="preserve"> </w:t>
      </w:r>
      <w:r>
        <w:rPr>
          <w:sz w:val="24"/>
        </w:rPr>
        <w:t>d'Amour</w:t>
      </w:r>
      <w:r>
        <w:rPr>
          <w:spacing w:val="4"/>
          <w:sz w:val="24"/>
        </w:rPr>
        <w:t xml:space="preserve"> </w:t>
      </w:r>
      <w:r>
        <w:rPr>
          <w:rFonts w:ascii="Arial" w:hAnsi="Arial"/>
          <w:b/>
          <w:sz w:val="24"/>
        </w:rPr>
        <w:t>pour</w:t>
      </w:r>
      <w:r>
        <w:rPr>
          <w:rFonts w:ascii="Arial" w:hAnsi="Arial"/>
          <w:b/>
          <w:spacing w:val="-2"/>
          <w:sz w:val="24"/>
        </w:rPr>
        <w:t xml:space="preserve"> </w:t>
      </w:r>
      <w:r>
        <w:rPr>
          <w:rFonts w:ascii="Arial" w:hAnsi="Arial"/>
          <w:b/>
          <w:sz w:val="24"/>
        </w:rPr>
        <w:t>toute</w:t>
      </w:r>
      <w:r>
        <w:rPr>
          <w:rFonts w:ascii="Arial" w:hAnsi="Arial"/>
          <w:b/>
          <w:spacing w:val="-2"/>
          <w:sz w:val="24"/>
        </w:rPr>
        <w:t xml:space="preserve"> </w:t>
      </w:r>
      <w:r>
        <w:rPr>
          <w:rFonts w:ascii="Arial" w:hAnsi="Arial"/>
          <w:b/>
          <w:sz w:val="24"/>
        </w:rPr>
        <w:t>la</w:t>
      </w:r>
      <w:r>
        <w:rPr>
          <w:rFonts w:ascii="Arial" w:hAnsi="Arial"/>
          <w:b/>
          <w:spacing w:val="-1"/>
          <w:sz w:val="24"/>
        </w:rPr>
        <w:t xml:space="preserve"> </w:t>
      </w:r>
      <w:r>
        <w:rPr>
          <w:rFonts w:ascii="Arial" w:hAnsi="Arial"/>
          <w:b/>
          <w:sz w:val="24"/>
        </w:rPr>
        <w:t>vie</w:t>
      </w:r>
      <w:r>
        <w:rPr>
          <w:sz w:val="24"/>
        </w:rPr>
        <w:t>,</w:t>
      </w:r>
      <w:r>
        <w:rPr>
          <w:spacing w:val="1"/>
          <w:sz w:val="24"/>
        </w:rPr>
        <w:t xml:space="preserve"> </w:t>
      </w:r>
      <w:r>
        <w:rPr>
          <w:sz w:val="24"/>
        </w:rPr>
        <w:t>qui</w:t>
      </w:r>
      <w:r>
        <w:rPr>
          <w:spacing w:val="1"/>
          <w:sz w:val="24"/>
        </w:rPr>
        <w:t xml:space="preserve"> </w:t>
      </w:r>
      <w:r>
        <w:rPr>
          <w:sz w:val="24"/>
        </w:rPr>
        <w:t>se</w:t>
      </w:r>
      <w:r>
        <w:rPr>
          <w:spacing w:val="1"/>
          <w:sz w:val="24"/>
        </w:rPr>
        <w:t xml:space="preserve"> </w:t>
      </w:r>
      <w:r>
        <w:rPr>
          <w:sz w:val="24"/>
        </w:rPr>
        <w:t>redit jour</w:t>
      </w:r>
      <w:r>
        <w:rPr>
          <w:spacing w:val="1"/>
          <w:sz w:val="24"/>
        </w:rPr>
        <w:t xml:space="preserve"> </w:t>
      </w:r>
      <w:r>
        <w:rPr>
          <w:sz w:val="24"/>
        </w:rPr>
        <w:t>après jour.</w:t>
      </w:r>
    </w:p>
    <w:p w:rsidR="00476838" w:rsidRDefault="00476838" w:rsidP="00197E13">
      <w:pPr>
        <w:pStyle w:val="Paragraphedeliste"/>
        <w:numPr>
          <w:ilvl w:val="0"/>
          <w:numId w:val="49"/>
        </w:numPr>
        <w:tabs>
          <w:tab w:val="left" w:pos="1021"/>
        </w:tabs>
        <w:spacing w:before="114" w:line="312" w:lineRule="auto"/>
        <w:ind w:right="244"/>
        <w:rPr>
          <w:sz w:val="24"/>
        </w:rPr>
      </w:pPr>
      <w:r>
        <w:rPr>
          <w:sz w:val="24"/>
        </w:rPr>
        <w:t>Lorsque</w:t>
      </w:r>
      <w:r>
        <w:rPr>
          <w:spacing w:val="1"/>
          <w:sz w:val="24"/>
        </w:rPr>
        <w:t xml:space="preserve"> </w:t>
      </w:r>
      <w:r>
        <w:rPr>
          <w:sz w:val="24"/>
        </w:rPr>
        <w:t>nous</w:t>
      </w:r>
      <w:r>
        <w:rPr>
          <w:spacing w:val="1"/>
          <w:sz w:val="24"/>
        </w:rPr>
        <w:t xml:space="preserve"> </w:t>
      </w:r>
      <w:r>
        <w:rPr>
          <w:sz w:val="24"/>
        </w:rPr>
        <w:t>nous</w:t>
      </w:r>
      <w:r>
        <w:rPr>
          <w:spacing w:val="1"/>
          <w:sz w:val="24"/>
        </w:rPr>
        <w:t xml:space="preserve"> </w:t>
      </w:r>
      <w:r>
        <w:rPr>
          <w:sz w:val="24"/>
        </w:rPr>
        <w:t>donnons</w:t>
      </w:r>
      <w:r>
        <w:rPr>
          <w:spacing w:val="1"/>
          <w:sz w:val="24"/>
        </w:rPr>
        <w:t xml:space="preserve"> </w:t>
      </w:r>
      <w:r>
        <w:rPr>
          <w:sz w:val="24"/>
        </w:rPr>
        <w:t>le</w:t>
      </w:r>
      <w:r>
        <w:rPr>
          <w:spacing w:val="1"/>
          <w:sz w:val="24"/>
        </w:rPr>
        <w:t xml:space="preserve"> </w:t>
      </w:r>
      <w:r>
        <w:rPr>
          <w:sz w:val="24"/>
        </w:rPr>
        <w:t>Sacrement</w:t>
      </w:r>
      <w:r>
        <w:rPr>
          <w:spacing w:val="2"/>
          <w:sz w:val="24"/>
        </w:rPr>
        <w:t xml:space="preserve"> </w:t>
      </w:r>
      <w:r>
        <w:rPr>
          <w:sz w:val="24"/>
        </w:rPr>
        <w:t>de</w:t>
      </w:r>
      <w:r>
        <w:rPr>
          <w:spacing w:val="2"/>
          <w:sz w:val="24"/>
        </w:rPr>
        <w:t xml:space="preserve"> </w:t>
      </w:r>
      <w:r>
        <w:rPr>
          <w:sz w:val="24"/>
        </w:rPr>
        <w:t>Mariage,</w:t>
      </w:r>
      <w:r>
        <w:rPr>
          <w:spacing w:val="1"/>
          <w:sz w:val="24"/>
        </w:rPr>
        <w:t xml:space="preserve"> </w:t>
      </w:r>
      <w:r>
        <w:rPr>
          <w:sz w:val="24"/>
        </w:rPr>
        <w:t>DIEU</w:t>
      </w:r>
      <w:r>
        <w:rPr>
          <w:spacing w:val="2"/>
          <w:sz w:val="24"/>
        </w:rPr>
        <w:t xml:space="preserve"> </w:t>
      </w:r>
      <w:r>
        <w:rPr>
          <w:sz w:val="24"/>
        </w:rPr>
        <w:t>nous</w:t>
      </w:r>
      <w:r>
        <w:rPr>
          <w:spacing w:val="1"/>
          <w:sz w:val="24"/>
        </w:rPr>
        <w:t xml:space="preserve"> </w:t>
      </w:r>
      <w:r>
        <w:rPr>
          <w:sz w:val="24"/>
        </w:rPr>
        <w:t>donne</w:t>
      </w:r>
      <w:r>
        <w:rPr>
          <w:spacing w:val="2"/>
          <w:sz w:val="24"/>
        </w:rPr>
        <w:t xml:space="preserve"> </w:t>
      </w:r>
      <w:r>
        <w:rPr>
          <w:sz w:val="24"/>
        </w:rPr>
        <w:t>son</w:t>
      </w:r>
      <w:r>
        <w:rPr>
          <w:spacing w:val="1"/>
          <w:sz w:val="24"/>
        </w:rPr>
        <w:t xml:space="preserve"> </w:t>
      </w:r>
      <w:r>
        <w:rPr>
          <w:sz w:val="24"/>
        </w:rPr>
        <w:t>amour</w:t>
      </w:r>
      <w:r>
        <w:rPr>
          <w:spacing w:val="1"/>
          <w:sz w:val="24"/>
        </w:rPr>
        <w:t xml:space="preserve"> </w:t>
      </w:r>
      <w:r>
        <w:rPr>
          <w:sz w:val="24"/>
        </w:rPr>
        <w:t>et</w:t>
      </w:r>
      <w:r>
        <w:rPr>
          <w:spacing w:val="2"/>
          <w:sz w:val="24"/>
        </w:rPr>
        <w:t xml:space="preserve"> </w:t>
      </w:r>
      <w:r>
        <w:rPr>
          <w:sz w:val="24"/>
        </w:rPr>
        <w:t>son</w:t>
      </w:r>
      <w:r>
        <w:rPr>
          <w:spacing w:val="-61"/>
          <w:sz w:val="24"/>
        </w:rPr>
        <w:t xml:space="preserve"> </w:t>
      </w:r>
      <w:r>
        <w:rPr>
          <w:sz w:val="24"/>
        </w:rPr>
        <w:t>amour,</w:t>
      </w:r>
      <w:r>
        <w:rPr>
          <w:spacing w:val="1"/>
          <w:sz w:val="24"/>
        </w:rPr>
        <w:t xml:space="preserve"> </w:t>
      </w:r>
      <w:r>
        <w:rPr>
          <w:sz w:val="24"/>
        </w:rPr>
        <w:t>il</w:t>
      </w:r>
      <w:r>
        <w:rPr>
          <w:spacing w:val="2"/>
          <w:sz w:val="24"/>
        </w:rPr>
        <w:t xml:space="preserve"> </w:t>
      </w:r>
      <w:r>
        <w:rPr>
          <w:sz w:val="24"/>
        </w:rPr>
        <w:t>ne</w:t>
      </w:r>
      <w:r>
        <w:rPr>
          <w:spacing w:val="1"/>
          <w:sz w:val="24"/>
        </w:rPr>
        <w:t xml:space="preserve"> </w:t>
      </w:r>
      <w:r>
        <w:rPr>
          <w:sz w:val="24"/>
        </w:rPr>
        <w:t>le</w:t>
      </w:r>
      <w:r>
        <w:rPr>
          <w:spacing w:val="3"/>
          <w:sz w:val="24"/>
        </w:rPr>
        <w:t xml:space="preserve"> </w:t>
      </w:r>
      <w:r>
        <w:rPr>
          <w:sz w:val="24"/>
        </w:rPr>
        <w:t>reprendra</w:t>
      </w:r>
      <w:r>
        <w:rPr>
          <w:spacing w:val="2"/>
          <w:sz w:val="24"/>
        </w:rPr>
        <w:t xml:space="preserve"> </w:t>
      </w:r>
      <w:r>
        <w:rPr>
          <w:sz w:val="24"/>
        </w:rPr>
        <w:t>jamais.</w:t>
      </w:r>
    </w:p>
    <w:p w:rsidR="00476838" w:rsidRDefault="00476838" w:rsidP="00476838">
      <w:pPr>
        <w:pStyle w:val="Corpsdetexte"/>
        <w:rPr>
          <w:sz w:val="26"/>
        </w:rPr>
      </w:pPr>
    </w:p>
    <w:p w:rsidR="00476838" w:rsidRDefault="00476838" w:rsidP="00476838">
      <w:pPr>
        <w:pStyle w:val="Corpsdetexte"/>
        <w:spacing w:before="9"/>
        <w:rPr>
          <w:sz w:val="36"/>
        </w:rPr>
      </w:pPr>
    </w:p>
    <w:p w:rsidR="00476838" w:rsidRDefault="00476838" w:rsidP="00476838">
      <w:pPr>
        <w:ind w:left="1054" w:right="991"/>
        <w:jc w:val="center"/>
        <w:rPr>
          <w:rFonts w:ascii="Arial" w:hAnsi="Arial"/>
          <w:b/>
          <w:sz w:val="24"/>
        </w:rPr>
      </w:pPr>
      <w:r>
        <w:rPr>
          <w:rFonts w:ascii="Wingdings" w:hAnsi="Wingdings"/>
          <w:color w:val="1F487C"/>
          <w:w w:val="80"/>
          <w:sz w:val="24"/>
        </w:rPr>
        <w:t></w:t>
      </w:r>
      <w:r>
        <w:rPr>
          <w:color w:val="1F487C"/>
          <w:w w:val="80"/>
          <w:sz w:val="24"/>
        </w:rPr>
        <w:t>En</w:t>
      </w:r>
      <w:r>
        <w:rPr>
          <w:color w:val="1F487C"/>
          <w:spacing w:val="4"/>
          <w:w w:val="80"/>
          <w:sz w:val="24"/>
        </w:rPr>
        <w:t xml:space="preserve"> </w:t>
      </w:r>
      <w:r>
        <w:rPr>
          <w:color w:val="1F487C"/>
          <w:w w:val="80"/>
          <w:sz w:val="24"/>
        </w:rPr>
        <w:t>cela</w:t>
      </w:r>
      <w:r>
        <w:rPr>
          <w:color w:val="1F487C"/>
          <w:spacing w:val="3"/>
          <w:w w:val="80"/>
          <w:sz w:val="24"/>
        </w:rPr>
        <w:t xml:space="preserve"> </w:t>
      </w:r>
      <w:r>
        <w:rPr>
          <w:color w:val="1F487C"/>
          <w:w w:val="80"/>
          <w:sz w:val="24"/>
        </w:rPr>
        <w:t>votre</w:t>
      </w:r>
      <w:r>
        <w:rPr>
          <w:color w:val="1F487C"/>
          <w:spacing w:val="5"/>
          <w:w w:val="80"/>
          <w:sz w:val="24"/>
        </w:rPr>
        <w:t xml:space="preserve"> </w:t>
      </w:r>
      <w:r>
        <w:rPr>
          <w:color w:val="1F487C"/>
          <w:w w:val="80"/>
          <w:sz w:val="24"/>
        </w:rPr>
        <w:t>OUI</w:t>
      </w:r>
      <w:r>
        <w:rPr>
          <w:color w:val="1F487C"/>
          <w:spacing w:val="2"/>
          <w:w w:val="80"/>
          <w:sz w:val="24"/>
        </w:rPr>
        <w:t xml:space="preserve"> </w:t>
      </w:r>
      <w:r>
        <w:rPr>
          <w:color w:val="1F487C"/>
          <w:w w:val="80"/>
          <w:sz w:val="24"/>
        </w:rPr>
        <w:t>est</w:t>
      </w:r>
      <w:r>
        <w:rPr>
          <w:color w:val="1F487C"/>
          <w:spacing w:val="2"/>
          <w:w w:val="80"/>
          <w:sz w:val="24"/>
        </w:rPr>
        <w:t xml:space="preserve"> </w:t>
      </w:r>
      <w:r>
        <w:rPr>
          <w:color w:val="1F487C"/>
          <w:w w:val="80"/>
          <w:sz w:val="24"/>
        </w:rPr>
        <w:t>un</w:t>
      </w:r>
      <w:r>
        <w:rPr>
          <w:color w:val="1F487C"/>
          <w:spacing w:val="1"/>
          <w:w w:val="80"/>
          <w:sz w:val="24"/>
        </w:rPr>
        <w:t xml:space="preserve"> </w:t>
      </w:r>
      <w:r>
        <w:rPr>
          <w:color w:val="1F487C"/>
          <w:w w:val="80"/>
          <w:sz w:val="24"/>
        </w:rPr>
        <w:t>oui</w:t>
      </w:r>
      <w:r>
        <w:rPr>
          <w:color w:val="1F487C"/>
          <w:spacing w:val="6"/>
          <w:w w:val="80"/>
          <w:sz w:val="24"/>
        </w:rPr>
        <w:t xml:space="preserve"> </w:t>
      </w:r>
      <w:r>
        <w:rPr>
          <w:rFonts w:ascii="Arial" w:hAnsi="Arial"/>
          <w:b/>
          <w:color w:val="1F487C"/>
          <w:w w:val="80"/>
          <w:sz w:val="24"/>
        </w:rPr>
        <w:t>INDISSOLUBLE</w:t>
      </w:r>
    </w:p>
    <w:p w:rsidR="00476838" w:rsidRDefault="00476838" w:rsidP="00476838">
      <w:pPr>
        <w:pStyle w:val="Corpsdetexte"/>
        <w:rPr>
          <w:rFonts w:ascii="Arial" w:hAnsi="Microsoft Sans Serif"/>
          <w:b/>
          <w:sz w:val="26"/>
        </w:rPr>
      </w:pPr>
    </w:p>
    <w:p w:rsidR="00476838" w:rsidRDefault="00476838" w:rsidP="00476838">
      <w:pPr>
        <w:pStyle w:val="Corpsdetexte"/>
        <w:rPr>
          <w:rFonts w:ascii="Arial"/>
          <w:b/>
          <w:sz w:val="26"/>
        </w:rPr>
      </w:pPr>
    </w:p>
    <w:p w:rsidR="00476838" w:rsidRDefault="00476838" w:rsidP="00197E13">
      <w:pPr>
        <w:pStyle w:val="Heading3"/>
        <w:numPr>
          <w:ilvl w:val="1"/>
          <w:numId w:val="48"/>
        </w:numPr>
        <w:tabs>
          <w:tab w:val="left" w:pos="747"/>
        </w:tabs>
        <w:spacing w:before="207"/>
        <w:rPr>
          <w:rFonts w:ascii="Arial"/>
          <w:sz w:val="26"/>
        </w:rPr>
      </w:pPr>
      <w:bookmarkStart w:id="9" w:name="_bookmark10"/>
      <w:bookmarkEnd w:id="9"/>
      <w:r>
        <w:rPr>
          <w:color w:val="538DD3"/>
        </w:rPr>
        <w:t>Exercices</w:t>
      </w:r>
    </w:p>
    <w:p w:rsidR="00476838" w:rsidRDefault="00476838" w:rsidP="00476838">
      <w:pPr>
        <w:pStyle w:val="Corpsdetexte"/>
        <w:spacing w:before="5"/>
        <w:rPr>
          <w:rFonts w:ascii="Arial"/>
          <w:b/>
          <w:sz w:val="29"/>
        </w:rPr>
      </w:pPr>
    </w:p>
    <w:p w:rsidR="00476838" w:rsidRDefault="00476838" w:rsidP="00476838">
      <w:pPr>
        <w:pStyle w:val="Corpsdetexte"/>
        <w:spacing w:line="484" w:lineRule="auto"/>
        <w:ind w:left="300"/>
        <w:rPr>
          <w:rFonts w:ascii="Microsoft Sans Serif"/>
        </w:rPr>
      </w:pPr>
      <w:r>
        <w:t>Quels sont</w:t>
      </w:r>
      <w:r>
        <w:rPr>
          <w:spacing w:val="1"/>
        </w:rPr>
        <w:t xml:space="preserve"> </w:t>
      </w:r>
      <w:r>
        <w:t>les</w:t>
      </w:r>
      <w:r>
        <w:rPr>
          <w:spacing w:val="-1"/>
        </w:rPr>
        <w:t xml:space="preserve"> </w:t>
      </w:r>
      <w:r>
        <w:t>grands obstacles que</w:t>
      </w:r>
      <w:r>
        <w:rPr>
          <w:spacing w:val="1"/>
        </w:rPr>
        <w:t xml:space="preserve"> </w:t>
      </w:r>
      <w:r>
        <w:t>votre</w:t>
      </w:r>
      <w:r>
        <w:rPr>
          <w:spacing w:val="6"/>
        </w:rPr>
        <w:t xml:space="preserve"> </w:t>
      </w:r>
      <w:r>
        <w:t>couple a</w:t>
      </w:r>
      <w:r>
        <w:rPr>
          <w:spacing w:val="1"/>
        </w:rPr>
        <w:t xml:space="preserve"> </w:t>
      </w:r>
      <w:r>
        <w:t>traversés,</w:t>
      </w:r>
      <w:r>
        <w:rPr>
          <w:spacing w:val="1"/>
        </w:rPr>
        <w:t xml:space="preserve"> </w:t>
      </w:r>
      <w:r>
        <w:t>et</w:t>
      </w:r>
      <w:r>
        <w:rPr>
          <w:spacing w:val="-1"/>
        </w:rPr>
        <w:t xml:space="preserve"> </w:t>
      </w:r>
      <w:r>
        <w:t>qu’est</w:t>
      </w:r>
      <w:r>
        <w:rPr>
          <w:spacing w:val="2"/>
        </w:rPr>
        <w:t xml:space="preserve"> </w:t>
      </w:r>
      <w:r>
        <w:t>ce</w:t>
      </w:r>
      <w:r>
        <w:rPr>
          <w:spacing w:val="2"/>
        </w:rPr>
        <w:t xml:space="preserve"> </w:t>
      </w:r>
      <w:r>
        <w:t>qui vous</w:t>
      </w:r>
      <w:r>
        <w:rPr>
          <w:spacing w:val="-1"/>
        </w:rPr>
        <w:t xml:space="preserve"> </w:t>
      </w:r>
      <w:r>
        <w:t>a fait</w:t>
      </w:r>
      <w:r>
        <w:rPr>
          <w:spacing w:val="-2"/>
        </w:rPr>
        <w:t xml:space="preserve"> </w:t>
      </w:r>
      <w:r>
        <w:t>tenir</w:t>
      </w:r>
      <w:r>
        <w:rPr>
          <w:spacing w:val="5"/>
        </w:rPr>
        <w:t xml:space="preserve"> </w:t>
      </w:r>
      <w:r>
        <w:t>?</w:t>
      </w:r>
      <w:r>
        <w:rPr>
          <w:spacing w:val="-61"/>
        </w:rPr>
        <w:t xml:space="preserve"> </w:t>
      </w:r>
      <w:r>
        <w:t>Comment</w:t>
      </w:r>
      <w:r>
        <w:rPr>
          <w:spacing w:val="2"/>
        </w:rPr>
        <w:t xml:space="preserve"> </w:t>
      </w:r>
      <w:r>
        <w:t>vous</w:t>
      </w:r>
      <w:r>
        <w:rPr>
          <w:spacing w:val="2"/>
        </w:rPr>
        <w:t xml:space="preserve"> </w:t>
      </w:r>
      <w:r>
        <w:t>préparez vous</w:t>
      </w:r>
      <w:r>
        <w:rPr>
          <w:spacing w:val="1"/>
        </w:rPr>
        <w:t xml:space="preserve"> </w:t>
      </w:r>
      <w:r>
        <w:t>aux 4</w:t>
      </w:r>
      <w:r>
        <w:rPr>
          <w:spacing w:val="4"/>
        </w:rPr>
        <w:t xml:space="preserve"> </w:t>
      </w:r>
      <w:r>
        <w:t>grandes</w:t>
      </w:r>
      <w:r>
        <w:rPr>
          <w:spacing w:val="-1"/>
        </w:rPr>
        <w:t xml:space="preserve"> </w:t>
      </w:r>
      <w:r>
        <w:t>étapes</w:t>
      </w:r>
      <w:r>
        <w:rPr>
          <w:spacing w:val="1"/>
        </w:rPr>
        <w:t xml:space="preserve"> </w:t>
      </w:r>
      <w:r>
        <w:t>de</w:t>
      </w:r>
      <w:r>
        <w:rPr>
          <w:spacing w:val="3"/>
        </w:rPr>
        <w:t xml:space="preserve"> </w:t>
      </w:r>
      <w:r>
        <w:t>votre</w:t>
      </w:r>
      <w:r>
        <w:rPr>
          <w:spacing w:val="2"/>
        </w:rPr>
        <w:t xml:space="preserve"> </w:t>
      </w:r>
      <w:r>
        <w:t>vie</w:t>
      </w:r>
      <w:r>
        <w:rPr>
          <w:spacing w:val="11"/>
        </w:rPr>
        <w:t xml:space="preserve"> </w:t>
      </w:r>
      <w:r>
        <w:t>?</w:t>
      </w:r>
    </w:p>
    <w:p w:rsidR="00476838" w:rsidRDefault="00476838" w:rsidP="00476838">
      <w:pPr>
        <w:widowControl/>
        <w:autoSpaceDE/>
        <w:autoSpaceDN/>
        <w:spacing w:line="484" w:lineRule="auto"/>
        <w:sectPr w:rsidR="00476838">
          <w:pgSz w:w="11910" w:h="16840"/>
          <w:pgMar w:top="660" w:right="480" w:bottom="1020" w:left="420" w:header="0" w:footer="748" w:gutter="0"/>
          <w:cols w:space="720"/>
        </w:sectPr>
      </w:pPr>
    </w:p>
    <w:p w:rsidR="00476838" w:rsidRDefault="00476838" w:rsidP="00197E13">
      <w:pPr>
        <w:pStyle w:val="Heading3"/>
        <w:numPr>
          <w:ilvl w:val="1"/>
          <w:numId w:val="48"/>
        </w:numPr>
        <w:tabs>
          <w:tab w:val="left" w:pos="747"/>
        </w:tabs>
        <w:spacing w:before="67"/>
      </w:pPr>
      <w:bookmarkStart w:id="10" w:name="_bookmark11"/>
      <w:bookmarkEnd w:id="10"/>
      <w:r>
        <w:rPr>
          <w:color w:val="538DD3"/>
        </w:rPr>
        <w:lastRenderedPageBreak/>
        <w:t>Idées</w:t>
      </w:r>
      <w:r>
        <w:rPr>
          <w:color w:val="538DD3"/>
          <w:spacing w:val="-2"/>
        </w:rPr>
        <w:t xml:space="preserve"> </w:t>
      </w:r>
      <w:r>
        <w:rPr>
          <w:color w:val="538DD3"/>
        </w:rPr>
        <w:t>clé</w:t>
      </w:r>
      <w:r>
        <w:rPr>
          <w:color w:val="538DD3"/>
          <w:spacing w:val="-1"/>
        </w:rPr>
        <w:t xml:space="preserve"> </w:t>
      </w:r>
      <w:r>
        <w:rPr>
          <w:color w:val="538DD3"/>
        </w:rPr>
        <w:t>de</w:t>
      </w:r>
      <w:r>
        <w:rPr>
          <w:color w:val="538DD3"/>
          <w:spacing w:val="-2"/>
        </w:rPr>
        <w:t xml:space="preserve"> </w:t>
      </w:r>
      <w:r>
        <w:rPr>
          <w:color w:val="538DD3"/>
        </w:rPr>
        <w:t>la soirée</w:t>
      </w:r>
      <w:r>
        <w:rPr>
          <w:color w:val="538DD3"/>
          <w:spacing w:val="-2"/>
        </w:rPr>
        <w:t xml:space="preserve"> </w:t>
      </w:r>
      <w:r>
        <w:rPr>
          <w:color w:val="538DD3"/>
        </w:rPr>
        <w:t>2</w:t>
      </w:r>
    </w:p>
    <w:p w:rsidR="00476838" w:rsidRDefault="00476838" w:rsidP="00476838">
      <w:pPr>
        <w:pStyle w:val="Corpsdetexte"/>
        <w:spacing w:before="240"/>
        <w:ind w:left="660"/>
      </w:pPr>
      <w:r>
        <w:rPr>
          <w:rFonts w:ascii="Wingdings" w:hAnsi="Wingdings"/>
        </w:rPr>
        <w:t></w:t>
      </w:r>
      <w:r>
        <w:rPr>
          <w:spacing w:val="6"/>
        </w:rPr>
        <w:t xml:space="preserve"> </w:t>
      </w:r>
      <w:r>
        <w:t>Les</w:t>
      </w:r>
      <w:r>
        <w:rPr>
          <w:spacing w:val="-1"/>
        </w:rPr>
        <w:t xml:space="preserve"> </w:t>
      </w:r>
      <w:r>
        <w:t>4</w:t>
      </w:r>
      <w:r>
        <w:rPr>
          <w:spacing w:val="2"/>
        </w:rPr>
        <w:t xml:space="preserve"> </w:t>
      </w:r>
      <w:r>
        <w:t>piliers du mariage</w:t>
      </w:r>
      <w:r>
        <w:rPr>
          <w:spacing w:val="1"/>
        </w:rPr>
        <w:t xml:space="preserve"> </w:t>
      </w:r>
      <w:r>
        <w:t>chrétien</w:t>
      </w:r>
      <w:r>
        <w:rPr>
          <w:spacing w:val="3"/>
        </w:rPr>
        <w:t xml:space="preserve"> </w:t>
      </w:r>
      <w:r>
        <w:t>:</w:t>
      </w:r>
    </w:p>
    <w:p w:rsidR="00476838" w:rsidRDefault="00476838" w:rsidP="00476838">
      <w:pPr>
        <w:pStyle w:val="Corpsdetexte"/>
        <w:spacing w:before="5"/>
        <w:rPr>
          <w:sz w:val="21"/>
        </w:rPr>
      </w:pPr>
    </w:p>
    <w:p w:rsidR="00476838" w:rsidRDefault="00476838" w:rsidP="00197E13">
      <w:pPr>
        <w:pStyle w:val="Paragraphedeliste"/>
        <w:numPr>
          <w:ilvl w:val="2"/>
          <w:numId w:val="48"/>
        </w:numPr>
        <w:tabs>
          <w:tab w:val="left" w:pos="1561"/>
        </w:tabs>
        <w:spacing w:line="252" w:lineRule="auto"/>
        <w:ind w:right="236"/>
        <w:jc w:val="both"/>
        <w:rPr>
          <w:b/>
          <w:sz w:val="20"/>
        </w:rPr>
      </w:pPr>
      <w:r>
        <w:rPr>
          <w:rFonts w:ascii="Arial" w:hAnsi="Arial"/>
          <w:b/>
          <w:sz w:val="24"/>
        </w:rPr>
        <w:t xml:space="preserve">Liberté </w:t>
      </w:r>
      <w:r>
        <w:rPr>
          <w:sz w:val="20"/>
        </w:rPr>
        <w:t>:</w:t>
      </w:r>
      <w:r>
        <w:rPr>
          <w:spacing w:val="1"/>
          <w:sz w:val="20"/>
        </w:rPr>
        <w:t xml:space="preserve"> </w:t>
      </w:r>
      <w:r>
        <w:rPr>
          <w:sz w:val="24"/>
        </w:rPr>
        <w:t>en</w:t>
      </w:r>
      <w:r>
        <w:rPr>
          <w:spacing w:val="1"/>
          <w:sz w:val="24"/>
        </w:rPr>
        <w:t xml:space="preserve"> </w:t>
      </w:r>
      <w:r>
        <w:rPr>
          <w:sz w:val="24"/>
        </w:rPr>
        <w:t>nous</w:t>
      </w:r>
      <w:r>
        <w:rPr>
          <w:spacing w:val="1"/>
          <w:sz w:val="24"/>
        </w:rPr>
        <w:t xml:space="preserve"> </w:t>
      </w:r>
      <w:r>
        <w:rPr>
          <w:sz w:val="24"/>
        </w:rPr>
        <w:t>mariant,</w:t>
      </w:r>
      <w:r>
        <w:rPr>
          <w:spacing w:val="1"/>
          <w:sz w:val="24"/>
        </w:rPr>
        <w:t xml:space="preserve"> </w:t>
      </w:r>
      <w:r>
        <w:rPr>
          <w:sz w:val="24"/>
        </w:rPr>
        <w:t>nous</w:t>
      </w:r>
      <w:r>
        <w:rPr>
          <w:spacing w:val="1"/>
          <w:sz w:val="24"/>
        </w:rPr>
        <w:t xml:space="preserve"> </w:t>
      </w:r>
      <w:r>
        <w:rPr>
          <w:sz w:val="24"/>
        </w:rPr>
        <w:t>emmenons</w:t>
      </w:r>
      <w:r>
        <w:rPr>
          <w:spacing w:val="1"/>
          <w:sz w:val="24"/>
        </w:rPr>
        <w:t xml:space="preserve"> </w:t>
      </w:r>
      <w:r>
        <w:rPr>
          <w:sz w:val="24"/>
        </w:rPr>
        <w:t>avec</w:t>
      </w:r>
      <w:r>
        <w:rPr>
          <w:spacing w:val="1"/>
          <w:sz w:val="24"/>
        </w:rPr>
        <w:t xml:space="preserve"> </w:t>
      </w:r>
      <w:r>
        <w:rPr>
          <w:sz w:val="24"/>
        </w:rPr>
        <w:t>nous</w:t>
      </w:r>
      <w:r>
        <w:rPr>
          <w:spacing w:val="1"/>
          <w:sz w:val="24"/>
        </w:rPr>
        <w:t xml:space="preserve"> </w:t>
      </w:r>
      <w:r>
        <w:rPr>
          <w:sz w:val="24"/>
        </w:rPr>
        <w:t>ce</w:t>
      </w:r>
      <w:r>
        <w:rPr>
          <w:spacing w:val="1"/>
          <w:sz w:val="24"/>
        </w:rPr>
        <w:t xml:space="preserve"> </w:t>
      </w:r>
      <w:r>
        <w:rPr>
          <w:sz w:val="24"/>
        </w:rPr>
        <w:t>que</w:t>
      </w:r>
      <w:r>
        <w:rPr>
          <w:spacing w:val="1"/>
          <w:sz w:val="24"/>
        </w:rPr>
        <w:t xml:space="preserve"> </w:t>
      </w:r>
      <w:r>
        <w:rPr>
          <w:sz w:val="24"/>
        </w:rPr>
        <w:t>nous</w:t>
      </w:r>
      <w:r>
        <w:rPr>
          <w:spacing w:val="1"/>
          <w:sz w:val="24"/>
        </w:rPr>
        <w:t xml:space="preserve"> </w:t>
      </w:r>
      <w:r>
        <w:rPr>
          <w:sz w:val="24"/>
        </w:rPr>
        <w:t>sommes</w:t>
      </w:r>
      <w:r>
        <w:rPr>
          <w:spacing w:val="1"/>
          <w:sz w:val="24"/>
        </w:rPr>
        <w:t xml:space="preserve"> </w:t>
      </w:r>
      <w:r>
        <w:rPr>
          <w:sz w:val="24"/>
        </w:rPr>
        <w:t>(caractère, éducation...) et une partie de notre passé. Attention cependant à partir</w:t>
      </w:r>
      <w:r>
        <w:rPr>
          <w:spacing w:val="1"/>
          <w:sz w:val="24"/>
        </w:rPr>
        <w:t xml:space="preserve"> </w:t>
      </w:r>
      <w:r>
        <w:rPr>
          <w:sz w:val="24"/>
        </w:rPr>
        <w:t>vraiment</w:t>
      </w:r>
      <w:r>
        <w:rPr>
          <w:spacing w:val="1"/>
          <w:sz w:val="24"/>
        </w:rPr>
        <w:t xml:space="preserve"> </w:t>
      </w:r>
      <w:r>
        <w:rPr>
          <w:rFonts w:ascii="Arial" w:hAnsi="Arial"/>
          <w:b/>
          <w:sz w:val="24"/>
        </w:rPr>
        <w:t>libres</w:t>
      </w:r>
      <w:r>
        <w:rPr>
          <w:sz w:val="24"/>
        </w:rPr>
        <w:t>.</w:t>
      </w:r>
      <w:r>
        <w:rPr>
          <w:spacing w:val="1"/>
          <w:sz w:val="24"/>
        </w:rPr>
        <w:t xml:space="preserve"> </w:t>
      </w:r>
      <w:r>
        <w:rPr>
          <w:sz w:val="24"/>
        </w:rPr>
        <w:t>S'engager,</w:t>
      </w:r>
      <w:r>
        <w:rPr>
          <w:spacing w:val="1"/>
          <w:sz w:val="24"/>
        </w:rPr>
        <w:t xml:space="preserve"> </w:t>
      </w:r>
      <w:r>
        <w:rPr>
          <w:sz w:val="24"/>
        </w:rPr>
        <w:t>c'est</w:t>
      </w:r>
      <w:r>
        <w:rPr>
          <w:spacing w:val="1"/>
          <w:sz w:val="24"/>
        </w:rPr>
        <w:t xml:space="preserve"> </w:t>
      </w:r>
      <w:r>
        <w:rPr>
          <w:sz w:val="24"/>
        </w:rPr>
        <w:t>faire</w:t>
      </w:r>
      <w:r>
        <w:rPr>
          <w:spacing w:val="1"/>
          <w:sz w:val="24"/>
        </w:rPr>
        <w:t xml:space="preserve"> </w:t>
      </w:r>
      <w:r>
        <w:rPr>
          <w:sz w:val="24"/>
        </w:rPr>
        <w:t>des</w:t>
      </w:r>
      <w:r>
        <w:rPr>
          <w:spacing w:val="1"/>
          <w:sz w:val="24"/>
        </w:rPr>
        <w:t xml:space="preserve"> </w:t>
      </w:r>
      <w:r>
        <w:rPr>
          <w:sz w:val="24"/>
        </w:rPr>
        <w:t>choix,</w:t>
      </w:r>
      <w:r>
        <w:rPr>
          <w:spacing w:val="1"/>
          <w:sz w:val="24"/>
        </w:rPr>
        <w:t xml:space="preserve"> </w:t>
      </w:r>
      <w:r>
        <w:rPr>
          <w:sz w:val="24"/>
        </w:rPr>
        <w:t>et</w:t>
      </w:r>
      <w:r>
        <w:rPr>
          <w:spacing w:val="1"/>
          <w:sz w:val="24"/>
        </w:rPr>
        <w:t xml:space="preserve"> </w:t>
      </w:r>
      <w:r>
        <w:rPr>
          <w:sz w:val="24"/>
        </w:rPr>
        <w:t>donc</w:t>
      </w:r>
      <w:r>
        <w:rPr>
          <w:spacing w:val="1"/>
          <w:sz w:val="24"/>
        </w:rPr>
        <w:t xml:space="preserve"> </w:t>
      </w:r>
      <w:r>
        <w:rPr>
          <w:sz w:val="24"/>
        </w:rPr>
        <w:t>renoncer</w:t>
      </w:r>
      <w:r>
        <w:rPr>
          <w:spacing w:val="1"/>
          <w:sz w:val="24"/>
        </w:rPr>
        <w:t xml:space="preserve"> </w:t>
      </w:r>
      <w:r>
        <w:rPr>
          <w:sz w:val="24"/>
        </w:rPr>
        <w:t>à</w:t>
      </w:r>
      <w:r>
        <w:rPr>
          <w:spacing w:val="1"/>
          <w:sz w:val="24"/>
        </w:rPr>
        <w:t xml:space="preserve"> </w:t>
      </w:r>
      <w:r>
        <w:rPr>
          <w:sz w:val="24"/>
        </w:rPr>
        <w:t>d'autres</w:t>
      </w:r>
      <w:r>
        <w:rPr>
          <w:spacing w:val="1"/>
          <w:sz w:val="24"/>
        </w:rPr>
        <w:t xml:space="preserve"> </w:t>
      </w:r>
      <w:r>
        <w:rPr>
          <w:sz w:val="24"/>
        </w:rPr>
        <w:t>possibilités,</w:t>
      </w:r>
      <w:r>
        <w:rPr>
          <w:spacing w:val="1"/>
          <w:sz w:val="24"/>
        </w:rPr>
        <w:t xml:space="preserve"> </w:t>
      </w:r>
      <w:r>
        <w:rPr>
          <w:rFonts w:ascii="Arial" w:hAnsi="Arial"/>
          <w:b/>
          <w:sz w:val="24"/>
        </w:rPr>
        <w:t>sans</w:t>
      </w:r>
      <w:r>
        <w:rPr>
          <w:rFonts w:ascii="Arial" w:hAnsi="Arial"/>
          <w:b/>
          <w:spacing w:val="-2"/>
          <w:sz w:val="24"/>
        </w:rPr>
        <w:t xml:space="preserve"> </w:t>
      </w:r>
      <w:r>
        <w:rPr>
          <w:rFonts w:ascii="Arial" w:hAnsi="Arial"/>
          <w:b/>
          <w:sz w:val="24"/>
        </w:rPr>
        <w:t>regret.</w:t>
      </w:r>
    </w:p>
    <w:p w:rsidR="00476838" w:rsidRDefault="00476838" w:rsidP="00197E13">
      <w:pPr>
        <w:pStyle w:val="Paragraphedeliste"/>
        <w:numPr>
          <w:ilvl w:val="2"/>
          <w:numId w:val="48"/>
        </w:numPr>
        <w:tabs>
          <w:tab w:val="left" w:pos="1561"/>
        </w:tabs>
        <w:spacing w:before="227" w:line="254" w:lineRule="auto"/>
        <w:ind w:right="243"/>
        <w:jc w:val="both"/>
        <w:rPr>
          <w:sz w:val="24"/>
        </w:rPr>
      </w:pPr>
      <w:r>
        <w:rPr>
          <w:rFonts w:ascii="Arial" w:hAnsi="Arial"/>
          <w:b/>
          <w:sz w:val="24"/>
        </w:rPr>
        <w:t xml:space="preserve">Fidélité </w:t>
      </w:r>
      <w:r>
        <w:rPr>
          <w:sz w:val="24"/>
        </w:rPr>
        <w:t>: nous nous promettons de nous rester fidèles, unis et pour cela de mettre</w:t>
      </w:r>
      <w:r>
        <w:rPr>
          <w:spacing w:val="1"/>
          <w:sz w:val="24"/>
        </w:rPr>
        <w:t xml:space="preserve"> </w:t>
      </w:r>
      <w:r>
        <w:rPr>
          <w:sz w:val="24"/>
        </w:rPr>
        <w:t>toute notre volonté au service de l’autre et de rester fidèle au projet de construire notre</w:t>
      </w:r>
      <w:r>
        <w:rPr>
          <w:spacing w:val="-61"/>
          <w:sz w:val="24"/>
        </w:rPr>
        <w:t xml:space="preserve"> </w:t>
      </w:r>
      <w:r>
        <w:rPr>
          <w:sz w:val="24"/>
        </w:rPr>
        <w:t>vie,</w:t>
      </w:r>
      <w:r>
        <w:rPr>
          <w:spacing w:val="2"/>
          <w:sz w:val="24"/>
        </w:rPr>
        <w:t xml:space="preserve"> </w:t>
      </w:r>
      <w:r>
        <w:rPr>
          <w:sz w:val="24"/>
        </w:rPr>
        <w:t>de</w:t>
      </w:r>
      <w:r>
        <w:rPr>
          <w:spacing w:val="1"/>
          <w:sz w:val="24"/>
        </w:rPr>
        <w:t xml:space="preserve"> </w:t>
      </w:r>
      <w:r>
        <w:rPr>
          <w:sz w:val="24"/>
        </w:rPr>
        <w:t>faire</w:t>
      </w:r>
      <w:r>
        <w:rPr>
          <w:spacing w:val="2"/>
          <w:sz w:val="24"/>
        </w:rPr>
        <w:t xml:space="preserve"> </w:t>
      </w:r>
      <w:r>
        <w:rPr>
          <w:sz w:val="24"/>
        </w:rPr>
        <w:t>le</w:t>
      </w:r>
      <w:r>
        <w:rPr>
          <w:spacing w:val="1"/>
          <w:sz w:val="24"/>
        </w:rPr>
        <w:t xml:space="preserve"> </w:t>
      </w:r>
      <w:r>
        <w:rPr>
          <w:sz w:val="24"/>
        </w:rPr>
        <w:t>bonheur</w:t>
      </w:r>
      <w:r>
        <w:rPr>
          <w:spacing w:val="-2"/>
          <w:sz w:val="24"/>
        </w:rPr>
        <w:t xml:space="preserve"> </w:t>
      </w:r>
      <w:r>
        <w:rPr>
          <w:sz w:val="24"/>
        </w:rPr>
        <w:t>dans l’autre</w:t>
      </w:r>
      <w:r>
        <w:rPr>
          <w:spacing w:val="1"/>
          <w:sz w:val="24"/>
        </w:rPr>
        <w:t xml:space="preserve"> </w:t>
      </w:r>
      <w:r>
        <w:rPr>
          <w:sz w:val="24"/>
        </w:rPr>
        <w:t>pour</w:t>
      </w:r>
      <w:r>
        <w:rPr>
          <w:spacing w:val="1"/>
          <w:sz w:val="24"/>
        </w:rPr>
        <w:t xml:space="preserve"> </w:t>
      </w:r>
      <w:r>
        <w:rPr>
          <w:sz w:val="24"/>
        </w:rPr>
        <w:t>toute</w:t>
      </w:r>
      <w:r>
        <w:rPr>
          <w:spacing w:val="2"/>
          <w:sz w:val="24"/>
        </w:rPr>
        <w:t xml:space="preserve"> </w:t>
      </w:r>
      <w:r>
        <w:rPr>
          <w:sz w:val="24"/>
        </w:rPr>
        <w:t>notre</w:t>
      </w:r>
      <w:r>
        <w:rPr>
          <w:spacing w:val="3"/>
          <w:sz w:val="24"/>
        </w:rPr>
        <w:t xml:space="preserve"> </w:t>
      </w:r>
      <w:r>
        <w:rPr>
          <w:sz w:val="24"/>
        </w:rPr>
        <w:t>vie.</w:t>
      </w:r>
    </w:p>
    <w:p w:rsidR="00476838" w:rsidRDefault="00476838" w:rsidP="00197E13">
      <w:pPr>
        <w:pStyle w:val="Paragraphedeliste"/>
        <w:numPr>
          <w:ilvl w:val="2"/>
          <w:numId w:val="48"/>
        </w:numPr>
        <w:tabs>
          <w:tab w:val="left" w:pos="1561"/>
        </w:tabs>
        <w:spacing w:before="223" w:line="252" w:lineRule="auto"/>
        <w:ind w:right="243"/>
        <w:jc w:val="both"/>
        <w:rPr>
          <w:sz w:val="24"/>
        </w:rPr>
      </w:pPr>
      <w:r>
        <w:rPr>
          <w:rFonts w:ascii="Arial" w:hAnsi="Arial"/>
          <w:b/>
          <w:sz w:val="24"/>
        </w:rPr>
        <w:t xml:space="preserve">Ouverture à la vie </w:t>
      </w:r>
      <w:r>
        <w:rPr>
          <w:sz w:val="24"/>
        </w:rPr>
        <w:t>: nous nous engageons à faire rayonner notre amour, par l’accueil</w:t>
      </w:r>
      <w:r>
        <w:rPr>
          <w:spacing w:val="1"/>
          <w:sz w:val="24"/>
        </w:rPr>
        <w:t xml:space="preserve"> </w:t>
      </w:r>
      <w:r>
        <w:rPr>
          <w:sz w:val="24"/>
        </w:rPr>
        <w:t>d’enfants, et</w:t>
      </w:r>
      <w:r>
        <w:rPr>
          <w:spacing w:val="1"/>
          <w:sz w:val="24"/>
        </w:rPr>
        <w:t xml:space="preserve"> </w:t>
      </w:r>
      <w:r>
        <w:rPr>
          <w:sz w:val="24"/>
        </w:rPr>
        <w:t>par</w:t>
      </w:r>
      <w:r>
        <w:rPr>
          <w:spacing w:val="2"/>
          <w:sz w:val="24"/>
        </w:rPr>
        <w:t xml:space="preserve"> </w:t>
      </w:r>
      <w:r>
        <w:rPr>
          <w:sz w:val="24"/>
        </w:rPr>
        <w:t>toutes nos</w:t>
      </w:r>
      <w:r>
        <w:rPr>
          <w:spacing w:val="2"/>
          <w:sz w:val="24"/>
        </w:rPr>
        <w:t xml:space="preserve"> </w:t>
      </w:r>
      <w:r>
        <w:rPr>
          <w:sz w:val="24"/>
        </w:rPr>
        <w:t>relations</w:t>
      </w:r>
      <w:r>
        <w:rPr>
          <w:spacing w:val="1"/>
          <w:sz w:val="24"/>
        </w:rPr>
        <w:t xml:space="preserve"> </w:t>
      </w:r>
      <w:r>
        <w:rPr>
          <w:sz w:val="24"/>
        </w:rPr>
        <w:t>avec</w:t>
      </w:r>
      <w:r>
        <w:rPr>
          <w:spacing w:val="2"/>
          <w:sz w:val="24"/>
        </w:rPr>
        <w:t xml:space="preserve"> </w:t>
      </w:r>
      <w:r>
        <w:rPr>
          <w:sz w:val="24"/>
        </w:rPr>
        <w:t>les autres.</w:t>
      </w:r>
    </w:p>
    <w:p w:rsidR="00476838" w:rsidRDefault="00476838" w:rsidP="00197E13">
      <w:pPr>
        <w:pStyle w:val="Paragraphedeliste"/>
        <w:numPr>
          <w:ilvl w:val="2"/>
          <w:numId w:val="48"/>
        </w:numPr>
        <w:tabs>
          <w:tab w:val="left" w:pos="1561"/>
        </w:tabs>
        <w:spacing w:before="228" w:line="252" w:lineRule="auto"/>
        <w:ind w:right="234"/>
        <w:jc w:val="both"/>
        <w:rPr>
          <w:sz w:val="24"/>
        </w:rPr>
      </w:pPr>
      <w:r>
        <w:rPr>
          <w:rFonts w:ascii="Arial" w:hAnsi="Arial"/>
          <w:b/>
          <w:sz w:val="24"/>
        </w:rPr>
        <w:t xml:space="preserve">Indissolubilité </w:t>
      </w:r>
      <w:r>
        <w:rPr>
          <w:sz w:val="24"/>
        </w:rPr>
        <w:t>:</w:t>
      </w:r>
      <w:r>
        <w:rPr>
          <w:spacing w:val="1"/>
          <w:sz w:val="24"/>
        </w:rPr>
        <w:t xml:space="preserve"> </w:t>
      </w:r>
      <w:r>
        <w:rPr>
          <w:sz w:val="24"/>
        </w:rPr>
        <w:t>le</w:t>
      </w:r>
      <w:r>
        <w:rPr>
          <w:spacing w:val="1"/>
          <w:sz w:val="24"/>
        </w:rPr>
        <w:t xml:space="preserve"> </w:t>
      </w:r>
      <w:r>
        <w:rPr>
          <w:sz w:val="24"/>
        </w:rPr>
        <w:t>oui</w:t>
      </w:r>
      <w:r>
        <w:rPr>
          <w:spacing w:val="1"/>
          <w:sz w:val="24"/>
        </w:rPr>
        <w:t xml:space="preserve"> </w:t>
      </w:r>
      <w:r>
        <w:rPr>
          <w:sz w:val="24"/>
        </w:rPr>
        <w:t>donné</w:t>
      </w:r>
      <w:r>
        <w:rPr>
          <w:spacing w:val="1"/>
          <w:sz w:val="24"/>
        </w:rPr>
        <w:t xml:space="preserve"> </w:t>
      </w:r>
      <w:r>
        <w:rPr>
          <w:sz w:val="24"/>
        </w:rPr>
        <w:t>est</w:t>
      </w:r>
      <w:r>
        <w:rPr>
          <w:spacing w:val="1"/>
          <w:sz w:val="24"/>
        </w:rPr>
        <w:t xml:space="preserve"> </w:t>
      </w:r>
      <w:r>
        <w:rPr>
          <w:sz w:val="24"/>
        </w:rPr>
        <w:t>une</w:t>
      </w:r>
      <w:r>
        <w:rPr>
          <w:spacing w:val="1"/>
          <w:sz w:val="24"/>
        </w:rPr>
        <w:t xml:space="preserve"> </w:t>
      </w:r>
      <w:r>
        <w:rPr>
          <w:rFonts w:ascii="Arial" w:hAnsi="Arial"/>
          <w:b/>
          <w:sz w:val="24"/>
        </w:rPr>
        <w:t>promesse</w:t>
      </w:r>
      <w:r>
        <w:rPr>
          <w:rFonts w:ascii="Arial" w:hAnsi="Arial"/>
          <w:b/>
          <w:spacing w:val="1"/>
          <w:sz w:val="24"/>
        </w:rPr>
        <w:t xml:space="preserve"> </w:t>
      </w:r>
      <w:r>
        <w:rPr>
          <w:rFonts w:ascii="Arial" w:hAnsi="Arial"/>
          <w:b/>
          <w:sz w:val="24"/>
        </w:rPr>
        <w:t>pour</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vie</w:t>
      </w:r>
      <w:r>
        <w:rPr>
          <w:sz w:val="24"/>
        </w:rPr>
        <w:t>,</w:t>
      </w:r>
      <w:r>
        <w:rPr>
          <w:spacing w:val="1"/>
          <w:sz w:val="24"/>
        </w:rPr>
        <w:t xml:space="preserve"> </w:t>
      </w:r>
      <w:r>
        <w:rPr>
          <w:sz w:val="24"/>
        </w:rPr>
        <w:t>nous</w:t>
      </w:r>
      <w:r>
        <w:rPr>
          <w:spacing w:val="1"/>
          <w:sz w:val="24"/>
        </w:rPr>
        <w:t xml:space="preserve"> </w:t>
      </w:r>
      <w:r>
        <w:rPr>
          <w:sz w:val="24"/>
        </w:rPr>
        <w:t>sommes</w:t>
      </w:r>
      <w:r>
        <w:rPr>
          <w:spacing w:val="1"/>
          <w:sz w:val="24"/>
        </w:rPr>
        <w:t xml:space="preserve"> </w:t>
      </w:r>
      <w:r>
        <w:rPr>
          <w:sz w:val="24"/>
        </w:rPr>
        <w:t>déterminés à</w:t>
      </w:r>
      <w:r>
        <w:rPr>
          <w:spacing w:val="2"/>
          <w:sz w:val="24"/>
        </w:rPr>
        <w:t xml:space="preserve"> </w:t>
      </w:r>
      <w:r>
        <w:rPr>
          <w:sz w:val="24"/>
        </w:rPr>
        <w:t>ne</w:t>
      </w:r>
      <w:r>
        <w:rPr>
          <w:spacing w:val="3"/>
          <w:sz w:val="24"/>
        </w:rPr>
        <w:t xml:space="preserve"> </w:t>
      </w:r>
      <w:r>
        <w:rPr>
          <w:sz w:val="24"/>
        </w:rPr>
        <w:t>pas faire</w:t>
      </w:r>
      <w:r>
        <w:rPr>
          <w:spacing w:val="3"/>
          <w:sz w:val="24"/>
        </w:rPr>
        <w:t xml:space="preserve"> </w:t>
      </w:r>
      <w:r>
        <w:rPr>
          <w:sz w:val="24"/>
        </w:rPr>
        <w:t>demi-tour</w:t>
      </w:r>
      <w:r>
        <w:rPr>
          <w:spacing w:val="1"/>
          <w:sz w:val="24"/>
        </w:rPr>
        <w:t xml:space="preserve"> </w:t>
      </w:r>
      <w:r>
        <w:rPr>
          <w:sz w:val="24"/>
        </w:rPr>
        <w:t>à mi parcours</w:t>
      </w:r>
      <w:r>
        <w:rPr>
          <w:spacing w:val="1"/>
          <w:sz w:val="24"/>
        </w:rPr>
        <w:t xml:space="preserve"> </w:t>
      </w:r>
      <w:r>
        <w:rPr>
          <w:sz w:val="24"/>
        </w:rPr>
        <w:t>à</w:t>
      </w:r>
      <w:r>
        <w:rPr>
          <w:spacing w:val="3"/>
          <w:sz w:val="24"/>
        </w:rPr>
        <w:t xml:space="preserve"> </w:t>
      </w:r>
      <w:r>
        <w:rPr>
          <w:sz w:val="24"/>
        </w:rPr>
        <w:t>la première</w:t>
      </w:r>
      <w:r>
        <w:rPr>
          <w:spacing w:val="1"/>
          <w:sz w:val="24"/>
        </w:rPr>
        <w:t xml:space="preserve"> </w:t>
      </w:r>
      <w:r>
        <w:rPr>
          <w:sz w:val="24"/>
        </w:rPr>
        <w:t>difficulté.</w:t>
      </w:r>
    </w:p>
    <w:p w:rsidR="00476838" w:rsidRDefault="00476838" w:rsidP="00476838">
      <w:pPr>
        <w:ind w:left="660"/>
        <w:rPr>
          <w:rFonts w:ascii="Microsoft Sans Serif" w:hAnsi="Microsoft Sans Serif"/>
          <w:sz w:val="24"/>
        </w:rPr>
      </w:pPr>
      <w:r>
        <w:rPr>
          <w:rFonts w:ascii="Microsoft Sans Serif" w:hAnsi="Microsoft Sans Serif"/>
        </w:rPr>
        <w:pict>
          <v:rect id="_x0000_s1130" style="position:absolute;left:0;text-align:left;margin-left:515pt;margin-top:36.2pt;width:3.25pt;height:.85pt;z-index:487639552;mso-position-horizontal-relative:page" fillcolor="black" stroked="f">
            <w10:wrap anchorx="page"/>
          </v:rect>
        </w:pict>
      </w:r>
      <w:r>
        <w:rPr>
          <w:rFonts w:ascii="Wingdings" w:hAnsi="Wingdings"/>
          <w:sz w:val="24"/>
        </w:rPr>
        <w:t></w:t>
      </w:r>
      <w:r>
        <w:rPr>
          <w:sz w:val="24"/>
        </w:rPr>
        <w:t>Pour</w:t>
      </w:r>
      <w:r>
        <w:rPr>
          <w:spacing w:val="24"/>
          <w:sz w:val="24"/>
        </w:rPr>
        <w:t xml:space="preserve"> </w:t>
      </w:r>
      <w:r>
        <w:rPr>
          <w:sz w:val="24"/>
        </w:rPr>
        <w:t>durer</w:t>
      </w:r>
      <w:r>
        <w:rPr>
          <w:spacing w:val="25"/>
          <w:sz w:val="24"/>
        </w:rPr>
        <w:t xml:space="preserve"> </w:t>
      </w:r>
      <w:r>
        <w:rPr>
          <w:sz w:val="24"/>
        </w:rPr>
        <w:t>toute</w:t>
      </w:r>
      <w:r>
        <w:rPr>
          <w:spacing w:val="26"/>
          <w:sz w:val="24"/>
        </w:rPr>
        <w:t xml:space="preserve"> </w:t>
      </w:r>
      <w:r>
        <w:rPr>
          <w:sz w:val="24"/>
        </w:rPr>
        <w:t>une</w:t>
      </w:r>
      <w:r>
        <w:rPr>
          <w:spacing w:val="26"/>
          <w:sz w:val="24"/>
        </w:rPr>
        <w:t xml:space="preserve"> </w:t>
      </w:r>
      <w:r>
        <w:rPr>
          <w:sz w:val="24"/>
        </w:rPr>
        <w:t>vie,</w:t>
      </w:r>
      <w:r>
        <w:rPr>
          <w:spacing w:val="25"/>
          <w:sz w:val="24"/>
        </w:rPr>
        <w:t xml:space="preserve"> </w:t>
      </w:r>
      <w:r>
        <w:rPr>
          <w:sz w:val="24"/>
        </w:rPr>
        <w:t>notre</w:t>
      </w:r>
      <w:r>
        <w:rPr>
          <w:spacing w:val="26"/>
          <w:sz w:val="24"/>
        </w:rPr>
        <w:t xml:space="preserve"> </w:t>
      </w:r>
      <w:r>
        <w:rPr>
          <w:sz w:val="24"/>
        </w:rPr>
        <w:t>amour</w:t>
      </w:r>
      <w:r>
        <w:rPr>
          <w:spacing w:val="25"/>
          <w:sz w:val="24"/>
        </w:rPr>
        <w:t xml:space="preserve"> </w:t>
      </w:r>
      <w:r>
        <w:rPr>
          <w:sz w:val="24"/>
        </w:rPr>
        <w:t>doit</w:t>
      </w:r>
      <w:r>
        <w:rPr>
          <w:spacing w:val="25"/>
          <w:sz w:val="24"/>
        </w:rPr>
        <w:t xml:space="preserve"> </w:t>
      </w:r>
      <w:r>
        <w:rPr>
          <w:sz w:val="24"/>
        </w:rPr>
        <w:t>être</w:t>
      </w:r>
      <w:r>
        <w:rPr>
          <w:spacing w:val="26"/>
          <w:sz w:val="24"/>
        </w:rPr>
        <w:t xml:space="preserve"> </w:t>
      </w:r>
      <w:r>
        <w:rPr>
          <w:sz w:val="24"/>
        </w:rPr>
        <w:t>vivant,</w:t>
      </w:r>
      <w:r>
        <w:rPr>
          <w:spacing w:val="25"/>
          <w:sz w:val="24"/>
        </w:rPr>
        <w:t xml:space="preserve"> </w:t>
      </w:r>
      <w:r>
        <w:rPr>
          <w:sz w:val="24"/>
        </w:rPr>
        <w:t>c'est-à-dire</w:t>
      </w:r>
      <w:r>
        <w:rPr>
          <w:spacing w:val="26"/>
          <w:sz w:val="24"/>
        </w:rPr>
        <w:t xml:space="preserve"> </w:t>
      </w:r>
      <w:r>
        <w:rPr>
          <w:sz w:val="24"/>
        </w:rPr>
        <w:t>évoluer</w:t>
      </w:r>
      <w:r>
        <w:rPr>
          <w:spacing w:val="24"/>
          <w:sz w:val="24"/>
        </w:rPr>
        <w:t xml:space="preserve"> </w:t>
      </w:r>
      <w:r>
        <w:rPr>
          <w:sz w:val="24"/>
        </w:rPr>
        <w:t>et</w:t>
      </w:r>
      <w:r>
        <w:rPr>
          <w:spacing w:val="26"/>
          <w:sz w:val="24"/>
        </w:rPr>
        <w:t xml:space="preserve"> </w:t>
      </w:r>
      <w:r>
        <w:rPr>
          <w:sz w:val="24"/>
        </w:rPr>
        <w:t>grandir;</w:t>
      </w:r>
      <w:r>
        <w:rPr>
          <w:spacing w:val="26"/>
          <w:sz w:val="24"/>
        </w:rPr>
        <w:t xml:space="preserve"> </w:t>
      </w:r>
      <w:r>
        <w:rPr>
          <w:sz w:val="24"/>
        </w:rPr>
        <w:t>pour</w:t>
      </w:r>
      <w:r>
        <w:rPr>
          <w:spacing w:val="-61"/>
          <w:sz w:val="24"/>
        </w:rPr>
        <w:t xml:space="preserve"> </w:t>
      </w:r>
      <w:r>
        <w:rPr>
          <w:sz w:val="24"/>
        </w:rPr>
        <w:t>cela,</w:t>
      </w:r>
      <w:r>
        <w:rPr>
          <w:spacing w:val="2"/>
          <w:sz w:val="24"/>
        </w:rPr>
        <w:t xml:space="preserve"> </w:t>
      </w:r>
      <w:r>
        <w:rPr>
          <w:sz w:val="24"/>
        </w:rPr>
        <w:t>sachons</w:t>
      </w:r>
      <w:r>
        <w:rPr>
          <w:spacing w:val="2"/>
          <w:sz w:val="24"/>
        </w:rPr>
        <w:t xml:space="preserve"> </w:t>
      </w:r>
      <w:r>
        <w:rPr>
          <w:rFonts w:ascii="Arial" w:hAnsi="Arial"/>
          <w:b/>
          <w:sz w:val="24"/>
        </w:rPr>
        <w:t>continuer</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nous</w:t>
      </w:r>
      <w:r>
        <w:rPr>
          <w:rFonts w:ascii="Arial" w:hAnsi="Arial"/>
          <w:b/>
          <w:spacing w:val="-3"/>
          <w:sz w:val="24"/>
        </w:rPr>
        <w:t xml:space="preserve"> </w:t>
      </w:r>
      <w:r>
        <w:rPr>
          <w:rFonts w:ascii="Arial" w:hAnsi="Arial"/>
          <w:b/>
          <w:sz w:val="24"/>
        </w:rPr>
        <w:t>séduire et</w:t>
      </w:r>
      <w:r>
        <w:rPr>
          <w:rFonts w:ascii="Arial" w:hAnsi="Arial"/>
          <w:b/>
          <w:spacing w:val="-5"/>
          <w:sz w:val="24"/>
        </w:rPr>
        <w:t xml:space="preserve"> </w:t>
      </w:r>
      <w:r>
        <w:rPr>
          <w:rFonts w:ascii="Arial" w:hAnsi="Arial"/>
          <w:b/>
          <w:sz w:val="24"/>
        </w:rPr>
        <w:t>ne</w:t>
      </w:r>
      <w:r>
        <w:rPr>
          <w:rFonts w:ascii="Arial" w:hAnsi="Arial"/>
          <w:b/>
          <w:spacing w:val="1"/>
          <w:sz w:val="24"/>
        </w:rPr>
        <w:t xml:space="preserve"> </w:t>
      </w:r>
      <w:r>
        <w:rPr>
          <w:rFonts w:ascii="Arial" w:hAnsi="Arial"/>
          <w:b/>
          <w:sz w:val="24"/>
        </w:rPr>
        <w:t>jamais</w:t>
      </w:r>
      <w:r>
        <w:rPr>
          <w:rFonts w:ascii="Arial" w:hAnsi="Arial"/>
          <w:b/>
          <w:spacing w:val="-1"/>
          <w:sz w:val="24"/>
        </w:rPr>
        <w:t xml:space="preserve"> </w:t>
      </w:r>
      <w:r>
        <w:rPr>
          <w:rFonts w:ascii="Arial" w:hAnsi="Arial"/>
          <w:b/>
          <w:sz w:val="24"/>
        </w:rPr>
        <w:t>cesser</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nous</w:t>
      </w:r>
      <w:r>
        <w:rPr>
          <w:rFonts w:ascii="Arial" w:hAnsi="Arial"/>
          <w:b/>
          <w:spacing w:val="-1"/>
          <w:sz w:val="24"/>
        </w:rPr>
        <w:t xml:space="preserve"> </w:t>
      </w:r>
      <w:r>
        <w:rPr>
          <w:rFonts w:ascii="Arial" w:hAnsi="Arial"/>
          <w:b/>
          <w:sz w:val="24"/>
        </w:rPr>
        <w:t>faire</w:t>
      </w:r>
      <w:r>
        <w:rPr>
          <w:rFonts w:ascii="Arial" w:hAnsi="Arial"/>
          <w:b/>
          <w:spacing w:val="-2"/>
          <w:sz w:val="24"/>
        </w:rPr>
        <w:t xml:space="preserve"> </w:t>
      </w:r>
      <w:r>
        <w:rPr>
          <w:rFonts w:ascii="Arial" w:hAnsi="Arial"/>
          <w:b/>
          <w:sz w:val="24"/>
        </w:rPr>
        <w:t>la cour</w:t>
      </w:r>
      <w:r>
        <w:rPr>
          <w:sz w:val="24"/>
        </w:rPr>
        <w:t>.</w:t>
      </w:r>
    </w:p>
    <w:p w:rsidR="00476838" w:rsidRDefault="00476838" w:rsidP="00476838">
      <w:pPr>
        <w:pStyle w:val="Corpsdetexte"/>
        <w:spacing w:before="211"/>
        <w:ind w:left="660"/>
      </w:pPr>
      <w:r>
        <w:rPr>
          <w:rFonts w:ascii="Wingdings" w:hAnsi="Wingdings"/>
        </w:rPr>
        <w:t></w:t>
      </w:r>
      <w:r>
        <w:t>Pour</w:t>
      </w:r>
      <w:r>
        <w:rPr>
          <w:spacing w:val="37"/>
        </w:rPr>
        <w:t xml:space="preserve"> </w:t>
      </w:r>
      <w:r>
        <w:t>avancer</w:t>
      </w:r>
      <w:r>
        <w:rPr>
          <w:spacing w:val="102"/>
        </w:rPr>
        <w:t xml:space="preserve"> </w:t>
      </w:r>
      <w:r>
        <w:t>sur</w:t>
      </w:r>
      <w:r>
        <w:rPr>
          <w:spacing w:val="100"/>
        </w:rPr>
        <w:t xml:space="preserve"> </w:t>
      </w:r>
      <w:r>
        <w:t>notre</w:t>
      </w:r>
      <w:r>
        <w:rPr>
          <w:spacing w:val="102"/>
        </w:rPr>
        <w:t xml:space="preserve"> </w:t>
      </w:r>
      <w:r>
        <w:t>chemin,</w:t>
      </w:r>
      <w:r>
        <w:rPr>
          <w:spacing w:val="101"/>
        </w:rPr>
        <w:t xml:space="preserve"> </w:t>
      </w:r>
      <w:r>
        <w:t>et</w:t>
      </w:r>
      <w:r>
        <w:rPr>
          <w:spacing w:val="101"/>
        </w:rPr>
        <w:t xml:space="preserve"> </w:t>
      </w:r>
      <w:r>
        <w:t>dépasser</w:t>
      </w:r>
      <w:r>
        <w:rPr>
          <w:spacing w:val="102"/>
        </w:rPr>
        <w:t xml:space="preserve"> </w:t>
      </w:r>
      <w:r>
        <w:t>des</w:t>
      </w:r>
      <w:r>
        <w:rPr>
          <w:spacing w:val="101"/>
        </w:rPr>
        <w:t xml:space="preserve"> </w:t>
      </w:r>
      <w:r>
        <w:t>difficultés,</w:t>
      </w:r>
      <w:r>
        <w:rPr>
          <w:spacing w:val="104"/>
        </w:rPr>
        <w:t xml:space="preserve"> </w:t>
      </w:r>
      <w:r>
        <w:t>petites</w:t>
      </w:r>
      <w:r>
        <w:rPr>
          <w:spacing w:val="101"/>
        </w:rPr>
        <w:t xml:space="preserve"> </w:t>
      </w:r>
      <w:r>
        <w:t>ou</w:t>
      </w:r>
      <w:r>
        <w:rPr>
          <w:spacing w:val="115"/>
        </w:rPr>
        <w:t xml:space="preserve"> </w:t>
      </w:r>
      <w:r>
        <w:t>grandes,</w:t>
      </w:r>
      <w:r>
        <w:rPr>
          <w:spacing w:val="103"/>
        </w:rPr>
        <w:t xml:space="preserve"> </w:t>
      </w:r>
      <w:r>
        <w:t>la</w:t>
      </w:r>
    </w:p>
    <w:p w:rsidR="00476838" w:rsidRDefault="00476838" w:rsidP="00476838">
      <w:pPr>
        <w:ind w:left="660"/>
        <w:rPr>
          <w:sz w:val="24"/>
        </w:rPr>
      </w:pPr>
      <w:proofErr w:type="gramStart"/>
      <w:r>
        <w:rPr>
          <w:rFonts w:ascii="Arial" w:hAnsi="Arial"/>
          <w:b/>
          <w:sz w:val="24"/>
        </w:rPr>
        <w:t>communication</w:t>
      </w:r>
      <w:proofErr w:type="gramEnd"/>
      <w:r>
        <w:rPr>
          <w:sz w:val="24"/>
        </w:rPr>
        <w:t>, le</w:t>
      </w:r>
      <w:r>
        <w:rPr>
          <w:spacing w:val="2"/>
          <w:sz w:val="24"/>
        </w:rPr>
        <w:t xml:space="preserve"> </w:t>
      </w:r>
      <w:r>
        <w:rPr>
          <w:rFonts w:ascii="Arial" w:hAnsi="Arial"/>
          <w:b/>
          <w:sz w:val="24"/>
        </w:rPr>
        <w:t>pardon</w:t>
      </w:r>
      <w:r>
        <w:rPr>
          <w:sz w:val="24"/>
        </w:rPr>
        <w:t>, les</w:t>
      </w:r>
      <w:r>
        <w:rPr>
          <w:spacing w:val="2"/>
          <w:sz w:val="24"/>
        </w:rPr>
        <w:t xml:space="preserve"> </w:t>
      </w:r>
      <w:r>
        <w:rPr>
          <w:rFonts w:ascii="Arial" w:hAnsi="Arial"/>
          <w:b/>
          <w:sz w:val="24"/>
        </w:rPr>
        <w:t>efforts</w:t>
      </w:r>
      <w:r>
        <w:rPr>
          <w:rFonts w:ascii="Arial" w:hAnsi="Arial"/>
          <w:b/>
          <w:spacing w:val="-2"/>
          <w:sz w:val="24"/>
        </w:rPr>
        <w:t xml:space="preserve"> </w:t>
      </w:r>
      <w:r>
        <w:rPr>
          <w:sz w:val="24"/>
        </w:rPr>
        <w:t xml:space="preserve">et la </w:t>
      </w:r>
      <w:r>
        <w:rPr>
          <w:rFonts w:ascii="Arial" w:hAnsi="Arial"/>
          <w:b/>
          <w:sz w:val="24"/>
        </w:rPr>
        <w:t>volonté</w:t>
      </w:r>
      <w:r>
        <w:rPr>
          <w:rFonts w:ascii="Arial" w:hAnsi="Arial"/>
          <w:b/>
          <w:spacing w:val="-1"/>
          <w:sz w:val="24"/>
        </w:rPr>
        <w:t xml:space="preserve"> </w:t>
      </w:r>
      <w:r>
        <w:rPr>
          <w:sz w:val="24"/>
        </w:rPr>
        <w:t>sont autant</w:t>
      </w:r>
      <w:r>
        <w:rPr>
          <w:spacing w:val="1"/>
          <w:sz w:val="24"/>
        </w:rPr>
        <w:t xml:space="preserve"> </w:t>
      </w:r>
      <w:r>
        <w:rPr>
          <w:sz w:val="24"/>
        </w:rPr>
        <w:t>d’outils</w:t>
      </w:r>
      <w:r>
        <w:rPr>
          <w:spacing w:val="1"/>
          <w:sz w:val="24"/>
        </w:rPr>
        <w:t xml:space="preserve"> </w:t>
      </w:r>
      <w:r>
        <w:rPr>
          <w:sz w:val="24"/>
        </w:rPr>
        <w:t>pour nous</w:t>
      </w:r>
      <w:r>
        <w:rPr>
          <w:spacing w:val="-2"/>
          <w:sz w:val="24"/>
        </w:rPr>
        <w:t xml:space="preserve"> </w:t>
      </w:r>
      <w:r>
        <w:rPr>
          <w:sz w:val="24"/>
        </w:rPr>
        <w:t>aider.</w:t>
      </w:r>
    </w:p>
    <w:p w:rsidR="00476838" w:rsidRDefault="00476838" w:rsidP="00476838">
      <w:pPr>
        <w:pStyle w:val="Corpsdetexte"/>
        <w:spacing w:before="206"/>
        <w:ind w:left="660"/>
      </w:pPr>
      <w:r>
        <w:rPr>
          <w:rFonts w:ascii="Wingdings" w:hAnsi="Wingdings"/>
        </w:rPr>
        <w:t></w:t>
      </w:r>
      <w:r>
        <w:t>Dans</w:t>
      </w:r>
      <w:r>
        <w:rPr>
          <w:spacing w:val="9"/>
        </w:rPr>
        <w:t xml:space="preserve"> </w:t>
      </w:r>
      <w:r>
        <w:t>le</w:t>
      </w:r>
      <w:r>
        <w:rPr>
          <w:spacing w:val="8"/>
        </w:rPr>
        <w:t xml:space="preserve"> </w:t>
      </w:r>
      <w:r>
        <w:t>mariage</w:t>
      </w:r>
      <w:r>
        <w:rPr>
          <w:spacing w:val="10"/>
        </w:rPr>
        <w:t xml:space="preserve"> </w:t>
      </w:r>
      <w:r>
        <w:t>chrétien,</w:t>
      </w:r>
      <w:r>
        <w:rPr>
          <w:spacing w:val="8"/>
        </w:rPr>
        <w:t xml:space="preserve"> </w:t>
      </w:r>
      <w:r>
        <w:t>le</w:t>
      </w:r>
      <w:r>
        <w:rPr>
          <w:spacing w:val="10"/>
        </w:rPr>
        <w:t xml:space="preserve"> </w:t>
      </w:r>
      <w:r>
        <w:t>sacrement</w:t>
      </w:r>
      <w:r>
        <w:rPr>
          <w:spacing w:val="8"/>
        </w:rPr>
        <w:t xml:space="preserve"> </w:t>
      </w:r>
      <w:r>
        <w:t>est</w:t>
      </w:r>
      <w:r>
        <w:rPr>
          <w:spacing w:val="7"/>
        </w:rPr>
        <w:t xml:space="preserve"> </w:t>
      </w:r>
      <w:r>
        <w:t>le</w:t>
      </w:r>
      <w:r>
        <w:rPr>
          <w:spacing w:val="16"/>
        </w:rPr>
        <w:t xml:space="preserve"> </w:t>
      </w:r>
      <w:r>
        <w:rPr>
          <w:rFonts w:ascii="Arial" w:hAnsi="Arial"/>
          <w:b/>
        </w:rPr>
        <w:t>signe</w:t>
      </w:r>
      <w:r>
        <w:rPr>
          <w:rFonts w:ascii="Arial" w:hAnsi="Arial"/>
          <w:b/>
          <w:spacing w:val="7"/>
        </w:rPr>
        <w:t xml:space="preserve"> </w:t>
      </w:r>
      <w:r>
        <w:rPr>
          <w:rFonts w:ascii="Arial" w:hAnsi="Arial"/>
          <w:b/>
        </w:rPr>
        <w:t>visible</w:t>
      </w:r>
      <w:r>
        <w:rPr>
          <w:rFonts w:ascii="Arial" w:hAnsi="Arial"/>
          <w:b/>
          <w:spacing w:val="11"/>
        </w:rPr>
        <w:t xml:space="preserve"> </w:t>
      </w:r>
      <w:r>
        <w:t>de</w:t>
      </w:r>
      <w:r>
        <w:rPr>
          <w:spacing w:val="10"/>
        </w:rPr>
        <w:t xml:space="preserve"> </w:t>
      </w:r>
      <w:r>
        <w:t>la</w:t>
      </w:r>
      <w:r>
        <w:rPr>
          <w:spacing w:val="8"/>
        </w:rPr>
        <w:t xml:space="preserve"> </w:t>
      </w:r>
      <w:r>
        <w:t>présence</w:t>
      </w:r>
      <w:r>
        <w:rPr>
          <w:spacing w:val="8"/>
        </w:rPr>
        <w:t xml:space="preserve"> </w:t>
      </w:r>
      <w:r>
        <w:t>de</w:t>
      </w:r>
      <w:r>
        <w:rPr>
          <w:spacing w:val="11"/>
        </w:rPr>
        <w:t xml:space="preserve"> </w:t>
      </w:r>
      <w:r>
        <w:t>Dieu</w:t>
      </w:r>
      <w:r>
        <w:rPr>
          <w:spacing w:val="8"/>
        </w:rPr>
        <w:t xml:space="preserve"> </w:t>
      </w:r>
      <w:r>
        <w:t>dans</w:t>
      </w:r>
      <w:r>
        <w:rPr>
          <w:spacing w:val="10"/>
        </w:rPr>
        <w:t xml:space="preserve"> </w:t>
      </w:r>
      <w:r>
        <w:t>le</w:t>
      </w:r>
      <w:r>
        <w:rPr>
          <w:spacing w:val="-61"/>
        </w:rPr>
        <w:t xml:space="preserve"> </w:t>
      </w:r>
      <w:r>
        <w:t>couple.</w:t>
      </w:r>
    </w:p>
    <w:p w:rsidR="00476838" w:rsidRDefault="00476838" w:rsidP="00476838">
      <w:pPr>
        <w:pStyle w:val="Corpsdetexte"/>
        <w:spacing w:before="206"/>
        <w:ind w:left="660"/>
      </w:pPr>
      <w:r>
        <w:rPr>
          <w:rFonts w:ascii="Wingdings" w:hAnsi="Wingdings"/>
        </w:rPr>
        <w:t></w:t>
      </w:r>
      <w:r>
        <w:rPr>
          <w:spacing w:val="41"/>
        </w:rPr>
        <w:t xml:space="preserve"> </w:t>
      </w:r>
      <w:r>
        <w:t>Le</w:t>
      </w:r>
      <w:r>
        <w:rPr>
          <w:spacing w:val="38"/>
        </w:rPr>
        <w:t xml:space="preserve"> </w:t>
      </w:r>
      <w:r>
        <w:t>mariage</w:t>
      </w:r>
      <w:r>
        <w:rPr>
          <w:spacing w:val="38"/>
        </w:rPr>
        <w:t xml:space="preserve"> </w:t>
      </w:r>
      <w:r>
        <w:t>chrétien</w:t>
      </w:r>
      <w:r>
        <w:rPr>
          <w:spacing w:val="38"/>
        </w:rPr>
        <w:t xml:space="preserve"> </w:t>
      </w:r>
      <w:r>
        <w:t>nous</w:t>
      </w:r>
      <w:r>
        <w:rPr>
          <w:spacing w:val="36"/>
        </w:rPr>
        <w:t xml:space="preserve"> </w:t>
      </w:r>
      <w:r>
        <w:t>invite</w:t>
      </w:r>
      <w:r>
        <w:rPr>
          <w:spacing w:val="38"/>
        </w:rPr>
        <w:t xml:space="preserve"> </w:t>
      </w:r>
      <w:r>
        <w:t>à</w:t>
      </w:r>
      <w:r>
        <w:rPr>
          <w:spacing w:val="38"/>
        </w:rPr>
        <w:t xml:space="preserve"> </w:t>
      </w:r>
      <w:r>
        <w:t>ménager</w:t>
      </w:r>
      <w:r>
        <w:rPr>
          <w:spacing w:val="42"/>
        </w:rPr>
        <w:t xml:space="preserve"> </w:t>
      </w:r>
      <w:r>
        <w:rPr>
          <w:rFonts w:ascii="Arial" w:hAnsi="Arial"/>
          <w:b/>
        </w:rPr>
        <w:t>une</w:t>
      </w:r>
      <w:r>
        <w:rPr>
          <w:rFonts w:ascii="Arial" w:hAnsi="Arial"/>
          <w:b/>
          <w:spacing w:val="34"/>
        </w:rPr>
        <w:t xml:space="preserve"> </w:t>
      </w:r>
      <w:r>
        <w:rPr>
          <w:rFonts w:ascii="Arial" w:hAnsi="Arial"/>
          <w:b/>
        </w:rPr>
        <w:t>place</w:t>
      </w:r>
      <w:r>
        <w:rPr>
          <w:rFonts w:ascii="Arial" w:hAnsi="Arial"/>
          <w:b/>
          <w:spacing w:val="36"/>
        </w:rPr>
        <w:t xml:space="preserve"> </w:t>
      </w:r>
      <w:r>
        <w:rPr>
          <w:rFonts w:ascii="Arial" w:hAnsi="Arial"/>
          <w:b/>
        </w:rPr>
        <w:t>à</w:t>
      </w:r>
      <w:r>
        <w:rPr>
          <w:rFonts w:ascii="Arial" w:hAnsi="Arial"/>
          <w:b/>
          <w:spacing w:val="34"/>
        </w:rPr>
        <w:t xml:space="preserve"> </w:t>
      </w:r>
      <w:r>
        <w:rPr>
          <w:rFonts w:ascii="Arial" w:hAnsi="Arial"/>
          <w:b/>
        </w:rPr>
        <w:t>Dieu</w:t>
      </w:r>
      <w:r>
        <w:rPr>
          <w:rFonts w:ascii="Arial" w:hAnsi="Arial"/>
          <w:b/>
          <w:spacing w:val="33"/>
        </w:rPr>
        <w:t xml:space="preserve"> </w:t>
      </w:r>
      <w:r>
        <w:t>dans</w:t>
      </w:r>
      <w:r>
        <w:rPr>
          <w:spacing w:val="37"/>
        </w:rPr>
        <w:t xml:space="preserve"> </w:t>
      </w:r>
      <w:r>
        <w:t>notre</w:t>
      </w:r>
      <w:r>
        <w:rPr>
          <w:spacing w:val="40"/>
        </w:rPr>
        <w:t xml:space="preserve"> </w:t>
      </w:r>
      <w:r>
        <w:t>vie</w:t>
      </w:r>
      <w:r>
        <w:rPr>
          <w:spacing w:val="36"/>
        </w:rPr>
        <w:t xml:space="preserve"> </w:t>
      </w:r>
      <w:r>
        <w:t>de</w:t>
      </w:r>
      <w:r>
        <w:rPr>
          <w:spacing w:val="38"/>
        </w:rPr>
        <w:t xml:space="preserve"> </w:t>
      </w:r>
      <w:r>
        <w:t>couple</w:t>
      </w:r>
      <w:r>
        <w:rPr>
          <w:spacing w:val="-61"/>
        </w:rPr>
        <w:t xml:space="preserve"> </w:t>
      </w:r>
      <w:r>
        <w:t>(entre</w:t>
      </w:r>
      <w:r>
        <w:rPr>
          <w:spacing w:val="2"/>
        </w:rPr>
        <w:t xml:space="preserve"> </w:t>
      </w:r>
      <w:r>
        <w:t>autre</w:t>
      </w:r>
      <w:r>
        <w:rPr>
          <w:spacing w:val="1"/>
        </w:rPr>
        <w:t xml:space="preserve"> </w:t>
      </w:r>
      <w:r>
        <w:t>par</w:t>
      </w:r>
      <w:r>
        <w:rPr>
          <w:spacing w:val="2"/>
        </w:rPr>
        <w:t xml:space="preserve"> </w:t>
      </w:r>
      <w:r>
        <w:t>la</w:t>
      </w:r>
      <w:r>
        <w:rPr>
          <w:spacing w:val="1"/>
        </w:rPr>
        <w:t xml:space="preserve"> </w:t>
      </w:r>
      <w:r>
        <w:t>prière).</w:t>
      </w:r>
    </w:p>
    <w:p w:rsidR="00476838" w:rsidRDefault="00476838" w:rsidP="00476838">
      <w:pPr>
        <w:pStyle w:val="Corpsdetexte"/>
        <w:rPr>
          <w:sz w:val="26"/>
        </w:rPr>
      </w:pPr>
    </w:p>
    <w:p w:rsidR="00476838" w:rsidRDefault="00476838" w:rsidP="00476838">
      <w:pPr>
        <w:pStyle w:val="Corpsdetexte"/>
        <w:rPr>
          <w:sz w:val="26"/>
        </w:rPr>
      </w:pPr>
    </w:p>
    <w:p w:rsidR="00476838" w:rsidRDefault="00476838" w:rsidP="00197E13">
      <w:pPr>
        <w:pStyle w:val="Heading3"/>
        <w:numPr>
          <w:ilvl w:val="1"/>
          <w:numId w:val="48"/>
        </w:numPr>
        <w:tabs>
          <w:tab w:val="left" w:pos="747"/>
        </w:tabs>
        <w:spacing w:before="206"/>
        <w:rPr>
          <w:sz w:val="26"/>
        </w:rPr>
      </w:pPr>
      <w:bookmarkStart w:id="11" w:name="_bookmark12"/>
      <w:bookmarkEnd w:id="11"/>
      <w:r>
        <w:rPr>
          <w:color w:val="538DD3"/>
        </w:rPr>
        <w:t>Prière</w:t>
      </w:r>
    </w:p>
    <w:p w:rsidR="00476838" w:rsidRDefault="00476838" w:rsidP="00476838">
      <w:pPr>
        <w:pStyle w:val="Corpsdetexte"/>
        <w:spacing w:before="3"/>
        <w:rPr>
          <w:rFonts w:ascii="Arial"/>
          <w:b/>
          <w:sz w:val="29"/>
        </w:rPr>
      </w:pPr>
    </w:p>
    <w:p w:rsidR="00476838" w:rsidRDefault="00476838" w:rsidP="00476838">
      <w:pPr>
        <w:pStyle w:val="Heading5"/>
        <w:rPr>
          <w:rFonts w:ascii="Arial"/>
        </w:rPr>
      </w:pPr>
      <w:r>
        <w:t>Prière</w:t>
      </w:r>
      <w:r>
        <w:rPr>
          <w:spacing w:val="-3"/>
        </w:rPr>
        <w:t xml:space="preserve"> </w:t>
      </w:r>
      <w:r>
        <w:t>des</w:t>
      </w:r>
      <w:r>
        <w:rPr>
          <w:spacing w:val="-2"/>
        </w:rPr>
        <w:t xml:space="preserve"> </w:t>
      </w:r>
      <w:r>
        <w:t>fiancés</w:t>
      </w:r>
    </w:p>
    <w:p w:rsidR="00476838" w:rsidRDefault="00476838" w:rsidP="00476838">
      <w:pPr>
        <w:pStyle w:val="Corpsdetexte"/>
        <w:spacing w:before="4"/>
        <w:rPr>
          <w:rFonts w:ascii="Arial"/>
          <w:b/>
        </w:rPr>
      </w:pPr>
    </w:p>
    <w:p w:rsidR="00476838" w:rsidRDefault="00476838" w:rsidP="00476838">
      <w:pPr>
        <w:pStyle w:val="Corpsdetexte"/>
        <w:ind w:left="300"/>
        <w:rPr>
          <w:rFonts w:ascii="Microsoft Sans Serif"/>
        </w:rPr>
      </w:pPr>
      <w:r>
        <w:t>Seigneur,</w:t>
      </w:r>
      <w:r>
        <w:rPr>
          <w:spacing w:val="-1"/>
        </w:rPr>
        <w:t xml:space="preserve"> </w:t>
      </w:r>
      <w:r>
        <w:t>nous</w:t>
      </w:r>
      <w:r>
        <w:rPr>
          <w:spacing w:val="-1"/>
        </w:rPr>
        <w:t xml:space="preserve"> </w:t>
      </w:r>
      <w:r>
        <w:t>te</w:t>
      </w:r>
      <w:r>
        <w:rPr>
          <w:spacing w:val="2"/>
        </w:rPr>
        <w:t xml:space="preserve"> </w:t>
      </w:r>
      <w:r>
        <w:t>confions</w:t>
      </w:r>
      <w:r>
        <w:rPr>
          <w:spacing w:val="-1"/>
        </w:rPr>
        <w:t xml:space="preserve"> </w:t>
      </w:r>
      <w:r>
        <w:t>notre</w:t>
      </w:r>
      <w:r>
        <w:rPr>
          <w:spacing w:val="-1"/>
        </w:rPr>
        <w:t xml:space="preserve"> </w:t>
      </w:r>
      <w:r>
        <w:t>amour pour</w:t>
      </w:r>
      <w:r>
        <w:rPr>
          <w:spacing w:val="-2"/>
        </w:rPr>
        <w:t xml:space="preserve"> </w:t>
      </w:r>
      <w:r>
        <w:t>qu'il</w:t>
      </w:r>
      <w:r>
        <w:rPr>
          <w:spacing w:val="-2"/>
        </w:rPr>
        <w:t xml:space="preserve"> </w:t>
      </w:r>
      <w:r>
        <w:t>ne</w:t>
      </w:r>
      <w:r>
        <w:rPr>
          <w:spacing w:val="1"/>
        </w:rPr>
        <w:t xml:space="preserve"> </w:t>
      </w:r>
      <w:r>
        <w:t>meure jamais.</w:t>
      </w:r>
    </w:p>
    <w:p w:rsidR="00476838" w:rsidRDefault="00476838" w:rsidP="00476838">
      <w:pPr>
        <w:pStyle w:val="Corpsdetexte"/>
        <w:spacing w:before="4" w:line="242" w:lineRule="auto"/>
        <w:ind w:left="300" w:right="794"/>
      </w:pPr>
      <w:r>
        <w:t>Fais que</w:t>
      </w:r>
      <w:r>
        <w:rPr>
          <w:spacing w:val="1"/>
        </w:rPr>
        <w:t xml:space="preserve"> </w:t>
      </w:r>
      <w:r>
        <w:t>sa</w:t>
      </w:r>
      <w:r>
        <w:rPr>
          <w:spacing w:val="2"/>
        </w:rPr>
        <w:t xml:space="preserve"> </w:t>
      </w:r>
      <w:r>
        <w:t>source</w:t>
      </w:r>
      <w:r>
        <w:rPr>
          <w:spacing w:val="1"/>
        </w:rPr>
        <w:t xml:space="preserve"> </w:t>
      </w:r>
      <w:r>
        <w:t>soit en</w:t>
      </w:r>
      <w:r>
        <w:rPr>
          <w:spacing w:val="-1"/>
        </w:rPr>
        <w:t xml:space="preserve"> </w:t>
      </w:r>
      <w:r>
        <w:t>toi</w:t>
      </w:r>
      <w:r>
        <w:rPr>
          <w:spacing w:val="1"/>
        </w:rPr>
        <w:t xml:space="preserve"> </w:t>
      </w:r>
      <w:r>
        <w:t>pour que</w:t>
      </w:r>
      <w:r>
        <w:rPr>
          <w:spacing w:val="1"/>
        </w:rPr>
        <w:t xml:space="preserve"> </w:t>
      </w:r>
      <w:r>
        <w:t>chacun</w:t>
      </w:r>
      <w:r>
        <w:rPr>
          <w:spacing w:val="1"/>
        </w:rPr>
        <w:t xml:space="preserve"> </w:t>
      </w:r>
      <w:r>
        <w:t>de</w:t>
      </w:r>
      <w:r>
        <w:rPr>
          <w:spacing w:val="-1"/>
        </w:rPr>
        <w:t xml:space="preserve"> </w:t>
      </w:r>
      <w:r>
        <w:t>nous cherche à</w:t>
      </w:r>
      <w:r>
        <w:rPr>
          <w:spacing w:val="1"/>
        </w:rPr>
        <w:t xml:space="preserve"> </w:t>
      </w:r>
      <w:r>
        <w:t>aimer plus qu'à</w:t>
      </w:r>
      <w:r>
        <w:rPr>
          <w:spacing w:val="1"/>
        </w:rPr>
        <w:t xml:space="preserve"> </w:t>
      </w:r>
      <w:r>
        <w:t>être</w:t>
      </w:r>
      <w:r>
        <w:rPr>
          <w:spacing w:val="1"/>
        </w:rPr>
        <w:t xml:space="preserve"> </w:t>
      </w:r>
      <w:r>
        <w:t>aimé,</w:t>
      </w:r>
      <w:r>
        <w:rPr>
          <w:spacing w:val="-61"/>
        </w:rPr>
        <w:t xml:space="preserve"> </w:t>
      </w:r>
      <w:r>
        <w:t>à</w:t>
      </w:r>
      <w:r>
        <w:rPr>
          <w:spacing w:val="2"/>
        </w:rPr>
        <w:t xml:space="preserve"> </w:t>
      </w:r>
      <w:r>
        <w:t>donner plus</w:t>
      </w:r>
      <w:r>
        <w:rPr>
          <w:spacing w:val="3"/>
        </w:rPr>
        <w:t xml:space="preserve"> </w:t>
      </w:r>
      <w:r>
        <w:t>qu'à</w:t>
      </w:r>
      <w:r>
        <w:rPr>
          <w:spacing w:val="3"/>
        </w:rPr>
        <w:t xml:space="preserve"> </w:t>
      </w:r>
      <w:r>
        <w:t>recevoir.</w:t>
      </w:r>
    </w:p>
    <w:p w:rsidR="00476838" w:rsidRDefault="00476838" w:rsidP="00476838">
      <w:pPr>
        <w:pStyle w:val="Corpsdetexte"/>
        <w:spacing w:before="3"/>
      </w:pPr>
    </w:p>
    <w:p w:rsidR="00476838" w:rsidRDefault="00476838" w:rsidP="00476838">
      <w:pPr>
        <w:pStyle w:val="Corpsdetexte"/>
        <w:spacing w:line="242" w:lineRule="auto"/>
        <w:ind w:left="300" w:right="1253"/>
      </w:pPr>
      <w:r>
        <w:t>Fais que les jours de joie ne nous enlisent pas dans l'indifférence au reste du monde.</w:t>
      </w:r>
      <w:r>
        <w:rPr>
          <w:spacing w:val="-61"/>
        </w:rPr>
        <w:t xml:space="preserve"> </w:t>
      </w:r>
      <w:r>
        <w:t>Fais que</w:t>
      </w:r>
      <w:r>
        <w:rPr>
          <w:spacing w:val="1"/>
        </w:rPr>
        <w:t xml:space="preserve"> </w:t>
      </w:r>
      <w:r>
        <w:t>les jours de peine ne</w:t>
      </w:r>
      <w:r>
        <w:rPr>
          <w:spacing w:val="1"/>
        </w:rPr>
        <w:t xml:space="preserve"> </w:t>
      </w:r>
      <w:r>
        <w:t>nous</w:t>
      </w:r>
      <w:r>
        <w:rPr>
          <w:spacing w:val="-1"/>
        </w:rPr>
        <w:t xml:space="preserve"> </w:t>
      </w:r>
      <w:r>
        <w:t>désemparent</w:t>
      </w:r>
      <w:r>
        <w:rPr>
          <w:spacing w:val="1"/>
        </w:rPr>
        <w:t xml:space="preserve"> </w:t>
      </w:r>
      <w:r>
        <w:t>pas</w:t>
      </w:r>
      <w:r>
        <w:rPr>
          <w:spacing w:val="-1"/>
        </w:rPr>
        <w:t xml:space="preserve"> </w:t>
      </w:r>
      <w:r>
        <w:t>mais cimentent</w:t>
      </w:r>
      <w:r>
        <w:rPr>
          <w:spacing w:val="1"/>
        </w:rPr>
        <w:t xml:space="preserve"> </w:t>
      </w:r>
      <w:r>
        <w:t>notre</w:t>
      </w:r>
      <w:r>
        <w:rPr>
          <w:spacing w:val="1"/>
        </w:rPr>
        <w:t xml:space="preserve"> </w:t>
      </w:r>
      <w:r>
        <w:t>amour.</w:t>
      </w:r>
    </w:p>
    <w:p w:rsidR="00476838" w:rsidRDefault="00476838" w:rsidP="00476838">
      <w:pPr>
        <w:pStyle w:val="Corpsdetexte"/>
        <w:spacing w:before="2"/>
      </w:pPr>
    </w:p>
    <w:p w:rsidR="00476838" w:rsidRDefault="00476838" w:rsidP="00476838">
      <w:pPr>
        <w:pStyle w:val="Corpsdetexte"/>
        <w:spacing w:line="242" w:lineRule="auto"/>
        <w:ind w:left="300" w:right="315"/>
      </w:pPr>
      <w:r>
        <w:t>Seigneur, toi qui es</w:t>
      </w:r>
      <w:r>
        <w:rPr>
          <w:spacing w:val="1"/>
        </w:rPr>
        <w:t xml:space="preserve"> </w:t>
      </w:r>
      <w:r>
        <w:t>la</w:t>
      </w:r>
      <w:r>
        <w:rPr>
          <w:spacing w:val="-1"/>
        </w:rPr>
        <w:t xml:space="preserve"> </w:t>
      </w:r>
      <w:r>
        <w:t>Vie,</w:t>
      </w:r>
      <w:r>
        <w:rPr>
          <w:spacing w:val="1"/>
        </w:rPr>
        <w:t xml:space="preserve"> </w:t>
      </w:r>
      <w:r>
        <w:t>donne-nous</w:t>
      </w:r>
      <w:r>
        <w:rPr>
          <w:spacing w:val="1"/>
        </w:rPr>
        <w:t xml:space="preserve"> </w:t>
      </w:r>
      <w:r>
        <w:t>de</w:t>
      </w:r>
      <w:r>
        <w:rPr>
          <w:spacing w:val="1"/>
        </w:rPr>
        <w:t xml:space="preserve"> </w:t>
      </w:r>
      <w:r>
        <w:t>ne</w:t>
      </w:r>
      <w:r>
        <w:rPr>
          <w:spacing w:val="-1"/>
        </w:rPr>
        <w:t xml:space="preserve"> </w:t>
      </w:r>
      <w:r>
        <w:t>jamais</w:t>
      </w:r>
      <w:r>
        <w:rPr>
          <w:spacing w:val="1"/>
        </w:rPr>
        <w:t xml:space="preserve"> </w:t>
      </w:r>
      <w:r>
        <w:t>refuser la</w:t>
      </w:r>
      <w:r>
        <w:rPr>
          <w:spacing w:val="1"/>
        </w:rPr>
        <w:t xml:space="preserve"> </w:t>
      </w:r>
      <w:r>
        <w:t>vie</w:t>
      </w:r>
      <w:r>
        <w:rPr>
          <w:spacing w:val="2"/>
        </w:rPr>
        <w:t xml:space="preserve"> </w:t>
      </w:r>
      <w:r>
        <w:t>qui voudra naître</w:t>
      </w:r>
      <w:r>
        <w:rPr>
          <w:spacing w:val="2"/>
        </w:rPr>
        <w:t xml:space="preserve"> </w:t>
      </w:r>
      <w:r>
        <w:t>de</w:t>
      </w:r>
      <w:r>
        <w:rPr>
          <w:spacing w:val="-1"/>
        </w:rPr>
        <w:t xml:space="preserve"> </w:t>
      </w:r>
      <w:r>
        <w:t>notre</w:t>
      </w:r>
      <w:r>
        <w:rPr>
          <w:spacing w:val="-61"/>
        </w:rPr>
        <w:t xml:space="preserve"> </w:t>
      </w:r>
      <w:r>
        <w:t>amour.</w:t>
      </w:r>
    </w:p>
    <w:p w:rsidR="00476838" w:rsidRDefault="00476838" w:rsidP="00476838">
      <w:pPr>
        <w:pStyle w:val="Corpsdetexte"/>
        <w:spacing w:before="2"/>
      </w:pPr>
    </w:p>
    <w:p w:rsidR="00476838" w:rsidRDefault="00476838" w:rsidP="00476838">
      <w:pPr>
        <w:pStyle w:val="Corpsdetexte"/>
        <w:spacing w:before="1" w:line="242" w:lineRule="auto"/>
        <w:ind w:left="300" w:right="315"/>
      </w:pPr>
      <w:r>
        <w:t>Seigneur, toi qui es la Vérité, donne-nous de ne jamais refuser la vérité mais de rester</w:t>
      </w:r>
      <w:r>
        <w:rPr>
          <w:spacing w:val="-61"/>
        </w:rPr>
        <w:t xml:space="preserve"> </w:t>
      </w:r>
      <w:r>
        <w:t>transparents</w:t>
      </w:r>
      <w:r>
        <w:rPr>
          <w:spacing w:val="2"/>
        </w:rPr>
        <w:t xml:space="preserve"> </w:t>
      </w:r>
      <w:r>
        <w:t>l'un</w:t>
      </w:r>
      <w:r>
        <w:rPr>
          <w:spacing w:val="3"/>
        </w:rPr>
        <w:t xml:space="preserve"> </w:t>
      </w:r>
      <w:r>
        <w:t>à</w:t>
      </w:r>
      <w:r>
        <w:rPr>
          <w:spacing w:val="2"/>
        </w:rPr>
        <w:t xml:space="preserve"> </w:t>
      </w:r>
      <w:r>
        <w:t>l'autre.</w:t>
      </w:r>
    </w:p>
    <w:p w:rsidR="00476838" w:rsidRDefault="00476838" w:rsidP="00476838">
      <w:pPr>
        <w:pStyle w:val="Corpsdetexte"/>
        <w:spacing w:before="2"/>
      </w:pPr>
    </w:p>
    <w:p w:rsidR="00476838" w:rsidRDefault="00476838" w:rsidP="00476838">
      <w:pPr>
        <w:pStyle w:val="Corpsdetexte"/>
        <w:spacing w:line="242" w:lineRule="auto"/>
        <w:ind w:left="300" w:right="315"/>
      </w:pPr>
      <w:r>
        <w:t>Seigneur, toi qui es le Chemin, donne-nous de ne jamais nous alourdir la marche mais d'avancer</w:t>
      </w:r>
      <w:r>
        <w:rPr>
          <w:spacing w:val="-61"/>
        </w:rPr>
        <w:t xml:space="preserve"> </w:t>
      </w:r>
      <w:r>
        <w:t>la</w:t>
      </w:r>
      <w:r>
        <w:rPr>
          <w:spacing w:val="2"/>
        </w:rPr>
        <w:t xml:space="preserve"> </w:t>
      </w:r>
      <w:r>
        <w:t>main</w:t>
      </w:r>
      <w:r>
        <w:rPr>
          <w:spacing w:val="3"/>
        </w:rPr>
        <w:t xml:space="preserve"> </w:t>
      </w:r>
      <w:r>
        <w:t>dans</w:t>
      </w:r>
      <w:r>
        <w:rPr>
          <w:spacing w:val="2"/>
        </w:rPr>
        <w:t xml:space="preserve"> </w:t>
      </w:r>
      <w:r>
        <w:t>la</w:t>
      </w:r>
      <w:r>
        <w:rPr>
          <w:spacing w:val="1"/>
        </w:rPr>
        <w:t xml:space="preserve"> </w:t>
      </w:r>
      <w:r>
        <w:t>main.</w:t>
      </w:r>
    </w:p>
    <w:p w:rsidR="00476838" w:rsidRDefault="00476838" w:rsidP="00476838">
      <w:pPr>
        <w:pStyle w:val="Corpsdetexte"/>
        <w:spacing w:before="1"/>
      </w:pPr>
    </w:p>
    <w:p w:rsidR="00476838" w:rsidRDefault="00476838" w:rsidP="00476838">
      <w:pPr>
        <w:ind w:right="235"/>
        <w:jc w:val="right"/>
        <w:rPr>
          <w:rFonts w:ascii="Arial" w:hAnsi="Arial"/>
          <w:b/>
          <w:i/>
          <w:sz w:val="24"/>
        </w:rPr>
      </w:pPr>
      <w:r>
        <w:rPr>
          <w:rFonts w:ascii="Arial" w:hAnsi="Arial"/>
          <w:b/>
          <w:i/>
          <w:sz w:val="24"/>
        </w:rPr>
        <w:t>Sœur</w:t>
      </w:r>
      <w:r>
        <w:rPr>
          <w:rFonts w:ascii="Arial" w:hAnsi="Arial"/>
          <w:b/>
          <w:i/>
          <w:spacing w:val="-2"/>
          <w:sz w:val="24"/>
        </w:rPr>
        <w:t xml:space="preserve"> </w:t>
      </w:r>
      <w:r>
        <w:rPr>
          <w:rFonts w:ascii="Arial" w:hAnsi="Arial"/>
          <w:b/>
          <w:i/>
          <w:sz w:val="24"/>
        </w:rPr>
        <w:t>Emmanuelle</w:t>
      </w:r>
    </w:p>
    <w:p w:rsidR="00476838" w:rsidRDefault="00476838" w:rsidP="00476838">
      <w:pPr>
        <w:widowControl/>
        <w:autoSpaceDE/>
        <w:autoSpaceDN/>
        <w:rPr>
          <w:rFonts w:ascii="Arial" w:hAnsi="Arial"/>
          <w:sz w:val="24"/>
        </w:rPr>
        <w:sectPr w:rsidR="00476838">
          <w:pgSz w:w="11910" w:h="16840"/>
          <w:pgMar w:top="700" w:right="480" w:bottom="1020" w:left="420" w:header="0" w:footer="748" w:gutter="0"/>
          <w:cols w:space="720"/>
        </w:sectPr>
      </w:pPr>
    </w:p>
    <w:p w:rsidR="00476838" w:rsidRDefault="00476838" w:rsidP="00197E13">
      <w:pPr>
        <w:pStyle w:val="Heading3"/>
        <w:numPr>
          <w:ilvl w:val="1"/>
          <w:numId w:val="48"/>
        </w:numPr>
        <w:tabs>
          <w:tab w:val="left" w:pos="747"/>
        </w:tabs>
        <w:spacing w:before="63"/>
        <w:rPr>
          <w:rFonts w:ascii="Arial" w:hAnsi="Arial"/>
          <w:sz w:val="26"/>
        </w:rPr>
      </w:pPr>
      <w:bookmarkStart w:id="12" w:name="_bookmark13"/>
      <w:bookmarkEnd w:id="12"/>
      <w:r>
        <w:rPr>
          <w:color w:val="538DD3"/>
        </w:rPr>
        <w:lastRenderedPageBreak/>
        <w:t>Questions pour</w:t>
      </w:r>
      <w:r>
        <w:rPr>
          <w:color w:val="538DD3"/>
          <w:spacing w:val="-1"/>
        </w:rPr>
        <w:t xml:space="preserve"> </w:t>
      </w:r>
      <w:r>
        <w:rPr>
          <w:color w:val="538DD3"/>
        </w:rPr>
        <w:t>préparer</w:t>
      </w:r>
      <w:r>
        <w:rPr>
          <w:color w:val="538DD3"/>
          <w:spacing w:val="-3"/>
        </w:rPr>
        <w:t xml:space="preserve"> </w:t>
      </w:r>
      <w:r>
        <w:rPr>
          <w:color w:val="538DD3"/>
        </w:rPr>
        <w:t>le</w:t>
      </w:r>
      <w:r>
        <w:rPr>
          <w:color w:val="538DD3"/>
          <w:spacing w:val="-1"/>
        </w:rPr>
        <w:t xml:space="preserve"> </w:t>
      </w:r>
      <w:r>
        <w:rPr>
          <w:color w:val="538DD3"/>
        </w:rPr>
        <w:t>3éme temps</w:t>
      </w:r>
    </w:p>
    <w:p w:rsidR="00476838" w:rsidRDefault="00476838" w:rsidP="00476838">
      <w:pPr>
        <w:pStyle w:val="Corpsdetexte"/>
        <w:rPr>
          <w:rFonts w:ascii="Arial"/>
          <w:b/>
          <w:sz w:val="28"/>
        </w:rPr>
      </w:pPr>
    </w:p>
    <w:p w:rsidR="00476838" w:rsidRDefault="00476838" w:rsidP="00476838">
      <w:pPr>
        <w:spacing w:before="197"/>
        <w:ind w:left="300"/>
        <w:rPr>
          <w:rFonts w:ascii="Microsoft Sans Serif"/>
          <w:sz w:val="24"/>
        </w:rPr>
      </w:pPr>
      <w:r>
        <w:rPr>
          <w:sz w:val="24"/>
        </w:rPr>
        <w:t>Le</w:t>
      </w:r>
      <w:r>
        <w:rPr>
          <w:spacing w:val="1"/>
          <w:sz w:val="24"/>
        </w:rPr>
        <w:t xml:space="preserve"> </w:t>
      </w:r>
      <w:r>
        <w:rPr>
          <w:sz w:val="24"/>
        </w:rPr>
        <w:t xml:space="preserve">« </w:t>
      </w:r>
      <w:r>
        <w:rPr>
          <w:rFonts w:ascii="Arial" w:hAnsi="Arial"/>
          <w:b/>
          <w:sz w:val="24"/>
        </w:rPr>
        <w:t>temps</w:t>
      </w:r>
      <w:r>
        <w:rPr>
          <w:rFonts w:ascii="Arial" w:hAnsi="Arial"/>
          <w:b/>
          <w:spacing w:val="-1"/>
          <w:sz w:val="24"/>
        </w:rPr>
        <w:t xml:space="preserve"> </w:t>
      </w:r>
      <w:r>
        <w:rPr>
          <w:rFonts w:ascii="Arial" w:hAnsi="Arial"/>
          <w:b/>
          <w:sz w:val="24"/>
        </w:rPr>
        <w:t>pour</w:t>
      </w:r>
      <w:r>
        <w:rPr>
          <w:rFonts w:ascii="Arial" w:hAnsi="Arial"/>
          <w:b/>
          <w:spacing w:val="-2"/>
          <w:sz w:val="24"/>
        </w:rPr>
        <w:t xml:space="preserve"> </w:t>
      </w:r>
      <w:r>
        <w:rPr>
          <w:rFonts w:ascii="Arial" w:hAnsi="Arial"/>
          <w:b/>
          <w:sz w:val="24"/>
        </w:rPr>
        <w:t xml:space="preserve">nous </w:t>
      </w:r>
      <w:r>
        <w:rPr>
          <w:sz w:val="24"/>
        </w:rPr>
        <w:t>»</w:t>
      </w:r>
      <w:r>
        <w:rPr>
          <w:spacing w:val="2"/>
          <w:sz w:val="24"/>
        </w:rPr>
        <w:t xml:space="preserve"> </w:t>
      </w:r>
      <w:r>
        <w:rPr>
          <w:sz w:val="24"/>
        </w:rPr>
        <w:t>:</w:t>
      </w:r>
      <w:r>
        <w:rPr>
          <w:spacing w:val="-1"/>
          <w:sz w:val="24"/>
        </w:rPr>
        <w:t xml:space="preserve"> </w:t>
      </w:r>
      <w:r>
        <w:rPr>
          <w:sz w:val="24"/>
        </w:rPr>
        <w:t>la</w:t>
      </w:r>
      <w:r>
        <w:rPr>
          <w:spacing w:val="1"/>
          <w:sz w:val="24"/>
        </w:rPr>
        <w:t xml:space="preserve"> </w:t>
      </w:r>
      <w:r>
        <w:rPr>
          <w:sz w:val="24"/>
        </w:rPr>
        <w:t>sexualité et</w:t>
      </w:r>
      <w:r>
        <w:rPr>
          <w:spacing w:val="1"/>
          <w:sz w:val="24"/>
        </w:rPr>
        <w:t xml:space="preserve"> </w:t>
      </w:r>
      <w:r>
        <w:rPr>
          <w:sz w:val="24"/>
        </w:rPr>
        <w:t>l’ouverture</w:t>
      </w:r>
      <w:r>
        <w:rPr>
          <w:spacing w:val="1"/>
          <w:sz w:val="24"/>
        </w:rPr>
        <w:t xml:space="preserve"> </w:t>
      </w:r>
      <w:r>
        <w:rPr>
          <w:sz w:val="24"/>
        </w:rPr>
        <w:t>à</w:t>
      </w:r>
      <w:r>
        <w:rPr>
          <w:spacing w:val="2"/>
          <w:sz w:val="24"/>
        </w:rPr>
        <w:t xml:space="preserve"> </w:t>
      </w:r>
      <w:r>
        <w:rPr>
          <w:sz w:val="24"/>
        </w:rPr>
        <w:t>la</w:t>
      </w:r>
      <w:r>
        <w:rPr>
          <w:spacing w:val="1"/>
          <w:sz w:val="24"/>
        </w:rPr>
        <w:t xml:space="preserve"> </w:t>
      </w:r>
      <w:r>
        <w:rPr>
          <w:sz w:val="24"/>
        </w:rPr>
        <w:t>vie</w:t>
      </w:r>
      <w:r>
        <w:rPr>
          <w:spacing w:val="1"/>
          <w:sz w:val="24"/>
        </w:rPr>
        <w:t xml:space="preserve"> </w:t>
      </w:r>
      <w:r>
        <w:rPr>
          <w:sz w:val="24"/>
        </w:rPr>
        <w:t>dans</w:t>
      </w:r>
      <w:r>
        <w:rPr>
          <w:spacing w:val="-1"/>
          <w:sz w:val="24"/>
        </w:rPr>
        <w:t xml:space="preserve"> </w:t>
      </w:r>
      <w:r>
        <w:rPr>
          <w:sz w:val="24"/>
        </w:rPr>
        <w:t>notre</w:t>
      </w:r>
      <w:r>
        <w:rPr>
          <w:spacing w:val="2"/>
          <w:sz w:val="24"/>
        </w:rPr>
        <w:t xml:space="preserve"> </w:t>
      </w:r>
      <w:r>
        <w:rPr>
          <w:sz w:val="24"/>
        </w:rPr>
        <w:t>couple</w:t>
      </w:r>
    </w:p>
    <w:p w:rsidR="00476838" w:rsidRDefault="00476838" w:rsidP="00476838">
      <w:pPr>
        <w:pStyle w:val="Corpsdetexte"/>
        <w:spacing w:before="5"/>
        <w:rPr>
          <w:sz w:val="27"/>
        </w:rPr>
      </w:pPr>
    </w:p>
    <w:p w:rsidR="00476838" w:rsidRDefault="00476838" w:rsidP="00197E13">
      <w:pPr>
        <w:pStyle w:val="Paragraphedeliste"/>
        <w:numPr>
          <w:ilvl w:val="0"/>
          <w:numId w:val="50"/>
        </w:numPr>
        <w:tabs>
          <w:tab w:val="left" w:pos="1021"/>
        </w:tabs>
        <w:ind w:right="270"/>
        <w:rPr>
          <w:sz w:val="24"/>
        </w:rPr>
      </w:pPr>
      <w:r>
        <w:rPr>
          <w:sz w:val="24"/>
        </w:rPr>
        <w:t>La</w:t>
      </w:r>
      <w:r>
        <w:rPr>
          <w:spacing w:val="1"/>
          <w:sz w:val="24"/>
        </w:rPr>
        <w:t xml:space="preserve"> </w:t>
      </w:r>
      <w:r>
        <w:rPr>
          <w:sz w:val="24"/>
        </w:rPr>
        <w:t>relation</w:t>
      </w:r>
      <w:r>
        <w:rPr>
          <w:spacing w:val="-1"/>
          <w:sz w:val="24"/>
        </w:rPr>
        <w:t xml:space="preserve"> </w:t>
      </w:r>
      <w:r>
        <w:rPr>
          <w:sz w:val="24"/>
        </w:rPr>
        <w:t>à</w:t>
      </w:r>
      <w:r>
        <w:rPr>
          <w:spacing w:val="1"/>
          <w:sz w:val="24"/>
        </w:rPr>
        <w:t xml:space="preserve"> </w:t>
      </w:r>
      <w:r>
        <w:rPr>
          <w:sz w:val="24"/>
        </w:rPr>
        <w:t>mon</w:t>
      </w:r>
      <w:r>
        <w:rPr>
          <w:spacing w:val="2"/>
          <w:sz w:val="24"/>
        </w:rPr>
        <w:t xml:space="preserve"> </w:t>
      </w:r>
      <w:r>
        <w:rPr>
          <w:sz w:val="24"/>
        </w:rPr>
        <w:t>corps</w:t>
      </w:r>
      <w:r>
        <w:rPr>
          <w:spacing w:val="3"/>
          <w:sz w:val="24"/>
        </w:rPr>
        <w:t xml:space="preserve"> </w:t>
      </w:r>
      <w:r>
        <w:rPr>
          <w:sz w:val="24"/>
        </w:rPr>
        <w:t>:</w:t>
      </w:r>
      <w:r>
        <w:rPr>
          <w:spacing w:val="2"/>
          <w:sz w:val="24"/>
        </w:rPr>
        <w:t xml:space="preserve"> </w:t>
      </w:r>
      <w:r>
        <w:rPr>
          <w:sz w:val="24"/>
        </w:rPr>
        <w:t>ai-je</w:t>
      </w:r>
      <w:r>
        <w:rPr>
          <w:spacing w:val="1"/>
          <w:sz w:val="24"/>
        </w:rPr>
        <w:t xml:space="preserve"> </w:t>
      </w:r>
      <w:r>
        <w:rPr>
          <w:sz w:val="24"/>
        </w:rPr>
        <w:t>appris à être</w:t>
      </w:r>
      <w:r>
        <w:rPr>
          <w:spacing w:val="-1"/>
          <w:sz w:val="24"/>
        </w:rPr>
        <w:t xml:space="preserve"> </w:t>
      </w:r>
      <w:r>
        <w:rPr>
          <w:sz w:val="24"/>
        </w:rPr>
        <w:t>à l’écoute de</w:t>
      </w:r>
      <w:r>
        <w:rPr>
          <w:spacing w:val="-1"/>
          <w:sz w:val="24"/>
        </w:rPr>
        <w:t xml:space="preserve"> </w:t>
      </w:r>
      <w:r>
        <w:rPr>
          <w:sz w:val="24"/>
        </w:rPr>
        <w:t>mon</w:t>
      </w:r>
      <w:r>
        <w:rPr>
          <w:spacing w:val="1"/>
          <w:sz w:val="24"/>
        </w:rPr>
        <w:t xml:space="preserve"> </w:t>
      </w:r>
      <w:r>
        <w:rPr>
          <w:sz w:val="24"/>
        </w:rPr>
        <w:t>corps</w:t>
      </w:r>
      <w:r>
        <w:rPr>
          <w:spacing w:val="2"/>
          <w:sz w:val="24"/>
        </w:rPr>
        <w:t xml:space="preserve"> </w:t>
      </w:r>
      <w:r>
        <w:rPr>
          <w:sz w:val="24"/>
        </w:rPr>
        <w:t>?</w:t>
      </w:r>
      <w:r>
        <w:rPr>
          <w:spacing w:val="1"/>
          <w:sz w:val="24"/>
        </w:rPr>
        <w:t xml:space="preserve"> </w:t>
      </w:r>
      <w:r>
        <w:rPr>
          <w:sz w:val="24"/>
        </w:rPr>
        <w:t>est-ce</w:t>
      </w:r>
      <w:r>
        <w:rPr>
          <w:spacing w:val="2"/>
          <w:sz w:val="24"/>
        </w:rPr>
        <w:t xml:space="preserve"> </w:t>
      </w:r>
      <w:r>
        <w:rPr>
          <w:sz w:val="24"/>
        </w:rPr>
        <w:t>que</w:t>
      </w:r>
      <w:r>
        <w:rPr>
          <w:spacing w:val="1"/>
          <w:sz w:val="24"/>
        </w:rPr>
        <w:t xml:space="preserve"> </w:t>
      </w:r>
      <w:r>
        <w:rPr>
          <w:sz w:val="24"/>
        </w:rPr>
        <w:t>je</w:t>
      </w:r>
      <w:r>
        <w:rPr>
          <w:spacing w:val="2"/>
          <w:sz w:val="24"/>
        </w:rPr>
        <w:t xml:space="preserve"> </w:t>
      </w:r>
      <w:r>
        <w:rPr>
          <w:sz w:val="24"/>
        </w:rPr>
        <w:t>l’aime ?</w:t>
      </w:r>
      <w:r>
        <w:rPr>
          <w:spacing w:val="-61"/>
          <w:sz w:val="24"/>
        </w:rPr>
        <w:t xml:space="preserve"> </w:t>
      </w:r>
      <w:r>
        <w:rPr>
          <w:sz w:val="24"/>
        </w:rPr>
        <w:t>comment</w:t>
      </w:r>
      <w:r>
        <w:rPr>
          <w:spacing w:val="2"/>
          <w:sz w:val="24"/>
        </w:rPr>
        <w:t xml:space="preserve"> </w:t>
      </w:r>
      <w:r>
        <w:rPr>
          <w:sz w:val="24"/>
        </w:rPr>
        <w:t>la</w:t>
      </w:r>
      <w:r>
        <w:rPr>
          <w:spacing w:val="2"/>
          <w:sz w:val="24"/>
        </w:rPr>
        <w:t xml:space="preserve"> </w:t>
      </w:r>
      <w:r>
        <w:rPr>
          <w:sz w:val="24"/>
        </w:rPr>
        <w:t>sexualité</w:t>
      </w:r>
      <w:r>
        <w:rPr>
          <w:spacing w:val="2"/>
          <w:sz w:val="24"/>
        </w:rPr>
        <w:t xml:space="preserve"> </w:t>
      </w:r>
      <w:r>
        <w:rPr>
          <w:sz w:val="24"/>
        </w:rPr>
        <w:t>m’a-t-elle</w:t>
      </w:r>
      <w:r>
        <w:rPr>
          <w:spacing w:val="2"/>
          <w:sz w:val="24"/>
        </w:rPr>
        <w:t xml:space="preserve"> </w:t>
      </w:r>
      <w:r>
        <w:rPr>
          <w:sz w:val="24"/>
        </w:rPr>
        <w:t>été</w:t>
      </w:r>
      <w:r>
        <w:rPr>
          <w:spacing w:val="1"/>
          <w:sz w:val="24"/>
        </w:rPr>
        <w:t xml:space="preserve"> </w:t>
      </w:r>
      <w:r>
        <w:rPr>
          <w:sz w:val="24"/>
        </w:rPr>
        <w:t>présentée</w:t>
      </w:r>
      <w:r>
        <w:rPr>
          <w:spacing w:val="3"/>
          <w:sz w:val="24"/>
        </w:rPr>
        <w:t xml:space="preserve"> </w:t>
      </w:r>
      <w:r>
        <w:rPr>
          <w:sz w:val="24"/>
        </w:rPr>
        <w:t>dans mon</w:t>
      </w:r>
      <w:r>
        <w:rPr>
          <w:spacing w:val="1"/>
          <w:sz w:val="24"/>
        </w:rPr>
        <w:t xml:space="preserve"> </w:t>
      </w:r>
      <w:r>
        <w:rPr>
          <w:sz w:val="24"/>
        </w:rPr>
        <w:t>éducation</w:t>
      </w:r>
      <w:r>
        <w:rPr>
          <w:spacing w:val="4"/>
          <w:sz w:val="24"/>
        </w:rPr>
        <w:t xml:space="preserve"> </w:t>
      </w:r>
      <w:r>
        <w:rPr>
          <w:sz w:val="24"/>
        </w:rPr>
        <w:t>?</w:t>
      </w:r>
    </w:p>
    <w:p w:rsidR="00476838" w:rsidRDefault="00476838" w:rsidP="00197E13">
      <w:pPr>
        <w:pStyle w:val="Paragraphedeliste"/>
        <w:numPr>
          <w:ilvl w:val="0"/>
          <w:numId w:val="50"/>
        </w:numPr>
        <w:tabs>
          <w:tab w:val="left" w:pos="1021"/>
        </w:tabs>
        <w:rPr>
          <w:sz w:val="24"/>
        </w:rPr>
      </w:pPr>
      <w:r>
        <w:rPr>
          <w:sz w:val="24"/>
        </w:rPr>
        <w:t>Parler</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sexualité</w:t>
      </w:r>
      <w:r>
        <w:rPr>
          <w:spacing w:val="-1"/>
          <w:sz w:val="24"/>
        </w:rPr>
        <w:t xml:space="preserve"> </w:t>
      </w:r>
      <w:r>
        <w:rPr>
          <w:sz w:val="24"/>
        </w:rPr>
        <w:t>entre nous,</w:t>
      </w:r>
      <w:r>
        <w:rPr>
          <w:spacing w:val="1"/>
          <w:sz w:val="24"/>
        </w:rPr>
        <w:t xml:space="preserve"> </w:t>
      </w:r>
      <w:r>
        <w:rPr>
          <w:sz w:val="24"/>
        </w:rPr>
        <w:t>c'est</w:t>
      </w:r>
      <w:r>
        <w:rPr>
          <w:spacing w:val="-2"/>
          <w:sz w:val="24"/>
        </w:rPr>
        <w:t xml:space="preserve"> </w:t>
      </w:r>
      <w:r>
        <w:rPr>
          <w:sz w:val="24"/>
        </w:rPr>
        <w:t>facile</w:t>
      </w:r>
      <w:r>
        <w:rPr>
          <w:spacing w:val="5"/>
          <w:sz w:val="24"/>
        </w:rPr>
        <w:t xml:space="preserve"> </w:t>
      </w:r>
      <w:r>
        <w:rPr>
          <w:sz w:val="24"/>
        </w:rPr>
        <w:t>?</w:t>
      </w:r>
    </w:p>
    <w:p w:rsidR="00476838" w:rsidRDefault="00476838" w:rsidP="00197E13">
      <w:pPr>
        <w:pStyle w:val="Paragraphedeliste"/>
        <w:numPr>
          <w:ilvl w:val="0"/>
          <w:numId w:val="50"/>
        </w:numPr>
        <w:tabs>
          <w:tab w:val="left" w:pos="1021"/>
        </w:tabs>
        <w:spacing w:before="1"/>
        <w:rPr>
          <w:sz w:val="24"/>
        </w:rPr>
      </w:pPr>
      <w:r>
        <w:rPr>
          <w:sz w:val="24"/>
        </w:rPr>
        <w:t>La</w:t>
      </w:r>
      <w:r>
        <w:rPr>
          <w:spacing w:val="-1"/>
          <w:sz w:val="24"/>
        </w:rPr>
        <w:t xml:space="preserve"> </w:t>
      </w:r>
      <w:r>
        <w:rPr>
          <w:sz w:val="24"/>
        </w:rPr>
        <w:t>relation sexuelle,</w:t>
      </w:r>
      <w:r>
        <w:rPr>
          <w:spacing w:val="-1"/>
          <w:sz w:val="24"/>
        </w:rPr>
        <w:t xml:space="preserve"> </w:t>
      </w:r>
      <w:r>
        <w:rPr>
          <w:sz w:val="24"/>
        </w:rPr>
        <w:t>une</w:t>
      </w:r>
      <w:r>
        <w:rPr>
          <w:spacing w:val="-2"/>
          <w:sz w:val="24"/>
        </w:rPr>
        <w:t xml:space="preserve"> </w:t>
      </w:r>
      <w:r>
        <w:rPr>
          <w:sz w:val="24"/>
        </w:rPr>
        <w:t>manière</w:t>
      </w:r>
      <w:r>
        <w:rPr>
          <w:spacing w:val="-2"/>
          <w:sz w:val="24"/>
        </w:rPr>
        <w:t xml:space="preserve"> </w:t>
      </w:r>
      <w:r>
        <w:rPr>
          <w:sz w:val="24"/>
        </w:rPr>
        <w:t>de dialoguer</w:t>
      </w:r>
      <w:r>
        <w:rPr>
          <w:spacing w:val="-2"/>
          <w:sz w:val="24"/>
        </w:rPr>
        <w:t xml:space="preserve"> </w:t>
      </w:r>
      <w:r>
        <w:rPr>
          <w:sz w:val="24"/>
        </w:rPr>
        <w:t>en</w:t>
      </w:r>
      <w:r>
        <w:rPr>
          <w:spacing w:val="1"/>
          <w:sz w:val="24"/>
        </w:rPr>
        <w:t xml:space="preserve"> </w:t>
      </w:r>
      <w:r>
        <w:rPr>
          <w:sz w:val="24"/>
        </w:rPr>
        <w:t>couple</w:t>
      </w:r>
      <w:r>
        <w:rPr>
          <w:spacing w:val="7"/>
          <w:sz w:val="24"/>
        </w:rPr>
        <w:t xml:space="preserve"> </w:t>
      </w:r>
      <w:r>
        <w:rPr>
          <w:sz w:val="24"/>
        </w:rPr>
        <w:t>?</w:t>
      </w:r>
    </w:p>
    <w:p w:rsidR="00476838" w:rsidRDefault="00476838" w:rsidP="00197E13">
      <w:pPr>
        <w:pStyle w:val="Paragraphedeliste"/>
        <w:numPr>
          <w:ilvl w:val="0"/>
          <w:numId w:val="50"/>
        </w:numPr>
        <w:tabs>
          <w:tab w:val="left" w:pos="1021"/>
        </w:tabs>
        <w:spacing w:before="1"/>
        <w:ind w:right="258"/>
        <w:rPr>
          <w:sz w:val="24"/>
        </w:rPr>
      </w:pPr>
      <w:r>
        <w:rPr>
          <w:sz w:val="24"/>
        </w:rPr>
        <w:t>La relation sexuelle</w:t>
      </w:r>
      <w:r>
        <w:rPr>
          <w:spacing w:val="1"/>
          <w:sz w:val="24"/>
        </w:rPr>
        <w:t xml:space="preserve"> </w:t>
      </w:r>
      <w:r>
        <w:rPr>
          <w:sz w:val="24"/>
        </w:rPr>
        <w:t>: essentielle</w:t>
      </w:r>
      <w:r>
        <w:rPr>
          <w:spacing w:val="-2"/>
          <w:sz w:val="24"/>
        </w:rPr>
        <w:t xml:space="preserve"> </w:t>
      </w:r>
      <w:r>
        <w:rPr>
          <w:sz w:val="24"/>
        </w:rPr>
        <w:t>dans</w:t>
      </w:r>
      <w:r>
        <w:rPr>
          <w:spacing w:val="-2"/>
          <w:sz w:val="24"/>
        </w:rPr>
        <w:t xml:space="preserve"> </w:t>
      </w:r>
      <w:r>
        <w:rPr>
          <w:sz w:val="24"/>
        </w:rPr>
        <w:t>la vie de</w:t>
      </w:r>
      <w:r>
        <w:rPr>
          <w:spacing w:val="1"/>
          <w:sz w:val="24"/>
        </w:rPr>
        <w:t xml:space="preserve"> </w:t>
      </w:r>
      <w:r>
        <w:rPr>
          <w:sz w:val="24"/>
        </w:rPr>
        <w:t>couple</w:t>
      </w:r>
      <w:r>
        <w:rPr>
          <w:spacing w:val="7"/>
          <w:sz w:val="24"/>
        </w:rPr>
        <w:t xml:space="preserve"> </w:t>
      </w:r>
      <w:r>
        <w:rPr>
          <w:sz w:val="24"/>
        </w:rPr>
        <w:t>?</w:t>
      </w:r>
      <w:r>
        <w:rPr>
          <w:spacing w:val="-1"/>
          <w:sz w:val="24"/>
        </w:rPr>
        <w:t xml:space="preserve"> </w:t>
      </w:r>
      <w:r>
        <w:rPr>
          <w:sz w:val="24"/>
        </w:rPr>
        <w:t>quels sont les</w:t>
      </w:r>
      <w:r>
        <w:rPr>
          <w:spacing w:val="-1"/>
          <w:sz w:val="24"/>
        </w:rPr>
        <w:t xml:space="preserve"> </w:t>
      </w:r>
      <w:r>
        <w:rPr>
          <w:sz w:val="24"/>
        </w:rPr>
        <w:t>gestes</w:t>
      </w:r>
      <w:r>
        <w:rPr>
          <w:spacing w:val="-1"/>
          <w:sz w:val="24"/>
        </w:rPr>
        <w:t xml:space="preserve"> </w:t>
      </w:r>
      <w:r>
        <w:rPr>
          <w:sz w:val="24"/>
        </w:rPr>
        <w:t>et les</w:t>
      </w:r>
      <w:r>
        <w:rPr>
          <w:spacing w:val="-2"/>
          <w:sz w:val="24"/>
        </w:rPr>
        <w:t xml:space="preserve"> </w:t>
      </w:r>
      <w:r>
        <w:rPr>
          <w:sz w:val="24"/>
        </w:rPr>
        <w:t>paroles</w:t>
      </w:r>
      <w:r>
        <w:rPr>
          <w:spacing w:val="-60"/>
          <w:sz w:val="24"/>
        </w:rPr>
        <w:t xml:space="preserve"> </w:t>
      </w:r>
      <w:r>
        <w:rPr>
          <w:sz w:val="24"/>
        </w:rPr>
        <w:t>qui</w:t>
      </w:r>
      <w:r>
        <w:rPr>
          <w:spacing w:val="1"/>
          <w:sz w:val="24"/>
        </w:rPr>
        <w:t xml:space="preserve"> </w:t>
      </w:r>
      <w:r>
        <w:rPr>
          <w:sz w:val="24"/>
        </w:rPr>
        <w:t>m’encouragent</w:t>
      </w:r>
      <w:r>
        <w:rPr>
          <w:spacing w:val="1"/>
          <w:sz w:val="24"/>
        </w:rPr>
        <w:t xml:space="preserve"> </w:t>
      </w:r>
      <w:r>
        <w:rPr>
          <w:sz w:val="24"/>
        </w:rPr>
        <w:t>à</w:t>
      </w:r>
      <w:r>
        <w:rPr>
          <w:spacing w:val="3"/>
          <w:sz w:val="24"/>
        </w:rPr>
        <w:t xml:space="preserve"> </w:t>
      </w:r>
      <w:r>
        <w:rPr>
          <w:sz w:val="24"/>
        </w:rPr>
        <w:t>aller</w:t>
      </w:r>
      <w:r>
        <w:rPr>
          <w:spacing w:val="1"/>
          <w:sz w:val="24"/>
        </w:rPr>
        <w:t xml:space="preserve"> </w:t>
      </w:r>
      <w:r>
        <w:rPr>
          <w:sz w:val="24"/>
        </w:rPr>
        <w:t>vers</w:t>
      </w:r>
      <w:r>
        <w:rPr>
          <w:spacing w:val="2"/>
          <w:sz w:val="24"/>
        </w:rPr>
        <w:t xml:space="preserve"> </w:t>
      </w:r>
      <w:r>
        <w:rPr>
          <w:sz w:val="24"/>
        </w:rPr>
        <w:t>toi</w:t>
      </w:r>
      <w:r>
        <w:rPr>
          <w:spacing w:val="5"/>
          <w:sz w:val="24"/>
        </w:rPr>
        <w:t xml:space="preserve"> </w:t>
      </w:r>
      <w:r>
        <w:rPr>
          <w:sz w:val="24"/>
        </w:rPr>
        <w:t>?</w:t>
      </w:r>
      <w:r>
        <w:rPr>
          <w:spacing w:val="3"/>
          <w:sz w:val="24"/>
        </w:rPr>
        <w:t xml:space="preserve"> </w:t>
      </w:r>
      <w:r>
        <w:rPr>
          <w:sz w:val="24"/>
        </w:rPr>
        <w:t>qui</w:t>
      </w:r>
      <w:r>
        <w:rPr>
          <w:spacing w:val="1"/>
          <w:sz w:val="24"/>
        </w:rPr>
        <w:t xml:space="preserve"> </w:t>
      </w:r>
      <w:r>
        <w:rPr>
          <w:sz w:val="24"/>
        </w:rPr>
        <w:t>me</w:t>
      </w:r>
      <w:r>
        <w:rPr>
          <w:spacing w:val="-1"/>
          <w:sz w:val="24"/>
        </w:rPr>
        <w:t xml:space="preserve"> </w:t>
      </w:r>
      <w:r>
        <w:rPr>
          <w:sz w:val="24"/>
        </w:rPr>
        <w:t>freinent</w:t>
      </w:r>
      <w:r>
        <w:rPr>
          <w:spacing w:val="3"/>
          <w:sz w:val="24"/>
        </w:rPr>
        <w:t xml:space="preserve"> </w:t>
      </w:r>
      <w:r>
        <w:rPr>
          <w:sz w:val="24"/>
        </w:rPr>
        <w:t>?</w:t>
      </w:r>
    </w:p>
    <w:p w:rsidR="00476838" w:rsidRDefault="00476838" w:rsidP="00197E13">
      <w:pPr>
        <w:pStyle w:val="Paragraphedeliste"/>
        <w:numPr>
          <w:ilvl w:val="0"/>
          <w:numId w:val="50"/>
        </w:numPr>
        <w:tabs>
          <w:tab w:val="left" w:pos="1021"/>
        </w:tabs>
        <w:rPr>
          <w:sz w:val="24"/>
        </w:rPr>
      </w:pPr>
      <w:r>
        <w:rPr>
          <w:sz w:val="24"/>
        </w:rPr>
        <w:t>Quelle</w:t>
      </w:r>
      <w:r>
        <w:rPr>
          <w:spacing w:val="-1"/>
          <w:sz w:val="24"/>
        </w:rPr>
        <w:t xml:space="preserve"> </w:t>
      </w:r>
      <w:r>
        <w:rPr>
          <w:sz w:val="24"/>
        </w:rPr>
        <w:t>place</w:t>
      </w:r>
      <w:r>
        <w:rPr>
          <w:spacing w:val="1"/>
          <w:sz w:val="24"/>
        </w:rPr>
        <w:t xml:space="preserve"> </w:t>
      </w:r>
      <w:r>
        <w:rPr>
          <w:sz w:val="24"/>
        </w:rPr>
        <w:t>pour</w:t>
      </w:r>
      <w:r>
        <w:rPr>
          <w:spacing w:val="1"/>
          <w:sz w:val="24"/>
        </w:rPr>
        <w:t xml:space="preserve"> </w:t>
      </w:r>
      <w:r>
        <w:rPr>
          <w:sz w:val="24"/>
        </w:rPr>
        <w:t>la</w:t>
      </w:r>
      <w:r>
        <w:rPr>
          <w:spacing w:val="-2"/>
          <w:sz w:val="24"/>
        </w:rPr>
        <w:t xml:space="preserve"> </w:t>
      </w:r>
      <w:r>
        <w:rPr>
          <w:sz w:val="24"/>
        </w:rPr>
        <w:t>tendresse</w:t>
      </w:r>
      <w:r>
        <w:rPr>
          <w:spacing w:val="4"/>
          <w:sz w:val="24"/>
        </w:rPr>
        <w:t xml:space="preserve"> </w:t>
      </w:r>
      <w:r>
        <w:rPr>
          <w:sz w:val="24"/>
        </w:rPr>
        <w:t>?</w:t>
      </w:r>
    </w:p>
    <w:p w:rsidR="00476838" w:rsidRDefault="00476838" w:rsidP="00197E13">
      <w:pPr>
        <w:pStyle w:val="Paragraphedeliste"/>
        <w:numPr>
          <w:ilvl w:val="0"/>
          <w:numId w:val="50"/>
        </w:numPr>
        <w:tabs>
          <w:tab w:val="left" w:pos="1021"/>
        </w:tabs>
        <w:rPr>
          <w:sz w:val="24"/>
        </w:rPr>
      </w:pPr>
      <w:r>
        <w:rPr>
          <w:sz w:val="24"/>
        </w:rPr>
        <w:t>La</w:t>
      </w:r>
      <w:r>
        <w:rPr>
          <w:spacing w:val="-3"/>
          <w:sz w:val="24"/>
        </w:rPr>
        <w:t xml:space="preserve"> </w:t>
      </w:r>
      <w:r>
        <w:rPr>
          <w:sz w:val="24"/>
        </w:rPr>
        <w:t>fécondité</w:t>
      </w:r>
      <w:r>
        <w:rPr>
          <w:spacing w:val="-2"/>
          <w:sz w:val="24"/>
        </w:rPr>
        <w:t xml:space="preserve"> </w:t>
      </w:r>
      <w:r>
        <w:rPr>
          <w:sz w:val="24"/>
        </w:rPr>
        <w:t>d’un couple</w:t>
      </w:r>
      <w:r>
        <w:rPr>
          <w:spacing w:val="2"/>
          <w:sz w:val="24"/>
        </w:rPr>
        <w:t xml:space="preserve"> </w:t>
      </w:r>
      <w:r>
        <w:rPr>
          <w:sz w:val="24"/>
        </w:rPr>
        <w:t>se</w:t>
      </w:r>
      <w:r>
        <w:rPr>
          <w:spacing w:val="-1"/>
          <w:sz w:val="24"/>
        </w:rPr>
        <w:t xml:space="preserve"> </w:t>
      </w:r>
      <w:r>
        <w:rPr>
          <w:sz w:val="24"/>
        </w:rPr>
        <w:t>traduit-elle</w:t>
      </w:r>
      <w:r>
        <w:rPr>
          <w:spacing w:val="-2"/>
          <w:sz w:val="24"/>
        </w:rPr>
        <w:t xml:space="preserve"> </w:t>
      </w:r>
      <w:r>
        <w:rPr>
          <w:sz w:val="24"/>
        </w:rPr>
        <w:t>forcement par</w:t>
      </w:r>
      <w:r>
        <w:rPr>
          <w:spacing w:val="-1"/>
          <w:sz w:val="24"/>
        </w:rPr>
        <w:t xml:space="preserve"> </w:t>
      </w:r>
      <w:r>
        <w:rPr>
          <w:sz w:val="24"/>
        </w:rPr>
        <w:t>l’ouverture à la vie</w:t>
      </w:r>
      <w:r>
        <w:rPr>
          <w:spacing w:val="4"/>
          <w:sz w:val="24"/>
        </w:rPr>
        <w:t xml:space="preserve"> </w:t>
      </w:r>
      <w:r>
        <w:rPr>
          <w:sz w:val="24"/>
        </w:rPr>
        <w:t>?</w:t>
      </w:r>
    </w:p>
    <w:p w:rsidR="00476838" w:rsidRDefault="00476838" w:rsidP="00197E13">
      <w:pPr>
        <w:pStyle w:val="Paragraphedeliste"/>
        <w:numPr>
          <w:ilvl w:val="0"/>
          <w:numId w:val="50"/>
        </w:numPr>
        <w:tabs>
          <w:tab w:val="left" w:pos="1021"/>
        </w:tabs>
        <w:ind w:right="532"/>
        <w:rPr>
          <w:sz w:val="24"/>
        </w:rPr>
      </w:pPr>
      <w:r>
        <w:rPr>
          <w:sz w:val="24"/>
        </w:rPr>
        <w:t xml:space="preserve">Avons-nous envisagé </w:t>
      </w:r>
      <w:r>
        <w:rPr>
          <w:sz w:val="24"/>
          <w:u w:val="single"/>
        </w:rPr>
        <w:t>ensemble</w:t>
      </w:r>
      <w:r>
        <w:rPr>
          <w:sz w:val="24"/>
        </w:rPr>
        <w:t xml:space="preserve"> un moyen de régulation des naissances? Nous sentons-</w:t>
      </w:r>
      <w:r>
        <w:rPr>
          <w:spacing w:val="-61"/>
          <w:sz w:val="24"/>
        </w:rPr>
        <w:t xml:space="preserve"> </w:t>
      </w:r>
      <w:r>
        <w:rPr>
          <w:sz w:val="24"/>
        </w:rPr>
        <w:t>nous tous les</w:t>
      </w:r>
      <w:r>
        <w:rPr>
          <w:spacing w:val="2"/>
          <w:sz w:val="24"/>
        </w:rPr>
        <w:t xml:space="preserve"> </w:t>
      </w:r>
      <w:r>
        <w:rPr>
          <w:sz w:val="24"/>
        </w:rPr>
        <w:t>deux concernés</w:t>
      </w:r>
      <w:r>
        <w:rPr>
          <w:spacing w:val="2"/>
          <w:sz w:val="24"/>
        </w:rPr>
        <w:t xml:space="preserve"> </w:t>
      </w:r>
      <w:r>
        <w:rPr>
          <w:sz w:val="24"/>
        </w:rPr>
        <w:t>par</w:t>
      </w:r>
      <w:r>
        <w:rPr>
          <w:spacing w:val="2"/>
          <w:sz w:val="24"/>
        </w:rPr>
        <w:t xml:space="preserve"> </w:t>
      </w:r>
      <w:r>
        <w:rPr>
          <w:sz w:val="24"/>
        </w:rPr>
        <w:t>ce</w:t>
      </w:r>
      <w:r>
        <w:rPr>
          <w:spacing w:val="3"/>
          <w:sz w:val="24"/>
        </w:rPr>
        <w:t xml:space="preserve"> </w:t>
      </w:r>
      <w:r>
        <w:rPr>
          <w:sz w:val="24"/>
        </w:rPr>
        <w:t>sujet?</w:t>
      </w:r>
    </w:p>
    <w:p w:rsidR="00476838" w:rsidRDefault="00476838" w:rsidP="00197E13">
      <w:pPr>
        <w:pStyle w:val="Paragraphedeliste"/>
        <w:numPr>
          <w:ilvl w:val="0"/>
          <w:numId w:val="50"/>
        </w:numPr>
        <w:tabs>
          <w:tab w:val="left" w:pos="1021"/>
        </w:tabs>
        <w:ind w:right="748"/>
        <w:rPr>
          <w:sz w:val="24"/>
        </w:rPr>
      </w:pPr>
      <w:r>
        <w:rPr>
          <w:sz w:val="24"/>
        </w:rPr>
        <w:t>Si nous avons des difficultés, voire une impossibilité d'avoir un enfant, qu'envisageons-</w:t>
      </w:r>
      <w:r>
        <w:rPr>
          <w:spacing w:val="-61"/>
          <w:sz w:val="24"/>
        </w:rPr>
        <w:t xml:space="preserve"> </w:t>
      </w:r>
      <w:r>
        <w:rPr>
          <w:sz w:val="24"/>
        </w:rPr>
        <w:t>nous?</w:t>
      </w:r>
      <w:r>
        <w:rPr>
          <w:spacing w:val="2"/>
          <w:sz w:val="24"/>
        </w:rPr>
        <w:t xml:space="preserve"> </w:t>
      </w:r>
      <w:r>
        <w:rPr>
          <w:sz w:val="24"/>
        </w:rPr>
        <w:t>Pourrions-nous</w:t>
      </w:r>
      <w:r>
        <w:rPr>
          <w:spacing w:val="1"/>
          <w:sz w:val="24"/>
        </w:rPr>
        <w:t xml:space="preserve"> </w:t>
      </w:r>
      <w:r>
        <w:rPr>
          <w:sz w:val="24"/>
        </w:rPr>
        <w:t>envisager</w:t>
      </w:r>
      <w:r>
        <w:rPr>
          <w:spacing w:val="2"/>
          <w:sz w:val="24"/>
        </w:rPr>
        <w:t xml:space="preserve"> </w:t>
      </w:r>
      <w:r>
        <w:rPr>
          <w:sz w:val="24"/>
        </w:rPr>
        <w:t>l'adoption?</w:t>
      </w:r>
    </w:p>
    <w:p w:rsidR="00476838" w:rsidRDefault="00476838" w:rsidP="00197E13">
      <w:pPr>
        <w:pStyle w:val="Paragraphedeliste"/>
        <w:numPr>
          <w:ilvl w:val="0"/>
          <w:numId w:val="50"/>
        </w:numPr>
        <w:tabs>
          <w:tab w:val="left" w:pos="1021"/>
        </w:tabs>
        <w:spacing w:before="1"/>
        <w:rPr>
          <w:sz w:val="24"/>
        </w:rPr>
      </w:pPr>
      <w:r>
        <w:rPr>
          <w:sz w:val="24"/>
        </w:rPr>
        <w:t>Sommes-nous</w:t>
      </w:r>
      <w:r>
        <w:rPr>
          <w:spacing w:val="-2"/>
          <w:sz w:val="24"/>
        </w:rPr>
        <w:t xml:space="preserve"> </w:t>
      </w:r>
      <w:r>
        <w:rPr>
          <w:sz w:val="24"/>
        </w:rPr>
        <w:t>prêts</w:t>
      </w:r>
      <w:r>
        <w:rPr>
          <w:spacing w:val="-1"/>
          <w:sz w:val="24"/>
        </w:rPr>
        <w:t xml:space="preserve"> </w:t>
      </w:r>
      <w:r>
        <w:rPr>
          <w:sz w:val="24"/>
        </w:rPr>
        <w:t>à</w:t>
      </w:r>
      <w:r>
        <w:rPr>
          <w:spacing w:val="-2"/>
          <w:sz w:val="24"/>
        </w:rPr>
        <w:t xml:space="preserve"> </w:t>
      </w:r>
      <w:r>
        <w:rPr>
          <w:sz w:val="24"/>
        </w:rPr>
        <w:t>accueillir un</w:t>
      </w:r>
      <w:r>
        <w:rPr>
          <w:spacing w:val="-1"/>
          <w:sz w:val="24"/>
        </w:rPr>
        <w:t xml:space="preserve"> </w:t>
      </w:r>
      <w:r>
        <w:rPr>
          <w:sz w:val="24"/>
        </w:rPr>
        <w:t>enfant</w:t>
      </w:r>
      <w:r>
        <w:rPr>
          <w:spacing w:val="-1"/>
          <w:sz w:val="24"/>
        </w:rPr>
        <w:t xml:space="preserve"> </w:t>
      </w:r>
      <w:r>
        <w:rPr>
          <w:sz w:val="24"/>
        </w:rPr>
        <w:t>handicapé?</w:t>
      </w:r>
    </w:p>
    <w:p w:rsidR="00476838" w:rsidRDefault="00476838" w:rsidP="00197E13">
      <w:pPr>
        <w:pStyle w:val="Paragraphedeliste"/>
        <w:numPr>
          <w:ilvl w:val="0"/>
          <w:numId w:val="50"/>
        </w:numPr>
        <w:tabs>
          <w:tab w:val="left" w:pos="1021"/>
        </w:tabs>
        <w:rPr>
          <w:sz w:val="24"/>
        </w:rPr>
      </w:pPr>
      <w:r>
        <w:rPr>
          <w:sz w:val="24"/>
        </w:rPr>
        <w:t>Après</w:t>
      </w:r>
      <w:r>
        <w:rPr>
          <w:spacing w:val="-1"/>
          <w:sz w:val="24"/>
        </w:rPr>
        <w:t xml:space="preserve"> </w:t>
      </w:r>
      <w:r>
        <w:rPr>
          <w:sz w:val="24"/>
        </w:rPr>
        <w:t>l’arrivée d’un</w:t>
      </w:r>
      <w:r>
        <w:rPr>
          <w:spacing w:val="-1"/>
          <w:sz w:val="24"/>
        </w:rPr>
        <w:t xml:space="preserve"> </w:t>
      </w:r>
      <w:r>
        <w:rPr>
          <w:sz w:val="24"/>
        </w:rPr>
        <w:t>enfant, quels</w:t>
      </w:r>
      <w:r>
        <w:rPr>
          <w:spacing w:val="-1"/>
          <w:sz w:val="24"/>
        </w:rPr>
        <w:t xml:space="preserve"> </w:t>
      </w:r>
      <w:r>
        <w:rPr>
          <w:sz w:val="24"/>
        </w:rPr>
        <w:t>seront</w:t>
      </w:r>
      <w:r>
        <w:rPr>
          <w:spacing w:val="-1"/>
          <w:sz w:val="24"/>
        </w:rPr>
        <w:t xml:space="preserve"> </w:t>
      </w:r>
      <w:r>
        <w:rPr>
          <w:sz w:val="24"/>
        </w:rPr>
        <w:t>les</w:t>
      </w:r>
      <w:r>
        <w:rPr>
          <w:spacing w:val="-2"/>
          <w:sz w:val="24"/>
        </w:rPr>
        <w:t xml:space="preserve"> </w:t>
      </w:r>
      <w:r>
        <w:rPr>
          <w:sz w:val="24"/>
        </w:rPr>
        <w:t>nouveaux</w:t>
      </w:r>
      <w:r>
        <w:rPr>
          <w:spacing w:val="-3"/>
          <w:sz w:val="24"/>
        </w:rPr>
        <w:t xml:space="preserve"> </w:t>
      </w:r>
      <w:r>
        <w:rPr>
          <w:sz w:val="24"/>
        </w:rPr>
        <w:t>équilibres</w:t>
      </w:r>
      <w:r>
        <w:rPr>
          <w:spacing w:val="3"/>
          <w:sz w:val="24"/>
        </w:rPr>
        <w:t xml:space="preserve"> </w:t>
      </w:r>
      <w:r>
        <w:rPr>
          <w:sz w:val="24"/>
        </w:rPr>
        <w:t>entre</w:t>
      </w:r>
      <w:r>
        <w:rPr>
          <w:spacing w:val="-1"/>
          <w:sz w:val="24"/>
        </w:rPr>
        <w:t xml:space="preserve"> </w:t>
      </w:r>
      <w:r>
        <w:rPr>
          <w:sz w:val="24"/>
        </w:rPr>
        <w:t>nous?</w:t>
      </w:r>
    </w:p>
    <w:p w:rsidR="00476838" w:rsidRDefault="00476838" w:rsidP="00476838">
      <w:pPr>
        <w:pStyle w:val="Heading1"/>
        <w:spacing w:before="61"/>
        <w:ind w:right="994"/>
        <w:rPr>
          <w:sz w:val="25"/>
        </w:rPr>
      </w:pPr>
      <w:r>
        <w:rPr>
          <w:sz w:val="24"/>
        </w:rPr>
        <w:pict>
          <v:group id="_x0000_s1146" style="position:absolute;left:0;text-align:left;margin-left:315.15pt;margin-top:38.25pt;width:276.5pt;height:78.25pt;z-index:-15668736;mso-wrap-distance-left:0;mso-wrap-distance-right:0;mso-position-horizontal-relative:page" coordorigin="750,203" coordsize="9040,3591">
            <v:shape id="_x0000_s1147" type="#_x0000_t75" alt="http://img.over-blog.com/300x240/3/34/50/28/dessin-couple-lit-excuses.jpg" style="position:absolute;left:750;top:203;width:4482;height:3591">
              <v:imagedata r:id="rId49" o:title=""/>
            </v:shape>
            <v:shape id="_x0000_s1148" type="#_x0000_t75" style="position:absolute;left:5262;top:364;width:4528;height:3430">
              <v:imagedata r:id="rId50" o:title=""/>
            </v:shape>
            <w10:wrap type="topAndBottom" anchorx="page"/>
          </v:group>
        </w:pict>
      </w:r>
      <w:r>
        <w:rPr>
          <w:noProof/>
          <w:sz w:val="24"/>
          <w:lang w:eastAsia="fr-FR"/>
        </w:rPr>
        <w:drawing>
          <wp:anchor distT="0" distB="0" distL="0" distR="0" simplePos="0" relativeHeight="487635456" behindDoc="0" locked="0" layoutInCell="1" allowOverlap="1">
            <wp:simplePos x="0" y="0"/>
            <wp:positionH relativeFrom="page">
              <wp:posOffset>551180</wp:posOffset>
            </wp:positionH>
            <wp:positionV relativeFrom="paragraph">
              <wp:posOffset>883285</wp:posOffset>
            </wp:positionV>
            <wp:extent cx="3551555" cy="4799965"/>
            <wp:effectExtent l="19050" t="0" r="0" b="0"/>
            <wp:wrapTopAndBottom/>
            <wp:docPr id="102" name="image8.png" descr="W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WF0000"/>
                    <pic:cNvPicPr>
                      <a:picLocks noChangeAspect="1" noChangeArrowheads="1"/>
                    </pic:cNvPicPr>
                  </pic:nvPicPr>
                  <pic:blipFill>
                    <a:blip r:embed="rId51" cstate="print"/>
                    <a:srcRect/>
                    <a:stretch>
                      <a:fillRect/>
                    </a:stretch>
                  </pic:blipFill>
                  <pic:spPr bwMode="auto">
                    <a:xfrm>
                      <a:off x="0" y="0"/>
                      <a:ext cx="3551555" cy="4799965"/>
                    </a:xfrm>
                    <a:prstGeom prst="rect">
                      <a:avLst/>
                    </a:prstGeom>
                    <a:noFill/>
                  </pic:spPr>
                </pic:pic>
              </a:graphicData>
            </a:graphic>
          </wp:anchor>
        </w:drawing>
      </w:r>
      <w:r>
        <w:rPr>
          <w:color w:val="1F487C"/>
          <w:w w:val="70"/>
        </w:rPr>
        <w:t>DES</w:t>
      </w:r>
      <w:r>
        <w:rPr>
          <w:color w:val="1F487C"/>
          <w:spacing w:val="19"/>
          <w:w w:val="70"/>
        </w:rPr>
        <w:t xml:space="preserve"> </w:t>
      </w:r>
      <w:r>
        <w:rPr>
          <w:color w:val="1F487C"/>
          <w:w w:val="70"/>
        </w:rPr>
        <w:t>EXEMPLES</w:t>
      </w:r>
      <w:r>
        <w:rPr>
          <w:color w:val="1F487C"/>
          <w:spacing w:val="19"/>
          <w:w w:val="70"/>
        </w:rPr>
        <w:t xml:space="preserve"> </w:t>
      </w:r>
      <w:r>
        <w:rPr>
          <w:color w:val="1F487C"/>
          <w:w w:val="70"/>
        </w:rPr>
        <w:t>DE</w:t>
      </w:r>
      <w:r>
        <w:rPr>
          <w:color w:val="1F487C"/>
          <w:spacing w:val="20"/>
          <w:w w:val="70"/>
        </w:rPr>
        <w:t xml:space="preserve"> </w:t>
      </w:r>
      <w:r>
        <w:rPr>
          <w:color w:val="1F487C"/>
          <w:w w:val="70"/>
        </w:rPr>
        <w:t>NOS</w:t>
      </w:r>
      <w:r>
        <w:rPr>
          <w:color w:val="1F487C"/>
          <w:spacing w:val="23"/>
          <w:w w:val="70"/>
        </w:rPr>
        <w:t xml:space="preserve"> </w:t>
      </w:r>
      <w:r>
        <w:rPr>
          <w:color w:val="1F487C"/>
          <w:w w:val="70"/>
        </w:rPr>
        <w:t>DIFFERENCES</w:t>
      </w:r>
    </w:p>
    <w:p w:rsidR="00476838" w:rsidRDefault="00476838" w:rsidP="00476838">
      <w:pPr>
        <w:widowControl/>
        <w:autoSpaceDE/>
        <w:autoSpaceDN/>
        <w:rPr>
          <w:sz w:val="25"/>
        </w:rPr>
        <w:sectPr w:rsidR="00476838">
          <w:pgSz w:w="11910" w:h="16840"/>
          <w:pgMar w:top="1180" w:right="480" w:bottom="1020" w:left="420" w:header="0" w:footer="748" w:gutter="0"/>
          <w:cols w:space="720"/>
        </w:sectPr>
      </w:pPr>
    </w:p>
    <w:p w:rsidR="00476838" w:rsidRPr="00476838" w:rsidRDefault="00476838" w:rsidP="00197E13">
      <w:pPr>
        <w:pStyle w:val="Paragraphedeliste"/>
        <w:numPr>
          <w:ilvl w:val="1"/>
          <w:numId w:val="51"/>
        </w:numPr>
        <w:tabs>
          <w:tab w:val="left" w:pos="680"/>
          <w:tab w:val="left" w:pos="747"/>
        </w:tabs>
        <w:spacing w:before="260"/>
        <w:rPr>
          <w:sz w:val="26"/>
        </w:rPr>
      </w:pPr>
      <w:bookmarkStart w:id="13" w:name="_bookmark14"/>
      <w:bookmarkEnd w:id="13"/>
      <w:r w:rsidRPr="00476838">
        <w:rPr>
          <w:color w:val="1F487C"/>
          <w:w w:val="70"/>
          <w:sz w:val="36"/>
        </w:rPr>
        <w:lastRenderedPageBreak/>
        <w:t>:</w:t>
      </w:r>
      <w:r w:rsidRPr="00476838">
        <w:rPr>
          <w:color w:val="1F487C"/>
          <w:spacing w:val="34"/>
          <w:w w:val="70"/>
          <w:sz w:val="36"/>
        </w:rPr>
        <w:t xml:space="preserve"> </w:t>
      </w:r>
      <w:r w:rsidRPr="00476838">
        <w:rPr>
          <w:color w:val="1F487C"/>
          <w:w w:val="70"/>
          <w:sz w:val="36"/>
        </w:rPr>
        <w:t>SEXUALITE</w:t>
      </w:r>
      <w:r w:rsidRPr="00476838">
        <w:rPr>
          <w:color w:val="1F487C"/>
          <w:spacing w:val="33"/>
          <w:w w:val="70"/>
          <w:sz w:val="36"/>
        </w:rPr>
        <w:t xml:space="preserve"> </w:t>
      </w:r>
      <w:r w:rsidRPr="00476838">
        <w:rPr>
          <w:color w:val="1F487C"/>
          <w:w w:val="70"/>
          <w:sz w:val="36"/>
        </w:rPr>
        <w:t>ET</w:t>
      </w:r>
      <w:r w:rsidRPr="00476838">
        <w:rPr>
          <w:color w:val="1F487C"/>
          <w:spacing w:val="34"/>
          <w:w w:val="70"/>
          <w:sz w:val="36"/>
        </w:rPr>
        <w:t xml:space="preserve"> </w:t>
      </w:r>
      <w:r w:rsidRPr="00476838">
        <w:rPr>
          <w:color w:val="1F487C"/>
          <w:w w:val="70"/>
          <w:sz w:val="36"/>
        </w:rPr>
        <w:t>ACCUEIL</w:t>
      </w:r>
      <w:r w:rsidRPr="00476838">
        <w:rPr>
          <w:color w:val="1F487C"/>
          <w:spacing w:val="35"/>
          <w:w w:val="70"/>
          <w:sz w:val="36"/>
        </w:rPr>
        <w:t xml:space="preserve"> </w:t>
      </w:r>
      <w:r w:rsidRPr="00476838">
        <w:rPr>
          <w:color w:val="1F487C"/>
          <w:w w:val="70"/>
          <w:sz w:val="36"/>
        </w:rPr>
        <w:t>DES</w:t>
      </w:r>
      <w:r w:rsidRPr="00476838">
        <w:rPr>
          <w:color w:val="1F487C"/>
          <w:spacing w:val="34"/>
          <w:w w:val="70"/>
          <w:sz w:val="36"/>
        </w:rPr>
        <w:t xml:space="preserve"> </w:t>
      </w:r>
      <w:r w:rsidRPr="00476838">
        <w:rPr>
          <w:color w:val="1F487C"/>
          <w:w w:val="70"/>
          <w:sz w:val="36"/>
        </w:rPr>
        <w:t>ENFANTS</w:t>
      </w:r>
      <w:bookmarkStart w:id="14" w:name="_bookmark15"/>
      <w:bookmarkEnd w:id="14"/>
    </w:p>
    <w:p w:rsidR="00476838" w:rsidRDefault="00476838" w:rsidP="00476838">
      <w:pPr>
        <w:pStyle w:val="Corpsdetexte"/>
        <w:spacing w:before="5"/>
        <w:rPr>
          <w:rFonts w:ascii="Arial"/>
          <w:b/>
          <w:sz w:val="28"/>
        </w:rPr>
      </w:pPr>
      <w:r>
        <w:pict>
          <v:shape id="_x0000_s1145" type="#_x0000_t202" style="position:absolute;margin-left:85.75pt;margin-top:14.7pt;width:429.6pt;height:259.95pt;z-index:-15669760;mso-wrap-distance-left:0;mso-wrap-distance-right:0;mso-position-horizontal-relative:page" filled="f">
            <v:textbox style="mso-next-textbox:#_x0000_s1145" inset="0,0,0,0">
              <w:txbxContent>
                <w:p w:rsidR="00476838" w:rsidRPr="00476838" w:rsidRDefault="00476838" w:rsidP="00476838">
                  <w:pPr>
                    <w:pStyle w:val="Corpsdetexte"/>
                    <w:spacing w:before="72" w:line="242" w:lineRule="auto"/>
                    <w:ind w:left="865" w:right="146"/>
                    <w:jc w:val="both"/>
                    <w:rPr>
                      <w:sz w:val="22"/>
                    </w:rPr>
                  </w:pPr>
                  <w:r w:rsidRPr="00476838">
                    <w:rPr>
                      <w:sz w:val="22"/>
                    </w:rPr>
                    <w:t>Au commencement, le Seigneur Dieu dit: Il n'est pas bon que l'homme</w:t>
                  </w:r>
                  <w:r w:rsidRPr="00476838">
                    <w:rPr>
                      <w:spacing w:val="1"/>
                      <w:sz w:val="22"/>
                    </w:rPr>
                    <w:t xml:space="preserve"> </w:t>
                  </w:r>
                  <w:r w:rsidRPr="00476838">
                    <w:rPr>
                      <w:sz w:val="22"/>
                    </w:rPr>
                    <w:t>soit</w:t>
                  </w:r>
                  <w:r w:rsidRPr="00476838">
                    <w:rPr>
                      <w:spacing w:val="1"/>
                      <w:sz w:val="22"/>
                    </w:rPr>
                    <w:t xml:space="preserve"> </w:t>
                  </w:r>
                  <w:r w:rsidRPr="00476838">
                    <w:rPr>
                      <w:sz w:val="22"/>
                    </w:rPr>
                    <w:t>seul;</w:t>
                  </w:r>
                  <w:r w:rsidRPr="00476838">
                    <w:rPr>
                      <w:spacing w:val="-1"/>
                      <w:sz w:val="22"/>
                    </w:rPr>
                    <w:t xml:space="preserve"> </w:t>
                  </w:r>
                  <w:r w:rsidRPr="00476838">
                    <w:rPr>
                      <w:sz w:val="22"/>
                    </w:rPr>
                    <w:t>je</w:t>
                  </w:r>
                  <w:r w:rsidRPr="00476838">
                    <w:rPr>
                      <w:spacing w:val="3"/>
                      <w:sz w:val="22"/>
                    </w:rPr>
                    <w:t xml:space="preserve"> </w:t>
                  </w:r>
                  <w:r w:rsidRPr="00476838">
                    <w:rPr>
                      <w:sz w:val="22"/>
                    </w:rPr>
                    <w:t>lui</w:t>
                  </w:r>
                  <w:r w:rsidRPr="00476838">
                    <w:rPr>
                      <w:spacing w:val="-1"/>
                      <w:sz w:val="22"/>
                    </w:rPr>
                    <w:t xml:space="preserve"> </w:t>
                  </w:r>
                  <w:r w:rsidRPr="00476838">
                    <w:rPr>
                      <w:sz w:val="22"/>
                    </w:rPr>
                    <w:t>ferai</w:t>
                  </w:r>
                  <w:r w:rsidRPr="00476838">
                    <w:rPr>
                      <w:spacing w:val="2"/>
                      <w:sz w:val="22"/>
                    </w:rPr>
                    <w:t xml:space="preserve"> </w:t>
                  </w:r>
                  <w:r w:rsidRPr="00476838">
                    <w:rPr>
                      <w:sz w:val="22"/>
                    </w:rPr>
                    <w:t>une</w:t>
                  </w:r>
                  <w:r w:rsidRPr="00476838">
                    <w:rPr>
                      <w:spacing w:val="2"/>
                      <w:sz w:val="22"/>
                    </w:rPr>
                    <w:t xml:space="preserve"> </w:t>
                  </w:r>
                  <w:r w:rsidRPr="00476838">
                    <w:rPr>
                      <w:sz w:val="22"/>
                    </w:rPr>
                    <w:t>aide</w:t>
                  </w:r>
                  <w:r w:rsidRPr="00476838">
                    <w:rPr>
                      <w:spacing w:val="3"/>
                      <w:sz w:val="22"/>
                    </w:rPr>
                    <w:t xml:space="preserve"> </w:t>
                  </w:r>
                  <w:r w:rsidRPr="00476838">
                    <w:rPr>
                      <w:sz w:val="22"/>
                    </w:rPr>
                    <w:t>qui</w:t>
                  </w:r>
                  <w:r w:rsidRPr="00476838">
                    <w:rPr>
                      <w:spacing w:val="1"/>
                      <w:sz w:val="22"/>
                    </w:rPr>
                    <w:t xml:space="preserve"> </w:t>
                  </w:r>
                  <w:r w:rsidRPr="00476838">
                    <w:rPr>
                      <w:sz w:val="22"/>
                    </w:rPr>
                    <w:t>lui</w:t>
                  </w:r>
                  <w:r w:rsidRPr="00476838">
                    <w:rPr>
                      <w:spacing w:val="1"/>
                      <w:sz w:val="22"/>
                    </w:rPr>
                    <w:t xml:space="preserve"> </w:t>
                  </w:r>
                  <w:r w:rsidRPr="00476838">
                    <w:rPr>
                      <w:sz w:val="22"/>
                    </w:rPr>
                    <w:t>correspondra.</w:t>
                  </w:r>
                  <w:r w:rsidRPr="00476838">
                    <w:rPr>
                      <w:spacing w:val="6"/>
                      <w:sz w:val="22"/>
                    </w:rPr>
                    <w:t xml:space="preserve"> </w:t>
                  </w:r>
                  <w:r w:rsidRPr="00476838">
                    <w:rPr>
                      <w:sz w:val="22"/>
                    </w:rPr>
                    <w:t>»</w:t>
                  </w:r>
                </w:p>
                <w:p w:rsidR="00476838" w:rsidRPr="00476838" w:rsidRDefault="00476838" w:rsidP="00476838">
                  <w:pPr>
                    <w:pStyle w:val="Corpsdetexte"/>
                    <w:spacing w:before="2"/>
                    <w:rPr>
                      <w:sz w:val="22"/>
                    </w:rPr>
                  </w:pPr>
                </w:p>
                <w:p w:rsidR="00476838" w:rsidRPr="00476838" w:rsidRDefault="00476838" w:rsidP="00476838">
                  <w:pPr>
                    <w:pStyle w:val="Corpsdetexte"/>
                    <w:spacing w:before="1" w:line="242" w:lineRule="auto"/>
                    <w:ind w:left="865" w:right="137" w:firstLine="67"/>
                    <w:jc w:val="both"/>
                    <w:rPr>
                      <w:sz w:val="22"/>
                    </w:rPr>
                  </w:pPr>
                  <w:r w:rsidRPr="00476838">
                    <w:rPr>
                      <w:sz w:val="22"/>
                    </w:rPr>
                    <w:t>Avec</w:t>
                  </w:r>
                  <w:r w:rsidRPr="00476838">
                    <w:rPr>
                      <w:spacing w:val="1"/>
                      <w:sz w:val="22"/>
                    </w:rPr>
                    <w:t xml:space="preserve"> </w:t>
                  </w:r>
                  <w:r w:rsidRPr="00476838">
                    <w:rPr>
                      <w:sz w:val="22"/>
                    </w:rPr>
                    <w:t>de</w:t>
                  </w:r>
                  <w:r w:rsidRPr="00476838">
                    <w:rPr>
                      <w:spacing w:val="1"/>
                      <w:sz w:val="22"/>
                    </w:rPr>
                    <w:t xml:space="preserve"> </w:t>
                  </w:r>
                  <w:r w:rsidRPr="00476838">
                    <w:rPr>
                      <w:sz w:val="22"/>
                    </w:rPr>
                    <w:t>la</w:t>
                  </w:r>
                  <w:r w:rsidRPr="00476838">
                    <w:rPr>
                      <w:spacing w:val="1"/>
                      <w:sz w:val="22"/>
                    </w:rPr>
                    <w:t xml:space="preserve"> </w:t>
                  </w:r>
                  <w:r w:rsidRPr="00476838">
                    <w:rPr>
                      <w:sz w:val="22"/>
                    </w:rPr>
                    <w:t>terre,</w:t>
                  </w:r>
                  <w:r w:rsidRPr="00476838">
                    <w:rPr>
                      <w:spacing w:val="1"/>
                      <w:sz w:val="22"/>
                    </w:rPr>
                    <w:t xml:space="preserve"> </w:t>
                  </w:r>
                  <w:r w:rsidRPr="00476838">
                    <w:rPr>
                      <w:sz w:val="22"/>
                    </w:rPr>
                    <w:t>le</w:t>
                  </w:r>
                  <w:r w:rsidRPr="00476838">
                    <w:rPr>
                      <w:spacing w:val="1"/>
                      <w:sz w:val="22"/>
                    </w:rPr>
                    <w:t xml:space="preserve"> </w:t>
                  </w:r>
                  <w:r w:rsidRPr="00476838">
                    <w:rPr>
                      <w:sz w:val="22"/>
                    </w:rPr>
                    <w:t>Seigneur</w:t>
                  </w:r>
                  <w:r w:rsidRPr="00476838">
                    <w:rPr>
                      <w:spacing w:val="1"/>
                      <w:sz w:val="22"/>
                    </w:rPr>
                    <w:t xml:space="preserve"> </w:t>
                  </w:r>
                  <w:r w:rsidRPr="00476838">
                    <w:rPr>
                      <w:sz w:val="22"/>
                    </w:rPr>
                    <w:t>Dieu</w:t>
                  </w:r>
                  <w:r w:rsidRPr="00476838">
                    <w:rPr>
                      <w:spacing w:val="1"/>
                      <w:sz w:val="22"/>
                    </w:rPr>
                    <w:t xml:space="preserve"> </w:t>
                  </w:r>
                  <w:r w:rsidRPr="00476838">
                    <w:rPr>
                      <w:sz w:val="22"/>
                    </w:rPr>
                    <w:t>façonna</w:t>
                  </w:r>
                  <w:r w:rsidRPr="00476838">
                    <w:rPr>
                      <w:spacing w:val="1"/>
                      <w:sz w:val="22"/>
                    </w:rPr>
                    <w:t xml:space="preserve"> </w:t>
                  </w:r>
                  <w:r w:rsidRPr="00476838">
                    <w:rPr>
                      <w:sz w:val="22"/>
                    </w:rPr>
                    <w:t>toutes</w:t>
                  </w:r>
                  <w:r w:rsidRPr="00476838">
                    <w:rPr>
                      <w:spacing w:val="1"/>
                      <w:sz w:val="22"/>
                    </w:rPr>
                    <w:t xml:space="preserve"> </w:t>
                  </w:r>
                  <w:r w:rsidRPr="00476838">
                    <w:rPr>
                      <w:sz w:val="22"/>
                    </w:rPr>
                    <w:t>les</w:t>
                  </w:r>
                  <w:r w:rsidRPr="00476838">
                    <w:rPr>
                      <w:spacing w:val="1"/>
                      <w:sz w:val="22"/>
                    </w:rPr>
                    <w:t xml:space="preserve"> </w:t>
                  </w:r>
                  <w:r w:rsidRPr="00476838">
                    <w:rPr>
                      <w:sz w:val="22"/>
                    </w:rPr>
                    <w:t>bêtes</w:t>
                  </w:r>
                  <w:r w:rsidRPr="00476838">
                    <w:rPr>
                      <w:spacing w:val="1"/>
                      <w:sz w:val="22"/>
                    </w:rPr>
                    <w:t xml:space="preserve"> </w:t>
                  </w:r>
                  <w:r w:rsidRPr="00476838">
                    <w:rPr>
                      <w:sz w:val="22"/>
                    </w:rPr>
                    <w:t>des</w:t>
                  </w:r>
                  <w:r w:rsidRPr="00476838">
                    <w:rPr>
                      <w:spacing w:val="1"/>
                      <w:sz w:val="22"/>
                    </w:rPr>
                    <w:t xml:space="preserve"> </w:t>
                  </w:r>
                  <w:r w:rsidRPr="00476838">
                    <w:rPr>
                      <w:sz w:val="22"/>
                    </w:rPr>
                    <w:t>champs et tous les oiseaux du ciel, et il les amena vers l'homme, pour</w:t>
                  </w:r>
                  <w:r w:rsidRPr="00476838">
                    <w:rPr>
                      <w:spacing w:val="1"/>
                      <w:sz w:val="22"/>
                    </w:rPr>
                    <w:t xml:space="preserve"> </w:t>
                  </w:r>
                  <w:r w:rsidRPr="00476838">
                    <w:rPr>
                      <w:sz w:val="22"/>
                    </w:rPr>
                    <w:t>voir</w:t>
                  </w:r>
                  <w:r w:rsidRPr="00476838">
                    <w:rPr>
                      <w:spacing w:val="3"/>
                      <w:sz w:val="22"/>
                    </w:rPr>
                    <w:t xml:space="preserve"> </w:t>
                  </w:r>
                  <w:r w:rsidRPr="00476838">
                    <w:rPr>
                      <w:sz w:val="22"/>
                    </w:rPr>
                    <w:t>quels</w:t>
                  </w:r>
                  <w:r w:rsidRPr="00476838">
                    <w:rPr>
                      <w:spacing w:val="2"/>
                      <w:sz w:val="22"/>
                    </w:rPr>
                    <w:t xml:space="preserve"> </w:t>
                  </w:r>
                  <w:r w:rsidRPr="00476838">
                    <w:rPr>
                      <w:sz w:val="22"/>
                    </w:rPr>
                    <w:t>noms</w:t>
                  </w:r>
                  <w:r w:rsidRPr="00476838">
                    <w:rPr>
                      <w:spacing w:val="2"/>
                      <w:sz w:val="22"/>
                    </w:rPr>
                    <w:t xml:space="preserve"> </w:t>
                  </w:r>
                  <w:r w:rsidRPr="00476838">
                    <w:rPr>
                      <w:sz w:val="22"/>
                    </w:rPr>
                    <w:t>il</w:t>
                  </w:r>
                  <w:r w:rsidRPr="00476838">
                    <w:rPr>
                      <w:spacing w:val="2"/>
                      <w:sz w:val="22"/>
                    </w:rPr>
                    <w:t xml:space="preserve"> </w:t>
                  </w:r>
                  <w:r w:rsidRPr="00476838">
                    <w:rPr>
                      <w:sz w:val="22"/>
                    </w:rPr>
                    <w:t>leur</w:t>
                  </w:r>
                  <w:r w:rsidRPr="00476838">
                    <w:rPr>
                      <w:spacing w:val="-1"/>
                      <w:sz w:val="22"/>
                    </w:rPr>
                    <w:t xml:space="preserve"> </w:t>
                  </w:r>
                  <w:r w:rsidRPr="00476838">
                    <w:rPr>
                      <w:sz w:val="22"/>
                    </w:rPr>
                    <w:t>donnerait.</w:t>
                  </w:r>
                </w:p>
                <w:p w:rsidR="00476838" w:rsidRPr="00476838" w:rsidRDefault="00476838" w:rsidP="00476838">
                  <w:pPr>
                    <w:pStyle w:val="Corpsdetexte"/>
                    <w:spacing w:line="242" w:lineRule="auto"/>
                    <w:ind w:left="865" w:right="146" w:firstLine="67"/>
                    <w:jc w:val="both"/>
                    <w:rPr>
                      <w:sz w:val="22"/>
                    </w:rPr>
                  </w:pPr>
                  <w:r w:rsidRPr="00476838">
                    <w:rPr>
                      <w:sz w:val="22"/>
                    </w:rPr>
                    <w:t>Et</w:t>
                  </w:r>
                  <w:r w:rsidRPr="00476838">
                    <w:rPr>
                      <w:spacing w:val="24"/>
                      <w:sz w:val="22"/>
                    </w:rPr>
                    <w:t xml:space="preserve"> </w:t>
                  </w:r>
                  <w:r w:rsidRPr="00476838">
                    <w:rPr>
                      <w:sz w:val="22"/>
                    </w:rPr>
                    <w:t>l'homme</w:t>
                  </w:r>
                  <w:r w:rsidRPr="00476838">
                    <w:rPr>
                      <w:spacing w:val="23"/>
                      <w:sz w:val="22"/>
                    </w:rPr>
                    <w:t xml:space="preserve"> </w:t>
                  </w:r>
                  <w:r w:rsidRPr="00476838">
                    <w:rPr>
                      <w:sz w:val="22"/>
                    </w:rPr>
                    <w:t>donna</w:t>
                  </w:r>
                  <w:r w:rsidRPr="00476838">
                    <w:rPr>
                      <w:spacing w:val="23"/>
                      <w:sz w:val="22"/>
                    </w:rPr>
                    <w:t xml:space="preserve"> </w:t>
                  </w:r>
                  <w:r w:rsidRPr="00476838">
                    <w:rPr>
                      <w:sz w:val="22"/>
                    </w:rPr>
                    <w:t>donc</w:t>
                  </w:r>
                  <w:r w:rsidRPr="00476838">
                    <w:rPr>
                      <w:spacing w:val="25"/>
                      <w:sz w:val="22"/>
                    </w:rPr>
                    <w:t xml:space="preserve"> </w:t>
                  </w:r>
                  <w:r w:rsidRPr="00476838">
                    <w:rPr>
                      <w:sz w:val="22"/>
                    </w:rPr>
                    <w:t>leurs</w:t>
                  </w:r>
                  <w:r w:rsidRPr="00476838">
                    <w:rPr>
                      <w:spacing w:val="24"/>
                      <w:sz w:val="22"/>
                    </w:rPr>
                    <w:t xml:space="preserve"> </w:t>
                  </w:r>
                  <w:r w:rsidRPr="00476838">
                    <w:rPr>
                      <w:sz w:val="22"/>
                    </w:rPr>
                    <w:t>noms</w:t>
                  </w:r>
                  <w:r w:rsidRPr="00476838">
                    <w:rPr>
                      <w:spacing w:val="22"/>
                      <w:sz w:val="22"/>
                    </w:rPr>
                    <w:t xml:space="preserve"> </w:t>
                  </w:r>
                  <w:r w:rsidRPr="00476838">
                    <w:rPr>
                      <w:sz w:val="22"/>
                    </w:rPr>
                    <w:t>à</w:t>
                  </w:r>
                  <w:r w:rsidRPr="00476838">
                    <w:rPr>
                      <w:spacing w:val="25"/>
                      <w:sz w:val="22"/>
                    </w:rPr>
                    <w:t xml:space="preserve"> </w:t>
                  </w:r>
                  <w:r w:rsidRPr="00476838">
                    <w:rPr>
                      <w:sz w:val="22"/>
                    </w:rPr>
                    <w:t>tous</w:t>
                  </w:r>
                  <w:r w:rsidRPr="00476838">
                    <w:rPr>
                      <w:spacing w:val="24"/>
                      <w:sz w:val="22"/>
                    </w:rPr>
                    <w:t xml:space="preserve"> </w:t>
                  </w:r>
                  <w:r w:rsidRPr="00476838">
                    <w:rPr>
                      <w:sz w:val="22"/>
                    </w:rPr>
                    <w:t>les</w:t>
                  </w:r>
                  <w:r w:rsidRPr="00476838">
                    <w:rPr>
                      <w:spacing w:val="25"/>
                      <w:sz w:val="22"/>
                    </w:rPr>
                    <w:t xml:space="preserve"> </w:t>
                  </w:r>
                  <w:r w:rsidRPr="00476838">
                    <w:rPr>
                      <w:sz w:val="22"/>
                    </w:rPr>
                    <w:t>animaux,</w:t>
                  </w:r>
                  <w:r w:rsidRPr="00476838">
                    <w:rPr>
                      <w:spacing w:val="25"/>
                      <w:sz w:val="22"/>
                    </w:rPr>
                    <w:t xml:space="preserve"> </w:t>
                  </w:r>
                  <w:r w:rsidRPr="00476838">
                    <w:rPr>
                      <w:sz w:val="22"/>
                    </w:rPr>
                    <w:t>aux</w:t>
                  </w:r>
                  <w:r w:rsidRPr="00476838">
                    <w:rPr>
                      <w:spacing w:val="22"/>
                      <w:sz w:val="22"/>
                    </w:rPr>
                    <w:t xml:space="preserve"> </w:t>
                  </w:r>
                  <w:r w:rsidRPr="00476838">
                    <w:rPr>
                      <w:sz w:val="22"/>
                    </w:rPr>
                    <w:t>oiseaux</w:t>
                  </w:r>
                  <w:r w:rsidRPr="00476838">
                    <w:rPr>
                      <w:spacing w:val="-61"/>
                      <w:sz w:val="22"/>
                    </w:rPr>
                    <w:t xml:space="preserve"> </w:t>
                  </w:r>
                  <w:r w:rsidRPr="00476838">
                    <w:rPr>
                      <w:sz w:val="22"/>
                    </w:rPr>
                    <w:t>du ciel et à toutes les bêtes des champs; Mais il ne trouva aucune aide</w:t>
                  </w:r>
                  <w:r w:rsidRPr="00476838">
                    <w:rPr>
                      <w:spacing w:val="1"/>
                      <w:sz w:val="22"/>
                    </w:rPr>
                    <w:t xml:space="preserve"> </w:t>
                  </w:r>
                  <w:r w:rsidRPr="00476838">
                    <w:rPr>
                      <w:sz w:val="22"/>
                    </w:rPr>
                    <w:t>qui</w:t>
                  </w:r>
                  <w:r w:rsidRPr="00476838">
                    <w:rPr>
                      <w:spacing w:val="1"/>
                      <w:sz w:val="22"/>
                    </w:rPr>
                    <w:t xml:space="preserve"> </w:t>
                  </w:r>
                  <w:r w:rsidRPr="00476838">
                    <w:rPr>
                      <w:sz w:val="22"/>
                    </w:rPr>
                    <w:t>lui</w:t>
                  </w:r>
                  <w:r w:rsidRPr="00476838">
                    <w:rPr>
                      <w:spacing w:val="2"/>
                      <w:sz w:val="22"/>
                    </w:rPr>
                    <w:t xml:space="preserve"> </w:t>
                  </w:r>
                  <w:r w:rsidRPr="00476838">
                    <w:rPr>
                      <w:sz w:val="22"/>
                    </w:rPr>
                    <w:t>corresponde.</w:t>
                  </w:r>
                </w:p>
                <w:p w:rsidR="00476838" w:rsidRPr="00476838" w:rsidRDefault="00476838" w:rsidP="00476838">
                  <w:pPr>
                    <w:pStyle w:val="Corpsdetexte"/>
                    <w:spacing w:before="7"/>
                    <w:rPr>
                      <w:sz w:val="22"/>
                    </w:rPr>
                  </w:pPr>
                </w:p>
                <w:p w:rsidR="00476838" w:rsidRPr="00476838" w:rsidRDefault="00476838" w:rsidP="00476838">
                  <w:pPr>
                    <w:pStyle w:val="Corpsdetexte"/>
                    <w:spacing w:line="242" w:lineRule="auto"/>
                    <w:ind w:left="865" w:right="140" w:firstLine="67"/>
                    <w:jc w:val="both"/>
                    <w:rPr>
                      <w:sz w:val="22"/>
                    </w:rPr>
                  </w:pPr>
                  <w:r w:rsidRPr="00476838">
                    <w:rPr>
                      <w:sz w:val="22"/>
                    </w:rPr>
                    <w:t>Alors le Seigneur Dieu fit tomber sur lui un sommeil mystérieux, et</w:t>
                  </w:r>
                  <w:r w:rsidRPr="00476838">
                    <w:rPr>
                      <w:spacing w:val="1"/>
                      <w:sz w:val="22"/>
                    </w:rPr>
                    <w:t xml:space="preserve"> </w:t>
                  </w:r>
                  <w:r w:rsidRPr="00476838">
                    <w:rPr>
                      <w:sz w:val="22"/>
                    </w:rPr>
                    <w:t>l’homme s'endormit; Le Seigneur Dieu prit de la chair de son côté, puis</w:t>
                  </w:r>
                  <w:r w:rsidRPr="00476838">
                    <w:rPr>
                      <w:spacing w:val="1"/>
                      <w:sz w:val="22"/>
                    </w:rPr>
                    <w:t xml:space="preserve"> </w:t>
                  </w:r>
                  <w:r w:rsidRPr="00476838">
                    <w:rPr>
                      <w:sz w:val="22"/>
                    </w:rPr>
                    <w:t>il</w:t>
                  </w:r>
                  <w:r w:rsidRPr="00476838">
                    <w:rPr>
                      <w:spacing w:val="1"/>
                      <w:sz w:val="22"/>
                    </w:rPr>
                    <w:t xml:space="preserve"> </w:t>
                  </w:r>
                  <w:r w:rsidRPr="00476838">
                    <w:rPr>
                      <w:sz w:val="22"/>
                    </w:rPr>
                    <w:t>referma.</w:t>
                  </w:r>
                </w:p>
                <w:p w:rsidR="00476838" w:rsidRPr="00476838" w:rsidRDefault="00476838" w:rsidP="00476838">
                  <w:pPr>
                    <w:pStyle w:val="Corpsdetexte"/>
                    <w:spacing w:line="242" w:lineRule="auto"/>
                    <w:ind w:left="865" w:right="147" w:firstLine="67"/>
                    <w:jc w:val="both"/>
                    <w:rPr>
                      <w:sz w:val="22"/>
                    </w:rPr>
                  </w:pPr>
                  <w:r w:rsidRPr="00476838">
                    <w:rPr>
                      <w:sz w:val="22"/>
                    </w:rPr>
                    <w:t>Avec ce qu’il avait pris à l’homme, il forma une femme et il l’amena</w:t>
                  </w:r>
                  <w:r w:rsidRPr="00476838">
                    <w:rPr>
                      <w:spacing w:val="1"/>
                      <w:sz w:val="22"/>
                    </w:rPr>
                    <w:t xml:space="preserve"> </w:t>
                  </w:r>
                  <w:r w:rsidRPr="00476838">
                    <w:rPr>
                      <w:sz w:val="22"/>
                    </w:rPr>
                    <w:t>vers</w:t>
                  </w:r>
                  <w:r w:rsidRPr="00476838">
                    <w:rPr>
                      <w:spacing w:val="1"/>
                      <w:sz w:val="22"/>
                    </w:rPr>
                    <w:t xml:space="preserve"> </w:t>
                  </w:r>
                  <w:r w:rsidRPr="00476838">
                    <w:rPr>
                      <w:sz w:val="22"/>
                    </w:rPr>
                    <w:t>l’homme.</w:t>
                  </w:r>
                </w:p>
                <w:p w:rsidR="00476838" w:rsidRPr="00476838" w:rsidRDefault="00476838" w:rsidP="00476838">
                  <w:pPr>
                    <w:pStyle w:val="Corpsdetexte"/>
                    <w:spacing w:before="10"/>
                    <w:rPr>
                      <w:sz w:val="22"/>
                    </w:rPr>
                  </w:pPr>
                </w:p>
                <w:p w:rsidR="00476838" w:rsidRPr="00476838" w:rsidRDefault="00476838" w:rsidP="00476838">
                  <w:pPr>
                    <w:pStyle w:val="Corpsdetexte"/>
                    <w:spacing w:line="242" w:lineRule="auto"/>
                    <w:ind w:left="865" w:right="139" w:firstLine="67"/>
                    <w:jc w:val="both"/>
                    <w:rPr>
                      <w:sz w:val="22"/>
                    </w:rPr>
                  </w:pPr>
                  <w:r w:rsidRPr="00476838">
                    <w:rPr>
                      <w:sz w:val="22"/>
                    </w:rPr>
                    <w:t>L'homme</w:t>
                  </w:r>
                  <w:r w:rsidRPr="00476838">
                    <w:rPr>
                      <w:spacing w:val="28"/>
                      <w:sz w:val="22"/>
                    </w:rPr>
                    <w:t xml:space="preserve"> </w:t>
                  </w:r>
                  <w:r w:rsidRPr="00476838">
                    <w:rPr>
                      <w:sz w:val="22"/>
                    </w:rPr>
                    <w:t>dit</w:t>
                  </w:r>
                  <w:r w:rsidRPr="00476838">
                    <w:rPr>
                      <w:spacing w:val="25"/>
                      <w:sz w:val="22"/>
                    </w:rPr>
                    <w:t xml:space="preserve"> </w:t>
                  </w:r>
                  <w:r w:rsidRPr="00476838">
                    <w:rPr>
                      <w:sz w:val="22"/>
                    </w:rPr>
                    <w:t>alors:</w:t>
                  </w:r>
                  <w:r w:rsidRPr="00476838">
                    <w:rPr>
                      <w:spacing w:val="27"/>
                      <w:sz w:val="22"/>
                    </w:rPr>
                    <w:t xml:space="preserve"> </w:t>
                  </w:r>
                  <w:r w:rsidRPr="00476838">
                    <w:rPr>
                      <w:sz w:val="22"/>
                    </w:rPr>
                    <w:t>«</w:t>
                  </w:r>
                  <w:r w:rsidRPr="00476838">
                    <w:rPr>
                      <w:spacing w:val="1"/>
                      <w:sz w:val="22"/>
                    </w:rPr>
                    <w:t xml:space="preserve"> </w:t>
                  </w:r>
                  <w:r w:rsidRPr="00476838">
                    <w:rPr>
                      <w:sz w:val="22"/>
                    </w:rPr>
                    <w:t>Cette</w:t>
                  </w:r>
                  <w:r w:rsidRPr="00476838">
                    <w:rPr>
                      <w:spacing w:val="26"/>
                      <w:sz w:val="22"/>
                    </w:rPr>
                    <w:t xml:space="preserve"> </w:t>
                  </w:r>
                  <w:r w:rsidRPr="00476838">
                    <w:rPr>
                      <w:sz w:val="22"/>
                    </w:rPr>
                    <w:t>fois-ci,</w:t>
                  </w:r>
                  <w:r w:rsidRPr="00476838">
                    <w:rPr>
                      <w:spacing w:val="28"/>
                      <w:sz w:val="22"/>
                    </w:rPr>
                    <w:t xml:space="preserve"> </w:t>
                  </w:r>
                  <w:r w:rsidRPr="00476838">
                    <w:rPr>
                      <w:sz w:val="22"/>
                    </w:rPr>
                    <w:t>voilà</w:t>
                  </w:r>
                  <w:r w:rsidRPr="00476838">
                    <w:rPr>
                      <w:spacing w:val="28"/>
                      <w:sz w:val="22"/>
                    </w:rPr>
                    <w:t xml:space="preserve"> </w:t>
                  </w:r>
                  <w:r w:rsidRPr="00476838">
                    <w:rPr>
                      <w:sz w:val="22"/>
                    </w:rPr>
                    <w:t>l’os</w:t>
                  </w:r>
                  <w:r w:rsidRPr="00476838">
                    <w:rPr>
                      <w:spacing w:val="29"/>
                      <w:sz w:val="22"/>
                    </w:rPr>
                    <w:t xml:space="preserve"> </w:t>
                  </w:r>
                  <w:r w:rsidRPr="00476838">
                    <w:rPr>
                      <w:sz w:val="22"/>
                    </w:rPr>
                    <w:t>de</w:t>
                  </w:r>
                  <w:r w:rsidRPr="00476838">
                    <w:rPr>
                      <w:spacing w:val="25"/>
                      <w:sz w:val="22"/>
                    </w:rPr>
                    <w:t xml:space="preserve"> </w:t>
                  </w:r>
                  <w:r w:rsidRPr="00476838">
                    <w:rPr>
                      <w:sz w:val="22"/>
                    </w:rPr>
                    <w:t>mes</w:t>
                  </w:r>
                  <w:r w:rsidRPr="00476838">
                    <w:rPr>
                      <w:spacing w:val="28"/>
                      <w:sz w:val="22"/>
                    </w:rPr>
                    <w:t xml:space="preserve"> </w:t>
                  </w:r>
                  <w:r w:rsidRPr="00476838">
                    <w:rPr>
                      <w:sz w:val="22"/>
                    </w:rPr>
                    <w:t>os</w:t>
                  </w:r>
                  <w:r w:rsidRPr="00476838">
                    <w:rPr>
                      <w:spacing w:val="29"/>
                      <w:sz w:val="22"/>
                    </w:rPr>
                    <w:t xml:space="preserve"> </w:t>
                  </w:r>
                  <w:r w:rsidRPr="00476838">
                    <w:rPr>
                      <w:sz w:val="22"/>
                    </w:rPr>
                    <w:t>et</w:t>
                  </w:r>
                  <w:r w:rsidRPr="00476838">
                    <w:rPr>
                      <w:spacing w:val="28"/>
                      <w:sz w:val="22"/>
                    </w:rPr>
                    <w:t xml:space="preserve"> </w:t>
                  </w:r>
                  <w:r w:rsidRPr="00476838">
                    <w:rPr>
                      <w:sz w:val="22"/>
                    </w:rPr>
                    <w:t>la</w:t>
                  </w:r>
                  <w:r w:rsidRPr="00476838">
                    <w:rPr>
                      <w:spacing w:val="28"/>
                      <w:sz w:val="22"/>
                    </w:rPr>
                    <w:t xml:space="preserve"> </w:t>
                  </w:r>
                  <w:r w:rsidRPr="00476838">
                    <w:rPr>
                      <w:sz w:val="22"/>
                    </w:rPr>
                    <w:t>chair</w:t>
                  </w:r>
                  <w:r w:rsidRPr="00476838">
                    <w:rPr>
                      <w:spacing w:val="25"/>
                      <w:sz w:val="22"/>
                    </w:rPr>
                    <w:t xml:space="preserve"> </w:t>
                  </w:r>
                  <w:r w:rsidRPr="00476838">
                    <w:rPr>
                      <w:sz w:val="22"/>
                    </w:rPr>
                    <w:t>de</w:t>
                  </w:r>
                  <w:r w:rsidRPr="00476838">
                    <w:rPr>
                      <w:spacing w:val="-62"/>
                      <w:sz w:val="22"/>
                    </w:rPr>
                    <w:t xml:space="preserve"> </w:t>
                  </w:r>
                  <w:r w:rsidRPr="00476838">
                    <w:rPr>
                      <w:sz w:val="22"/>
                    </w:rPr>
                    <w:t>ma</w:t>
                  </w:r>
                  <w:r w:rsidRPr="00476838">
                    <w:rPr>
                      <w:spacing w:val="2"/>
                      <w:sz w:val="22"/>
                    </w:rPr>
                    <w:t xml:space="preserve"> </w:t>
                  </w:r>
                  <w:r w:rsidRPr="00476838">
                    <w:rPr>
                      <w:sz w:val="22"/>
                    </w:rPr>
                    <w:t>chair!</w:t>
                  </w:r>
                  <w:r w:rsidRPr="00476838">
                    <w:rPr>
                      <w:spacing w:val="4"/>
                      <w:sz w:val="22"/>
                    </w:rPr>
                    <w:t xml:space="preserve"> </w:t>
                  </w:r>
                  <w:r w:rsidRPr="00476838">
                    <w:rPr>
                      <w:sz w:val="22"/>
                    </w:rPr>
                    <w:t>On</w:t>
                  </w:r>
                  <w:r w:rsidRPr="00476838">
                    <w:rPr>
                      <w:spacing w:val="3"/>
                      <w:sz w:val="22"/>
                    </w:rPr>
                    <w:t xml:space="preserve"> </w:t>
                  </w:r>
                  <w:r w:rsidRPr="00476838">
                    <w:rPr>
                      <w:sz w:val="22"/>
                    </w:rPr>
                    <w:t>l'appellera</w:t>
                  </w:r>
                  <w:r w:rsidRPr="00476838">
                    <w:rPr>
                      <w:spacing w:val="2"/>
                      <w:sz w:val="22"/>
                    </w:rPr>
                    <w:t xml:space="preserve"> </w:t>
                  </w:r>
                  <w:r w:rsidRPr="00476838">
                    <w:rPr>
                      <w:sz w:val="22"/>
                    </w:rPr>
                    <w:t>«</w:t>
                  </w:r>
                  <w:r w:rsidRPr="00476838">
                    <w:rPr>
                      <w:spacing w:val="4"/>
                      <w:sz w:val="22"/>
                    </w:rPr>
                    <w:t xml:space="preserve"> </w:t>
                  </w:r>
                  <w:r w:rsidRPr="00476838">
                    <w:rPr>
                      <w:sz w:val="22"/>
                    </w:rPr>
                    <w:t>femme</w:t>
                  </w:r>
                  <w:r w:rsidRPr="00476838">
                    <w:rPr>
                      <w:spacing w:val="4"/>
                      <w:sz w:val="22"/>
                    </w:rPr>
                    <w:t xml:space="preserve"> </w:t>
                  </w:r>
                  <w:r w:rsidRPr="00476838">
                    <w:rPr>
                      <w:sz w:val="22"/>
                    </w:rPr>
                    <w:t>».</w:t>
                  </w:r>
                </w:p>
                <w:p w:rsidR="00476838" w:rsidRPr="00476838" w:rsidRDefault="00476838" w:rsidP="00476838">
                  <w:pPr>
                    <w:pStyle w:val="Corpsdetexte"/>
                    <w:spacing w:before="2"/>
                    <w:rPr>
                      <w:sz w:val="22"/>
                    </w:rPr>
                  </w:pPr>
                </w:p>
                <w:p w:rsidR="00476838" w:rsidRPr="00476838" w:rsidRDefault="00476838" w:rsidP="00476838">
                  <w:pPr>
                    <w:pStyle w:val="Corpsdetexte"/>
                    <w:spacing w:before="1" w:line="242" w:lineRule="auto"/>
                    <w:ind w:left="865" w:right="146" w:firstLine="67"/>
                    <w:jc w:val="both"/>
                    <w:rPr>
                      <w:sz w:val="22"/>
                    </w:rPr>
                  </w:pPr>
                  <w:r w:rsidRPr="00476838">
                    <w:rPr>
                      <w:sz w:val="22"/>
                    </w:rPr>
                    <w:t>A cause de cela</w:t>
                  </w:r>
                  <w:r w:rsidRPr="00476838">
                    <w:rPr>
                      <w:spacing w:val="1"/>
                      <w:sz w:val="22"/>
                    </w:rPr>
                    <w:t xml:space="preserve"> </w:t>
                  </w:r>
                  <w:r w:rsidRPr="00476838">
                    <w:rPr>
                      <w:sz w:val="22"/>
                    </w:rPr>
                    <w:t>l'homme quittera son père et sa mère, il s'attachera à</w:t>
                  </w:r>
                  <w:r w:rsidRPr="00476838">
                    <w:rPr>
                      <w:spacing w:val="-61"/>
                      <w:sz w:val="22"/>
                    </w:rPr>
                    <w:t xml:space="preserve"> </w:t>
                  </w:r>
                  <w:r w:rsidRPr="00476838">
                    <w:rPr>
                      <w:sz w:val="22"/>
                    </w:rPr>
                    <w:t>sa femme,</w:t>
                  </w:r>
                  <w:r w:rsidRPr="00476838">
                    <w:rPr>
                      <w:spacing w:val="1"/>
                      <w:sz w:val="22"/>
                    </w:rPr>
                    <w:t xml:space="preserve"> </w:t>
                  </w:r>
                  <w:r w:rsidRPr="00476838">
                    <w:rPr>
                      <w:sz w:val="22"/>
                    </w:rPr>
                    <w:t>et</w:t>
                  </w:r>
                  <w:r w:rsidRPr="00476838">
                    <w:rPr>
                      <w:spacing w:val="3"/>
                      <w:sz w:val="22"/>
                    </w:rPr>
                    <w:t xml:space="preserve"> </w:t>
                  </w:r>
                  <w:r w:rsidRPr="00476838">
                    <w:rPr>
                      <w:sz w:val="22"/>
                    </w:rPr>
                    <w:t>tous</w:t>
                  </w:r>
                  <w:r w:rsidRPr="00476838">
                    <w:rPr>
                      <w:spacing w:val="1"/>
                      <w:sz w:val="22"/>
                    </w:rPr>
                    <w:t xml:space="preserve"> </w:t>
                  </w:r>
                  <w:r w:rsidRPr="00476838">
                    <w:rPr>
                      <w:sz w:val="22"/>
                    </w:rPr>
                    <w:t>deux</w:t>
                  </w:r>
                  <w:r w:rsidRPr="00476838">
                    <w:rPr>
                      <w:spacing w:val="-1"/>
                      <w:sz w:val="22"/>
                    </w:rPr>
                    <w:t xml:space="preserve"> </w:t>
                  </w:r>
                  <w:r w:rsidRPr="00476838">
                    <w:rPr>
                      <w:sz w:val="22"/>
                    </w:rPr>
                    <w:t>ne</w:t>
                  </w:r>
                  <w:r w:rsidRPr="00476838">
                    <w:rPr>
                      <w:spacing w:val="3"/>
                      <w:sz w:val="22"/>
                    </w:rPr>
                    <w:t xml:space="preserve"> </w:t>
                  </w:r>
                  <w:r w:rsidRPr="00476838">
                    <w:rPr>
                      <w:sz w:val="22"/>
                    </w:rPr>
                    <w:t>feront</w:t>
                  </w:r>
                  <w:r w:rsidRPr="00476838">
                    <w:rPr>
                      <w:spacing w:val="1"/>
                      <w:sz w:val="22"/>
                    </w:rPr>
                    <w:t xml:space="preserve"> </w:t>
                  </w:r>
                  <w:r w:rsidRPr="00476838">
                    <w:rPr>
                      <w:sz w:val="22"/>
                    </w:rPr>
                    <w:t>plus</w:t>
                  </w:r>
                  <w:r w:rsidRPr="00476838">
                    <w:rPr>
                      <w:spacing w:val="3"/>
                      <w:sz w:val="22"/>
                    </w:rPr>
                    <w:t xml:space="preserve"> </w:t>
                  </w:r>
                  <w:r w:rsidRPr="00476838">
                    <w:rPr>
                      <w:sz w:val="22"/>
                    </w:rPr>
                    <w:t>qu’un.</w:t>
                  </w:r>
                </w:p>
                <w:p w:rsidR="00476838" w:rsidRDefault="00476838" w:rsidP="00476838">
                  <w:pPr>
                    <w:pStyle w:val="Corpsdetexte"/>
                    <w:spacing w:before="6"/>
                    <w:rPr>
                      <w:sz w:val="23"/>
                    </w:rPr>
                  </w:pPr>
                </w:p>
                <w:p w:rsidR="00476838" w:rsidRDefault="00476838" w:rsidP="00476838">
                  <w:pPr>
                    <w:ind w:right="383"/>
                    <w:jc w:val="right"/>
                    <w:rPr>
                      <w:i/>
                      <w:sz w:val="24"/>
                    </w:rPr>
                  </w:pPr>
                  <w:r>
                    <w:rPr>
                      <w:i/>
                      <w:sz w:val="24"/>
                    </w:rPr>
                    <w:t>Genèse</w:t>
                  </w:r>
                  <w:r>
                    <w:rPr>
                      <w:i/>
                      <w:spacing w:val="-1"/>
                      <w:sz w:val="24"/>
                    </w:rPr>
                    <w:t xml:space="preserve"> </w:t>
                  </w:r>
                  <w:r>
                    <w:rPr>
                      <w:i/>
                      <w:sz w:val="24"/>
                    </w:rPr>
                    <w:t>2,</w:t>
                  </w:r>
                  <w:r>
                    <w:rPr>
                      <w:i/>
                      <w:spacing w:val="-1"/>
                      <w:sz w:val="24"/>
                    </w:rPr>
                    <w:t xml:space="preserve"> </w:t>
                  </w:r>
                  <w:r>
                    <w:rPr>
                      <w:i/>
                      <w:sz w:val="24"/>
                    </w:rPr>
                    <w:t>18-25</w:t>
                  </w:r>
                </w:p>
              </w:txbxContent>
            </v:textbox>
            <w10:wrap type="topAndBottom" anchorx="page"/>
          </v:shape>
        </w:pict>
      </w:r>
    </w:p>
    <w:p w:rsidR="00476838" w:rsidRDefault="00476838" w:rsidP="00197E13">
      <w:pPr>
        <w:pStyle w:val="Heading3"/>
        <w:numPr>
          <w:ilvl w:val="1"/>
          <w:numId w:val="51"/>
        </w:numPr>
        <w:tabs>
          <w:tab w:val="left" w:pos="747"/>
        </w:tabs>
        <w:spacing w:before="1"/>
        <w:rPr>
          <w:rFonts w:ascii="Arial"/>
          <w:sz w:val="26"/>
        </w:rPr>
      </w:pPr>
      <w:bookmarkStart w:id="15" w:name="_bookmark16"/>
      <w:bookmarkEnd w:id="15"/>
      <w:r>
        <w:rPr>
          <w:color w:val="538DD3"/>
        </w:rPr>
        <w:t>Eléments</w:t>
      </w:r>
      <w:r>
        <w:rPr>
          <w:color w:val="538DD3"/>
          <w:spacing w:val="-2"/>
        </w:rPr>
        <w:t xml:space="preserve"> </w:t>
      </w:r>
      <w:r>
        <w:rPr>
          <w:color w:val="538DD3"/>
        </w:rPr>
        <w:t>de</w:t>
      </w:r>
      <w:r>
        <w:rPr>
          <w:color w:val="538DD3"/>
          <w:spacing w:val="-3"/>
        </w:rPr>
        <w:t xml:space="preserve"> </w:t>
      </w:r>
      <w:r>
        <w:rPr>
          <w:color w:val="538DD3"/>
        </w:rPr>
        <w:t>réflexion</w:t>
      </w:r>
    </w:p>
    <w:p w:rsidR="00476838" w:rsidRDefault="00476838" w:rsidP="00476838">
      <w:pPr>
        <w:pStyle w:val="Corpsdetexte"/>
        <w:ind w:left="300"/>
        <w:rPr>
          <w:rFonts w:ascii="Microsoft Sans Serif"/>
        </w:rPr>
      </w:pPr>
      <w:r>
        <w:t>Des</w:t>
      </w:r>
      <w:r>
        <w:rPr>
          <w:spacing w:val="1"/>
        </w:rPr>
        <w:t xml:space="preserve"> </w:t>
      </w:r>
      <w:r>
        <w:t>mots</w:t>
      </w:r>
      <w:r>
        <w:rPr>
          <w:spacing w:val="1"/>
        </w:rPr>
        <w:t xml:space="preserve"> </w:t>
      </w:r>
      <w:r>
        <w:t>pour initier le dialogue</w:t>
      </w:r>
      <w:r>
        <w:rPr>
          <w:spacing w:val="5"/>
        </w:rPr>
        <w:t xml:space="preserve"> </w:t>
      </w:r>
      <w:r>
        <w:t>:</w:t>
      </w:r>
    </w:p>
    <w:tbl>
      <w:tblPr>
        <w:tblStyle w:val="TableNormal"/>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2122"/>
        <w:gridCol w:w="2119"/>
        <w:gridCol w:w="2122"/>
        <w:gridCol w:w="2121"/>
      </w:tblGrid>
      <w:tr w:rsidR="00476838" w:rsidTr="00476838">
        <w:trPr>
          <w:trHeight w:val="275"/>
        </w:trPr>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7"/>
              <w:rPr>
                <w:rFonts w:eastAsiaTheme="minorHAnsi"/>
                <w:sz w:val="24"/>
                <w:lang w:val="en-US"/>
              </w:rPr>
            </w:pPr>
            <w:r>
              <w:rPr>
                <w:sz w:val="24"/>
                <w:lang w:val="en-US"/>
              </w:rPr>
              <w:t>Amour</w:t>
            </w:r>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7"/>
              <w:rPr>
                <w:rFonts w:eastAsiaTheme="minorHAnsi"/>
                <w:sz w:val="24"/>
                <w:lang w:val="en-US"/>
              </w:rPr>
            </w:pPr>
            <w:proofErr w:type="spellStart"/>
            <w:r>
              <w:rPr>
                <w:sz w:val="24"/>
                <w:lang w:val="en-US"/>
              </w:rPr>
              <w:t>Plaisir</w:t>
            </w:r>
            <w:proofErr w:type="spellEnd"/>
          </w:p>
        </w:tc>
        <w:tc>
          <w:tcPr>
            <w:tcW w:w="2119"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5"/>
              <w:rPr>
                <w:rFonts w:eastAsiaTheme="minorHAnsi"/>
                <w:sz w:val="24"/>
                <w:lang w:val="en-US"/>
              </w:rPr>
            </w:pPr>
            <w:proofErr w:type="spellStart"/>
            <w:r>
              <w:rPr>
                <w:sz w:val="24"/>
                <w:lang w:val="en-US"/>
              </w:rPr>
              <w:t>Partage</w:t>
            </w:r>
            <w:proofErr w:type="spellEnd"/>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rPr>
                <w:rFonts w:eastAsiaTheme="minorHAnsi"/>
                <w:sz w:val="24"/>
                <w:lang w:val="en-US"/>
              </w:rPr>
            </w:pPr>
            <w:r>
              <w:rPr>
                <w:sz w:val="24"/>
                <w:lang w:val="en-US"/>
              </w:rPr>
              <w:t>Don</w:t>
            </w:r>
          </w:p>
        </w:tc>
        <w:tc>
          <w:tcPr>
            <w:tcW w:w="2121"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rPr>
                <w:rFonts w:eastAsiaTheme="minorHAnsi"/>
                <w:sz w:val="24"/>
                <w:lang w:val="en-US"/>
              </w:rPr>
            </w:pPr>
            <w:r>
              <w:rPr>
                <w:sz w:val="24"/>
                <w:lang w:val="en-US"/>
              </w:rPr>
              <w:t>Douceur</w:t>
            </w:r>
          </w:p>
        </w:tc>
      </w:tr>
      <w:tr w:rsidR="00476838" w:rsidTr="00476838">
        <w:trPr>
          <w:trHeight w:val="278"/>
        </w:trPr>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before="1" w:line="256" w:lineRule="exact"/>
              <w:ind w:left="107"/>
              <w:rPr>
                <w:rFonts w:eastAsiaTheme="minorHAnsi"/>
                <w:sz w:val="24"/>
                <w:lang w:val="en-US"/>
              </w:rPr>
            </w:pPr>
            <w:r>
              <w:rPr>
                <w:sz w:val="24"/>
                <w:lang w:val="en-US"/>
              </w:rPr>
              <w:t>Corps</w:t>
            </w:r>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before="1" w:line="256" w:lineRule="exact"/>
              <w:ind w:left="107"/>
              <w:rPr>
                <w:rFonts w:eastAsiaTheme="minorHAnsi"/>
                <w:sz w:val="24"/>
                <w:lang w:val="en-US"/>
              </w:rPr>
            </w:pPr>
            <w:proofErr w:type="spellStart"/>
            <w:r>
              <w:rPr>
                <w:sz w:val="24"/>
                <w:lang w:val="en-US"/>
              </w:rPr>
              <w:t>Peur</w:t>
            </w:r>
            <w:proofErr w:type="spellEnd"/>
          </w:p>
        </w:tc>
        <w:tc>
          <w:tcPr>
            <w:tcW w:w="2119"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before="1" w:line="256" w:lineRule="exact"/>
              <w:ind w:left="105"/>
              <w:rPr>
                <w:rFonts w:eastAsiaTheme="minorHAnsi"/>
                <w:sz w:val="24"/>
                <w:lang w:val="en-US"/>
              </w:rPr>
            </w:pPr>
            <w:proofErr w:type="spellStart"/>
            <w:r>
              <w:rPr>
                <w:sz w:val="24"/>
                <w:lang w:val="en-US"/>
              </w:rPr>
              <w:t>Désir</w:t>
            </w:r>
            <w:proofErr w:type="spellEnd"/>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before="1" w:line="256" w:lineRule="exact"/>
              <w:rPr>
                <w:rFonts w:eastAsiaTheme="minorHAnsi"/>
                <w:sz w:val="24"/>
                <w:lang w:val="en-US"/>
              </w:rPr>
            </w:pPr>
            <w:r>
              <w:rPr>
                <w:sz w:val="24"/>
                <w:lang w:val="en-US"/>
              </w:rPr>
              <w:t>Patience</w:t>
            </w:r>
          </w:p>
        </w:tc>
        <w:tc>
          <w:tcPr>
            <w:tcW w:w="2121"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before="1" w:line="256" w:lineRule="exact"/>
              <w:rPr>
                <w:rFonts w:eastAsiaTheme="minorHAnsi"/>
                <w:sz w:val="24"/>
                <w:lang w:val="en-US"/>
              </w:rPr>
            </w:pPr>
            <w:proofErr w:type="spellStart"/>
            <w:r>
              <w:rPr>
                <w:sz w:val="24"/>
                <w:lang w:val="en-US"/>
              </w:rPr>
              <w:t>Beauté</w:t>
            </w:r>
            <w:proofErr w:type="spellEnd"/>
          </w:p>
        </w:tc>
      </w:tr>
      <w:tr w:rsidR="00476838" w:rsidTr="00476838">
        <w:trPr>
          <w:trHeight w:val="276"/>
        </w:trPr>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7"/>
              <w:rPr>
                <w:rFonts w:eastAsiaTheme="minorHAnsi"/>
                <w:sz w:val="24"/>
                <w:lang w:val="en-US"/>
              </w:rPr>
            </w:pPr>
            <w:proofErr w:type="spellStart"/>
            <w:r>
              <w:rPr>
                <w:sz w:val="24"/>
                <w:lang w:val="en-US"/>
              </w:rPr>
              <w:t>Fécondité</w:t>
            </w:r>
            <w:proofErr w:type="spellEnd"/>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7"/>
              <w:rPr>
                <w:rFonts w:eastAsiaTheme="minorHAnsi"/>
                <w:sz w:val="24"/>
                <w:lang w:val="en-US"/>
              </w:rPr>
            </w:pPr>
            <w:proofErr w:type="spellStart"/>
            <w:r>
              <w:rPr>
                <w:sz w:val="24"/>
                <w:lang w:val="en-US"/>
              </w:rPr>
              <w:t>Pulsion</w:t>
            </w:r>
            <w:proofErr w:type="spellEnd"/>
          </w:p>
        </w:tc>
        <w:tc>
          <w:tcPr>
            <w:tcW w:w="2119"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5"/>
              <w:rPr>
                <w:rFonts w:eastAsiaTheme="minorHAnsi"/>
                <w:sz w:val="24"/>
                <w:lang w:val="en-US"/>
              </w:rPr>
            </w:pPr>
            <w:proofErr w:type="spellStart"/>
            <w:r>
              <w:rPr>
                <w:sz w:val="24"/>
                <w:lang w:val="en-US"/>
              </w:rPr>
              <w:t>Refus</w:t>
            </w:r>
            <w:proofErr w:type="spellEnd"/>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rPr>
                <w:rFonts w:eastAsiaTheme="minorHAnsi"/>
                <w:sz w:val="24"/>
                <w:lang w:val="en-US"/>
              </w:rPr>
            </w:pPr>
            <w:r>
              <w:rPr>
                <w:sz w:val="24"/>
                <w:lang w:val="en-US"/>
              </w:rPr>
              <w:t>Abstinence</w:t>
            </w:r>
          </w:p>
        </w:tc>
        <w:tc>
          <w:tcPr>
            <w:tcW w:w="2121"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rPr>
                <w:rFonts w:eastAsiaTheme="minorHAnsi"/>
                <w:sz w:val="24"/>
                <w:lang w:val="en-US"/>
              </w:rPr>
            </w:pPr>
            <w:r>
              <w:rPr>
                <w:sz w:val="24"/>
                <w:lang w:val="en-US"/>
              </w:rPr>
              <w:t>Images</w:t>
            </w:r>
          </w:p>
        </w:tc>
      </w:tr>
      <w:tr w:rsidR="00476838" w:rsidTr="00476838">
        <w:trPr>
          <w:trHeight w:val="275"/>
        </w:trPr>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7"/>
              <w:rPr>
                <w:rFonts w:eastAsiaTheme="minorHAnsi"/>
                <w:sz w:val="24"/>
                <w:lang w:val="en-US"/>
              </w:rPr>
            </w:pPr>
            <w:r>
              <w:rPr>
                <w:sz w:val="24"/>
                <w:lang w:val="en-US"/>
              </w:rPr>
              <w:t>Violence</w:t>
            </w:r>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7"/>
              <w:rPr>
                <w:rFonts w:eastAsiaTheme="minorHAnsi"/>
                <w:sz w:val="24"/>
                <w:lang w:val="en-US"/>
              </w:rPr>
            </w:pPr>
            <w:proofErr w:type="spellStart"/>
            <w:r>
              <w:rPr>
                <w:sz w:val="24"/>
                <w:lang w:val="en-US"/>
              </w:rPr>
              <w:t>Tendresse</w:t>
            </w:r>
            <w:proofErr w:type="spellEnd"/>
          </w:p>
        </w:tc>
        <w:tc>
          <w:tcPr>
            <w:tcW w:w="2119"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5"/>
              <w:rPr>
                <w:rFonts w:eastAsiaTheme="minorHAnsi"/>
                <w:sz w:val="24"/>
                <w:lang w:val="en-US"/>
              </w:rPr>
            </w:pPr>
            <w:r>
              <w:rPr>
                <w:sz w:val="24"/>
                <w:lang w:val="en-US"/>
              </w:rPr>
              <w:t>Frustration</w:t>
            </w:r>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rPr>
                <w:rFonts w:eastAsiaTheme="minorHAnsi"/>
                <w:sz w:val="24"/>
                <w:lang w:val="en-US"/>
              </w:rPr>
            </w:pPr>
            <w:r>
              <w:rPr>
                <w:sz w:val="24"/>
                <w:lang w:val="en-US"/>
              </w:rPr>
              <w:t>Domination</w:t>
            </w:r>
          </w:p>
        </w:tc>
        <w:tc>
          <w:tcPr>
            <w:tcW w:w="2121"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rPr>
                <w:rFonts w:eastAsiaTheme="minorHAnsi"/>
                <w:sz w:val="24"/>
                <w:lang w:val="en-US"/>
              </w:rPr>
            </w:pPr>
            <w:proofErr w:type="spellStart"/>
            <w:r>
              <w:rPr>
                <w:sz w:val="24"/>
                <w:lang w:val="en-US"/>
              </w:rPr>
              <w:t>Soumission</w:t>
            </w:r>
            <w:proofErr w:type="spellEnd"/>
          </w:p>
        </w:tc>
      </w:tr>
      <w:tr w:rsidR="00476838" w:rsidTr="00476838">
        <w:trPr>
          <w:trHeight w:val="275"/>
        </w:trPr>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7"/>
              <w:rPr>
                <w:rFonts w:eastAsiaTheme="minorHAnsi"/>
                <w:sz w:val="24"/>
                <w:lang w:val="en-US"/>
              </w:rPr>
            </w:pPr>
            <w:r>
              <w:rPr>
                <w:sz w:val="24"/>
                <w:lang w:val="en-US"/>
              </w:rPr>
              <w:t>Contraception</w:t>
            </w:r>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7"/>
              <w:rPr>
                <w:rFonts w:eastAsiaTheme="minorHAnsi"/>
                <w:sz w:val="24"/>
                <w:lang w:val="en-US"/>
              </w:rPr>
            </w:pPr>
            <w:r>
              <w:rPr>
                <w:sz w:val="24"/>
                <w:lang w:val="en-US"/>
              </w:rPr>
              <w:t>Cycle</w:t>
            </w:r>
          </w:p>
        </w:tc>
        <w:tc>
          <w:tcPr>
            <w:tcW w:w="2119"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ind w:left="105"/>
              <w:rPr>
                <w:rFonts w:eastAsiaTheme="minorHAnsi"/>
                <w:sz w:val="24"/>
                <w:lang w:val="en-US"/>
              </w:rPr>
            </w:pPr>
            <w:r>
              <w:rPr>
                <w:sz w:val="24"/>
                <w:lang w:val="en-US"/>
              </w:rPr>
              <w:t>Bonheur</w:t>
            </w:r>
          </w:p>
        </w:tc>
        <w:tc>
          <w:tcPr>
            <w:tcW w:w="2122"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rPr>
                <w:rFonts w:eastAsiaTheme="minorHAnsi"/>
                <w:sz w:val="24"/>
                <w:lang w:val="en-US"/>
              </w:rPr>
            </w:pPr>
            <w:proofErr w:type="spellStart"/>
            <w:r>
              <w:rPr>
                <w:sz w:val="24"/>
                <w:lang w:val="en-US"/>
              </w:rPr>
              <w:t>Régulation</w:t>
            </w:r>
            <w:proofErr w:type="spellEnd"/>
          </w:p>
        </w:tc>
        <w:tc>
          <w:tcPr>
            <w:tcW w:w="2121" w:type="dxa"/>
            <w:tcBorders>
              <w:top w:val="single" w:sz="4" w:space="0" w:color="000000"/>
              <w:left w:val="single" w:sz="4" w:space="0" w:color="000000"/>
              <w:bottom w:val="single" w:sz="4" w:space="0" w:color="000000"/>
              <w:right w:val="single" w:sz="4" w:space="0" w:color="000000"/>
            </w:tcBorders>
            <w:hideMark/>
          </w:tcPr>
          <w:p w:rsidR="00476838" w:rsidRDefault="00476838">
            <w:pPr>
              <w:pStyle w:val="TableParagraph"/>
              <w:spacing w:line="256" w:lineRule="exact"/>
              <w:rPr>
                <w:rFonts w:eastAsiaTheme="minorHAnsi"/>
                <w:sz w:val="24"/>
                <w:lang w:val="en-US"/>
              </w:rPr>
            </w:pPr>
            <w:r>
              <w:rPr>
                <w:w w:val="175"/>
                <w:sz w:val="24"/>
                <w:lang w:val="en-US"/>
              </w:rPr>
              <w:t>………</w:t>
            </w:r>
          </w:p>
        </w:tc>
      </w:tr>
    </w:tbl>
    <w:p w:rsidR="00476838" w:rsidRDefault="00476838" w:rsidP="00197E13">
      <w:pPr>
        <w:pStyle w:val="Heading3"/>
        <w:numPr>
          <w:ilvl w:val="1"/>
          <w:numId w:val="51"/>
        </w:numPr>
        <w:tabs>
          <w:tab w:val="left" w:pos="747"/>
        </w:tabs>
        <w:spacing w:before="199"/>
        <w:rPr>
          <w:sz w:val="26"/>
        </w:rPr>
      </w:pPr>
      <w:bookmarkStart w:id="16" w:name="_bookmark17"/>
      <w:bookmarkEnd w:id="16"/>
      <w:r>
        <w:rPr>
          <w:color w:val="538DD3"/>
        </w:rPr>
        <w:t>Exercices</w:t>
      </w:r>
    </w:p>
    <w:p w:rsidR="00476838" w:rsidRDefault="00476838" w:rsidP="00476838">
      <w:pPr>
        <w:pStyle w:val="Corpsdetexte"/>
        <w:ind w:left="300"/>
        <w:rPr>
          <w:rFonts w:ascii="Microsoft Sans Serif"/>
        </w:rPr>
      </w:pPr>
      <w:r>
        <w:t>Que</w:t>
      </w:r>
      <w:r>
        <w:rPr>
          <w:spacing w:val="-2"/>
        </w:rPr>
        <w:t xml:space="preserve"> </w:t>
      </w:r>
      <w:r>
        <w:t>dit</w:t>
      </w:r>
      <w:r>
        <w:rPr>
          <w:spacing w:val="-1"/>
        </w:rPr>
        <w:t xml:space="preserve"> </w:t>
      </w:r>
      <w:r>
        <w:t>l’Eglise selon</w:t>
      </w:r>
      <w:r>
        <w:rPr>
          <w:spacing w:val="1"/>
        </w:rPr>
        <w:t xml:space="preserve"> </w:t>
      </w:r>
      <w:r>
        <w:t>vous sur</w:t>
      </w:r>
      <w:r>
        <w:rPr>
          <w:spacing w:val="-1"/>
        </w:rPr>
        <w:t xml:space="preserve"> </w:t>
      </w:r>
      <w:r>
        <w:t>la</w:t>
      </w:r>
      <w:r>
        <w:rPr>
          <w:spacing w:val="-3"/>
        </w:rPr>
        <w:t xml:space="preserve"> </w:t>
      </w:r>
      <w:r>
        <w:t>sexualité</w:t>
      </w:r>
      <w:r>
        <w:rPr>
          <w:spacing w:val="3"/>
        </w:rPr>
        <w:t xml:space="preserve"> </w:t>
      </w:r>
      <w:r>
        <w:t xml:space="preserve">? </w:t>
      </w:r>
      <w:proofErr w:type="gramStart"/>
      <w:r>
        <w:t>la</w:t>
      </w:r>
      <w:proofErr w:type="gramEnd"/>
      <w:r>
        <w:t xml:space="preserve"> contraception</w:t>
      </w:r>
      <w:r>
        <w:rPr>
          <w:spacing w:val="1"/>
        </w:rPr>
        <w:t xml:space="preserve"> </w:t>
      </w:r>
      <w:r>
        <w:t xml:space="preserve">? </w:t>
      </w:r>
      <w:proofErr w:type="gramStart"/>
      <w:r>
        <w:t>l’avortement</w:t>
      </w:r>
      <w:proofErr w:type="gramEnd"/>
      <w:r>
        <w:rPr>
          <w:spacing w:val="-1"/>
        </w:rPr>
        <w:t xml:space="preserve"> </w:t>
      </w:r>
      <w:r>
        <w:t>?</w:t>
      </w:r>
    </w:p>
    <w:p w:rsidR="00476838" w:rsidRDefault="00476838" w:rsidP="00476838">
      <w:pPr>
        <w:pStyle w:val="Corpsdetexte"/>
        <w:spacing w:line="242" w:lineRule="auto"/>
        <w:ind w:left="300"/>
      </w:pPr>
      <w:r>
        <w:t>Quels sont</w:t>
      </w:r>
      <w:r>
        <w:rPr>
          <w:spacing w:val="1"/>
        </w:rPr>
        <w:t xml:space="preserve"> </w:t>
      </w:r>
      <w:r>
        <w:t>les clichés</w:t>
      </w:r>
      <w:r>
        <w:rPr>
          <w:spacing w:val="-1"/>
        </w:rPr>
        <w:t xml:space="preserve"> </w:t>
      </w:r>
      <w:r>
        <w:t>de</w:t>
      </w:r>
      <w:r>
        <w:rPr>
          <w:spacing w:val="2"/>
        </w:rPr>
        <w:t xml:space="preserve"> </w:t>
      </w:r>
      <w:r>
        <w:t>la</w:t>
      </w:r>
      <w:r>
        <w:rPr>
          <w:spacing w:val="1"/>
        </w:rPr>
        <w:t xml:space="preserve"> </w:t>
      </w:r>
      <w:r>
        <w:t>sexualité</w:t>
      </w:r>
      <w:r>
        <w:rPr>
          <w:spacing w:val="3"/>
        </w:rPr>
        <w:t xml:space="preserve"> </w:t>
      </w:r>
      <w:r>
        <w:t>vue</w:t>
      </w:r>
      <w:r>
        <w:rPr>
          <w:spacing w:val="1"/>
        </w:rPr>
        <w:t xml:space="preserve"> </w:t>
      </w:r>
      <w:r>
        <w:t>par les femmes,</w:t>
      </w:r>
      <w:r>
        <w:rPr>
          <w:spacing w:val="-1"/>
        </w:rPr>
        <w:t xml:space="preserve"> </w:t>
      </w:r>
      <w:r>
        <w:t>par</w:t>
      </w:r>
      <w:r>
        <w:rPr>
          <w:spacing w:val="1"/>
        </w:rPr>
        <w:t xml:space="preserve"> </w:t>
      </w:r>
      <w:r>
        <w:t>les</w:t>
      </w:r>
      <w:r>
        <w:rPr>
          <w:spacing w:val="-1"/>
        </w:rPr>
        <w:t xml:space="preserve"> </w:t>
      </w:r>
      <w:r>
        <w:t>hommes, par</w:t>
      </w:r>
      <w:r>
        <w:rPr>
          <w:spacing w:val="8"/>
        </w:rPr>
        <w:t xml:space="preserve"> </w:t>
      </w:r>
      <w:r>
        <w:t>les</w:t>
      </w:r>
      <w:r>
        <w:rPr>
          <w:spacing w:val="-1"/>
        </w:rPr>
        <w:t xml:space="preserve"> </w:t>
      </w:r>
      <w:r>
        <w:t>médias</w:t>
      </w:r>
      <w:r>
        <w:rPr>
          <w:spacing w:val="1"/>
        </w:rPr>
        <w:t xml:space="preserve"> </w:t>
      </w:r>
      <w:r>
        <w:t>et</w:t>
      </w:r>
      <w:r>
        <w:rPr>
          <w:spacing w:val="1"/>
        </w:rPr>
        <w:t xml:space="preserve"> </w:t>
      </w:r>
      <w:r>
        <w:t>par</w:t>
      </w:r>
      <w:r>
        <w:rPr>
          <w:spacing w:val="-60"/>
        </w:rPr>
        <w:t xml:space="preserve"> </w:t>
      </w:r>
      <w:r>
        <w:t>l’Eglise</w:t>
      </w:r>
      <w:r>
        <w:rPr>
          <w:spacing w:val="4"/>
        </w:rPr>
        <w:t xml:space="preserve"> </w:t>
      </w:r>
      <w:r>
        <w:t>?</w:t>
      </w:r>
    </w:p>
    <w:p w:rsidR="00476838" w:rsidRDefault="00476838" w:rsidP="00476838">
      <w:pPr>
        <w:pStyle w:val="Corpsdetexte"/>
        <w:spacing w:line="270" w:lineRule="exact"/>
        <w:ind w:left="300"/>
      </w:pPr>
      <w:r>
        <w:t>….et</w:t>
      </w:r>
      <w:r>
        <w:rPr>
          <w:spacing w:val="8"/>
        </w:rPr>
        <w:t xml:space="preserve"> </w:t>
      </w:r>
      <w:r>
        <w:t>pour</w:t>
      </w:r>
      <w:r>
        <w:rPr>
          <w:spacing w:val="8"/>
        </w:rPr>
        <w:t xml:space="preserve"> </w:t>
      </w:r>
      <w:r>
        <w:t>nous,</w:t>
      </w:r>
      <w:r>
        <w:rPr>
          <w:spacing w:val="7"/>
        </w:rPr>
        <w:t xml:space="preserve"> </w:t>
      </w:r>
      <w:r>
        <w:t>que</w:t>
      </w:r>
      <w:r>
        <w:rPr>
          <w:spacing w:val="9"/>
        </w:rPr>
        <w:t xml:space="preserve"> </w:t>
      </w:r>
      <w:r>
        <w:t>signifie</w:t>
      </w:r>
      <w:r>
        <w:rPr>
          <w:spacing w:val="6"/>
        </w:rPr>
        <w:t xml:space="preserve"> </w:t>
      </w:r>
      <w:r>
        <w:t>«</w:t>
      </w:r>
      <w:r>
        <w:rPr>
          <w:spacing w:val="14"/>
        </w:rPr>
        <w:t xml:space="preserve"> </w:t>
      </w:r>
      <w:r>
        <w:t>vivre</w:t>
      </w:r>
      <w:r>
        <w:rPr>
          <w:spacing w:val="8"/>
        </w:rPr>
        <w:t xml:space="preserve"> </w:t>
      </w:r>
      <w:r>
        <w:t>une</w:t>
      </w:r>
      <w:r>
        <w:rPr>
          <w:spacing w:val="9"/>
        </w:rPr>
        <w:t xml:space="preserve"> </w:t>
      </w:r>
      <w:r>
        <w:t>sexualité</w:t>
      </w:r>
      <w:r>
        <w:rPr>
          <w:spacing w:val="10"/>
        </w:rPr>
        <w:t xml:space="preserve"> </w:t>
      </w:r>
      <w:r>
        <w:t>épanouie</w:t>
      </w:r>
      <w:r>
        <w:rPr>
          <w:spacing w:val="10"/>
        </w:rPr>
        <w:t xml:space="preserve"> </w:t>
      </w:r>
      <w:r>
        <w:t>»</w:t>
      </w:r>
      <w:r>
        <w:rPr>
          <w:spacing w:val="10"/>
        </w:rPr>
        <w:t xml:space="preserve"> </w:t>
      </w:r>
      <w:r>
        <w:t>?</w:t>
      </w:r>
    </w:p>
    <w:p w:rsidR="00476838" w:rsidRDefault="00476838" w:rsidP="00476838">
      <w:pPr>
        <w:pStyle w:val="Corpsdetexte"/>
        <w:spacing w:before="70"/>
        <w:ind w:left="300"/>
      </w:pPr>
      <w:r>
        <w:t>Quelles</w:t>
      </w:r>
      <w:r>
        <w:rPr>
          <w:spacing w:val="2"/>
        </w:rPr>
        <w:t xml:space="preserve"> </w:t>
      </w:r>
      <w:r>
        <w:t>sont</w:t>
      </w:r>
      <w:r>
        <w:rPr>
          <w:spacing w:val="1"/>
        </w:rPr>
        <w:t xml:space="preserve"> </w:t>
      </w:r>
      <w:r>
        <w:t>les</w:t>
      </w:r>
      <w:r>
        <w:rPr>
          <w:spacing w:val="-1"/>
        </w:rPr>
        <w:t xml:space="preserve"> </w:t>
      </w:r>
      <w:r>
        <w:t>5</w:t>
      </w:r>
      <w:r>
        <w:rPr>
          <w:spacing w:val="2"/>
        </w:rPr>
        <w:t xml:space="preserve"> </w:t>
      </w:r>
      <w:r>
        <w:t>qualités des</w:t>
      </w:r>
      <w:r>
        <w:rPr>
          <w:spacing w:val="-2"/>
        </w:rPr>
        <w:t xml:space="preserve"> </w:t>
      </w:r>
      <w:r>
        <w:t>vrais amants</w:t>
      </w:r>
      <w:r>
        <w:rPr>
          <w:spacing w:val="5"/>
        </w:rPr>
        <w:t xml:space="preserve"> </w:t>
      </w:r>
      <w:r>
        <w:t>?</w:t>
      </w:r>
    </w:p>
    <w:p w:rsidR="00476838" w:rsidRDefault="00476838" w:rsidP="00197E13">
      <w:pPr>
        <w:pStyle w:val="Paragraphedeliste"/>
        <w:numPr>
          <w:ilvl w:val="0"/>
          <w:numId w:val="52"/>
        </w:numPr>
        <w:tabs>
          <w:tab w:val="left" w:pos="1021"/>
        </w:tabs>
        <w:spacing w:before="2"/>
        <w:rPr>
          <w:sz w:val="24"/>
        </w:rPr>
      </w:pPr>
      <w:r>
        <w:rPr>
          <w:sz w:val="24"/>
        </w:rPr>
        <w:t>De bons</w:t>
      </w:r>
      <w:r>
        <w:rPr>
          <w:spacing w:val="-1"/>
          <w:sz w:val="24"/>
        </w:rPr>
        <w:t xml:space="preserve"> </w:t>
      </w:r>
      <w:r>
        <w:rPr>
          <w:sz w:val="24"/>
        </w:rPr>
        <w:t>communicants</w:t>
      </w:r>
    </w:p>
    <w:p w:rsidR="00476838" w:rsidRDefault="00476838" w:rsidP="00197E13">
      <w:pPr>
        <w:pStyle w:val="Paragraphedeliste"/>
        <w:numPr>
          <w:ilvl w:val="0"/>
          <w:numId w:val="52"/>
        </w:numPr>
        <w:tabs>
          <w:tab w:val="left" w:pos="1021"/>
        </w:tabs>
        <w:rPr>
          <w:sz w:val="24"/>
        </w:rPr>
      </w:pPr>
      <w:r>
        <w:rPr>
          <w:sz w:val="24"/>
        </w:rPr>
        <w:t>De tendres</w:t>
      </w:r>
      <w:r>
        <w:rPr>
          <w:spacing w:val="1"/>
          <w:sz w:val="24"/>
        </w:rPr>
        <w:t xml:space="preserve"> </w:t>
      </w:r>
      <w:r>
        <w:rPr>
          <w:sz w:val="24"/>
        </w:rPr>
        <w:t>partenaires</w:t>
      </w:r>
    </w:p>
    <w:p w:rsidR="00476838" w:rsidRDefault="00476838" w:rsidP="00197E13">
      <w:pPr>
        <w:pStyle w:val="Paragraphedeliste"/>
        <w:numPr>
          <w:ilvl w:val="0"/>
          <w:numId w:val="52"/>
        </w:numPr>
        <w:tabs>
          <w:tab w:val="left" w:pos="1021"/>
        </w:tabs>
        <w:rPr>
          <w:sz w:val="24"/>
        </w:rPr>
      </w:pPr>
      <w:r>
        <w:rPr>
          <w:sz w:val="24"/>
        </w:rPr>
        <w:t>Des amoureux</w:t>
      </w:r>
      <w:r>
        <w:rPr>
          <w:spacing w:val="-2"/>
          <w:sz w:val="24"/>
        </w:rPr>
        <w:t xml:space="preserve"> </w:t>
      </w:r>
      <w:r>
        <w:rPr>
          <w:sz w:val="24"/>
        </w:rPr>
        <w:t>romantiques</w:t>
      </w:r>
    </w:p>
    <w:p w:rsidR="00476838" w:rsidRDefault="00476838" w:rsidP="00197E13">
      <w:pPr>
        <w:pStyle w:val="Paragraphedeliste"/>
        <w:numPr>
          <w:ilvl w:val="0"/>
          <w:numId w:val="52"/>
        </w:numPr>
        <w:tabs>
          <w:tab w:val="left" w:pos="1021"/>
        </w:tabs>
        <w:rPr>
          <w:sz w:val="24"/>
        </w:rPr>
      </w:pPr>
      <w:r>
        <w:rPr>
          <w:sz w:val="24"/>
        </w:rPr>
        <w:t>Des fantaisistes</w:t>
      </w:r>
    </w:p>
    <w:p w:rsidR="00476838" w:rsidRDefault="00476838" w:rsidP="00197E13">
      <w:pPr>
        <w:pStyle w:val="Paragraphedeliste"/>
        <w:numPr>
          <w:ilvl w:val="0"/>
          <w:numId w:val="52"/>
        </w:numPr>
        <w:tabs>
          <w:tab w:val="left" w:pos="1021"/>
        </w:tabs>
        <w:rPr>
          <w:sz w:val="24"/>
        </w:rPr>
      </w:pPr>
      <w:r>
        <w:rPr>
          <w:sz w:val="24"/>
        </w:rPr>
        <w:t>De</w:t>
      </w:r>
      <w:r>
        <w:rPr>
          <w:spacing w:val="-1"/>
          <w:sz w:val="24"/>
        </w:rPr>
        <w:t xml:space="preserve"> </w:t>
      </w:r>
      <w:r>
        <w:rPr>
          <w:sz w:val="24"/>
        </w:rPr>
        <w:t>généreux</w:t>
      </w:r>
      <w:r>
        <w:rPr>
          <w:spacing w:val="-2"/>
          <w:sz w:val="24"/>
        </w:rPr>
        <w:t xml:space="preserve"> </w:t>
      </w:r>
      <w:r>
        <w:rPr>
          <w:sz w:val="24"/>
        </w:rPr>
        <w:t>donateurs</w:t>
      </w:r>
    </w:p>
    <w:p w:rsidR="00476838" w:rsidRDefault="00476838" w:rsidP="00476838">
      <w:pPr>
        <w:pStyle w:val="Corpsdetexte"/>
        <w:spacing w:before="3" w:line="242" w:lineRule="auto"/>
        <w:ind w:left="1020" w:right="315" w:hanging="361"/>
      </w:pPr>
      <w:r>
        <w:rPr>
          <w:rFonts w:ascii="Wingdings" w:hAnsi="Wingdings"/>
          <w:sz w:val="22"/>
        </w:rPr>
        <w:t></w:t>
      </w:r>
      <w:r>
        <w:rPr>
          <w:spacing w:val="1"/>
          <w:sz w:val="22"/>
        </w:rPr>
        <w:t xml:space="preserve"> </w:t>
      </w:r>
      <w:r>
        <w:t>Que</w:t>
      </w:r>
      <w:r>
        <w:rPr>
          <w:spacing w:val="1"/>
        </w:rPr>
        <w:t xml:space="preserve"> </w:t>
      </w:r>
      <w:r>
        <w:t>mettez</w:t>
      </w:r>
      <w:r>
        <w:rPr>
          <w:spacing w:val="1"/>
        </w:rPr>
        <w:t xml:space="preserve"> </w:t>
      </w:r>
      <w:r>
        <w:t>vous</w:t>
      </w:r>
      <w:r>
        <w:rPr>
          <w:spacing w:val="1"/>
        </w:rPr>
        <w:t xml:space="preserve"> </w:t>
      </w:r>
      <w:r>
        <w:t>derrière</w:t>
      </w:r>
      <w:r>
        <w:rPr>
          <w:spacing w:val="1"/>
        </w:rPr>
        <w:t xml:space="preserve"> </w:t>
      </w:r>
      <w:r>
        <w:t>ces</w:t>
      </w:r>
      <w:r>
        <w:rPr>
          <w:spacing w:val="1"/>
        </w:rPr>
        <w:t xml:space="preserve"> </w:t>
      </w:r>
      <w:r>
        <w:t>mots ?</w:t>
      </w:r>
      <w:r>
        <w:rPr>
          <w:spacing w:val="1"/>
        </w:rPr>
        <w:t xml:space="preserve"> </w:t>
      </w:r>
      <w:proofErr w:type="gramStart"/>
      <w:r>
        <w:t>comment</w:t>
      </w:r>
      <w:proofErr w:type="gramEnd"/>
      <w:r>
        <w:rPr>
          <w:spacing w:val="1"/>
        </w:rPr>
        <w:t xml:space="preserve"> </w:t>
      </w:r>
      <w:r>
        <w:t>les</w:t>
      </w:r>
      <w:r>
        <w:rPr>
          <w:spacing w:val="64"/>
        </w:rPr>
        <w:t xml:space="preserve"> </w:t>
      </w:r>
      <w:r>
        <w:t>vivez-vous ?</w:t>
      </w:r>
      <w:r>
        <w:rPr>
          <w:spacing w:val="64"/>
        </w:rPr>
        <w:t xml:space="preserve"> </w:t>
      </w:r>
      <w:proofErr w:type="gramStart"/>
      <w:r>
        <w:t>ou</w:t>
      </w:r>
      <w:proofErr w:type="gramEnd"/>
      <w:r>
        <w:rPr>
          <w:spacing w:val="64"/>
        </w:rPr>
        <w:t xml:space="preserve"> </w:t>
      </w:r>
      <w:r>
        <w:t>pouvez-vous</w:t>
      </w:r>
      <w:r>
        <w:rPr>
          <w:spacing w:val="-61"/>
        </w:rPr>
        <w:t xml:space="preserve"> </w:t>
      </w:r>
      <w:r>
        <w:t>progressez ?</w:t>
      </w:r>
    </w:p>
    <w:p w:rsidR="00476838" w:rsidRDefault="00476838" w:rsidP="00476838">
      <w:pPr>
        <w:pStyle w:val="Corpsdetexte"/>
        <w:spacing w:before="1"/>
        <w:ind w:left="300"/>
      </w:pPr>
      <w:r>
        <w:t>Chacun</w:t>
      </w:r>
      <w:r>
        <w:rPr>
          <w:spacing w:val="-1"/>
        </w:rPr>
        <w:t xml:space="preserve"> </w:t>
      </w:r>
      <w:r>
        <w:t>votre</w:t>
      </w:r>
      <w:r>
        <w:rPr>
          <w:spacing w:val="1"/>
        </w:rPr>
        <w:t xml:space="preserve"> </w:t>
      </w:r>
      <w:r>
        <w:t>tour, vous</w:t>
      </w:r>
      <w:r>
        <w:rPr>
          <w:spacing w:val="1"/>
        </w:rPr>
        <w:t xml:space="preserve"> </w:t>
      </w:r>
      <w:r>
        <w:t>avez</w:t>
      </w:r>
      <w:r>
        <w:rPr>
          <w:spacing w:val="-2"/>
        </w:rPr>
        <w:t xml:space="preserve"> </w:t>
      </w:r>
      <w:r>
        <w:t>une</w:t>
      </w:r>
      <w:r>
        <w:rPr>
          <w:spacing w:val="1"/>
        </w:rPr>
        <w:t xml:space="preserve"> </w:t>
      </w:r>
      <w:r>
        <w:t>minute pour</w:t>
      </w:r>
      <w:r>
        <w:rPr>
          <w:spacing w:val="1"/>
        </w:rPr>
        <w:t xml:space="preserve"> </w:t>
      </w:r>
      <w:r>
        <w:t>vous dire</w:t>
      </w:r>
      <w:r>
        <w:rPr>
          <w:spacing w:val="1"/>
        </w:rPr>
        <w:t xml:space="preserve"> </w:t>
      </w:r>
      <w:r>
        <w:t>votre</w:t>
      </w:r>
      <w:r>
        <w:rPr>
          <w:spacing w:val="2"/>
        </w:rPr>
        <w:t xml:space="preserve"> </w:t>
      </w:r>
      <w:r>
        <w:t>amour sans parler</w:t>
      </w:r>
      <w:r>
        <w:rPr>
          <w:spacing w:val="8"/>
        </w:rPr>
        <w:t xml:space="preserve"> </w:t>
      </w:r>
      <w:r>
        <w:t>!</w:t>
      </w:r>
    </w:p>
    <w:p w:rsidR="00476838" w:rsidRDefault="00476838" w:rsidP="00476838">
      <w:pPr>
        <w:pStyle w:val="Corpsdetexte"/>
        <w:ind w:left="300"/>
      </w:pPr>
      <w:r>
        <w:t>Que</w:t>
      </w:r>
      <w:r>
        <w:rPr>
          <w:spacing w:val="1"/>
        </w:rPr>
        <w:t xml:space="preserve"> </w:t>
      </w:r>
      <w:r>
        <w:t>souhaitons-nous</w:t>
      </w:r>
      <w:r>
        <w:rPr>
          <w:spacing w:val="-2"/>
        </w:rPr>
        <w:t xml:space="preserve"> </w:t>
      </w:r>
      <w:r>
        <w:t>transmettre</w:t>
      </w:r>
      <w:r>
        <w:rPr>
          <w:spacing w:val="-1"/>
        </w:rPr>
        <w:t xml:space="preserve"> </w:t>
      </w:r>
      <w:r>
        <w:t>à</w:t>
      </w:r>
      <w:r>
        <w:rPr>
          <w:spacing w:val="1"/>
        </w:rPr>
        <w:t xml:space="preserve"> </w:t>
      </w:r>
      <w:r>
        <w:t>nos</w:t>
      </w:r>
      <w:r>
        <w:rPr>
          <w:spacing w:val="1"/>
        </w:rPr>
        <w:t xml:space="preserve"> </w:t>
      </w:r>
      <w:r>
        <w:t>enfants</w:t>
      </w:r>
      <w:r>
        <w:rPr>
          <w:spacing w:val="4"/>
        </w:rPr>
        <w:t xml:space="preserve"> </w:t>
      </w:r>
      <w:r>
        <w:t>? Quelle</w:t>
      </w:r>
      <w:r>
        <w:rPr>
          <w:spacing w:val="-1"/>
        </w:rPr>
        <w:t xml:space="preserve"> </w:t>
      </w:r>
      <w:r>
        <w:t>place prendront-ils</w:t>
      </w:r>
      <w:r>
        <w:rPr>
          <w:spacing w:val="1"/>
        </w:rPr>
        <w:t xml:space="preserve"> </w:t>
      </w:r>
      <w:r>
        <w:t>dans</w:t>
      </w:r>
      <w:r>
        <w:rPr>
          <w:spacing w:val="-1"/>
        </w:rPr>
        <w:t xml:space="preserve"> </w:t>
      </w:r>
      <w:r>
        <w:t>nos vies</w:t>
      </w:r>
      <w:r>
        <w:rPr>
          <w:spacing w:val="1"/>
        </w:rPr>
        <w:t xml:space="preserve"> </w:t>
      </w:r>
      <w:r>
        <w:t>?</w:t>
      </w:r>
    </w:p>
    <w:p w:rsidR="00476838" w:rsidRDefault="00476838" w:rsidP="00476838">
      <w:pPr>
        <w:pStyle w:val="Corpsdetexte"/>
        <w:spacing w:before="10"/>
        <w:rPr>
          <w:sz w:val="21"/>
        </w:rPr>
      </w:pPr>
      <w:r>
        <w:rPr>
          <w:noProof/>
          <w:lang w:eastAsia="fr-FR"/>
        </w:rPr>
        <w:drawing>
          <wp:anchor distT="0" distB="0" distL="0" distR="0" simplePos="0" relativeHeight="487636480" behindDoc="0" locked="0" layoutInCell="1" allowOverlap="1">
            <wp:simplePos x="0" y="0"/>
            <wp:positionH relativeFrom="page">
              <wp:posOffset>2659380</wp:posOffset>
            </wp:positionH>
            <wp:positionV relativeFrom="paragraph">
              <wp:posOffset>182245</wp:posOffset>
            </wp:positionV>
            <wp:extent cx="2251075" cy="219075"/>
            <wp:effectExtent l="19050" t="0" r="0" b="0"/>
            <wp:wrapTopAndBottom/>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52" cstate="print"/>
                    <a:srcRect/>
                    <a:stretch>
                      <a:fillRect/>
                    </a:stretch>
                  </pic:blipFill>
                  <pic:spPr bwMode="auto">
                    <a:xfrm>
                      <a:off x="0" y="0"/>
                      <a:ext cx="2251075" cy="219075"/>
                    </a:xfrm>
                    <a:prstGeom prst="rect">
                      <a:avLst/>
                    </a:prstGeom>
                    <a:noFill/>
                  </pic:spPr>
                </pic:pic>
              </a:graphicData>
            </a:graphic>
          </wp:anchor>
        </w:drawing>
      </w:r>
      <w:r>
        <w:rPr>
          <w:noProof/>
          <w:lang w:eastAsia="fr-FR"/>
        </w:rPr>
        <w:drawing>
          <wp:anchor distT="0" distB="0" distL="0" distR="0" simplePos="0" relativeHeight="487637504" behindDoc="0" locked="0" layoutInCell="1" allowOverlap="1">
            <wp:simplePos x="0" y="0"/>
            <wp:positionH relativeFrom="page">
              <wp:posOffset>2667000</wp:posOffset>
            </wp:positionH>
            <wp:positionV relativeFrom="paragraph">
              <wp:posOffset>502285</wp:posOffset>
            </wp:positionV>
            <wp:extent cx="970915" cy="1600835"/>
            <wp:effectExtent l="19050" t="0" r="635" b="0"/>
            <wp:wrapTopAndBottom/>
            <wp:docPr id="10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3" cstate="print"/>
                    <a:srcRect/>
                    <a:stretch>
                      <a:fillRect/>
                    </a:stretch>
                  </pic:blipFill>
                  <pic:spPr bwMode="auto">
                    <a:xfrm>
                      <a:off x="0" y="0"/>
                      <a:ext cx="970915" cy="1600835"/>
                    </a:xfrm>
                    <a:prstGeom prst="rect">
                      <a:avLst/>
                    </a:prstGeom>
                    <a:noFill/>
                  </pic:spPr>
                </pic:pic>
              </a:graphicData>
            </a:graphic>
          </wp:anchor>
        </w:drawing>
      </w:r>
      <w:r>
        <w:rPr>
          <w:noProof/>
          <w:lang w:eastAsia="fr-FR"/>
        </w:rPr>
        <w:drawing>
          <wp:anchor distT="0" distB="0" distL="0" distR="0" simplePos="0" relativeHeight="487638528" behindDoc="0" locked="0" layoutInCell="1" allowOverlap="1">
            <wp:simplePos x="0" y="0"/>
            <wp:positionH relativeFrom="page">
              <wp:posOffset>3871595</wp:posOffset>
            </wp:positionH>
            <wp:positionV relativeFrom="paragraph">
              <wp:posOffset>488950</wp:posOffset>
            </wp:positionV>
            <wp:extent cx="1030605" cy="1619250"/>
            <wp:effectExtent l="19050" t="0" r="0" b="0"/>
            <wp:wrapTopAndBottom/>
            <wp:docPr id="1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54" cstate="print"/>
                    <a:srcRect/>
                    <a:stretch>
                      <a:fillRect/>
                    </a:stretch>
                  </pic:blipFill>
                  <pic:spPr bwMode="auto">
                    <a:xfrm>
                      <a:off x="0" y="0"/>
                      <a:ext cx="1030605" cy="1619250"/>
                    </a:xfrm>
                    <a:prstGeom prst="rect">
                      <a:avLst/>
                    </a:prstGeom>
                    <a:noFill/>
                  </pic:spPr>
                </pic:pic>
              </a:graphicData>
            </a:graphic>
          </wp:anchor>
        </w:drawing>
      </w:r>
    </w:p>
    <w:p w:rsidR="00476838" w:rsidRDefault="00476838" w:rsidP="00476838">
      <w:pPr>
        <w:pStyle w:val="Corpsdetexte"/>
        <w:spacing w:before="2"/>
        <w:rPr>
          <w:sz w:val="6"/>
        </w:rPr>
      </w:pPr>
    </w:p>
    <w:p w:rsidR="00476838" w:rsidRDefault="00476838" w:rsidP="00476838">
      <w:pPr>
        <w:widowControl/>
        <w:autoSpaceDE/>
        <w:autoSpaceDN/>
        <w:rPr>
          <w:sz w:val="6"/>
        </w:rPr>
        <w:sectPr w:rsidR="00476838">
          <w:pgSz w:w="11910" w:h="16840"/>
          <w:pgMar w:top="700" w:right="480" w:bottom="1020" w:left="420" w:header="0" w:footer="748" w:gutter="0"/>
          <w:cols w:space="720"/>
        </w:sectPr>
      </w:pPr>
    </w:p>
    <w:p w:rsidR="00476838" w:rsidRDefault="00476838" w:rsidP="00197E13">
      <w:pPr>
        <w:pStyle w:val="Heading3"/>
        <w:numPr>
          <w:ilvl w:val="1"/>
          <w:numId w:val="51"/>
        </w:numPr>
        <w:tabs>
          <w:tab w:val="left" w:pos="747"/>
        </w:tabs>
        <w:spacing w:before="67"/>
        <w:jc w:val="both"/>
        <w:rPr>
          <w:sz w:val="26"/>
        </w:rPr>
      </w:pPr>
      <w:bookmarkStart w:id="17" w:name="_bookmark18"/>
      <w:bookmarkEnd w:id="17"/>
      <w:r>
        <w:rPr>
          <w:color w:val="538DD3"/>
        </w:rPr>
        <w:lastRenderedPageBreak/>
        <w:t>Idées-clé</w:t>
      </w:r>
      <w:r>
        <w:rPr>
          <w:color w:val="538DD3"/>
          <w:spacing w:val="-1"/>
        </w:rPr>
        <w:t xml:space="preserve"> </w:t>
      </w:r>
      <w:r>
        <w:rPr>
          <w:color w:val="538DD3"/>
        </w:rPr>
        <w:t>3</w:t>
      </w:r>
    </w:p>
    <w:p w:rsidR="00476838" w:rsidRDefault="00476838" w:rsidP="00476838">
      <w:pPr>
        <w:spacing w:line="276" w:lineRule="auto"/>
        <w:ind w:left="300" w:right="239"/>
        <w:jc w:val="both"/>
        <w:rPr>
          <w:rFonts w:ascii="Arial" w:hAnsi="Arial"/>
          <w:i/>
          <w:sz w:val="24"/>
        </w:rPr>
      </w:pPr>
      <w:r>
        <w:rPr>
          <w:rFonts w:ascii="Wingdings" w:hAnsi="Wingdings"/>
          <w:sz w:val="24"/>
        </w:rPr>
        <w:t></w:t>
      </w:r>
      <w:r>
        <w:rPr>
          <w:sz w:val="24"/>
        </w:rPr>
        <w:t xml:space="preserve"> La sexualité est une force puissante qui demande à être maîtrisée et </w:t>
      </w:r>
      <w:r>
        <w:rPr>
          <w:rFonts w:ascii="Arial" w:hAnsi="Arial"/>
          <w:i/>
          <w:sz w:val="24"/>
        </w:rPr>
        <w:t xml:space="preserve">les </w:t>
      </w:r>
      <w:r>
        <w:rPr>
          <w:sz w:val="24"/>
        </w:rPr>
        <w:t xml:space="preserve">3 </w:t>
      </w:r>
      <w:r>
        <w:rPr>
          <w:rFonts w:ascii="Arial" w:hAnsi="Arial"/>
          <w:i/>
          <w:sz w:val="24"/>
        </w:rPr>
        <w:t>volets de la relation</w:t>
      </w:r>
      <w:r>
        <w:rPr>
          <w:rFonts w:ascii="Arial" w:hAnsi="Arial"/>
          <w:i/>
          <w:spacing w:val="1"/>
          <w:sz w:val="24"/>
        </w:rPr>
        <w:t xml:space="preserve"> </w:t>
      </w:r>
      <w:r>
        <w:rPr>
          <w:rFonts w:ascii="Arial" w:hAnsi="Arial"/>
          <w:i/>
          <w:sz w:val="24"/>
        </w:rPr>
        <w:t>conjugale</w:t>
      </w:r>
      <w:r>
        <w:rPr>
          <w:rFonts w:ascii="Arial" w:hAnsi="Arial"/>
          <w:i/>
          <w:spacing w:val="-1"/>
          <w:sz w:val="24"/>
        </w:rPr>
        <w:t xml:space="preserve"> </w:t>
      </w:r>
      <w:r>
        <w:rPr>
          <w:rFonts w:ascii="Arial" w:hAnsi="Arial"/>
          <w:i/>
          <w:sz w:val="24"/>
        </w:rPr>
        <w:t>sont</w:t>
      </w:r>
      <w:r>
        <w:rPr>
          <w:rFonts w:ascii="Arial" w:hAnsi="Arial"/>
          <w:i/>
          <w:spacing w:val="-1"/>
          <w:sz w:val="24"/>
        </w:rPr>
        <w:t xml:space="preserve"> </w:t>
      </w:r>
      <w:r>
        <w:rPr>
          <w:rFonts w:ascii="Arial" w:hAnsi="Arial"/>
          <w:i/>
          <w:sz w:val="24"/>
        </w:rPr>
        <w:t>importants</w:t>
      </w:r>
      <w:r>
        <w:rPr>
          <w:rFonts w:ascii="Arial" w:hAnsi="Arial"/>
          <w:i/>
          <w:spacing w:val="2"/>
          <w:sz w:val="24"/>
        </w:rPr>
        <w:t xml:space="preserve"> </w:t>
      </w:r>
      <w:r>
        <w:rPr>
          <w:rFonts w:ascii="Arial" w:hAnsi="Arial"/>
          <w:i/>
          <w:sz w:val="24"/>
        </w:rPr>
        <w:t xml:space="preserve">: </w:t>
      </w:r>
      <w:r>
        <w:rPr>
          <w:rFonts w:ascii="Arial" w:hAnsi="Arial"/>
          <w:b/>
          <w:i/>
          <w:sz w:val="24"/>
        </w:rPr>
        <w:t xml:space="preserve">besoin </w:t>
      </w:r>
      <w:r>
        <w:rPr>
          <w:rFonts w:ascii="Arial" w:hAnsi="Arial"/>
          <w:i/>
          <w:sz w:val="24"/>
        </w:rPr>
        <w:t>(corps),</w:t>
      </w:r>
      <w:r>
        <w:rPr>
          <w:rFonts w:ascii="Arial" w:hAnsi="Arial"/>
          <w:i/>
          <w:spacing w:val="-1"/>
          <w:sz w:val="24"/>
        </w:rPr>
        <w:t xml:space="preserve"> </w:t>
      </w:r>
      <w:r>
        <w:rPr>
          <w:rFonts w:ascii="Arial" w:hAnsi="Arial"/>
          <w:b/>
          <w:i/>
          <w:sz w:val="24"/>
        </w:rPr>
        <w:t xml:space="preserve">désir </w:t>
      </w:r>
      <w:r>
        <w:rPr>
          <w:rFonts w:ascii="Arial" w:hAnsi="Arial"/>
          <w:i/>
          <w:sz w:val="24"/>
        </w:rPr>
        <w:t xml:space="preserve">(sentiment), </w:t>
      </w:r>
      <w:r>
        <w:rPr>
          <w:rFonts w:ascii="Arial" w:hAnsi="Arial"/>
          <w:b/>
          <w:i/>
          <w:sz w:val="24"/>
        </w:rPr>
        <w:t>amour</w:t>
      </w:r>
      <w:r>
        <w:rPr>
          <w:rFonts w:ascii="Arial" w:hAnsi="Arial"/>
          <w:b/>
          <w:i/>
          <w:spacing w:val="-1"/>
          <w:sz w:val="24"/>
        </w:rPr>
        <w:t xml:space="preserve"> </w:t>
      </w:r>
      <w:r>
        <w:rPr>
          <w:rFonts w:ascii="Arial" w:hAnsi="Arial"/>
          <w:i/>
          <w:sz w:val="24"/>
        </w:rPr>
        <w:t>(intelligence).</w:t>
      </w:r>
    </w:p>
    <w:p w:rsidR="00476838" w:rsidRDefault="00476838" w:rsidP="00476838">
      <w:pPr>
        <w:pStyle w:val="Corpsdetexte"/>
        <w:spacing w:line="280" w:lineRule="auto"/>
        <w:ind w:left="300" w:right="237"/>
        <w:jc w:val="both"/>
      </w:pPr>
      <w:r>
        <w:rPr>
          <w:rFonts w:ascii="Wingdings" w:hAnsi="Wingdings"/>
        </w:rPr>
        <w:t></w:t>
      </w:r>
      <w:r>
        <w:rPr>
          <w:spacing w:val="1"/>
        </w:rPr>
        <w:t xml:space="preserve"> </w:t>
      </w:r>
      <w:r>
        <w:t>C'est</w:t>
      </w:r>
      <w:r>
        <w:rPr>
          <w:spacing w:val="1"/>
        </w:rPr>
        <w:t xml:space="preserve"> </w:t>
      </w:r>
      <w:r>
        <w:t>une</w:t>
      </w:r>
      <w:r>
        <w:rPr>
          <w:spacing w:val="1"/>
        </w:rPr>
        <w:t xml:space="preserve"> </w:t>
      </w:r>
      <w:r>
        <w:t>réalité</w:t>
      </w:r>
      <w:r>
        <w:rPr>
          <w:spacing w:val="1"/>
        </w:rPr>
        <w:t xml:space="preserve"> </w:t>
      </w:r>
      <w:r>
        <w:t>belle</w:t>
      </w:r>
      <w:r>
        <w:rPr>
          <w:spacing w:val="1"/>
        </w:rPr>
        <w:t xml:space="preserve"> </w:t>
      </w:r>
      <w:r>
        <w:t>et</w:t>
      </w:r>
      <w:r>
        <w:rPr>
          <w:spacing w:val="1"/>
        </w:rPr>
        <w:t xml:space="preserve"> </w:t>
      </w:r>
      <w:r>
        <w:t>bonne,</w:t>
      </w:r>
      <w:r>
        <w:rPr>
          <w:spacing w:val="1"/>
        </w:rPr>
        <w:t xml:space="preserve"> </w:t>
      </w:r>
      <w:r>
        <w:t>voulue</w:t>
      </w:r>
      <w:r>
        <w:rPr>
          <w:spacing w:val="1"/>
        </w:rPr>
        <w:t xml:space="preserve"> </w:t>
      </w:r>
      <w:r>
        <w:t>par</w:t>
      </w:r>
      <w:r>
        <w:rPr>
          <w:spacing w:val="1"/>
        </w:rPr>
        <w:t xml:space="preserve"> </w:t>
      </w:r>
      <w:r>
        <w:t>Dieu,</w:t>
      </w:r>
      <w:r>
        <w:rPr>
          <w:spacing w:val="1"/>
        </w:rPr>
        <w:t xml:space="preserve"> </w:t>
      </w:r>
      <w:r>
        <w:t>qui</w:t>
      </w:r>
      <w:r>
        <w:rPr>
          <w:spacing w:val="1"/>
        </w:rPr>
        <w:t xml:space="preserve"> </w:t>
      </w:r>
      <w:r>
        <w:t>fait</w:t>
      </w:r>
      <w:r>
        <w:rPr>
          <w:spacing w:val="1"/>
        </w:rPr>
        <w:t xml:space="preserve"> </w:t>
      </w:r>
      <w:r>
        <w:t>grandir</w:t>
      </w:r>
      <w:r>
        <w:rPr>
          <w:spacing w:val="1"/>
        </w:rPr>
        <w:t xml:space="preserve"> </w:t>
      </w:r>
      <w:r>
        <w:t>le</w:t>
      </w:r>
      <w:r>
        <w:rPr>
          <w:spacing w:val="1"/>
        </w:rPr>
        <w:t xml:space="preserve"> </w:t>
      </w:r>
      <w:r>
        <w:t>couple</w:t>
      </w:r>
      <w:r>
        <w:rPr>
          <w:spacing w:val="1"/>
        </w:rPr>
        <w:t xml:space="preserve"> </w:t>
      </w:r>
      <w:r>
        <w:t>à</w:t>
      </w:r>
      <w:r>
        <w:rPr>
          <w:spacing w:val="1"/>
        </w:rPr>
        <w:t xml:space="preserve"> </w:t>
      </w:r>
      <w:r>
        <w:t>certaines</w:t>
      </w:r>
      <w:r>
        <w:rPr>
          <w:spacing w:val="1"/>
        </w:rPr>
        <w:t xml:space="preserve"> </w:t>
      </w:r>
      <w:r>
        <w:t>conditions: elle n'a aucun sens en elle-même; elle n'est pas un but mais un moyen : c'est un volet</w:t>
      </w:r>
      <w:r>
        <w:rPr>
          <w:spacing w:val="1"/>
        </w:rPr>
        <w:t xml:space="preserve"> </w:t>
      </w:r>
      <w:r>
        <w:t>essentiel de la communication dans le couple, qui suppose dialogue, écoute, attention à l'autre,</w:t>
      </w:r>
      <w:r>
        <w:rPr>
          <w:spacing w:val="1"/>
        </w:rPr>
        <w:t xml:space="preserve"> </w:t>
      </w:r>
      <w:r>
        <w:t>respect</w:t>
      </w:r>
      <w:r>
        <w:tab/>
      </w:r>
      <w:r>
        <w:tab/>
      </w:r>
      <w:r>
        <w:tab/>
      </w:r>
      <w:r>
        <w:tab/>
      </w:r>
      <w:r>
        <w:tab/>
        <w:t xml:space="preserve">               </w:t>
      </w:r>
      <w:r>
        <w:rPr>
          <w:rFonts w:ascii="Wingdings" w:hAnsi="Wingdings"/>
        </w:rPr>
        <w:t></w:t>
      </w:r>
      <w:r>
        <w:t xml:space="preserve"> L’union des corps n'est pas un acte mais </w:t>
      </w:r>
      <w:r>
        <w:rPr>
          <w:rFonts w:ascii="Arial" w:hAnsi="Arial"/>
          <w:i/>
        </w:rPr>
        <w:t xml:space="preserve">un signe de notre amour </w:t>
      </w:r>
      <w:r>
        <w:t>partagé, nourri par un projet</w:t>
      </w:r>
      <w:r>
        <w:rPr>
          <w:spacing w:val="1"/>
        </w:rPr>
        <w:t xml:space="preserve"> </w:t>
      </w:r>
      <w:r>
        <w:t>commun</w:t>
      </w:r>
      <w:r>
        <w:rPr>
          <w:spacing w:val="1"/>
        </w:rPr>
        <w:t xml:space="preserve"> </w:t>
      </w:r>
      <w:r>
        <w:t>voire</w:t>
      </w:r>
      <w:r>
        <w:rPr>
          <w:spacing w:val="2"/>
        </w:rPr>
        <w:t xml:space="preserve"> </w:t>
      </w:r>
      <w:r>
        <w:t>par</w:t>
      </w:r>
      <w:r>
        <w:rPr>
          <w:spacing w:val="1"/>
        </w:rPr>
        <w:t xml:space="preserve"> </w:t>
      </w:r>
      <w:r>
        <w:t>un</w:t>
      </w:r>
      <w:r>
        <w:rPr>
          <w:spacing w:val="1"/>
        </w:rPr>
        <w:t xml:space="preserve"> </w:t>
      </w:r>
      <w:r>
        <w:t>projet</w:t>
      </w:r>
      <w:r>
        <w:rPr>
          <w:spacing w:val="2"/>
        </w:rPr>
        <w:t xml:space="preserve"> </w:t>
      </w:r>
      <w:r>
        <w:t>de</w:t>
      </w:r>
      <w:r>
        <w:rPr>
          <w:spacing w:val="-2"/>
        </w:rPr>
        <w:t xml:space="preserve"> </w:t>
      </w:r>
      <w:r>
        <w:t>foi</w:t>
      </w:r>
      <w:r>
        <w:rPr>
          <w:spacing w:val="1"/>
        </w:rPr>
        <w:t xml:space="preserve"> </w:t>
      </w:r>
      <w:r>
        <w:t>si</w:t>
      </w:r>
      <w:r>
        <w:rPr>
          <w:spacing w:val="-2"/>
        </w:rPr>
        <w:t xml:space="preserve"> </w:t>
      </w:r>
      <w:r>
        <w:t>nous</w:t>
      </w:r>
      <w:r>
        <w:rPr>
          <w:spacing w:val="-1"/>
        </w:rPr>
        <w:t xml:space="preserve"> </w:t>
      </w:r>
      <w:r>
        <w:t>croyons</w:t>
      </w:r>
      <w:r>
        <w:rPr>
          <w:spacing w:val="1"/>
        </w:rPr>
        <w:t xml:space="preserve"> </w:t>
      </w:r>
      <w:r>
        <w:t>à</w:t>
      </w:r>
      <w:r>
        <w:rPr>
          <w:spacing w:val="2"/>
        </w:rPr>
        <w:t xml:space="preserve"> </w:t>
      </w:r>
      <w:r>
        <w:t>la</w:t>
      </w:r>
      <w:r>
        <w:rPr>
          <w:spacing w:val="2"/>
        </w:rPr>
        <w:t xml:space="preserve"> </w:t>
      </w:r>
      <w:r>
        <w:t>présence</w:t>
      </w:r>
      <w:r>
        <w:rPr>
          <w:spacing w:val="2"/>
        </w:rPr>
        <w:t xml:space="preserve"> </w:t>
      </w:r>
      <w:r>
        <w:t>de Dieu</w:t>
      </w:r>
      <w:r>
        <w:rPr>
          <w:spacing w:val="1"/>
        </w:rPr>
        <w:t xml:space="preserve"> </w:t>
      </w:r>
      <w:r>
        <w:t>dans</w:t>
      </w:r>
      <w:r>
        <w:rPr>
          <w:spacing w:val="1"/>
        </w:rPr>
        <w:t xml:space="preserve"> </w:t>
      </w:r>
      <w:r>
        <w:t>notre</w:t>
      </w:r>
      <w:r>
        <w:rPr>
          <w:spacing w:val="2"/>
        </w:rPr>
        <w:t xml:space="preserve"> </w:t>
      </w:r>
      <w:r>
        <w:t>couple.</w:t>
      </w:r>
    </w:p>
    <w:p w:rsidR="00476838" w:rsidRDefault="00476838" w:rsidP="00476838">
      <w:pPr>
        <w:pStyle w:val="Corpsdetexte"/>
        <w:spacing w:line="242" w:lineRule="auto"/>
        <w:ind w:left="300" w:right="239"/>
        <w:jc w:val="both"/>
      </w:pPr>
      <w:r>
        <w:rPr>
          <w:rFonts w:ascii="Wingdings" w:hAnsi="Wingdings"/>
        </w:rPr>
        <w:t></w:t>
      </w:r>
      <w:r>
        <w:t xml:space="preserve">   Si le couple va, la sexualité ira aussi (et pas l'inverse !) ; il n'y a pas d'un côté la vie du couple</w:t>
      </w:r>
      <w:r>
        <w:rPr>
          <w:spacing w:val="1"/>
        </w:rPr>
        <w:t xml:space="preserve"> </w:t>
      </w:r>
      <w:r>
        <w:t>et</w:t>
      </w:r>
      <w:r>
        <w:rPr>
          <w:spacing w:val="2"/>
        </w:rPr>
        <w:t xml:space="preserve"> </w:t>
      </w:r>
      <w:r>
        <w:t>de</w:t>
      </w:r>
      <w:r>
        <w:rPr>
          <w:spacing w:val="3"/>
        </w:rPr>
        <w:t xml:space="preserve"> </w:t>
      </w:r>
      <w:r>
        <w:t>l'autre</w:t>
      </w:r>
      <w:r>
        <w:rPr>
          <w:spacing w:val="2"/>
        </w:rPr>
        <w:t xml:space="preserve"> </w:t>
      </w:r>
      <w:r>
        <w:t>la</w:t>
      </w:r>
      <w:r>
        <w:rPr>
          <w:spacing w:val="3"/>
        </w:rPr>
        <w:t xml:space="preserve"> </w:t>
      </w:r>
      <w:r>
        <w:t>sexualité;</w:t>
      </w:r>
      <w:r>
        <w:rPr>
          <w:spacing w:val="2"/>
        </w:rPr>
        <w:t xml:space="preserve"> </w:t>
      </w:r>
      <w:r>
        <w:t>les</w:t>
      </w:r>
      <w:r>
        <w:rPr>
          <w:spacing w:val="1"/>
        </w:rPr>
        <w:t xml:space="preserve"> </w:t>
      </w:r>
      <w:r>
        <w:t>deux</w:t>
      </w:r>
      <w:r>
        <w:rPr>
          <w:spacing w:val="-1"/>
        </w:rPr>
        <w:t xml:space="preserve"> </w:t>
      </w:r>
      <w:r>
        <w:t>sont</w:t>
      </w:r>
      <w:r>
        <w:rPr>
          <w:spacing w:val="3"/>
        </w:rPr>
        <w:t xml:space="preserve"> </w:t>
      </w:r>
      <w:r>
        <w:t>toujours</w:t>
      </w:r>
      <w:r>
        <w:rPr>
          <w:spacing w:val="1"/>
        </w:rPr>
        <w:t xml:space="preserve"> </w:t>
      </w:r>
      <w:r>
        <w:t>étroitement</w:t>
      </w:r>
      <w:r>
        <w:rPr>
          <w:spacing w:val="3"/>
        </w:rPr>
        <w:t xml:space="preserve"> </w:t>
      </w:r>
      <w:r>
        <w:t>liés.</w:t>
      </w:r>
    </w:p>
    <w:p w:rsidR="00476838" w:rsidRDefault="00476838" w:rsidP="00476838">
      <w:pPr>
        <w:pStyle w:val="Corpsdetexte"/>
        <w:spacing w:line="276" w:lineRule="auto"/>
        <w:ind w:left="300" w:right="235"/>
        <w:jc w:val="both"/>
      </w:pPr>
      <w:r>
        <w:rPr>
          <w:rFonts w:ascii="Wingdings" w:hAnsi="Wingdings"/>
        </w:rPr>
        <w:t></w:t>
      </w:r>
      <w:r>
        <w:t xml:space="preserve"> L’harmonie physique n’est pas donnée au départ, ni pour toujours. Elle sera toujours le résultat</w:t>
      </w:r>
      <w:r>
        <w:rPr>
          <w:spacing w:val="1"/>
        </w:rPr>
        <w:t xml:space="preserve"> </w:t>
      </w:r>
      <w:r>
        <w:t>d'une</w:t>
      </w:r>
      <w:r>
        <w:rPr>
          <w:spacing w:val="38"/>
        </w:rPr>
        <w:t xml:space="preserve"> </w:t>
      </w:r>
      <w:r>
        <w:t>recherche,</w:t>
      </w:r>
      <w:r>
        <w:rPr>
          <w:spacing w:val="39"/>
        </w:rPr>
        <w:t xml:space="preserve"> </w:t>
      </w:r>
      <w:r>
        <w:t>d'une</w:t>
      </w:r>
      <w:r>
        <w:rPr>
          <w:spacing w:val="41"/>
        </w:rPr>
        <w:t xml:space="preserve"> </w:t>
      </w:r>
      <w:r>
        <w:t>conquête,</w:t>
      </w:r>
      <w:r>
        <w:rPr>
          <w:spacing w:val="39"/>
        </w:rPr>
        <w:t xml:space="preserve"> </w:t>
      </w:r>
      <w:r>
        <w:t>d'un</w:t>
      </w:r>
      <w:r>
        <w:rPr>
          <w:spacing w:val="39"/>
        </w:rPr>
        <w:t xml:space="preserve"> </w:t>
      </w:r>
      <w:r>
        <w:t>effort</w:t>
      </w:r>
      <w:r>
        <w:rPr>
          <w:spacing w:val="40"/>
        </w:rPr>
        <w:t xml:space="preserve"> </w:t>
      </w:r>
      <w:r>
        <w:t>commun,</w:t>
      </w:r>
      <w:r>
        <w:rPr>
          <w:spacing w:val="39"/>
        </w:rPr>
        <w:t xml:space="preserve"> </w:t>
      </w:r>
      <w:r>
        <w:t>d'un</w:t>
      </w:r>
      <w:r>
        <w:rPr>
          <w:spacing w:val="39"/>
        </w:rPr>
        <w:t xml:space="preserve"> </w:t>
      </w:r>
      <w:r>
        <w:t>ajustement</w:t>
      </w:r>
      <w:r>
        <w:rPr>
          <w:spacing w:val="39"/>
        </w:rPr>
        <w:t xml:space="preserve"> </w:t>
      </w:r>
      <w:r>
        <w:t>progressif;</w:t>
      </w:r>
      <w:r>
        <w:rPr>
          <w:spacing w:val="41"/>
        </w:rPr>
        <w:t xml:space="preserve"> </w:t>
      </w:r>
      <w:r>
        <w:t>d'un</w:t>
      </w:r>
      <w:r>
        <w:rPr>
          <w:spacing w:val="39"/>
        </w:rPr>
        <w:t xml:space="preserve"> </w:t>
      </w:r>
      <w:r>
        <w:t>chemin</w:t>
      </w:r>
      <w:r>
        <w:rPr>
          <w:spacing w:val="-62"/>
        </w:rPr>
        <w:t xml:space="preserve"> </w:t>
      </w:r>
      <w:r>
        <w:t>que</w:t>
      </w:r>
      <w:r>
        <w:rPr>
          <w:spacing w:val="2"/>
        </w:rPr>
        <w:t xml:space="preserve"> </w:t>
      </w:r>
      <w:r>
        <w:t>l'on</w:t>
      </w:r>
      <w:r>
        <w:rPr>
          <w:spacing w:val="3"/>
        </w:rPr>
        <w:t xml:space="preserve"> </w:t>
      </w:r>
      <w:r>
        <w:t>parcourt à</w:t>
      </w:r>
      <w:r>
        <w:rPr>
          <w:spacing w:val="3"/>
        </w:rPr>
        <w:t xml:space="preserve"> </w:t>
      </w:r>
      <w:r>
        <w:t>deux.</w:t>
      </w:r>
    </w:p>
    <w:p w:rsidR="00476838" w:rsidRDefault="00476838" w:rsidP="00476838">
      <w:pPr>
        <w:pStyle w:val="Corpsdetexte"/>
        <w:spacing w:line="244" w:lineRule="auto"/>
        <w:ind w:left="300" w:right="238"/>
        <w:jc w:val="both"/>
      </w:pPr>
      <w:r>
        <w:rPr>
          <w:rFonts w:ascii="Wingdings" w:hAnsi="Wingdings"/>
        </w:rPr>
        <w:t></w:t>
      </w:r>
      <w:r>
        <w:t xml:space="preserve">Dans le mariage, les relations sexuelles deviennent un </w:t>
      </w:r>
      <w:r>
        <w:rPr>
          <w:rFonts w:ascii="Arial" w:hAnsi="Arial"/>
          <w:b/>
        </w:rPr>
        <w:t xml:space="preserve">Don Total </w:t>
      </w:r>
      <w:r>
        <w:t>entre les époux, grâce à ce</w:t>
      </w:r>
      <w:r>
        <w:rPr>
          <w:spacing w:val="1"/>
        </w:rPr>
        <w:t xml:space="preserve"> </w:t>
      </w:r>
      <w:r>
        <w:t>don, ils</w:t>
      </w:r>
      <w:r>
        <w:rPr>
          <w:spacing w:val="2"/>
        </w:rPr>
        <w:t xml:space="preserve"> </w:t>
      </w:r>
      <w:r>
        <w:t>peuvent donner</w:t>
      </w:r>
      <w:r>
        <w:rPr>
          <w:spacing w:val="5"/>
        </w:rPr>
        <w:t xml:space="preserve"> </w:t>
      </w:r>
      <w:r>
        <w:t>la</w:t>
      </w:r>
      <w:r>
        <w:rPr>
          <w:spacing w:val="3"/>
        </w:rPr>
        <w:t xml:space="preserve"> </w:t>
      </w:r>
      <w:r>
        <w:t>vie,</w:t>
      </w:r>
      <w:r>
        <w:rPr>
          <w:spacing w:val="4"/>
        </w:rPr>
        <w:t xml:space="preserve"> </w:t>
      </w:r>
      <w:proofErr w:type="gramStart"/>
      <w:r>
        <w:t>participer</w:t>
      </w:r>
      <w:proofErr w:type="gramEnd"/>
      <w:r>
        <w:rPr>
          <w:spacing w:val="2"/>
        </w:rPr>
        <w:t xml:space="preserve"> </w:t>
      </w:r>
      <w:r>
        <w:t>à</w:t>
      </w:r>
      <w:r>
        <w:rPr>
          <w:spacing w:val="3"/>
        </w:rPr>
        <w:t xml:space="preserve"> </w:t>
      </w:r>
      <w:r>
        <w:t>la création.</w:t>
      </w:r>
    </w:p>
    <w:p w:rsidR="00476838" w:rsidRDefault="00476838" w:rsidP="00476838">
      <w:pPr>
        <w:spacing w:line="264" w:lineRule="auto"/>
        <w:ind w:left="300" w:right="238"/>
        <w:jc w:val="both"/>
        <w:rPr>
          <w:sz w:val="24"/>
        </w:rPr>
      </w:pPr>
      <w:r>
        <w:rPr>
          <w:rFonts w:ascii="Wingdings" w:hAnsi="Wingdings"/>
          <w:sz w:val="24"/>
        </w:rPr>
        <w:t></w:t>
      </w:r>
      <w:r>
        <w:rPr>
          <w:sz w:val="24"/>
        </w:rPr>
        <w:t>La</w:t>
      </w:r>
      <w:r>
        <w:rPr>
          <w:spacing w:val="10"/>
          <w:sz w:val="24"/>
        </w:rPr>
        <w:t xml:space="preserve"> </w:t>
      </w:r>
      <w:r>
        <w:rPr>
          <w:rFonts w:ascii="Arial" w:hAnsi="Arial"/>
          <w:b/>
          <w:sz w:val="24"/>
        </w:rPr>
        <w:t>vie</w:t>
      </w:r>
      <w:r>
        <w:rPr>
          <w:rFonts w:ascii="Arial" w:hAnsi="Arial"/>
          <w:b/>
          <w:spacing w:val="6"/>
          <w:sz w:val="24"/>
        </w:rPr>
        <w:t xml:space="preserve"> </w:t>
      </w:r>
      <w:r>
        <w:rPr>
          <w:rFonts w:ascii="Arial" w:hAnsi="Arial"/>
          <w:b/>
          <w:sz w:val="24"/>
        </w:rPr>
        <w:t>est</w:t>
      </w:r>
      <w:r>
        <w:rPr>
          <w:rFonts w:ascii="Arial" w:hAnsi="Arial"/>
          <w:b/>
          <w:spacing w:val="4"/>
          <w:sz w:val="24"/>
        </w:rPr>
        <w:t xml:space="preserve"> </w:t>
      </w:r>
      <w:r>
        <w:rPr>
          <w:rFonts w:ascii="Arial" w:hAnsi="Arial"/>
          <w:b/>
          <w:sz w:val="24"/>
        </w:rPr>
        <w:t>un</w:t>
      </w:r>
      <w:r>
        <w:rPr>
          <w:rFonts w:ascii="Arial" w:hAnsi="Arial"/>
          <w:b/>
          <w:spacing w:val="6"/>
          <w:sz w:val="24"/>
        </w:rPr>
        <w:t xml:space="preserve"> </w:t>
      </w:r>
      <w:r>
        <w:rPr>
          <w:rFonts w:ascii="Arial" w:hAnsi="Arial"/>
          <w:b/>
          <w:sz w:val="24"/>
        </w:rPr>
        <w:t>don</w:t>
      </w:r>
      <w:r>
        <w:rPr>
          <w:rFonts w:ascii="Arial" w:hAnsi="Arial"/>
          <w:b/>
          <w:spacing w:val="4"/>
          <w:sz w:val="24"/>
        </w:rPr>
        <w:t xml:space="preserve"> </w:t>
      </w:r>
      <w:r>
        <w:rPr>
          <w:rFonts w:ascii="Arial" w:hAnsi="Arial"/>
          <w:b/>
          <w:sz w:val="24"/>
        </w:rPr>
        <w:t>de</w:t>
      </w:r>
      <w:r>
        <w:rPr>
          <w:rFonts w:ascii="Arial" w:hAnsi="Arial"/>
          <w:b/>
          <w:spacing w:val="6"/>
          <w:sz w:val="24"/>
        </w:rPr>
        <w:t xml:space="preserve"> </w:t>
      </w:r>
      <w:r>
        <w:rPr>
          <w:rFonts w:ascii="Arial" w:hAnsi="Arial"/>
          <w:b/>
          <w:sz w:val="24"/>
        </w:rPr>
        <w:t>Dieu</w:t>
      </w:r>
      <w:r>
        <w:rPr>
          <w:sz w:val="24"/>
        </w:rPr>
        <w:t>.</w:t>
      </w:r>
      <w:r>
        <w:rPr>
          <w:spacing w:val="7"/>
          <w:sz w:val="24"/>
        </w:rPr>
        <w:t xml:space="preserve"> </w:t>
      </w:r>
      <w:r>
        <w:rPr>
          <w:sz w:val="24"/>
        </w:rPr>
        <w:t>Le</w:t>
      </w:r>
      <w:r>
        <w:rPr>
          <w:spacing w:val="9"/>
          <w:sz w:val="24"/>
        </w:rPr>
        <w:t xml:space="preserve"> </w:t>
      </w:r>
      <w:r>
        <w:rPr>
          <w:rFonts w:ascii="Arial" w:hAnsi="Arial"/>
          <w:b/>
          <w:sz w:val="24"/>
        </w:rPr>
        <w:t>couple</w:t>
      </w:r>
      <w:r>
        <w:rPr>
          <w:rFonts w:ascii="Arial" w:hAnsi="Arial"/>
          <w:b/>
          <w:spacing w:val="4"/>
          <w:sz w:val="24"/>
        </w:rPr>
        <w:t xml:space="preserve"> </w:t>
      </w:r>
      <w:r>
        <w:rPr>
          <w:rFonts w:ascii="Arial" w:hAnsi="Arial"/>
          <w:b/>
          <w:sz w:val="24"/>
        </w:rPr>
        <w:t>est</w:t>
      </w:r>
      <w:r>
        <w:rPr>
          <w:rFonts w:ascii="Arial" w:hAnsi="Arial"/>
          <w:b/>
          <w:spacing w:val="2"/>
          <w:sz w:val="24"/>
        </w:rPr>
        <w:t xml:space="preserve"> </w:t>
      </w:r>
      <w:r>
        <w:rPr>
          <w:rFonts w:ascii="Arial" w:hAnsi="Arial"/>
          <w:b/>
          <w:sz w:val="24"/>
        </w:rPr>
        <w:t>appelé</w:t>
      </w:r>
      <w:r>
        <w:rPr>
          <w:rFonts w:ascii="Arial" w:hAnsi="Arial"/>
          <w:b/>
          <w:spacing w:val="6"/>
          <w:sz w:val="24"/>
        </w:rPr>
        <w:t xml:space="preserve"> </w:t>
      </w:r>
      <w:r>
        <w:rPr>
          <w:rFonts w:ascii="Arial" w:hAnsi="Arial"/>
          <w:b/>
          <w:sz w:val="24"/>
        </w:rPr>
        <w:t>à</w:t>
      </w:r>
      <w:r>
        <w:rPr>
          <w:rFonts w:ascii="Arial" w:hAnsi="Arial"/>
          <w:b/>
          <w:spacing w:val="5"/>
          <w:sz w:val="24"/>
        </w:rPr>
        <w:t xml:space="preserve"> </w:t>
      </w:r>
      <w:r>
        <w:rPr>
          <w:rFonts w:ascii="Arial" w:hAnsi="Arial"/>
          <w:b/>
          <w:sz w:val="24"/>
        </w:rPr>
        <w:t>participer</w:t>
      </w:r>
      <w:r>
        <w:rPr>
          <w:rFonts w:ascii="Arial" w:hAnsi="Arial"/>
          <w:b/>
          <w:spacing w:val="3"/>
          <w:sz w:val="24"/>
        </w:rPr>
        <w:t xml:space="preserve"> </w:t>
      </w:r>
      <w:r>
        <w:rPr>
          <w:rFonts w:ascii="Arial" w:hAnsi="Arial"/>
          <w:b/>
          <w:sz w:val="24"/>
        </w:rPr>
        <w:t>à</w:t>
      </w:r>
      <w:r>
        <w:rPr>
          <w:rFonts w:ascii="Arial" w:hAnsi="Arial"/>
          <w:b/>
          <w:spacing w:val="4"/>
          <w:sz w:val="24"/>
        </w:rPr>
        <w:t xml:space="preserve"> </w:t>
      </w:r>
      <w:r>
        <w:rPr>
          <w:rFonts w:ascii="Arial" w:hAnsi="Arial"/>
          <w:b/>
          <w:sz w:val="24"/>
        </w:rPr>
        <w:t>la</w:t>
      </w:r>
      <w:r>
        <w:rPr>
          <w:rFonts w:ascii="Arial" w:hAnsi="Arial"/>
          <w:b/>
          <w:spacing w:val="5"/>
          <w:sz w:val="24"/>
        </w:rPr>
        <w:t xml:space="preserve"> </w:t>
      </w:r>
      <w:r>
        <w:rPr>
          <w:rFonts w:ascii="Arial" w:hAnsi="Arial"/>
          <w:b/>
          <w:sz w:val="24"/>
        </w:rPr>
        <w:t>création</w:t>
      </w:r>
      <w:r>
        <w:rPr>
          <w:rFonts w:ascii="Arial" w:hAnsi="Arial"/>
          <w:b/>
          <w:spacing w:val="10"/>
          <w:sz w:val="24"/>
        </w:rPr>
        <w:t xml:space="preserve"> </w:t>
      </w:r>
      <w:r>
        <w:rPr>
          <w:sz w:val="24"/>
        </w:rPr>
        <w:t>en</w:t>
      </w:r>
      <w:r>
        <w:rPr>
          <w:spacing w:val="6"/>
          <w:sz w:val="24"/>
        </w:rPr>
        <w:t xml:space="preserve"> </w:t>
      </w:r>
      <w:r>
        <w:rPr>
          <w:sz w:val="24"/>
        </w:rPr>
        <w:t>donnant</w:t>
      </w:r>
      <w:r>
        <w:rPr>
          <w:spacing w:val="9"/>
          <w:sz w:val="24"/>
        </w:rPr>
        <w:t xml:space="preserve"> </w:t>
      </w:r>
      <w:r>
        <w:rPr>
          <w:sz w:val="24"/>
        </w:rPr>
        <w:t>la</w:t>
      </w:r>
      <w:r>
        <w:rPr>
          <w:spacing w:val="6"/>
          <w:sz w:val="24"/>
        </w:rPr>
        <w:t xml:space="preserve"> </w:t>
      </w:r>
      <w:r>
        <w:rPr>
          <w:sz w:val="24"/>
        </w:rPr>
        <w:t>vie</w:t>
      </w:r>
      <w:r>
        <w:rPr>
          <w:spacing w:val="-61"/>
          <w:sz w:val="24"/>
        </w:rPr>
        <w:t xml:space="preserve"> </w:t>
      </w:r>
      <w:r>
        <w:rPr>
          <w:sz w:val="24"/>
        </w:rPr>
        <w:t>à</w:t>
      </w:r>
      <w:r>
        <w:rPr>
          <w:spacing w:val="2"/>
          <w:sz w:val="24"/>
        </w:rPr>
        <w:t xml:space="preserve"> </w:t>
      </w:r>
      <w:r>
        <w:rPr>
          <w:sz w:val="24"/>
        </w:rPr>
        <w:t>des enfants</w:t>
      </w:r>
      <w:r>
        <w:rPr>
          <w:spacing w:val="3"/>
          <w:sz w:val="24"/>
        </w:rPr>
        <w:t xml:space="preserve"> </w:t>
      </w:r>
      <w:r>
        <w:rPr>
          <w:sz w:val="24"/>
        </w:rPr>
        <w:t>ou à</w:t>
      </w:r>
      <w:r>
        <w:rPr>
          <w:spacing w:val="4"/>
          <w:sz w:val="24"/>
        </w:rPr>
        <w:t xml:space="preserve"> </w:t>
      </w:r>
      <w:r>
        <w:rPr>
          <w:sz w:val="24"/>
        </w:rPr>
        <w:t>rayonner</w:t>
      </w:r>
      <w:r>
        <w:rPr>
          <w:spacing w:val="2"/>
          <w:sz w:val="24"/>
        </w:rPr>
        <w:t xml:space="preserve"> </w:t>
      </w:r>
      <w:r>
        <w:rPr>
          <w:sz w:val="24"/>
        </w:rPr>
        <w:t>de</w:t>
      </w:r>
      <w:r>
        <w:rPr>
          <w:spacing w:val="4"/>
          <w:sz w:val="24"/>
        </w:rPr>
        <w:t xml:space="preserve"> </w:t>
      </w:r>
      <w:r>
        <w:rPr>
          <w:sz w:val="24"/>
        </w:rPr>
        <w:t>son amour</w:t>
      </w:r>
      <w:r>
        <w:rPr>
          <w:spacing w:val="2"/>
          <w:sz w:val="24"/>
        </w:rPr>
        <w:t xml:space="preserve"> </w:t>
      </w:r>
      <w:r>
        <w:rPr>
          <w:sz w:val="24"/>
        </w:rPr>
        <w:t>vers</w:t>
      </w:r>
      <w:r>
        <w:rPr>
          <w:spacing w:val="2"/>
          <w:sz w:val="24"/>
        </w:rPr>
        <w:t xml:space="preserve"> </w:t>
      </w:r>
      <w:r>
        <w:rPr>
          <w:sz w:val="24"/>
        </w:rPr>
        <w:t>l’extérieur.</w:t>
      </w:r>
    </w:p>
    <w:p w:rsidR="00476838" w:rsidRDefault="00476838" w:rsidP="00476838">
      <w:pPr>
        <w:pStyle w:val="Corpsdetexte"/>
        <w:ind w:left="300"/>
        <w:jc w:val="both"/>
      </w:pPr>
      <w:r>
        <w:rPr>
          <w:rFonts w:ascii="Wingdings" w:hAnsi="Wingdings"/>
        </w:rPr>
        <w:t></w:t>
      </w:r>
      <w:r>
        <w:t>L’Eglise</w:t>
      </w:r>
      <w:r>
        <w:rPr>
          <w:spacing w:val="-1"/>
        </w:rPr>
        <w:t xml:space="preserve"> </w:t>
      </w:r>
      <w:r>
        <w:t>appelle à</w:t>
      </w:r>
      <w:r>
        <w:rPr>
          <w:spacing w:val="-3"/>
        </w:rPr>
        <w:t xml:space="preserve"> </w:t>
      </w:r>
      <w:r>
        <w:t>une paternité</w:t>
      </w:r>
      <w:r>
        <w:rPr>
          <w:spacing w:val="-1"/>
        </w:rPr>
        <w:t xml:space="preserve"> </w:t>
      </w:r>
      <w:r>
        <w:t>et une</w:t>
      </w:r>
      <w:r>
        <w:rPr>
          <w:spacing w:val="-2"/>
        </w:rPr>
        <w:t xml:space="preserve"> </w:t>
      </w:r>
      <w:r>
        <w:t>maternité</w:t>
      </w:r>
      <w:r>
        <w:rPr>
          <w:spacing w:val="5"/>
        </w:rPr>
        <w:t xml:space="preserve"> </w:t>
      </w:r>
      <w:r>
        <w:rPr>
          <w:rFonts w:ascii="Arial" w:hAnsi="Arial"/>
          <w:b/>
        </w:rPr>
        <w:t>responsables</w:t>
      </w:r>
      <w:r>
        <w:t>.</w:t>
      </w:r>
    </w:p>
    <w:p w:rsidR="00476838" w:rsidRDefault="00476838" w:rsidP="00476838">
      <w:pPr>
        <w:pStyle w:val="Corpsdetexte"/>
        <w:spacing w:line="254" w:lineRule="auto"/>
        <w:ind w:left="300" w:right="234"/>
        <w:jc w:val="both"/>
      </w:pPr>
      <w:r>
        <w:rPr>
          <w:rFonts w:ascii="Wingdings" w:hAnsi="Wingdings"/>
        </w:rPr>
        <w:t></w:t>
      </w:r>
      <w:r>
        <w:rPr>
          <w:spacing w:val="10"/>
        </w:rPr>
        <w:t xml:space="preserve"> </w:t>
      </w:r>
      <w:r>
        <w:t>Le</w:t>
      </w:r>
      <w:r>
        <w:rPr>
          <w:spacing w:val="6"/>
        </w:rPr>
        <w:t xml:space="preserve"> </w:t>
      </w:r>
      <w:r>
        <w:t>choix</w:t>
      </w:r>
      <w:r>
        <w:rPr>
          <w:spacing w:val="3"/>
        </w:rPr>
        <w:t xml:space="preserve"> </w:t>
      </w:r>
      <w:r>
        <w:t>de</w:t>
      </w:r>
      <w:r>
        <w:rPr>
          <w:spacing w:val="7"/>
        </w:rPr>
        <w:t xml:space="preserve"> </w:t>
      </w:r>
      <w:r>
        <w:t>la</w:t>
      </w:r>
      <w:r>
        <w:rPr>
          <w:spacing w:val="6"/>
        </w:rPr>
        <w:t xml:space="preserve"> </w:t>
      </w:r>
      <w:r>
        <w:t>méthode</w:t>
      </w:r>
      <w:r>
        <w:rPr>
          <w:spacing w:val="6"/>
        </w:rPr>
        <w:t xml:space="preserve"> </w:t>
      </w:r>
      <w:r>
        <w:t>de</w:t>
      </w:r>
      <w:r>
        <w:rPr>
          <w:spacing w:val="6"/>
        </w:rPr>
        <w:t xml:space="preserve"> </w:t>
      </w:r>
      <w:r>
        <w:t>régulation</w:t>
      </w:r>
      <w:r>
        <w:rPr>
          <w:spacing w:val="5"/>
        </w:rPr>
        <w:t xml:space="preserve"> </w:t>
      </w:r>
      <w:r>
        <w:t>des</w:t>
      </w:r>
      <w:r>
        <w:rPr>
          <w:spacing w:val="3"/>
        </w:rPr>
        <w:t xml:space="preserve"> </w:t>
      </w:r>
      <w:r>
        <w:t>naissances</w:t>
      </w:r>
      <w:r>
        <w:rPr>
          <w:spacing w:val="6"/>
        </w:rPr>
        <w:t xml:space="preserve"> </w:t>
      </w:r>
      <w:r>
        <w:t>est</w:t>
      </w:r>
      <w:r>
        <w:rPr>
          <w:spacing w:val="15"/>
        </w:rPr>
        <w:t xml:space="preserve"> </w:t>
      </w:r>
      <w:r>
        <w:rPr>
          <w:rFonts w:ascii="Arial" w:hAnsi="Arial"/>
          <w:b/>
        </w:rPr>
        <w:t>l'affaire</w:t>
      </w:r>
      <w:r>
        <w:rPr>
          <w:rFonts w:ascii="Arial" w:hAnsi="Arial"/>
          <w:b/>
          <w:spacing w:val="4"/>
        </w:rPr>
        <w:t xml:space="preserve"> </w:t>
      </w:r>
      <w:r>
        <w:rPr>
          <w:rFonts w:ascii="Arial" w:hAnsi="Arial"/>
          <w:b/>
        </w:rPr>
        <w:t>de</w:t>
      </w:r>
      <w:r>
        <w:rPr>
          <w:rFonts w:ascii="Arial" w:hAnsi="Arial"/>
          <w:b/>
          <w:spacing w:val="3"/>
        </w:rPr>
        <w:t xml:space="preserve"> </w:t>
      </w:r>
      <w:r>
        <w:rPr>
          <w:rFonts w:ascii="Arial" w:hAnsi="Arial"/>
          <w:b/>
        </w:rPr>
        <w:t>tous</w:t>
      </w:r>
      <w:r>
        <w:rPr>
          <w:rFonts w:ascii="Arial" w:hAnsi="Arial"/>
          <w:b/>
          <w:spacing w:val="3"/>
        </w:rPr>
        <w:t xml:space="preserve"> </w:t>
      </w:r>
      <w:r>
        <w:rPr>
          <w:rFonts w:ascii="Arial" w:hAnsi="Arial"/>
          <w:b/>
        </w:rPr>
        <w:t>les</w:t>
      </w:r>
      <w:r>
        <w:rPr>
          <w:rFonts w:ascii="Arial" w:hAnsi="Arial"/>
          <w:b/>
          <w:spacing w:val="4"/>
        </w:rPr>
        <w:t xml:space="preserve"> </w:t>
      </w:r>
      <w:r>
        <w:rPr>
          <w:rFonts w:ascii="Arial" w:hAnsi="Arial"/>
          <w:b/>
        </w:rPr>
        <w:t>deux</w:t>
      </w:r>
      <w:r>
        <w:rPr>
          <w:rFonts w:ascii="Arial" w:hAnsi="Arial"/>
          <w:b/>
          <w:spacing w:val="2"/>
        </w:rPr>
        <w:t xml:space="preserve"> </w:t>
      </w:r>
      <w:r>
        <w:t>:</w:t>
      </w:r>
      <w:r>
        <w:rPr>
          <w:spacing w:val="6"/>
        </w:rPr>
        <w:t xml:space="preserve"> </w:t>
      </w:r>
      <w:r>
        <w:t>en</w:t>
      </w:r>
      <w:r>
        <w:rPr>
          <w:spacing w:val="6"/>
        </w:rPr>
        <w:t xml:space="preserve"> </w:t>
      </w:r>
      <w:r>
        <w:t>parler</w:t>
      </w:r>
      <w:r>
        <w:rPr>
          <w:spacing w:val="-61"/>
        </w:rPr>
        <w:t xml:space="preserve"> </w:t>
      </w:r>
      <w:r>
        <w:t>à</w:t>
      </w:r>
      <w:r>
        <w:rPr>
          <w:spacing w:val="2"/>
        </w:rPr>
        <w:t xml:space="preserve"> </w:t>
      </w:r>
      <w:r>
        <w:t xml:space="preserve">deux </w:t>
      </w:r>
      <w:proofErr w:type="gramStart"/>
      <w:r>
        <w:t>régulièrement</w:t>
      </w:r>
      <w:proofErr w:type="gramEnd"/>
      <w:r>
        <w:rPr>
          <w:spacing w:val="1"/>
        </w:rPr>
        <w:t xml:space="preserve"> </w:t>
      </w:r>
      <w:r>
        <w:t>permet</w:t>
      </w:r>
      <w:r>
        <w:rPr>
          <w:spacing w:val="1"/>
        </w:rPr>
        <w:t xml:space="preserve"> </w:t>
      </w:r>
      <w:r>
        <w:t>de</w:t>
      </w:r>
      <w:r>
        <w:rPr>
          <w:spacing w:val="-1"/>
        </w:rPr>
        <w:t xml:space="preserve"> </w:t>
      </w:r>
      <w:r>
        <w:t>faire</w:t>
      </w:r>
      <w:r>
        <w:rPr>
          <w:spacing w:val="3"/>
        </w:rPr>
        <w:t xml:space="preserve"> </w:t>
      </w:r>
      <w:r>
        <w:t>grandir.</w:t>
      </w:r>
    </w:p>
    <w:p w:rsidR="00476838" w:rsidRDefault="00476838" w:rsidP="00197E13">
      <w:pPr>
        <w:pStyle w:val="Paragraphedeliste"/>
        <w:numPr>
          <w:ilvl w:val="1"/>
          <w:numId w:val="51"/>
        </w:numPr>
        <w:tabs>
          <w:tab w:val="left" w:pos="747"/>
        </w:tabs>
        <w:spacing w:before="197"/>
        <w:rPr>
          <w:rFonts w:ascii="Arial" w:hAnsi="Arial"/>
          <w:b/>
          <w:sz w:val="26"/>
        </w:rPr>
      </w:pPr>
      <w:bookmarkStart w:id="18" w:name="_bookmark19"/>
      <w:bookmarkStart w:id="19" w:name="_bookmark20"/>
      <w:bookmarkEnd w:id="18"/>
      <w:bookmarkEnd w:id="19"/>
      <w:r>
        <w:rPr>
          <w:rFonts w:ascii="Arial" w:hAnsi="Arial"/>
          <w:b/>
          <w:color w:val="538DD3"/>
          <w:sz w:val="26"/>
        </w:rPr>
        <w:t>Questions pour</w:t>
      </w:r>
      <w:r>
        <w:rPr>
          <w:rFonts w:ascii="Arial" w:hAnsi="Arial"/>
          <w:b/>
          <w:color w:val="538DD3"/>
          <w:spacing w:val="-1"/>
          <w:sz w:val="26"/>
        </w:rPr>
        <w:t xml:space="preserve"> </w:t>
      </w:r>
      <w:r>
        <w:rPr>
          <w:rFonts w:ascii="Arial" w:hAnsi="Arial"/>
          <w:b/>
          <w:color w:val="538DD3"/>
          <w:sz w:val="26"/>
        </w:rPr>
        <w:t>préparer</w:t>
      </w:r>
      <w:r>
        <w:rPr>
          <w:rFonts w:ascii="Arial" w:hAnsi="Arial"/>
          <w:b/>
          <w:color w:val="538DD3"/>
          <w:spacing w:val="-3"/>
          <w:sz w:val="26"/>
        </w:rPr>
        <w:t xml:space="preserve"> </w:t>
      </w:r>
      <w:r>
        <w:rPr>
          <w:rFonts w:ascii="Arial" w:hAnsi="Arial"/>
          <w:b/>
          <w:color w:val="538DD3"/>
          <w:sz w:val="26"/>
        </w:rPr>
        <w:t>la</w:t>
      </w:r>
      <w:r>
        <w:rPr>
          <w:rFonts w:ascii="Arial" w:hAnsi="Arial"/>
          <w:b/>
          <w:color w:val="538DD3"/>
          <w:spacing w:val="-3"/>
          <w:sz w:val="26"/>
        </w:rPr>
        <w:t xml:space="preserve"> </w:t>
      </w:r>
      <w:r>
        <w:rPr>
          <w:rFonts w:ascii="Arial" w:hAnsi="Arial"/>
          <w:b/>
          <w:color w:val="538DD3"/>
          <w:sz w:val="26"/>
        </w:rPr>
        <w:t>soirée 4</w:t>
      </w:r>
    </w:p>
    <w:p w:rsidR="00476838" w:rsidRDefault="00476838" w:rsidP="00476838">
      <w:pPr>
        <w:pStyle w:val="Corpsdetexte"/>
        <w:rPr>
          <w:rFonts w:ascii="Arial" w:hAnsi="Microsoft Sans Serif"/>
          <w:b/>
          <w:sz w:val="29"/>
        </w:rPr>
      </w:pPr>
    </w:p>
    <w:p w:rsidR="00476838" w:rsidRDefault="00476838" w:rsidP="00476838">
      <w:pPr>
        <w:ind w:left="300"/>
        <w:rPr>
          <w:rFonts w:ascii="Microsoft Sans Serif"/>
          <w:sz w:val="24"/>
        </w:rPr>
      </w:pPr>
      <w:r>
        <w:rPr>
          <w:sz w:val="24"/>
        </w:rPr>
        <w:t>«</w:t>
      </w:r>
      <w:r>
        <w:rPr>
          <w:spacing w:val="1"/>
          <w:sz w:val="24"/>
        </w:rPr>
        <w:t xml:space="preserve"> </w:t>
      </w:r>
      <w:r>
        <w:rPr>
          <w:rFonts w:ascii="Arial" w:hAnsi="Arial"/>
          <w:b/>
          <w:sz w:val="24"/>
        </w:rPr>
        <w:t>Le</w:t>
      </w:r>
      <w:r>
        <w:rPr>
          <w:rFonts w:ascii="Arial" w:hAnsi="Arial"/>
          <w:b/>
          <w:spacing w:val="-1"/>
          <w:sz w:val="24"/>
        </w:rPr>
        <w:t xml:space="preserve"> </w:t>
      </w:r>
      <w:r>
        <w:rPr>
          <w:rFonts w:ascii="Arial" w:hAnsi="Arial"/>
          <w:b/>
          <w:sz w:val="24"/>
        </w:rPr>
        <w:t>temps</w:t>
      </w:r>
      <w:r>
        <w:rPr>
          <w:rFonts w:ascii="Arial" w:hAnsi="Arial"/>
          <w:b/>
          <w:spacing w:val="-3"/>
          <w:sz w:val="24"/>
        </w:rPr>
        <w:t xml:space="preserve"> </w:t>
      </w:r>
      <w:r>
        <w:rPr>
          <w:rFonts w:ascii="Arial" w:hAnsi="Arial"/>
          <w:b/>
          <w:sz w:val="24"/>
        </w:rPr>
        <w:t>pour</w:t>
      </w:r>
      <w:r>
        <w:rPr>
          <w:rFonts w:ascii="Arial" w:hAnsi="Arial"/>
          <w:b/>
          <w:spacing w:val="-2"/>
          <w:sz w:val="24"/>
        </w:rPr>
        <w:t xml:space="preserve"> </w:t>
      </w:r>
      <w:r>
        <w:rPr>
          <w:rFonts w:ascii="Arial" w:hAnsi="Arial"/>
          <w:b/>
          <w:sz w:val="24"/>
        </w:rPr>
        <w:t xml:space="preserve">nous </w:t>
      </w:r>
      <w:r>
        <w:rPr>
          <w:sz w:val="24"/>
        </w:rPr>
        <w:t>»</w:t>
      </w:r>
      <w:r>
        <w:rPr>
          <w:spacing w:val="1"/>
          <w:sz w:val="24"/>
        </w:rPr>
        <w:t xml:space="preserve"> </w:t>
      </w:r>
      <w:r>
        <w:rPr>
          <w:sz w:val="24"/>
        </w:rPr>
        <w:t>:</w:t>
      </w:r>
      <w:r>
        <w:rPr>
          <w:spacing w:val="-1"/>
          <w:sz w:val="24"/>
        </w:rPr>
        <w:t xml:space="preserve"> </w:t>
      </w:r>
      <w:r>
        <w:rPr>
          <w:sz w:val="24"/>
        </w:rPr>
        <w:t>lire</w:t>
      </w:r>
      <w:r>
        <w:rPr>
          <w:spacing w:val="1"/>
          <w:sz w:val="24"/>
        </w:rPr>
        <w:t xml:space="preserve"> </w:t>
      </w:r>
      <w:r>
        <w:rPr>
          <w:sz w:val="24"/>
        </w:rPr>
        <w:t>la Parole</w:t>
      </w:r>
      <w:r>
        <w:rPr>
          <w:spacing w:val="1"/>
          <w:sz w:val="24"/>
        </w:rPr>
        <w:t xml:space="preserve"> </w:t>
      </w:r>
      <w:r>
        <w:rPr>
          <w:sz w:val="24"/>
        </w:rPr>
        <w:t>de</w:t>
      </w:r>
      <w:r>
        <w:rPr>
          <w:spacing w:val="1"/>
          <w:sz w:val="24"/>
        </w:rPr>
        <w:t xml:space="preserve"> </w:t>
      </w:r>
      <w:r>
        <w:rPr>
          <w:sz w:val="24"/>
        </w:rPr>
        <w:t>Dieu, l’Evangile</w:t>
      </w:r>
      <w:r>
        <w:rPr>
          <w:spacing w:val="1"/>
          <w:sz w:val="24"/>
        </w:rPr>
        <w:t xml:space="preserve"> </w:t>
      </w:r>
      <w:r>
        <w:rPr>
          <w:sz w:val="24"/>
        </w:rPr>
        <w:t>de</w:t>
      </w:r>
      <w:r>
        <w:rPr>
          <w:spacing w:val="1"/>
          <w:sz w:val="24"/>
        </w:rPr>
        <w:t xml:space="preserve"> </w:t>
      </w:r>
      <w:r>
        <w:rPr>
          <w:sz w:val="24"/>
        </w:rPr>
        <w:t>St Marc</w:t>
      </w:r>
    </w:p>
    <w:p w:rsidR="00476838" w:rsidRDefault="00476838" w:rsidP="00476838">
      <w:pPr>
        <w:pStyle w:val="Corpsdetexte"/>
        <w:spacing w:before="5"/>
      </w:pPr>
    </w:p>
    <w:p w:rsidR="00476838" w:rsidRDefault="00476838" w:rsidP="00476838">
      <w:pPr>
        <w:pStyle w:val="Corpsdetexte"/>
        <w:ind w:left="300"/>
      </w:pPr>
      <w:r>
        <w:t>Choisir</w:t>
      </w:r>
      <w:r>
        <w:rPr>
          <w:spacing w:val="42"/>
        </w:rPr>
        <w:t xml:space="preserve"> </w:t>
      </w:r>
      <w:r>
        <w:t>les</w:t>
      </w:r>
      <w:r>
        <w:rPr>
          <w:spacing w:val="45"/>
        </w:rPr>
        <w:t xml:space="preserve"> </w:t>
      </w:r>
      <w:r>
        <w:t>textes</w:t>
      </w:r>
      <w:r>
        <w:rPr>
          <w:spacing w:val="44"/>
        </w:rPr>
        <w:t xml:space="preserve"> </w:t>
      </w:r>
      <w:r>
        <w:t>de</w:t>
      </w:r>
      <w:r>
        <w:rPr>
          <w:spacing w:val="44"/>
        </w:rPr>
        <w:t xml:space="preserve"> </w:t>
      </w:r>
      <w:r>
        <w:t>la</w:t>
      </w:r>
      <w:r>
        <w:rPr>
          <w:spacing w:val="45"/>
        </w:rPr>
        <w:t xml:space="preserve"> </w:t>
      </w:r>
      <w:r>
        <w:t>célébration</w:t>
      </w:r>
      <w:r>
        <w:rPr>
          <w:spacing w:val="7"/>
        </w:rPr>
        <w:t xml:space="preserve"> </w:t>
      </w:r>
      <w:r>
        <w:t>:</w:t>
      </w:r>
      <w:r>
        <w:rPr>
          <w:spacing w:val="45"/>
        </w:rPr>
        <w:t xml:space="preserve"> </w:t>
      </w:r>
      <w:r>
        <w:t>1ère</w:t>
      </w:r>
      <w:r>
        <w:rPr>
          <w:spacing w:val="43"/>
        </w:rPr>
        <w:t xml:space="preserve"> </w:t>
      </w:r>
      <w:r>
        <w:t>lecture</w:t>
      </w:r>
      <w:r>
        <w:rPr>
          <w:spacing w:val="44"/>
        </w:rPr>
        <w:t xml:space="preserve"> </w:t>
      </w:r>
      <w:r>
        <w:t>et</w:t>
      </w:r>
      <w:r>
        <w:rPr>
          <w:spacing w:val="45"/>
        </w:rPr>
        <w:t xml:space="preserve"> </w:t>
      </w:r>
      <w:r>
        <w:t>évangile,</w:t>
      </w:r>
      <w:r>
        <w:rPr>
          <w:spacing w:val="45"/>
        </w:rPr>
        <w:t xml:space="preserve"> </w:t>
      </w:r>
      <w:r>
        <w:t>et</w:t>
      </w:r>
      <w:r>
        <w:rPr>
          <w:spacing w:val="44"/>
        </w:rPr>
        <w:t xml:space="preserve"> </w:t>
      </w:r>
      <w:r>
        <w:rPr>
          <w:rFonts w:ascii="Arial" w:hAnsi="Arial"/>
          <w:b/>
        </w:rPr>
        <w:t>expliquer</w:t>
      </w:r>
      <w:r>
        <w:rPr>
          <w:rFonts w:ascii="Arial" w:hAnsi="Arial"/>
          <w:b/>
          <w:spacing w:val="43"/>
        </w:rPr>
        <w:t xml:space="preserve"> </w:t>
      </w:r>
      <w:r>
        <w:t>les</w:t>
      </w:r>
      <w:r>
        <w:rPr>
          <w:spacing w:val="45"/>
        </w:rPr>
        <w:t xml:space="preserve"> </w:t>
      </w:r>
      <w:r>
        <w:t>raisons</w:t>
      </w:r>
      <w:r>
        <w:rPr>
          <w:spacing w:val="43"/>
        </w:rPr>
        <w:t xml:space="preserve"> </w:t>
      </w:r>
      <w:r>
        <w:t>de</w:t>
      </w:r>
      <w:r>
        <w:rPr>
          <w:spacing w:val="45"/>
        </w:rPr>
        <w:t xml:space="preserve"> </w:t>
      </w:r>
      <w:r>
        <w:t>ces</w:t>
      </w:r>
      <w:r>
        <w:rPr>
          <w:spacing w:val="-61"/>
        </w:rPr>
        <w:t xml:space="preserve"> </w:t>
      </w:r>
      <w:r>
        <w:t>choix.</w:t>
      </w:r>
    </w:p>
    <w:p w:rsidR="00476838" w:rsidRDefault="00476838" w:rsidP="00197E13">
      <w:pPr>
        <w:pStyle w:val="Heading1"/>
        <w:numPr>
          <w:ilvl w:val="0"/>
          <w:numId w:val="51"/>
        </w:numPr>
        <w:tabs>
          <w:tab w:val="left" w:pos="3260"/>
        </w:tabs>
        <w:spacing w:before="69"/>
        <w:ind w:left="3259"/>
      </w:pPr>
      <w:bookmarkStart w:id="20" w:name="_bookmark21"/>
      <w:bookmarkEnd w:id="20"/>
      <w:r>
        <w:rPr>
          <w:color w:val="1F487C"/>
          <w:w w:val="75"/>
        </w:rPr>
        <w:t>SOIREE</w:t>
      </w:r>
      <w:r>
        <w:rPr>
          <w:color w:val="1F487C"/>
          <w:spacing w:val="4"/>
          <w:w w:val="75"/>
        </w:rPr>
        <w:t xml:space="preserve"> </w:t>
      </w:r>
      <w:r>
        <w:rPr>
          <w:color w:val="1F487C"/>
          <w:w w:val="75"/>
        </w:rPr>
        <w:t>4</w:t>
      </w:r>
      <w:r>
        <w:rPr>
          <w:color w:val="1F487C"/>
          <w:spacing w:val="3"/>
          <w:w w:val="75"/>
        </w:rPr>
        <w:t xml:space="preserve"> </w:t>
      </w:r>
      <w:r>
        <w:rPr>
          <w:color w:val="1F487C"/>
          <w:w w:val="75"/>
        </w:rPr>
        <w:t>:</w:t>
      </w:r>
      <w:r>
        <w:rPr>
          <w:color w:val="1F487C"/>
          <w:spacing w:val="4"/>
          <w:w w:val="75"/>
        </w:rPr>
        <w:t xml:space="preserve"> </w:t>
      </w:r>
      <w:r>
        <w:rPr>
          <w:color w:val="1F487C"/>
          <w:w w:val="75"/>
        </w:rPr>
        <w:t>LA</w:t>
      </w:r>
      <w:r>
        <w:rPr>
          <w:color w:val="1F487C"/>
          <w:spacing w:val="1"/>
          <w:w w:val="75"/>
        </w:rPr>
        <w:t xml:space="preserve"> </w:t>
      </w:r>
      <w:r>
        <w:rPr>
          <w:color w:val="1F487C"/>
          <w:w w:val="75"/>
        </w:rPr>
        <w:t>BIBLE</w:t>
      </w:r>
      <w:r>
        <w:rPr>
          <w:color w:val="1F487C"/>
          <w:spacing w:val="4"/>
          <w:w w:val="75"/>
        </w:rPr>
        <w:t xml:space="preserve"> </w:t>
      </w:r>
      <w:r>
        <w:rPr>
          <w:color w:val="1F487C"/>
          <w:w w:val="75"/>
        </w:rPr>
        <w:t>&amp;</w:t>
      </w:r>
      <w:r>
        <w:rPr>
          <w:color w:val="1F487C"/>
          <w:spacing w:val="3"/>
          <w:w w:val="75"/>
        </w:rPr>
        <w:t xml:space="preserve"> </w:t>
      </w:r>
      <w:r>
        <w:rPr>
          <w:color w:val="1F487C"/>
          <w:w w:val="75"/>
        </w:rPr>
        <w:t>LA</w:t>
      </w:r>
      <w:r>
        <w:rPr>
          <w:color w:val="1F487C"/>
          <w:spacing w:val="4"/>
          <w:w w:val="75"/>
        </w:rPr>
        <w:t xml:space="preserve"> </w:t>
      </w:r>
      <w:r>
        <w:rPr>
          <w:color w:val="1F487C"/>
          <w:w w:val="75"/>
        </w:rPr>
        <w:t>PAROLE</w:t>
      </w:r>
      <w:r>
        <w:rPr>
          <w:color w:val="1F487C"/>
          <w:spacing w:val="4"/>
          <w:w w:val="75"/>
        </w:rPr>
        <w:t xml:space="preserve"> </w:t>
      </w:r>
      <w:r>
        <w:rPr>
          <w:color w:val="1F487C"/>
          <w:w w:val="75"/>
        </w:rPr>
        <w:t>DE</w:t>
      </w:r>
      <w:r>
        <w:rPr>
          <w:color w:val="1F487C"/>
          <w:spacing w:val="4"/>
          <w:w w:val="75"/>
        </w:rPr>
        <w:t xml:space="preserve"> </w:t>
      </w:r>
      <w:r>
        <w:rPr>
          <w:color w:val="1F487C"/>
          <w:w w:val="75"/>
        </w:rPr>
        <w:t>DIEU</w:t>
      </w:r>
    </w:p>
    <w:p w:rsidR="00476838" w:rsidRDefault="00476838" w:rsidP="00476838">
      <w:pPr>
        <w:pStyle w:val="Corpsdetexte"/>
        <w:rPr>
          <w:sz w:val="20"/>
        </w:rPr>
      </w:pPr>
    </w:p>
    <w:p w:rsidR="00476838" w:rsidRDefault="00476838" w:rsidP="00476838">
      <w:pPr>
        <w:pStyle w:val="Corpsdetexte"/>
        <w:spacing w:before="1"/>
        <w:rPr>
          <w:rFonts w:ascii="Arial"/>
          <w:b/>
        </w:rPr>
      </w:pPr>
      <w:bookmarkStart w:id="21" w:name="_bookmark22"/>
      <w:bookmarkEnd w:id="21"/>
    </w:p>
    <w:p w:rsidR="00476838" w:rsidRDefault="00476838" w:rsidP="00476838">
      <w:pPr>
        <w:pStyle w:val="Corpsdetexte"/>
        <w:spacing w:before="1" w:line="242" w:lineRule="auto"/>
        <w:ind w:left="300" w:right="241"/>
        <w:jc w:val="both"/>
      </w:pPr>
      <w:bookmarkStart w:id="22" w:name="_bookmark23"/>
      <w:bookmarkEnd w:id="22"/>
      <w:r>
        <w:t>La Bible, se dit Ecriture Sainte : La Bible est le livre de l’Alliance de Dieu avec les</w:t>
      </w:r>
      <w:r>
        <w:rPr>
          <w:spacing w:val="1"/>
        </w:rPr>
        <w:t xml:space="preserve"> </w:t>
      </w:r>
      <w:r>
        <w:t>hommes.</w:t>
      </w:r>
    </w:p>
    <w:p w:rsidR="00476838" w:rsidRDefault="00476838" w:rsidP="00476838">
      <w:pPr>
        <w:pStyle w:val="Corpsdetexte"/>
        <w:spacing w:line="242" w:lineRule="auto"/>
        <w:ind w:left="300" w:right="249"/>
        <w:jc w:val="both"/>
      </w:pPr>
      <w:r>
        <w:t>C’est le livre le plus lu dans le monde, car la Bible est commune aux Juifs et aux Chrétiens, avec</w:t>
      </w:r>
      <w:r>
        <w:rPr>
          <w:spacing w:val="1"/>
        </w:rPr>
        <w:t xml:space="preserve"> </w:t>
      </w:r>
      <w:r>
        <w:t>deux</w:t>
      </w:r>
      <w:r>
        <w:rPr>
          <w:spacing w:val="-1"/>
        </w:rPr>
        <w:t xml:space="preserve"> </w:t>
      </w:r>
      <w:r>
        <w:t>différences</w:t>
      </w:r>
      <w:r>
        <w:rPr>
          <w:spacing w:val="1"/>
        </w:rPr>
        <w:t xml:space="preserve"> </w:t>
      </w:r>
      <w:r>
        <w:t>néanmoins</w:t>
      </w:r>
      <w:r>
        <w:rPr>
          <w:spacing w:val="4"/>
        </w:rPr>
        <w:t xml:space="preserve"> </w:t>
      </w:r>
      <w:proofErr w:type="gramStart"/>
      <w:r>
        <w:t>:C’est</w:t>
      </w:r>
      <w:proofErr w:type="gramEnd"/>
      <w:r>
        <w:t xml:space="preserve"> une véritable bibliothèque constituée de plusieurs dizaines de livres, écrits pendant plus de</w:t>
      </w:r>
      <w:r>
        <w:rPr>
          <w:spacing w:val="1"/>
        </w:rPr>
        <w:t xml:space="preserve"> </w:t>
      </w:r>
      <w:r>
        <w:t>dix</w:t>
      </w:r>
      <w:r>
        <w:rPr>
          <w:spacing w:val="-1"/>
        </w:rPr>
        <w:t xml:space="preserve"> </w:t>
      </w:r>
      <w:r>
        <w:t>siècles.</w:t>
      </w:r>
    </w:p>
    <w:p w:rsidR="00476838" w:rsidRDefault="00476838" w:rsidP="00476838">
      <w:pPr>
        <w:pStyle w:val="Corpsdetexte"/>
        <w:spacing w:line="242" w:lineRule="auto"/>
        <w:ind w:left="300" w:right="235"/>
        <w:jc w:val="both"/>
      </w:pPr>
      <w:r>
        <w:t>L’Ancien Testament raconte l’histoire du peuple juif et de l’humanité, mais c’est une interprétation</w:t>
      </w:r>
      <w:r>
        <w:rPr>
          <w:spacing w:val="1"/>
        </w:rPr>
        <w:t xml:space="preserve"> </w:t>
      </w:r>
      <w:r>
        <w:t>théologique</w:t>
      </w:r>
      <w:r>
        <w:rPr>
          <w:spacing w:val="2"/>
        </w:rPr>
        <w:t xml:space="preserve"> </w:t>
      </w:r>
      <w:r>
        <w:t>et</w:t>
      </w:r>
      <w:r>
        <w:rPr>
          <w:spacing w:val="3"/>
        </w:rPr>
        <w:t xml:space="preserve"> </w:t>
      </w:r>
      <w:r>
        <w:t>non</w:t>
      </w:r>
      <w:r>
        <w:rPr>
          <w:spacing w:val="1"/>
        </w:rPr>
        <w:t xml:space="preserve"> </w:t>
      </w:r>
      <w:r>
        <w:t>un</w:t>
      </w:r>
      <w:r>
        <w:rPr>
          <w:spacing w:val="3"/>
        </w:rPr>
        <w:t xml:space="preserve"> </w:t>
      </w:r>
      <w:r>
        <w:t>récit</w:t>
      </w:r>
      <w:r>
        <w:rPr>
          <w:spacing w:val="2"/>
        </w:rPr>
        <w:t xml:space="preserve"> </w:t>
      </w:r>
      <w:r>
        <w:t>historique.</w:t>
      </w:r>
    </w:p>
    <w:p w:rsidR="00476838" w:rsidRDefault="00476838" w:rsidP="00476838">
      <w:pPr>
        <w:pStyle w:val="Corpsdetexte"/>
        <w:spacing w:line="242" w:lineRule="auto"/>
        <w:ind w:left="300" w:right="245"/>
        <w:jc w:val="both"/>
      </w:pPr>
      <w:r>
        <w:t>Le Nouveau Testament raconte l’histoire de Jésus lors de son passage sur terre, des premiers</w:t>
      </w:r>
      <w:r>
        <w:rPr>
          <w:spacing w:val="1"/>
        </w:rPr>
        <w:t xml:space="preserve"> </w:t>
      </w:r>
      <w:r>
        <w:t>chrétiens et du début de</w:t>
      </w:r>
      <w:r>
        <w:rPr>
          <w:spacing w:val="2"/>
        </w:rPr>
        <w:t xml:space="preserve"> </w:t>
      </w:r>
      <w:r>
        <w:t>l’Eglise.</w:t>
      </w:r>
      <w:r>
        <w:rPr>
          <w:spacing w:val="2"/>
        </w:rPr>
        <w:t xml:space="preserve"> </w:t>
      </w:r>
      <w:r>
        <w:t>Il</w:t>
      </w:r>
      <w:r>
        <w:rPr>
          <w:spacing w:val="2"/>
        </w:rPr>
        <w:t xml:space="preserve"> </w:t>
      </w:r>
      <w:r>
        <w:t>est</w:t>
      </w:r>
      <w:r>
        <w:rPr>
          <w:spacing w:val="3"/>
        </w:rPr>
        <w:t xml:space="preserve"> </w:t>
      </w:r>
      <w:r>
        <w:t>composé</w:t>
      </w:r>
      <w:r>
        <w:rPr>
          <w:spacing w:val="2"/>
        </w:rPr>
        <w:t xml:space="preserve"> </w:t>
      </w:r>
      <w:r>
        <w:t>de 27 livres</w:t>
      </w:r>
      <w:r>
        <w:rPr>
          <w:spacing w:val="2"/>
        </w:rPr>
        <w:t xml:space="preserve"> </w:t>
      </w:r>
      <w:r>
        <w:t>regroupés</w:t>
      </w:r>
      <w:r>
        <w:rPr>
          <w:spacing w:val="1"/>
        </w:rPr>
        <w:t xml:space="preserve"> </w:t>
      </w:r>
      <w:r>
        <w:t>comme</w:t>
      </w:r>
      <w:r>
        <w:rPr>
          <w:spacing w:val="10"/>
        </w:rPr>
        <w:t xml:space="preserve"> </w:t>
      </w:r>
      <w:r>
        <w:t>suit :</w:t>
      </w:r>
    </w:p>
    <w:p w:rsidR="00476838" w:rsidRDefault="00476838" w:rsidP="00197E13">
      <w:pPr>
        <w:pStyle w:val="Paragraphedeliste"/>
        <w:numPr>
          <w:ilvl w:val="0"/>
          <w:numId w:val="53"/>
        </w:numPr>
        <w:tabs>
          <w:tab w:val="left" w:pos="1021"/>
        </w:tabs>
        <w:ind w:right="240"/>
        <w:jc w:val="both"/>
        <w:rPr>
          <w:sz w:val="24"/>
        </w:rPr>
      </w:pPr>
      <w:r>
        <w:rPr>
          <w:rFonts w:ascii="Arial" w:hAnsi="Arial"/>
          <w:b/>
          <w:sz w:val="24"/>
        </w:rPr>
        <w:t xml:space="preserve">Les Evangiles </w:t>
      </w:r>
      <w:r>
        <w:rPr>
          <w:sz w:val="24"/>
        </w:rPr>
        <w:t>: écrits par 4 évangélistes Matthieu, Marc, Luc et Jean au cours du 1er</w:t>
      </w:r>
      <w:r>
        <w:rPr>
          <w:spacing w:val="1"/>
          <w:sz w:val="24"/>
        </w:rPr>
        <w:t xml:space="preserve"> </w:t>
      </w:r>
      <w:r>
        <w:rPr>
          <w:sz w:val="24"/>
        </w:rPr>
        <w:t>siècle. Il raconte les récits de la vie de Jésus, ses actions, ses discours, sa passion et sa</w:t>
      </w:r>
      <w:r>
        <w:rPr>
          <w:spacing w:val="1"/>
          <w:sz w:val="24"/>
        </w:rPr>
        <w:t xml:space="preserve"> </w:t>
      </w:r>
      <w:r>
        <w:rPr>
          <w:sz w:val="24"/>
        </w:rPr>
        <w:t>résurrection.</w:t>
      </w:r>
    </w:p>
    <w:p w:rsidR="00476838" w:rsidRDefault="00476838" w:rsidP="00197E13">
      <w:pPr>
        <w:pStyle w:val="Paragraphedeliste"/>
        <w:numPr>
          <w:ilvl w:val="0"/>
          <w:numId w:val="53"/>
        </w:numPr>
        <w:tabs>
          <w:tab w:val="left" w:pos="1021"/>
        </w:tabs>
        <w:spacing w:line="291" w:lineRule="exact"/>
        <w:jc w:val="both"/>
        <w:rPr>
          <w:sz w:val="24"/>
        </w:rPr>
      </w:pPr>
      <w:r>
        <w:rPr>
          <w:rFonts w:ascii="Arial" w:hAnsi="Arial"/>
          <w:b/>
          <w:sz w:val="24"/>
        </w:rPr>
        <w:t>Les Actes</w:t>
      </w:r>
      <w:r>
        <w:rPr>
          <w:rFonts w:ascii="Arial" w:hAnsi="Arial"/>
          <w:b/>
          <w:spacing w:val="-3"/>
          <w:sz w:val="24"/>
        </w:rPr>
        <w:t xml:space="preserve"> </w:t>
      </w:r>
      <w:r>
        <w:rPr>
          <w:rFonts w:ascii="Arial" w:hAnsi="Arial"/>
          <w:b/>
          <w:sz w:val="24"/>
        </w:rPr>
        <w:t>des Apôtres</w:t>
      </w:r>
      <w:r>
        <w:rPr>
          <w:rFonts w:ascii="Arial" w:hAnsi="Arial"/>
          <w:b/>
          <w:spacing w:val="-1"/>
          <w:sz w:val="24"/>
        </w:rPr>
        <w:t xml:space="preserve"> </w:t>
      </w:r>
      <w:r>
        <w:rPr>
          <w:sz w:val="24"/>
        </w:rPr>
        <w:t>: l’histoire</w:t>
      </w:r>
      <w:r>
        <w:rPr>
          <w:spacing w:val="-2"/>
          <w:sz w:val="24"/>
        </w:rPr>
        <w:t xml:space="preserve"> </w:t>
      </w:r>
      <w:r>
        <w:rPr>
          <w:sz w:val="24"/>
        </w:rPr>
        <w:t>des</w:t>
      </w:r>
      <w:r>
        <w:rPr>
          <w:spacing w:val="-3"/>
          <w:sz w:val="24"/>
        </w:rPr>
        <w:t xml:space="preserve"> </w:t>
      </w:r>
      <w:r>
        <w:rPr>
          <w:sz w:val="24"/>
        </w:rPr>
        <w:t>débuts</w:t>
      </w:r>
      <w:r>
        <w:rPr>
          <w:spacing w:val="-2"/>
          <w:sz w:val="24"/>
        </w:rPr>
        <w:t xml:space="preserve"> </w:t>
      </w:r>
      <w:r>
        <w:rPr>
          <w:sz w:val="24"/>
        </w:rPr>
        <w:t>de l’Eglise</w:t>
      </w:r>
    </w:p>
    <w:p w:rsidR="00476838" w:rsidRPr="00476838" w:rsidRDefault="00476838" w:rsidP="00197E13">
      <w:pPr>
        <w:pStyle w:val="Paragraphedeliste"/>
        <w:numPr>
          <w:ilvl w:val="0"/>
          <w:numId w:val="53"/>
        </w:numPr>
        <w:tabs>
          <w:tab w:val="left" w:pos="1021"/>
        </w:tabs>
        <w:ind w:right="238"/>
        <w:jc w:val="both"/>
        <w:rPr>
          <w:sz w:val="24"/>
        </w:rPr>
      </w:pPr>
      <w:r w:rsidRPr="00476838">
        <w:rPr>
          <w:rFonts w:ascii="Arial" w:hAnsi="Arial"/>
          <w:b/>
          <w:sz w:val="24"/>
        </w:rPr>
        <w:t>Les Lettres et Epitres</w:t>
      </w:r>
      <w:r w:rsidRPr="00476838">
        <w:rPr>
          <w:sz w:val="24"/>
        </w:rPr>
        <w:t>, écrites pour la plupart par Paul. Elle cite des exemples de foi. Elles</w:t>
      </w:r>
      <w:r w:rsidRPr="00476838">
        <w:rPr>
          <w:spacing w:val="1"/>
          <w:sz w:val="24"/>
        </w:rPr>
        <w:t xml:space="preserve"> </w:t>
      </w:r>
      <w:r w:rsidRPr="00476838">
        <w:rPr>
          <w:sz w:val="24"/>
        </w:rPr>
        <w:t>soulèvent</w:t>
      </w:r>
      <w:r w:rsidRPr="00476838">
        <w:rPr>
          <w:spacing w:val="1"/>
          <w:sz w:val="24"/>
        </w:rPr>
        <w:t xml:space="preserve"> </w:t>
      </w:r>
      <w:r w:rsidRPr="00476838">
        <w:rPr>
          <w:sz w:val="24"/>
        </w:rPr>
        <w:t>des</w:t>
      </w:r>
      <w:r w:rsidRPr="00476838">
        <w:rPr>
          <w:spacing w:val="1"/>
          <w:sz w:val="24"/>
        </w:rPr>
        <w:t xml:space="preserve"> </w:t>
      </w:r>
      <w:r w:rsidRPr="00476838">
        <w:rPr>
          <w:sz w:val="24"/>
        </w:rPr>
        <w:t>questions</w:t>
      </w:r>
      <w:r w:rsidRPr="00476838">
        <w:rPr>
          <w:spacing w:val="1"/>
          <w:sz w:val="24"/>
        </w:rPr>
        <w:t xml:space="preserve"> </w:t>
      </w:r>
      <w:r w:rsidRPr="00476838">
        <w:rPr>
          <w:sz w:val="24"/>
        </w:rPr>
        <w:t>et</w:t>
      </w:r>
      <w:r w:rsidRPr="00476838">
        <w:rPr>
          <w:spacing w:val="1"/>
          <w:sz w:val="24"/>
        </w:rPr>
        <w:t xml:space="preserve"> </w:t>
      </w:r>
      <w:r w:rsidRPr="00476838">
        <w:rPr>
          <w:sz w:val="24"/>
        </w:rPr>
        <w:t>traite</w:t>
      </w:r>
      <w:r w:rsidRPr="00476838">
        <w:rPr>
          <w:spacing w:val="1"/>
          <w:sz w:val="24"/>
        </w:rPr>
        <w:t xml:space="preserve"> </w:t>
      </w:r>
      <w:r w:rsidRPr="00476838">
        <w:rPr>
          <w:sz w:val="24"/>
        </w:rPr>
        <w:t>des</w:t>
      </w:r>
      <w:r w:rsidRPr="00476838">
        <w:rPr>
          <w:spacing w:val="1"/>
          <w:sz w:val="24"/>
        </w:rPr>
        <w:t xml:space="preserve"> </w:t>
      </w:r>
      <w:r w:rsidRPr="00476838">
        <w:rPr>
          <w:sz w:val="24"/>
        </w:rPr>
        <w:t>problématiques</w:t>
      </w:r>
      <w:r w:rsidRPr="00476838">
        <w:rPr>
          <w:spacing w:val="1"/>
          <w:sz w:val="24"/>
        </w:rPr>
        <w:t xml:space="preserve"> </w:t>
      </w:r>
      <w:r w:rsidRPr="00476838">
        <w:rPr>
          <w:sz w:val="24"/>
        </w:rPr>
        <w:t>très</w:t>
      </w:r>
      <w:r w:rsidRPr="00476838">
        <w:rPr>
          <w:spacing w:val="1"/>
          <w:sz w:val="24"/>
        </w:rPr>
        <w:t xml:space="preserve"> </w:t>
      </w:r>
      <w:r w:rsidRPr="00476838">
        <w:rPr>
          <w:sz w:val="24"/>
        </w:rPr>
        <w:t>concrètes</w:t>
      </w:r>
      <w:r w:rsidRPr="00476838">
        <w:rPr>
          <w:spacing w:val="1"/>
          <w:sz w:val="24"/>
        </w:rPr>
        <w:t xml:space="preserve"> </w:t>
      </w:r>
      <w:r w:rsidRPr="00476838">
        <w:rPr>
          <w:sz w:val="24"/>
        </w:rPr>
        <w:t>des</w:t>
      </w:r>
      <w:r w:rsidRPr="00476838">
        <w:rPr>
          <w:spacing w:val="1"/>
          <w:sz w:val="24"/>
        </w:rPr>
        <w:t xml:space="preserve"> </w:t>
      </w:r>
      <w:r w:rsidRPr="00476838">
        <w:rPr>
          <w:sz w:val="24"/>
        </w:rPr>
        <w:t>premières</w:t>
      </w:r>
      <w:r w:rsidRPr="00476838">
        <w:rPr>
          <w:spacing w:val="1"/>
          <w:sz w:val="24"/>
        </w:rPr>
        <w:t xml:space="preserve"> </w:t>
      </w:r>
      <w:r w:rsidRPr="00476838">
        <w:rPr>
          <w:sz w:val="24"/>
        </w:rPr>
        <w:t>communautés</w:t>
      </w:r>
      <w:r w:rsidRPr="00476838">
        <w:rPr>
          <w:spacing w:val="1"/>
          <w:sz w:val="24"/>
        </w:rPr>
        <w:t xml:space="preserve"> </w:t>
      </w:r>
      <w:r w:rsidRPr="00476838">
        <w:rPr>
          <w:sz w:val="24"/>
        </w:rPr>
        <w:t>de</w:t>
      </w:r>
      <w:r w:rsidRPr="00476838">
        <w:rPr>
          <w:spacing w:val="3"/>
          <w:sz w:val="24"/>
        </w:rPr>
        <w:t xml:space="preserve"> </w:t>
      </w:r>
      <w:proofErr w:type="spellStart"/>
      <w:r w:rsidRPr="00476838">
        <w:rPr>
          <w:sz w:val="24"/>
        </w:rPr>
        <w:t>chrétiens.</w:t>
      </w:r>
      <w:r w:rsidRPr="00476838">
        <w:rPr>
          <w:rFonts w:ascii="Arial" w:hAnsi="Arial"/>
          <w:b/>
          <w:sz w:val="24"/>
        </w:rPr>
        <w:t>L’</w:t>
      </w:r>
      <w:proofErr w:type="spellEnd"/>
      <w:r w:rsidRPr="00476838">
        <w:rPr>
          <w:rFonts w:ascii="Arial" w:hAnsi="Arial"/>
          <w:b/>
          <w:sz w:val="24"/>
        </w:rPr>
        <w:t>Apocalypse</w:t>
      </w:r>
      <w:r w:rsidRPr="00476838">
        <w:rPr>
          <w:sz w:val="24"/>
        </w:rPr>
        <w:t>, attribué à St Jean est le dernier livre, qui décrit les visions. Il a pour but</w:t>
      </w:r>
      <w:r w:rsidRPr="00476838">
        <w:rPr>
          <w:spacing w:val="1"/>
          <w:sz w:val="24"/>
        </w:rPr>
        <w:t xml:space="preserve"> </w:t>
      </w:r>
      <w:r w:rsidRPr="00476838">
        <w:rPr>
          <w:sz w:val="24"/>
        </w:rPr>
        <w:t>d’encourager</w:t>
      </w:r>
      <w:r w:rsidRPr="00476838">
        <w:rPr>
          <w:spacing w:val="1"/>
          <w:sz w:val="24"/>
        </w:rPr>
        <w:t xml:space="preserve"> </w:t>
      </w:r>
      <w:r w:rsidRPr="00476838">
        <w:rPr>
          <w:sz w:val="24"/>
        </w:rPr>
        <w:t>les</w:t>
      </w:r>
      <w:r w:rsidRPr="00476838">
        <w:rPr>
          <w:spacing w:val="3"/>
          <w:sz w:val="24"/>
        </w:rPr>
        <w:t xml:space="preserve"> </w:t>
      </w:r>
      <w:r w:rsidRPr="00476838">
        <w:rPr>
          <w:sz w:val="24"/>
        </w:rPr>
        <w:t>chrétiens</w:t>
      </w:r>
      <w:r w:rsidRPr="00476838">
        <w:rPr>
          <w:spacing w:val="2"/>
          <w:sz w:val="24"/>
        </w:rPr>
        <w:t xml:space="preserve"> </w:t>
      </w:r>
      <w:r w:rsidRPr="00476838">
        <w:rPr>
          <w:sz w:val="24"/>
        </w:rPr>
        <w:t>à tenir</w:t>
      </w:r>
      <w:r w:rsidRPr="00476838">
        <w:rPr>
          <w:spacing w:val="1"/>
          <w:sz w:val="24"/>
        </w:rPr>
        <w:t xml:space="preserve"> </w:t>
      </w:r>
      <w:r w:rsidRPr="00476838">
        <w:rPr>
          <w:sz w:val="24"/>
        </w:rPr>
        <w:t>face</w:t>
      </w:r>
      <w:r w:rsidRPr="00476838">
        <w:rPr>
          <w:spacing w:val="1"/>
          <w:sz w:val="24"/>
        </w:rPr>
        <w:t xml:space="preserve"> </w:t>
      </w:r>
      <w:r w:rsidRPr="00476838">
        <w:rPr>
          <w:sz w:val="24"/>
        </w:rPr>
        <w:t>aux</w:t>
      </w:r>
      <w:r w:rsidRPr="00476838">
        <w:rPr>
          <w:spacing w:val="-1"/>
          <w:sz w:val="24"/>
        </w:rPr>
        <w:t xml:space="preserve"> </w:t>
      </w:r>
      <w:r w:rsidRPr="00476838">
        <w:rPr>
          <w:sz w:val="24"/>
        </w:rPr>
        <w:t>persécutions.</w:t>
      </w:r>
    </w:p>
    <w:p w:rsidR="00476838" w:rsidRDefault="00476838" w:rsidP="00476838">
      <w:pPr>
        <w:pStyle w:val="Corpsdetexte"/>
        <w:ind w:left="300"/>
        <w:rPr>
          <w:rFonts w:ascii="Microsoft Sans Serif"/>
        </w:rPr>
      </w:pPr>
      <w:bookmarkStart w:id="23" w:name="_bookmark24"/>
      <w:bookmarkEnd w:id="23"/>
      <w:r>
        <w:t>Expliquer</w:t>
      </w:r>
      <w:r>
        <w:rPr>
          <w:spacing w:val="-2"/>
        </w:rPr>
        <w:t xml:space="preserve"> </w:t>
      </w:r>
      <w:r>
        <w:t>pourquoi</w:t>
      </w:r>
      <w:r>
        <w:rPr>
          <w:spacing w:val="-1"/>
        </w:rPr>
        <w:t xml:space="preserve"> </w:t>
      </w:r>
      <w:r>
        <w:t>vous</w:t>
      </w:r>
      <w:r>
        <w:rPr>
          <w:spacing w:val="-1"/>
        </w:rPr>
        <w:t xml:space="preserve"> </w:t>
      </w:r>
      <w:r>
        <w:t>avez choisi</w:t>
      </w:r>
      <w:r>
        <w:rPr>
          <w:spacing w:val="-1"/>
        </w:rPr>
        <w:t xml:space="preserve"> </w:t>
      </w:r>
      <w:r>
        <w:t>cette première lecture</w:t>
      </w:r>
      <w:r>
        <w:rPr>
          <w:spacing w:val="-1"/>
        </w:rPr>
        <w:t xml:space="preserve"> </w:t>
      </w:r>
      <w:r>
        <w:t>pour</w:t>
      </w:r>
      <w:r>
        <w:rPr>
          <w:spacing w:val="-1"/>
        </w:rPr>
        <w:t xml:space="preserve"> </w:t>
      </w:r>
      <w:r>
        <w:t>la</w:t>
      </w:r>
      <w:r>
        <w:rPr>
          <w:spacing w:val="-3"/>
        </w:rPr>
        <w:t xml:space="preserve"> </w:t>
      </w:r>
      <w:r>
        <w:t>célébration de</w:t>
      </w:r>
      <w:r>
        <w:rPr>
          <w:spacing w:val="-1"/>
        </w:rPr>
        <w:t xml:space="preserve"> </w:t>
      </w:r>
      <w:r>
        <w:t>votre</w:t>
      </w:r>
      <w:r>
        <w:rPr>
          <w:spacing w:val="-2"/>
        </w:rPr>
        <w:t xml:space="preserve"> </w:t>
      </w:r>
      <w:r>
        <w:t>mariage.</w:t>
      </w:r>
    </w:p>
    <w:p w:rsidR="00D426C6" w:rsidRDefault="00D426C6">
      <w:pPr>
        <w:spacing w:before="86"/>
        <w:ind w:left="1315"/>
        <w:rPr>
          <w:w w:val="105"/>
          <w:sz w:val="17"/>
        </w:rPr>
      </w:pPr>
      <w:bookmarkStart w:id="24" w:name="_bookmark26"/>
      <w:bookmarkStart w:id="25" w:name="_bookmark29"/>
      <w:bookmarkStart w:id="26" w:name="_bookmark30"/>
      <w:bookmarkEnd w:id="24"/>
      <w:bookmarkEnd w:id="25"/>
      <w:bookmarkEnd w:id="26"/>
    </w:p>
    <w:p w:rsidR="00D426C6" w:rsidRPr="00D426C6" w:rsidRDefault="00D426C6" w:rsidP="00D426C6">
      <w:pPr>
        <w:tabs>
          <w:tab w:val="left" w:pos="360"/>
        </w:tabs>
        <w:overflowPunct w:val="0"/>
        <w:adjustRightInd w:val="0"/>
        <w:jc w:val="both"/>
        <w:rPr>
          <w:rFonts w:ascii="Arial Narrow" w:hAnsi="Arial Narrow"/>
          <w:kern w:val="28"/>
          <w:sz w:val="20"/>
          <w:szCs w:val="20"/>
          <w:lang w:eastAsia="fr-FR"/>
        </w:rPr>
      </w:pPr>
      <w:r w:rsidRPr="00D426C6">
        <w:rPr>
          <w:rFonts w:ascii="Arial Narrow" w:hAnsi="Arial Narrow"/>
          <w:noProof/>
          <w:kern w:val="28"/>
          <w:sz w:val="20"/>
          <w:szCs w:val="20"/>
          <w:lang w:eastAsia="fr-FR"/>
        </w:rPr>
        <w:lastRenderedPageBreak/>
        <w:drawing>
          <wp:inline distT="0" distB="0" distL="0" distR="0">
            <wp:extent cx="2743200" cy="1047750"/>
            <wp:effectExtent l="0" t="0" r="0" b="0"/>
            <wp:docPr id="4" name="Image 2" descr="C:\Users\PC C4390MWN\Pictures\LogoAmb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C4390MWN\Pictures\LogoAmbares.png"/>
                    <pic:cNvPicPr>
                      <a:picLocks noChangeAspect="1" noChangeArrowheads="1"/>
                    </pic:cNvPicPr>
                  </pic:nvPicPr>
                  <pic:blipFill>
                    <a:blip r:embed="rId55" cstate="print"/>
                    <a:srcRect/>
                    <a:stretch>
                      <a:fillRect/>
                    </a:stretch>
                  </pic:blipFill>
                  <pic:spPr bwMode="auto">
                    <a:xfrm>
                      <a:off x="0" y="0"/>
                      <a:ext cx="2743200" cy="1047750"/>
                    </a:xfrm>
                    <a:prstGeom prst="rect">
                      <a:avLst/>
                    </a:prstGeom>
                    <a:noFill/>
                    <a:ln w="9525">
                      <a:noFill/>
                      <a:miter lim="800000"/>
                      <a:headEnd/>
                      <a:tailEnd/>
                    </a:ln>
                  </pic:spPr>
                </pic:pic>
              </a:graphicData>
            </a:graphic>
          </wp:inline>
        </w:drawing>
      </w:r>
    </w:p>
    <w:p w:rsidR="00D426C6" w:rsidRPr="00D426C6" w:rsidRDefault="00D426C6" w:rsidP="00D426C6">
      <w:pPr>
        <w:tabs>
          <w:tab w:val="left" w:pos="360"/>
        </w:tabs>
        <w:overflowPunct w:val="0"/>
        <w:adjustRightInd w:val="0"/>
        <w:jc w:val="both"/>
        <w:rPr>
          <w:rFonts w:ascii="Arial Narrow" w:hAnsi="Arial Narrow"/>
          <w:kern w:val="28"/>
          <w:sz w:val="20"/>
          <w:szCs w:val="20"/>
          <w:lang w:eastAsia="fr-FR"/>
        </w:rPr>
      </w:pPr>
    </w:p>
    <w:p w:rsidR="00D426C6" w:rsidRPr="00D426C6" w:rsidRDefault="00D426C6" w:rsidP="00D426C6">
      <w:pPr>
        <w:keepNext/>
        <w:widowControl/>
        <w:overflowPunct w:val="0"/>
        <w:adjustRightInd w:val="0"/>
        <w:outlineLvl w:val="4"/>
        <w:rPr>
          <w:rFonts w:ascii="Comic Sans MS" w:hAnsi="Comic Sans MS" w:cs="Comic Sans MS"/>
          <w:b/>
          <w:bCs/>
          <w:i/>
          <w:iCs/>
          <w:kern w:val="28"/>
          <w:sz w:val="56"/>
          <w:szCs w:val="56"/>
          <w:lang w:eastAsia="fr-FR"/>
        </w:rPr>
      </w:pPr>
      <w:r w:rsidRPr="00D426C6">
        <w:rPr>
          <w:rFonts w:ascii="Comic Sans MS" w:hAnsi="Comic Sans MS" w:cs="Comic Sans MS"/>
          <w:b/>
          <w:bCs/>
          <w:i/>
          <w:iCs/>
          <w:kern w:val="28"/>
          <w:sz w:val="56"/>
          <w:szCs w:val="56"/>
          <w:lang w:eastAsia="fr-FR"/>
        </w:rPr>
        <w:t xml:space="preserve">Préparons le Baptême </w:t>
      </w:r>
    </w:p>
    <w:p w:rsidR="00D426C6" w:rsidRDefault="00D426C6" w:rsidP="00D426C6">
      <w:pPr>
        <w:keepNext/>
        <w:widowControl/>
        <w:overflowPunct w:val="0"/>
        <w:adjustRightInd w:val="0"/>
        <w:outlineLvl w:val="4"/>
        <w:rPr>
          <w:rFonts w:ascii="Comic Sans MS" w:hAnsi="Comic Sans MS" w:cs="Comic Sans MS"/>
          <w:b/>
          <w:bCs/>
          <w:i/>
          <w:iCs/>
          <w:kern w:val="28"/>
          <w:sz w:val="56"/>
          <w:szCs w:val="56"/>
          <w:lang w:eastAsia="fr-FR"/>
        </w:rPr>
      </w:pPr>
      <w:proofErr w:type="gramStart"/>
      <w:r w:rsidRPr="00D426C6">
        <w:rPr>
          <w:rFonts w:ascii="Comic Sans MS" w:hAnsi="Comic Sans MS" w:cs="Comic Sans MS"/>
          <w:b/>
          <w:bCs/>
          <w:i/>
          <w:iCs/>
          <w:kern w:val="28"/>
          <w:sz w:val="56"/>
          <w:szCs w:val="56"/>
          <w:lang w:eastAsia="fr-FR"/>
        </w:rPr>
        <w:t>de</w:t>
      </w:r>
      <w:proofErr w:type="gramEnd"/>
      <w:r w:rsidRPr="00D426C6">
        <w:rPr>
          <w:rFonts w:ascii="Comic Sans MS" w:hAnsi="Comic Sans MS" w:cs="Comic Sans MS"/>
          <w:b/>
          <w:bCs/>
          <w:i/>
          <w:iCs/>
          <w:kern w:val="28"/>
          <w:sz w:val="56"/>
          <w:szCs w:val="56"/>
          <w:lang w:eastAsia="fr-FR"/>
        </w:rPr>
        <w:t xml:space="preserve"> notre enfant</w:t>
      </w:r>
    </w:p>
    <w:p w:rsidR="00D426C6" w:rsidRPr="00D426C6" w:rsidRDefault="00D426C6" w:rsidP="00D426C6">
      <w:pPr>
        <w:keepNext/>
        <w:widowControl/>
        <w:overflowPunct w:val="0"/>
        <w:adjustRightInd w:val="0"/>
        <w:outlineLvl w:val="4"/>
        <w:rPr>
          <w:rFonts w:ascii="Comic Sans MS" w:hAnsi="Comic Sans MS" w:cs="Comic Sans MS"/>
          <w:b/>
          <w:bCs/>
          <w:kern w:val="28"/>
          <w:sz w:val="28"/>
          <w:szCs w:val="28"/>
          <w:lang w:eastAsia="fr-FR"/>
        </w:rPr>
      </w:pPr>
      <w:r w:rsidRPr="00D426C6">
        <w:rPr>
          <w:rFonts w:ascii="Comic Sans MS" w:hAnsi="Comic Sans MS" w:cs="Comic Sans MS"/>
          <w:b/>
          <w:bCs/>
          <w:i/>
          <w:iCs/>
          <w:kern w:val="28"/>
          <w:sz w:val="28"/>
          <w:szCs w:val="28"/>
          <w:lang w:eastAsia="fr-FR"/>
        </w:rPr>
        <w:t xml:space="preserve">Vous demandez </w:t>
      </w:r>
      <w:r>
        <w:rPr>
          <w:rFonts w:ascii="Comic Sans MS" w:hAnsi="Comic Sans MS" w:cs="Comic Sans MS"/>
          <w:b/>
          <w:bCs/>
          <w:i/>
          <w:iCs/>
          <w:kern w:val="28"/>
          <w:sz w:val="28"/>
          <w:szCs w:val="28"/>
          <w:lang w:eastAsia="fr-FR"/>
        </w:rPr>
        <w:t xml:space="preserve">Le </w:t>
      </w:r>
      <w:r w:rsidRPr="00D426C6">
        <w:rPr>
          <w:rFonts w:ascii="Comic Sans MS" w:hAnsi="Comic Sans MS" w:cs="Comic Sans MS"/>
          <w:b/>
          <w:bCs/>
          <w:kern w:val="28"/>
          <w:sz w:val="28"/>
          <w:szCs w:val="28"/>
          <w:lang w:eastAsia="fr-FR"/>
        </w:rPr>
        <w:t xml:space="preserve"> BAPTEME DE VOTRE ENFANT</w:t>
      </w:r>
    </w:p>
    <w:p w:rsidR="00D426C6" w:rsidRPr="00D426C6" w:rsidRDefault="00D426C6" w:rsidP="00D426C6">
      <w:pPr>
        <w:tabs>
          <w:tab w:val="left" w:pos="360"/>
        </w:tabs>
        <w:overflowPunct w:val="0"/>
        <w:adjustRightInd w:val="0"/>
        <w:jc w:val="both"/>
        <w:rPr>
          <w:rFonts w:ascii="Arial Narrow" w:hAnsi="Arial Narrow"/>
          <w:kern w:val="28"/>
          <w:sz w:val="20"/>
          <w:szCs w:val="20"/>
          <w:lang w:eastAsia="fr-FR"/>
        </w:rPr>
      </w:pPr>
    </w:p>
    <w:p w:rsidR="00D426C6" w:rsidRPr="00D426C6" w:rsidRDefault="00D426C6" w:rsidP="00D426C6">
      <w:pPr>
        <w:tabs>
          <w:tab w:val="left" w:pos="360"/>
        </w:tabs>
        <w:overflowPunct w:val="0"/>
        <w:adjustRightInd w:val="0"/>
        <w:jc w:val="center"/>
        <w:rPr>
          <w:rFonts w:ascii="Arial Narrow" w:hAnsi="Arial Narrow"/>
          <w:kern w:val="28"/>
          <w:sz w:val="20"/>
          <w:szCs w:val="20"/>
          <w:lang w:eastAsia="fr-FR"/>
        </w:rPr>
      </w:pPr>
      <w:r w:rsidRPr="00D426C6">
        <w:rPr>
          <w:rFonts w:ascii="Arial Narrow" w:hAnsi="Arial Narrow"/>
          <w:noProof/>
          <w:kern w:val="28"/>
          <w:sz w:val="20"/>
          <w:szCs w:val="20"/>
          <w:lang w:eastAsia="fr-FR"/>
        </w:rPr>
        <w:drawing>
          <wp:inline distT="0" distB="0" distL="0" distR="0">
            <wp:extent cx="1390650" cy="1238250"/>
            <wp:effectExtent l="19050" t="0" r="0" b="0"/>
            <wp:docPr id="6" name="Imag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56" cstate="print"/>
                    <a:srcRect/>
                    <a:stretch>
                      <a:fillRect/>
                    </a:stretch>
                  </pic:blipFill>
                  <pic:spPr bwMode="auto">
                    <a:xfrm>
                      <a:off x="0" y="0"/>
                      <a:ext cx="1390650" cy="1238250"/>
                    </a:xfrm>
                    <a:prstGeom prst="rect">
                      <a:avLst/>
                    </a:prstGeom>
                    <a:noFill/>
                    <a:ln w="9525">
                      <a:noFill/>
                      <a:miter lim="800000"/>
                      <a:headEnd/>
                      <a:tailEnd/>
                    </a:ln>
                  </pic:spPr>
                </pic:pic>
              </a:graphicData>
            </a:graphic>
          </wp:inline>
        </w:drawing>
      </w:r>
    </w:p>
    <w:p w:rsidR="00D426C6" w:rsidRPr="00D426C6" w:rsidRDefault="00D426C6" w:rsidP="00D426C6">
      <w:pPr>
        <w:tabs>
          <w:tab w:val="left" w:pos="360"/>
        </w:tabs>
        <w:overflowPunct w:val="0"/>
        <w:adjustRightInd w:val="0"/>
        <w:jc w:val="both"/>
        <w:rPr>
          <w:rFonts w:ascii="Arial Narrow" w:hAnsi="Arial Narrow"/>
          <w:kern w:val="28"/>
          <w:sz w:val="20"/>
          <w:szCs w:val="20"/>
          <w:lang w:eastAsia="fr-FR"/>
        </w:rPr>
      </w:pPr>
    </w:p>
    <w:p w:rsidR="00D426C6" w:rsidRPr="00D426C6" w:rsidRDefault="00D426C6" w:rsidP="00D426C6">
      <w:pPr>
        <w:overflowPunct w:val="0"/>
        <w:adjustRightInd w:val="0"/>
        <w:rPr>
          <w:rFonts w:ascii="Amaze" w:hAnsi="Amaze"/>
          <w:kern w:val="28"/>
          <w:sz w:val="36"/>
          <w:szCs w:val="20"/>
          <w:lang w:eastAsia="fr-FR"/>
        </w:rPr>
      </w:pPr>
      <w:r w:rsidRPr="00D426C6">
        <w:rPr>
          <w:rFonts w:ascii="Amaze" w:hAnsi="Amaze"/>
          <w:kern w:val="28"/>
          <w:sz w:val="36"/>
          <w:szCs w:val="20"/>
          <w:lang w:eastAsia="fr-FR"/>
        </w:rPr>
        <w:t>Introduction</w:t>
      </w:r>
    </w:p>
    <w:p w:rsidR="00D426C6" w:rsidRPr="00D426C6" w:rsidRDefault="00D426C6" w:rsidP="00D426C6">
      <w:pPr>
        <w:overflowPunct w:val="0"/>
        <w:adjustRightInd w:val="0"/>
        <w:jc w:val="both"/>
        <w:rPr>
          <w:rFonts w:ascii="Arial Narrow" w:hAnsi="Arial Narrow"/>
          <w:kern w:val="28"/>
          <w:lang w:eastAsia="fr-FR"/>
        </w:rPr>
      </w:pPr>
      <w:r w:rsidRPr="00D426C6">
        <w:rPr>
          <w:rFonts w:ascii="Arial Narrow" w:hAnsi="Arial Narrow"/>
          <w:kern w:val="28"/>
          <w:lang w:eastAsia="fr-FR"/>
        </w:rPr>
        <w:t>Parents, vous venez présenter votre enfant pour qu'il reçoive le sacrement de</w:t>
      </w:r>
      <w:r w:rsidRPr="00D426C6">
        <w:rPr>
          <w:rFonts w:ascii="Arial Narrow" w:hAnsi="Arial Narrow"/>
          <w:kern w:val="28"/>
          <w:sz w:val="20"/>
          <w:szCs w:val="20"/>
          <w:lang w:eastAsia="fr-FR"/>
        </w:rPr>
        <w:t xml:space="preserve"> </w:t>
      </w:r>
      <w:r w:rsidRPr="00D426C6">
        <w:rPr>
          <w:rFonts w:ascii="Arial Narrow" w:hAnsi="Arial Narrow"/>
          <w:kern w:val="28"/>
          <w:lang w:eastAsia="fr-FR"/>
        </w:rPr>
        <w:t>baptême et qu'il entre dans la communauté de l'Eglise.</w:t>
      </w:r>
    </w:p>
    <w:p w:rsidR="00D426C6" w:rsidRPr="00D426C6" w:rsidRDefault="00D426C6" w:rsidP="00D426C6">
      <w:pPr>
        <w:overflowPunct w:val="0"/>
        <w:adjustRightInd w:val="0"/>
        <w:jc w:val="both"/>
        <w:rPr>
          <w:rFonts w:ascii="Arial Narrow" w:hAnsi="Arial Narrow"/>
          <w:kern w:val="28"/>
          <w:lang w:eastAsia="fr-FR"/>
        </w:rPr>
      </w:pPr>
      <w:r w:rsidRPr="00D426C6">
        <w:rPr>
          <w:rFonts w:ascii="Arial Narrow" w:hAnsi="Arial Narrow"/>
          <w:kern w:val="28"/>
          <w:lang w:eastAsia="fr-FR"/>
        </w:rPr>
        <w:t xml:space="preserve">Ce livret va vous aider à suivre le déroulement de la célébration du baptême, vous informe de ce que vous aurez à préparer. </w:t>
      </w:r>
    </w:p>
    <w:p w:rsidR="00D426C6" w:rsidRPr="00D426C6" w:rsidRDefault="00D426C6" w:rsidP="00D426C6">
      <w:pPr>
        <w:overflowPunct w:val="0"/>
        <w:adjustRightInd w:val="0"/>
        <w:jc w:val="both"/>
        <w:rPr>
          <w:rFonts w:ascii="Arial Narrow" w:hAnsi="Arial Narrow"/>
          <w:kern w:val="28"/>
          <w:lang w:eastAsia="fr-FR"/>
        </w:rPr>
      </w:pPr>
    </w:p>
    <w:p w:rsidR="00D426C6" w:rsidRPr="00D426C6" w:rsidRDefault="00D426C6" w:rsidP="00D426C6">
      <w:pPr>
        <w:overflowPunct w:val="0"/>
        <w:adjustRightInd w:val="0"/>
        <w:jc w:val="both"/>
        <w:rPr>
          <w:rFonts w:ascii="Arial Narrow" w:hAnsi="Arial Narrow"/>
          <w:kern w:val="28"/>
          <w:lang w:eastAsia="fr-FR"/>
        </w:rPr>
      </w:pPr>
      <w:r w:rsidRPr="00D426C6">
        <w:rPr>
          <w:rFonts w:ascii="Arial Narrow" w:hAnsi="Arial Narrow"/>
          <w:kern w:val="28"/>
          <w:lang w:eastAsia="fr-FR"/>
        </w:rPr>
        <w:t>Il sera le souvenir de la préparation du baptême de votre enfant.</w:t>
      </w:r>
    </w:p>
    <w:p w:rsidR="00D426C6" w:rsidRPr="00D426C6" w:rsidRDefault="00D426C6" w:rsidP="00D426C6">
      <w:pPr>
        <w:tabs>
          <w:tab w:val="left" w:pos="360"/>
          <w:tab w:val="left" w:pos="540"/>
        </w:tabs>
        <w:overflowPunct w:val="0"/>
        <w:adjustRightInd w:val="0"/>
        <w:jc w:val="both"/>
        <w:rPr>
          <w:rFonts w:ascii="Arial Narrow" w:hAnsi="Arial Narrow"/>
          <w:b/>
          <w:kern w:val="28"/>
          <w:u w:val="single"/>
          <w:lang w:eastAsia="fr-FR"/>
        </w:rPr>
      </w:pPr>
      <w:r w:rsidRPr="00D426C6">
        <w:rPr>
          <w:rFonts w:ascii="Arial Narrow" w:hAnsi="Arial Narrow"/>
          <w:b/>
          <w:kern w:val="28"/>
          <w:u w:val="single"/>
          <w:lang w:eastAsia="fr-FR"/>
        </w:rPr>
        <w:t>Pour la cérémonie, les parents doivent en particulier</w:t>
      </w:r>
    </w:p>
    <w:p w:rsidR="00D426C6" w:rsidRPr="00D426C6" w:rsidRDefault="00D426C6" w:rsidP="00D426C6">
      <w:pPr>
        <w:tabs>
          <w:tab w:val="left" w:pos="360"/>
          <w:tab w:val="left" w:pos="540"/>
        </w:tabs>
        <w:overflowPunct w:val="0"/>
        <w:adjustRightInd w:val="0"/>
        <w:jc w:val="both"/>
        <w:rPr>
          <w:rFonts w:ascii="Arial Narrow" w:hAnsi="Arial Narrow"/>
          <w:kern w:val="28"/>
          <w:lang w:eastAsia="fr-FR"/>
        </w:rPr>
      </w:pPr>
    </w:p>
    <w:p w:rsidR="00D426C6" w:rsidRPr="00D426C6" w:rsidRDefault="00D426C6" w:rsidP="00D426C6">
      <w:pPr>
        <w:tabs>
          <w:tab w:val="left" w:pos="360"/>
          <w:tab w:val="left" w:pos="540"/>
        </w:tabs>
        <w:overflowPunct w:val="0"/>
        <w:adjustRightInd w:val="0"/>
        <w:ind w:left="360" w:hanging="360"/>
        <w:jc w:val="both"/>
        <w:rPr>
          <w:rFonts w:ascii="Arial Narrow" w:hAnsi="Arial Narrow"/>
          <w:kern w:val="28"/>
          <w:lang w:eastAsia="fr-FR"/>
        </w:rPr>
      </w:pPr>
      <w:r w:rsidRPr="00D426C6">
        <w:rPr>
          <w:rFonts w:ascii="Arial Narrow" w:hAnsi="Arial Narrow"/>
          <w:kern w:val="28"/>
          <w:lang w:eastAsia="fr-FR"/>
        </w:rPr>
        <w:t>-</w:t>
      </w:r>
      <w:r w:rsidRPr="00D426C6">
        <w:rPr>
          <w:rFonts w:ascii="Arial Narrow" w:hAnsi="Arial Narrow"/>
          <w:kern w:val="28"/>
          <w:lang w:eastAsia="fr-FR"/>
        </w:rPr>
        <w:tab/>
        <w:t>Pour l'Accueil, exprimer leur demande de baptême et éventuellement le témoignage des parrains et marraines.</w:t>
      </w:r>
    </w:p>
    <w:p w:rsidR="00D426C6" w:rsidRPr="00D426C6" w:rsidRDefault="00D426C6" w:rsidP="00D426C6">
      <w:pPr>
        <w:tabs>
          <w:tab w:val="left" w:pos="360"/>
          <w:tab w:val="left" w:pos="540"/>
        </w:tabs>
        <w:overflowPunct w:val="0"/>
        <w:adjustRightInd w:val="0"/>
        <w:ind w:left="360" w:hanging="360"/>
        <w:jc w:val="both"/>
        <w:rPr>
          <w:rFonts w:ascii="Arial Narrow" w:hAnsi="Arial Narrow"/>
          <w:kern w:val="28"/>
          <w:lang w:eastAsia="fr-FR"/>
        </w:rPr>
      </w:pPr>
      <w:r w:rsidRPr="00D426C6">
        <w:rPr>
          <w:rFonts w:ascii="Arial Narrow" w:hAnsi="Arial Narrow"/>
          <w:kern w:val="28"/>
          <w:lang w:eastAsia="fr-FR"/>
        </w:rPr>
        <w:t>-</w:t>
      </w:r>
      <w:r w:rsidRPr="00D426C6">
        <w:rPr>
          <w:rFonts w:ascii="Arial Narrow" w:hAnsi="Arial Narrow"/>
          <w:kern w:val="28"/>
          <w:lang w:eastAsia="fr-FR"/>
        </w:rPr>
        <w:tab/>
        <w:t xml:space="preserve">Pour </w:t>
      </w:r>
      <w:smartTag w:uri="urn:schemas-microsoft-com:office:smarttags" w:element="PersonName">
        <w:smartTagPr>
          <w:attr w:name="ProductID" w:val="la Parole"/>
        </w:smartTagPr>
        <w:r w:rsidRPr="00D426C6">
          <w:rPr>
            <w:rFonts w:ascii="Arial Narrow" w:hAnsi="Arial Narrow"/>
            <w:kern w:val="28"/>
            <w:lang w:eastAsia="fr-FR"/>
          </w:rPr>
          <w:t>la Parole</w:t>
        </w:r>
      </w:smartTag>
      <w:r w:rsidRPr="00D426C6">
        <w:rPr>
          <w:rFonts w:ascii="Arial Narrow" w:hAnsi="Arial Narrow"/>
          <w:kern w:val="28"/>
          <w:lang w:eastAsia="fr-FR"/>
        </w:rPr>
        <w:t xml:space="preserve">, choisir un ou deux textes bibliques et préparer trois ou quatre intentions pour </w:t>
      </w:r>
      <w:smartTag w:uri="urn:schemas-microsoft-com:office:smarttags" w:element="PersonName">
        <w:smartTagPr>
          <w:attr w:name="ProductID" w:val="la Pri￨re Universelle."/>
        </w:smartTagPr>
        <w:smartTag w:uri="urn:schemas-microsoft-com:office:smarttags" w:element="PersonName">
          <w:smartTagPr>
            <w:attr w:name="ProductID" w:val="la Pri￨re"/>
          </w:smartTagPr>
          <w:r w:rsidRPr="00D426C6">
            <w:rPr>
              <w:rFonts w:ascii="Arial Narrow" w:hAnsi="Arial Narrow"/>
              <w:kern w:val="28"/>
              <w:lang w:eastAsia="fr-FR"/>
            </w:rPr>
            <w:t>la Prière</w:t>
          </w:r>
        </w:smartTag>
        <w:r w:rsidRPr="00D426C6">
          <w:rPr>
            <w:rFonts w:ascii="Arial Narrow" w:hAnsi="Arial Narrow"/>
            <w:kern w:val="28"/>
            <w:lang w:eastAsia="fr-FR"/>
          </w:rPr>
          <w:t xml:space="preserve"> Universelle.</w:t>
        </w:r>
      </w:smartTag>
    </w:p>
    <w:p w:rsidR="00D426C6" w:rsidRPr="00D426C6" w:rsidRDefault="00D426C6" w:rsidP="00D426C6">
      <w:pPr>
        <w:tabs>
          <w:tab w:val="left" w:pos="360"/>
          <w:tab w:val="left" w:pos="540"/>
        </w:tabs>
        <w:overflowPunct w:val="0"/>
        <w:adjustRightInd w:val="0"/>
        <w:jc w:val="both"/>
        <w:rPr>
          <w:rFonts w:ascii="Arial Narrow" w:hAnsi="Arial Narrow"/>
          <w:kern w:val="28"/>
          <w:lang w:eastAsia="fr-FR"/>
        </w:rPr>
      </w:pPr>
      <w:r w:rsidRPr="00D426C6">
        <w:rPr>
          <w:rFonts w:ascii="Arial Narrow" w:hAnsi="Arial Narrow"/>
          <w:kern w:val="28"/>
          <w:lang w:eastAsia="fr-FR"/>
        </w:rPr>
        <w:t>-</w:t>
      </w:r>
      <w:r w:rsidRPr="00D426C6">
        <w:rPr>
          <w:rFonts w:ascii="Arial Narrow" w:hAnsi="Arial Narrow"/>
          <w:kern w:val="28"/>
          <w:lang w:eastAsia="fr-FR"/>
        </w:rPr>
        <w:tab/>
        <w:t>Choisir quelques chants ou musiques.</w:t>
      </w:r>
    </w:p>
    <w:p w:rsidR="00D426C6" w:rsidRPr="00D426C6" w:rsidRDefault="00D426C6" w:rsidP="00D426C6">
      <w:pPr>
        <w:tabs>
          <w:tab w:val="left" w:pos="360"/>
          <w:tab w:val="left" w:pos="540"/>
        </w:tabs>
        <w:overflowPunct w:val="0"/>
        <w:adjustRightInd w:val="0"/>
        <w:jc w:val="both"/>
        <w:rPr>
          <w:rFonts w:ascii="Arial Narrow" w:hAnsi="Arial Narrow"/>
          <w:kern w:val="28"/>
          <w:lang w:eastAsia="fr-FR"/>
        </w:rPr>
      </w:pPr>
      <w:r w:rsidRPr="00D426C6">
        <w:rPr>
          <w:rFonts w:ascii="Arial Narrow" w:hAnsi="Arial Narrow"/>
          <w:kern w:val="28"/>
          <w:lang w:eastAsia="fr-FR"/>
        </w:rPr>
        <w:t>-</w:t>
      </w:r>
      <w:r w:rsidRPr="00D426C6">
        <w:rPr>
          <w:rFonts w:ascii="Arial Narrow" w:hAnsi="Arial Narrow"/>
          <w:kern w:val="28"/>
          <w:lang w:eastAsia="fr-FR"/>
        </w:rPr>
        <w:tab/>
        <w:t>Désigner les différents lecteurs (textes et intentions de prières).</w:t>
      </w:r>
    </w:p>
    <w:p w:rsidR="00D426C6" w:rsidRPr="00D426C6" w:rsidRDefault="00D426C6" w:rsidP="00D426C6">
      <w:pPr>
        <w:tabs>
          <w:tab w:val="left" w:pos="360"/>
          <w:tab w:val="left" w:pos="540"/>
        </w:tabs>
        <w:overflowPunct w:val="0"/>
        <w:adjustRightInd w:val="0"/>
        <w:jc w:val="both"/>
        <w:rPr>
          <w:rFonts w:ascii="Arial Narrow" w:hAnsi="Arial Narrow"/>
          <w:kern w:val="28"/>
          <w:lang w:eastAsia="fr-FR"/>
        </w:rPr>
      </w:pPr>
    </w:p>
    <w:p w:rsidR="00D426C6" w:rsidRPr="00D426C6" w:rsidRDefault="00D426C6" w:rsidP="00D426C6">
      <w:pPr>
        <w:tabs>
          <w:tab w:val="left" w:pos="360"/>
          <w:tab w:val="left" w:pos="540"/>
        </w:tabs>
        <w:overflowPunct w:val="0"/>
        <w:adjustRightInd w:val="0"/>
        <w:jc w:val="both"/>
        <w:rPr>
          <w:rFonts w:ascii="Arial Narrow" w:hAnsi="Arial Narrow"/>
          <w:b/>
          <w:kern w:val="28"/>
          <w:u w:val="single"/>
          <w:lang w:eastAsia="fr-FR"/>
        </w:rPr>
      </w:pPr>
      <w:r w:rsidRPr="00D426C6">
        <w:rPr>
          <w:rFonts w:ascii="Arial Narrow" w:hAnsi="Arial Narrow"/>
          <w:b/>
          <w:kern w:val="28"/>
          <w:u w:val="single"/>
          <w:lang w:eastAsia="fr-FR"/>
        </w:rPr>
        <w:t>Quelques conseils pratiques pour la cérémonie</w:t>
      </w:r>
    </w:p>
    <w:p w:rsidR="00D426C6" w:rsidRPr="00D426C6" w:rsidRDefault="00D426C6" w:rsidP="00D426C6">
      <w:pPr>
        <w:tabs>
          <w:tab w:val="left" w:pos="360"/>
          <w:tab w:val="left" w:pos="540"/>
        </w:tabs>
        <w:overflowPunct w:val="0"/>
        <w:adjustRightInd w:val="0"/>
        <w:jc w:val="both"/>
        <w:rPr>
          <w:rFonts w:ascii="Arial Narrow" w:hAnsi="Arial Narrow"/>
          <w:kern w:val="28"/>
          <w:lang w:eastAsia="fr-FR"/>
        </w:rPr>
      </w:pP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w:t>
      </w:r>
      <w:r w:rsidRPr="00D426C6">
        <w:rPr>
          <w:rFonts w:ascii="Arial Narrow" w:hAnsi="Arial Narrow"/>
          <w:kern w:val="28"/>
          <w:lang w:eastAsia="fr-FR"/>
        </w:rPr>
        <w:tab/>
        <w:t>Soyez ponctuels pour le respect de tous.</w:t>
      </w:r>
    </w:p>
    <w:p w:rsidR="00D426C6" w:rsidRPr="00D426C6" w:rsidRDefault="00D426C6" w:rsidP="00D426C6">
      <w:pPr>
        <w:tabs>
          <w:tab w:val="left" w:pos="360"/>
        </w:tabs>
        <w:overflowPunct w:val="0"/>
        <w:adjustRightInd w:val="0"/>
        <w:ind w:left="360" w:hanging="360"/>
        <w:jc w:val="both"/>
        <w:rPr>
          <w:rFonts w:ascii="Arial Narrow" w:hAnsi="Arial Narrow"/>
          <w:kern w:val="28"/>
          <w:lang w:eastAsia="fr-FR"/>
        </w:rPr>
      </w:pPr>
      <w:r w:rsidRPr="00D426C6">
        <w:rPr>
          <w:rFonts w:ascii="Arial Narrow" w:hAnsi="Arial Narrow"/>
          <w:kern w:val="28"/>
          <w:lang w:eastAsia="fr-FR"/>
        </w:rPr>
        <w:t>-</w:t>
      </w:r>
      <w:r w:rsidRPr="00D426C6">
        <w:rPr>
          <w:rFonts w:ascii="Arial Narrow" w:hAnsi="Arial Narrow"/>
          <w:kern w:val="28"/>
          <w:lang w:eastAsia="fr-FR"/>
        </w:rPr>
        <w:tab/>
        <w:t xml:space="preserve">Donnez un repas à votre enfant avant </w:t>
      </w:r>
      <w:smartTag w:uri="urn:schemas-microsoft-com:office:smarttags" w:element="PersonName">
        <w:smartTagPr>
          <w:attr w:name="ProductID" w:val="la c￩r￩monie. Vous"/>
        </w:smartTagPr>
        <w:r w:rsidRPr="00D426C6">
          <w:rPr>
            <w:rFonts w:ascii="Arial Narrow" w:hAnsi="Arial Narrow"/>
            <w:kern w:val="28"/>
            <w:lang w:eastAsia="fr-FR"/>
          </w:rPr>
          <w:t>la cérémonie. Vous</w:t>
        </w:r>
      </w:smartTag>
      <w:r w:rsidRPr="00D426C6">
        <w:rPr>
          <w:rFonts w:ascii="Arial Narrow" w:hAnsi="Arial Narrow"/>
          <w:kern w:val="28"/>
          <w:lang w:eastAsia="fr-FR"/>
        </w:rPr>
        <w:t xml:space="preserve"> pouvez apporter un biberon si nécessaire.</w:t>
      </w:r>
    </w:p>
    <w:p w:rsidR="00D426C6" w:rsidRPr="00D426C6" w:rsidRDefault="00D426C6" w:rsidP="00D426C6">
      <w:pPr>
        <w:tabs>
          <w:tab w:val="left" w:pos="360"/>
        </w:tabs>
        <w:overflowPunct w:val="0"/>
        <w:adjustRightInd w:val="0"/>
        <w:ind w:left="360" w:hanging="360"/>
        <w:jc w:val="both"/>
        <w:rPr>
          <w:rFonts w:ascii="Arial Narrow" w:hAnsi="Arial Narrow"/>
          <w:kern w:val="28"/>
          <w:lang w:eastAsia="fr-FR"/>
        </w:rPr>
      </w:pPr>
      <w:r w:rsidRPr="00D426C6">
        <w:rPr>
          <w:rFonts w:ascii="Arial Narrow" w:hAnsi="Arial Narrow"/>
          <w:kern w:val="28"/>
          <w:lang w:eastAsia="fr-FR"/>
        </w:rPr>
        <w:t>-</w:t>
      </w:r>
      <w:r w:rsidRPr="00D426C6">
        <w:rPr>
          <w:rFonts w:ascii="Arial Narrow" w:hAnsi="Arial Narrow"/>
          <w:kern w:val="28"/>
          <w:lang w:eastAsia="fr-FR"/>
        </w:rPr>
        <w:tab/>
        <w:t>Si vous prenez des photos, que ce soit avec discrétion, afin de ne pas gêner le recueillement de l'assemblée.</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w:t>
      </w:r>
      <w:r w:rsidRPr="00D426C6">
        <w:rPr>
          <w:rFonts w:ascii="Arial Narrow" w:hAnsi="Arial Narrow"/>
          <w:kern w:val="28"/>
          <w:lang w:eastAsia="fr-FR"/>
        </w:rPr>
        <w:tab/>
        <w:t>Eventuellement prévoir une feuille où un livret pour guider l'assemblée.</w:t>
      </w:r>
    </w:p>
    <w:p w:rsidR="00D426C6" w:rsidRPr="00D426C6" w:rsidRDefault="00D426C6" w:rsidP="00D426C6">
      <w:pPr>
        <w:pBdr>
          <w:top w:val="single" w:sz="4" w:space="1" w:color="auto"/>
          <w:left w:val="single" w:sz="4" w:space="4" w:color="auto"/>
          <w:bottom w:val="single" w:sz="4" w:space="1" w:color="auto"/>
          <w:right w:val="single" w:sz="4" w:space="4" w:color="auto"/>
        </w:pBdr>
        <w:overflowPunct w:val="0"/>
        <w:adjustRightInd w:val="0"/>
        <w:ind w:left="540" w:right="720"/>
        <w:jc w:val="center"/>
        <w:rPr>
          <w:rFonts w:ascii="Arial Narrow" w:hAnsi="Arial Narrow"/>
          <w:b/>
          <w:kern w:val="28"/>
          <w:sz w:val="24"/>
          <w:szCs w:val="24"/>
          <w:lang w:eastAsia="fr-FR"/>
        </w:rPr>
      </w:pPr>
      <w:r w:rsidRPr="00D426C6">
        <w:rPr>
          <w:rFonts w:ascii="Arial Narrow" w:hAnsi="Arial Narrow"/>
          <w:b/>
          <w:kern w:val="28"/>
          <w:sz w:val="24"/>
          <w:szCs w:val="24"/>
          <w:lang w:eastAsia="fr-FR"/>
        </w:rPr>
        <w:t>1 – L'ACCUEIL</w:t>
      </w:r>
    </w:p>
    <w:p w:rsidR="00D426C6" w:rsidRPr="00D426C6" w:rsidRDefault="00D426C6" w:rsidP="00D426C6">
      <w:pPr>
        <w:overflowPunct w:val="0"/>
        <w:adjustRightInd w:val="0"/>
        <w:jc w:val="both"/>
        <w:rPr>
          <w:rFonts w:ascii="Arial Narrow" w:hAnsi="Arial Narrow"/>
          <w:kern w:val="28"/>
          <w:lang w:eastAsia="fr-FR"/>
        </w:rPr>
      </w:pPr>
    </w:p>
    <w:p w:rsidR="00D426C6" w:rsidRPr="00D426C6" w:rsidRDefault="00D426C6" w:rsidP="00D426C6">
      <w:pPr>
        <w:tabs>
          <w:tab w:val="left" w:pos="360"/>
          <w:tab w:val="left" w:pos="1620"/>
        </w:tabs>
        <w:overflowPunct w:val="0"/>
        <w:adjustRightInd w:val="0"/>
        <w:jc w:val="both"/>
        <w:rPr>
          <w:rFonts w:ascii="Amaze" w:hAnsi="Amaze"/>
          <w:kern w:val="28"/>
          <w:sz w:val="36"/>
          <w:szCs w:val="36"/>
          <w:lang w:eastAsia="fr-FR"/>
        </w:rPr>
      </w:pPr>
      <w:r w:rsidRPr="00D426C6">
        <w:rPr>
          <w:rFonts w:ascii="Amaze" w:hAnsi="Amaze"/>
          <w:kern w:val="28"/>
          <w:sz w:val="36"/>
          <w:szCs w:val="36"/>
          <w:lang w:eastAsia="fr-FR"/>
        </w:rPr>
        <w:t>Accueil de l'enfant</w:t>
      </w:r>
    </w:p>
    <w:p w:rsidR="00D426C6" w:rsidRPr="00D426C6" w:rsidRDefault="00D426C6" w:rsidP="00D426C6">
      <w:pPr>
        <w:tabs>
          <w:tab w:val="left" w:pos="360"/>
          <w:tab w:val="left" w:pos="1620"/>
        </w:tabs>
        <w:overflowPunct w:val="0"/>
        <w:adjustRightInd w:val="0"/>
        <w:jc w:val="both"/>
        <w:rPr>
          <w:rFonts w:ascii="Amaze" w:hAnsi="Amaze"/>
          <w:kern w:val="28"/>
          <w:sz w:val="4"/>
          <w:szCs w:val="16"/>
          <w:lang w:eastAsia="fr-FR"/>
        </w:rPr>
      </w:pPr>
    </w:p>
    <w:p w:rsidR="00D426C6" w:rsidRPr="00D426C6" w:rsidRDefault="00D426C6" w:rsidP="00D426C6">
      <w:pPr>
        <w:tabs>
          <w:tab w:val="left" w:pos="360"/>
          <w:tab w:val="left" w:pos="1620"/>
        </w:tabs>
        <w:overflowPunct w:val="0"/>
        <w:adjustRightInd w:val="0"/>
        <w:jc w:val="both"/>
        <w:rPr>
          <w:rFonts w:ascii="Arial Narrow" w:hAnsi="Arial Narrow"/>
          <w:i/>
          <w:kern w:val="28"/>
          <w:sz w:val="20"/>
          <w:lang w:eastAsia="fr-FR"/>
        </w:rPr>
      </w:pPr>
      <w:r w:rsidRPr="00D426C6">
        <w:rPr>
          <w:rFonts w:ascii="Arial Narrow" w:hAnsi="Arial Narrow"/>
          <w:i/>
          <w:kern w:val="28"/>
          <w:sz w:val="20"/>
          <w:lang w:eastAsia="fr-FR"/>
        </w:rPr>
        <w:t>Le célébrant accueille l'enfant à la porte de l'église.</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Quel nom avez-vous choisi pour votre enfant ? </w:t>
      </w:r>
      <w:proofErr w:type="gramStart"/>
      <w:r w:rsidRPr="00D426C6">
        <w:rPr>
          <w:rFonts w:ascii="Arial Narrow" w:hAnsi="Arial Narrow"/>
          <w:kern w:val="28"/>
          <w:lang w:eastAsia="fr-FR"/>
        </w:rPr>
        <w:t>regarder</w:t>
      </w:r>
      <w:proofErr w:type="gramEnd"/>
      <w:r w:rsidRPr="00D426C6">
        <w:rPr>
          <w:rFonts w:ascii="Arial Narrow" w:hAnsi="Arial Narrow"/>
          <w:kern w:val="28"/>
          <w:lang w:eastAsia="fr-FR"/>
        </w:rPr>
        <w:t xml:space="preserve"> le site </w:t>
      </w:r>
      <w:proofErr w:type="spellStart"/>
      <w:r w:rsidRPr="00D426C6">
        <w:rPr>
          <w:rFonts w:ascii="Arial Narrow" w:hAnsi="Arial Narrow"/>
          <w:kern w:val="28"/>
          <w:lang w:eastAsia="fr-FR"/>
        </w:rPr>
        <w:t>nominis</w:t>
      </w:r>
      <w:proofErr w:type="spellEnd"/>
      <w:r w:rsidRPr="00D426C6">
        <w:rPr>
          <w:rFonts w:ascii="Arial Narrow" w:hAnsi="Arial Narrow"/>
          <w:kern w:val="28"/>
          <w:lang w:eastAsia="fr-FR"/>
        </w:rPr>
        <w:t xml:space="preserve"> histoire du saint et pourquoi ce nom ?</w:t>
      </w:r>
    </w:p>
    <w:p w:rsidR="00D426C6" w:rsidRPr="00D426C6" w:rsidRDefault="00D426C6" w:rsidP="00D426C6">
      <w:pPr>
        <w:tabs>
          <w:tab w:val="left" w:pos="360"/>
          <w:tab w:val="left" w:pos="1620"/>
        </w:tabs>
        <w:overflowPunct w:val="0"/>
        <w:adjustRightInd w:val="0"/>
        <w:spacing w:line="360" w:lineRule="auto"/>
        <w:jc w:val="both"/>
        <w:rPr>
          <w:rFonts w:ascii="Arial Narrow" w:hAnsi="Arial Narrow"/>
          <w:kern w:val="28"/>
          <w:lang w:eastAsia="fr-FR"/>
        </w:rPr>
      </w:pPr>
      <w:r w:rsidRPr="00D426C6">
        <w:rPr>
          <w:rFonts w:ascii="Arial Narrow" w:hAnsi="Arial Narrow"/>
          <w:i/>
          <w:kern w:val="28"/>
          <w:lang w:eastAsia="fr-FR"/>
        </w:rPr>
        <w:t>Les parents</w:t>
      </w:r>
      <w:r w:rsidRPr="00D426C6">
        <w:rPr>
          <w:rFonts w:ascii="Arial Narrow" w:hAnsi="Arial Narrow"/>
          <w:kern w:val="28"/>
          <w:lang w:eastAsia="fr-FR"/>
        </w:rPr>
        <w:t xml:space="preserve"> :</w:t>
      </w:r>
      <w:r w:rsidRPr="00D426C6">
        <w:rPr>
          <w:rFonts w:ascii="Arial Narrow" w:hAnsi="Arial Narrow"/>
          <w:kern w:val="28"/>
          <w:lang w:eastAsia="fr-FR"/>
        </w:rPr>
        <w:tab/>
      </w: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u w:val="dotted"/>
          <w:lang w:eastAsia="fr-FR"/>
        </w:rPr>
        <w:tab/>
      </w:r>
    </w:p>
    <w:p w:rsidR="00D426C6" w:rsidRPr="00D426C6" w:rsidRDefault="00D426C6" w:rsidP="00D426C6">
      <w:pPr>
        <w:tabs>
          <w:tab w:val="left" w:pos="360"/>
          <w:tab w:val="left" w:pos="1620"/>
        </w:tabs>
        <w:overflowPunct w:val="0"/>
        <w:adjustRightInd w:val="0"/>
        <w:spacing w:line="360" w:lineRule="auto"/>
        <w:jc w:val="both"/>
        <w:rPr>
          <w:rFonts w:ascii="Arial Narrow" w:hAnsi="Arial Narrow"/>
          <w:kern w:val="28"/>
          <w:lang w:eastAsia="fr-FR"/>
        </w:rPr>
      </w:pPr>
      <w:r w:rsidRPr="00D426C6">
        <w:rPr>
          <w:rFonts w:ascii="Arial Narrow" w:hAnsi="Arial Narrow"/>
          <w:kern w:val="28"/>
          <w:lang w:eastAsia="fr-FR"/>
        </w:rPr>
        <w:tab/>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Que demandez-vous pour</w:t>
      </w: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lang w:eastAsia="fr-FR"/>
        </w:rPr>
        <w:t>à l'Eglise de Dieu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i/>
          <w:kern w:val="28"/>
          <w:lang w:eastAsia="fr-FR"/>
        </w:rPr>
        <w:t>Les parents</w:t>
      </w:r>
      <w:r w:rsidRPr="00D426C6">
        <w:rPr>
          <w:rFonts w:ascii="Arial Narrow" w:hAnsi="Arial Narrow"/>
          <w:kern w:val="28"/>
          <w:lang w:eastAsia="fr-FR"/>
        </w:rPr>
        <w:t xml:space="preserve"> : </w:t>
      </w:r>
      <w:r w:rsidRPr="00D426C6">
        <w:rPr>
          <w:rFonts w:ascii="Arial Narrow" w:hAnsi="Arial Narrow"/>
          <w:kern w:val="28"/>
          <w:lang w:eastAsia="fr-FR"/>
        </w:rPr>
        <w:tab/>
      </w:r>
      <w:r w:rsidRPr="00D426C6">
        <w:rPr>
          <w:rFonts w:ascii="Arial Narrow" w:hAnsi="Arial Narrow"/>
          <w:b/>
          <w:kern w:val="28"/>
          <w:lang w:eastAsia="fr-FR"/>
        </w:rPr>
        <w:t>le baptême l</w:t>
      </w:r>
      <w:r w:rsidRPr="00D426C6">
        <w:rPr>
          <w:rFonts w:ascii="Arial Narrow" w:hAnsi="Arial Narrow"/>
          <w:kern w:val="28"/>
          <w:lang w:eastAsia="fr-FR"/>
        </w:rPr>
        <w:t xml:space="preserve">es parents disent ensuite ce qu'ils souhaitent pour leur enfant en demandant le baptême :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p>
    <w:p w:rsidR="00D426C6" w:rsidRPr="00D426C6" w:rsidRDefault="00D426C6" w:rsidP="00D426C6">
      <w:pPr>
        <w:tabs>
          <w:tab w:val="left" w:pos="360"/>
          <w:tab w:val="left" w:pos="1620"/>
        </w:tabs>
        <w:overflowPunct w:val="0"/>
        <w:adjustRightInd w:val="0"/>
        <w:jc w:val="both"/>
        <w:rPr>
          <w:rFonts w:ascii="Amaze" w:hAnsi="Amaze"/>
          <w:kern w:val="28"/>
          <w:sz w:val="36"/>
          <w:szCs w:val="36"/>
          <w:lang w:eastAsia="fr-FR"/>
        </w:rPr>
      </w:pPr>
      <w:r w:rsidRPr="00D426C6">
        <w:rPr>
          <w:rFonts w:ascii="Amaze" w:hAnsi="Amaze"/>
          <w:kern w:val="28"/>
          <w:sz w:val="36"/>
          <w:szCs w:val="36"/>
          <w:lang w:eastAsia="fr-FR"/>
        </w:rPr>
        <w:t>Présentation du parrain et de la marraine</w:t>
      </w:r>
    </w:p>
    <w:p w:rsidR="00D426C6" w:rsidRPr="00D426C6" w:rsidRDefault="00D426C6" w:rsidP="00D426C6">
      <w:pPr>
        <w:tabs>
          <w:tab w:val="left" w:pos="360"/>
          <w:tab w:val="left" w:pos="1620"/>
        </w:tabs>
        <w:overflowPunct w:val="0"/>
        <w:adjustRightInd w:val="0"/>
        <w:jc w:val="both"/>
        <w:rPr>
          <w:rFonts w:ascii="Arial Narrow" w:hAnsi="Arial Narrow"/>
          <w:i/>
          <w:kern w:val="28"/>
          <w:lang w:eastAsia="fr-FR"/>
        </w:rPr>
      </w:pPr>
      <w:r w:rsidRPr="00D426C6">
        <w:rPr>
          <w:rFonts w:ascii="Arial Narrow" w:hAnsi="Arial Narrow"/>
          <w:i/>
          <w:kern w:val="28"/>
          <w:lang w:eastAsia="fr-FR"/>
        </w:rPr>
        <w:lastRenderedPageBreak/>
        <w:t>Le célébrant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Et vous, qui avez accepté d'être le parrain et la marraine de cet enfant, vous devez aider ses parents à exercer leur responsabilité. Etes-vous disposés à le faire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i/>
          <w:kern w:val="28"/>
          <w:lang w:eastAsia="fr-FR"/>
        </w:rPr>
        <w:t>Les parrains et marraines</w:t>
      </w:r>
      <w:r w:rsidRPr="00D426C6">
        <w:rPr>
          <w:rFonts w:ascii="Arial Narrow" w:hAnsi="Arial Narrow"/>
          <w:kern w:val="28"/>
          <w:lang w:eastAsia="fr-FR"/>
        </w:rPr>
        <w:t xml:space="preserve"> : </w:t>
      </w:r>
      <w:proofErr w:type="spellStart"/>
      <w:r w:rsidRPr="00D426C6">
        <w:rPr>
          <w:rFonts w:ascii="Arial Narrow" w:hAnsi="Arial Narrow"/>
          <w:b/>
          <w:kern w:val="28"/>
          <w:lang w:eastAsia="fr-FR"/>
        </w:rPr>
        <w:t>Oui</w:t>
      </w:r>
      <w:r w:rsidRPr="00D426C6">
        <w:rPr>
          <w:rFonts w:ascii="Arial Narrow" w:hAnsi="Arial Narrow"/>
          <w:i/>
          <w:kern w:val="28"/>
          <w:sz w:val="20"/>
          <w:lang w:eastAsia="fr-FR"/>
        </w:rPr>
        <w:t>Les</w:t>
      </w:r>
      <w:proofErr w:type="spellEnd"/>
      <w:r w:rsidRPr="00D426C6">
        <w:rPr>
          <w:rFonts w:ascii="Arial Narrow" w:hAnsi="Arial Narrow"/>
          <w:i/>
          <w:kern w:val="28"/>
          <w:sz w:val="20"/>
          <w:lang w:eastAsia="fr-FR"/>
        </w:rPr>
        <w:t xml:space="preserve"> parrains et marraines peuvent dire comment ils conçoivent leur rôle :</w:t>
      </w:r>
    </w:p>
    <w:p w:rsidR="00D426C6" w:rsidRPr="00D426C6" w:rsidRDefault="00D426C6" w:rsidP="00D426C6">
      <w:pPr>
        <w:tabs>
          <w:tab w:val="left" w:pos="360"/>
          <w:tab w:val="left" w:pos="1620"/>
        </w:tabs>
        <w:overflowPunct w:val="0"/>
        <w:adjustRightInd w:val="0"/>
        <w:jc w:val="both"/>
        <w:rPr>
          <w:rFonts w:ascii="Amaze" w:hAnsi="Amaze"/>
          <w:kern w:val="28"/>
          <w:sz w:val="36"/>
          <w:szCs w:val="36"/>
          <w:lang w:eastAsia="fr-FR"/>
        </w:rPr>
      </w:pPr>
      <w:r w:rsidRPr="00D426C6">
        <w:rPr>
          <w:rFonts w:ascii="Amaze" w:hAnsi="Amaze"/>
          <w:kern w:val="28"/>
          <w:sz w:val="36"/>
          <w:szCs w:val="36"/>
          <w:lang w:eastAsia="fr-FR"/>
        </w:rPr>
        <w:t>Signe de croix</w:t>
      </w:r>
    </w:p>
    <w:p w:rsidR="00D426C6" w:rsidRPr="00D426C6" w:rsidRDefault="00D426C6" w:rsidP="00D426C6">
      <w:pPr>
        <w:tabs>
          <w:tab w:val="left" w:pos="360"/>
          <w:tab w:val="left" w:pos="1620"/>
        </w:tabs>
        <w:overflowPunct w:val="0"/>
        <w:adjustRightInd w:val="0"/>
        <w:jc w:val="both"/>
        <w:rPr>
          <w:rFonts w:ascii="Arial Narrow" w:hAnsi="Arial Narrow"/>
          <w:i/>
          <w:kern w:val="28"/>
          <w:sz w:val="4"/>
          <w:lang w:eastAsia="fr-FR"/>
        </w:rPr>
      </w:pPr>
    </w:p>
    <w:p w:rsidR="00D426C6" w:rsidRPr="00D426C6" w:rsidRDefault="00D426C6" w:rsidP="00D426C6">
      <w:pPr>
        <w:tabs>
          <w:tab w:val="left" w:pos="360"/>
          <w:tab w:val="left" w:pos="1620"/>
        </w:tabs>
        <w:overflowPunct w:val="0"/>
        <w:adjustRightInd w:val="0"/>
        <w:jc w:val="both"/>
        <w:rPr>
          <w:rFonts w:ascii="Arial Narrow" w:hAnsi="Arial Narrow"/>
          <w:i/>
          <w:kern w:val="28"/>
          <w:sz w:val="20"/>
          <w:lang w:eastAsia="fr-FR"/>
        </w:rPr>
      </w:pPr>
      <w:r w:rsidRPr="00D426C6">
        <w:rPr>
          <w:rFonts w:ascii="Arial Narrow" w:hAnsi="Arial Narrow"/>
          <w:i/>
          <w:kern w:val="28"/>
          <w:sz w:val="20"/>
          <w:lang w:eastAsia="fr-FR"/>
        </w:rPr>
        <w:t xml:space="preserve">En signe d'accueil dans l'Eglise, le célébrant marque chaque enfant du signe de </w:t>
      </w:r>
      <w:smartTag w:uri="urn:schemas-microsoft-com:office:smarttags" w:element="PersonName">
        <w:smartTagPr>
          <w:attr w:name="ProductID" w:val="la Croix"/>
        </w:smartTagPr>
        <w:r w:rsidRPr="00D426C6">
          <w:rPr>
            <w:rFonts w:ascii="Arial Narrow" w:hAnsi="Arial Narrow"/>
            <w:i/>
            <w:kern w:val="28"/>
            <w:sz w:val="20"/>
            <w:lang w:eastAsia="fr-FR"/>
          </w:rPr>
          <w:t>la Croix</w:t>
        </w:r>
      </w:smartTag>
      <w:r w:rsidRPr="00D426C6">
        <w:rPr>
          <w:rFonts w:ascii="Arial Narrow" w:hAnsi="Arial Narrow"/>
          <w:i/>
          <w:kern w:val="28"/>
          <w:sz w:val="20"/>
          <w:lang w:eastAsia="fr-FR"/>
        </w:rPr>
        <w:t xml:space="preserve">, signe de la mort et de </w:t>
      </w:r>
      <w:smartTag w:uri="urn:schemas-microsoft-com:office:smarttags" w:element="PersonName">
        <w:smartTagPr>
          <w:attr w:name="ProductID" w:val="la R￩surrection"/>
        </w:smartTagPr>
        <w:r w:rsidRPr="00D426C6">
          <w:rPr>
            <w:rFonts w:ascii="Arial Narrow" w:hAnsi="Arial Narrow"/>
            <w:i/>
            <w:kern w:val="28"/>
            <w:sz w:val="20"/>
            <w:lang w:eastAsia="fr-FR"/>
          </w:rPr>
          <w:t>la Résurrection</w:t>
        </w:r>
      </w:smartTag>
      <w:r w:rsidRPr="00D426C6">
        <w:rPr>
          <w:rFonts w:ascii="Arial Narrow" w:hAnsi="Arial Narrow"/>
          <w:i/>
          <w:kern w:val="28"/>
          <w:sz w:val="20"/>
          <w:lang w:eastAsia="fr-FR"/>
        </w:rPr>
        <w:t xml:space="preserve"> de Jésus-Christ.</w:t>
      </w:r>
    </w:p>
    <w:p w:rsidR="00D426C6" w:rsidRPr="00D426C6" w:rsidRDefault="00D426C6" w:rsidP="00D426C6">
      <w:pPr>
        <w:pBdr>
          <w:top w:val="single" w:sz="4" w:space="1" w:color="auto"/>
          <w:left w:val="single" w:sz="4" w:space="4" w:color="auto"/>
          <w:bottom w:val="single" w:sz="4" w:space="1" w:color="auto"/>
          <w:right w:val="single" w:sz="4" w:space="4" w:color="auto"/>
        </w:pBdr>
        <w:overflowPunct w:val="0"/>
        <w:adjustRightInd w:val="0"/>
        <w:ind w:left="540" w:right="720"/>
        <w:jc w:val="center"/>
        <w:rPr>
          <w:rFonts w:ascii="Arial Narrow" w:hAnsi="Arial Narrow"/>
          <w:b/>
          <w:kern w:val="28"/>
          <w:sz w:val="24"/>
          <w:szCs w:val="24"/>
          <w:lang w:eastAsia="fr-FR"/>
        </w:rPr>
      </w:pPr>
      <w:r w:rsidRPr="00D426C6">
        <w:rPr>
          <w:rFonts w:ascii="Arial Narrow" w:hAnsi="Arial Narrow"/>
          <w:b/>
          <w:kern w:val="28"/>
          <w:sz w:val="24"/>
          <w:szCs w:val="24"/>
          <w:lang w:eastAsia="fr-FR"/>
        </w:rPr>
        <w:t xml:space="preserve">2 – </w:t>
      </w:r>
      <w:smartTag w:uri="urn:schemas-microsoft-com:office:smarttags" w:element="PersonName">
        <w:smartTagPr>
          <w:attr w:name="ProductID" w:val="la Parole"/>
        </w:smartTagPr>
        <w:r w:rsidRPr="00D426C6">
          <w:rPr>
            <w:rFonts w:ascii="Arial Narrow" w:hAnsi="Arial Narrow"/>
            <w:b/>
            <w:kern w:val="28"/>
            <w:sz w:val="24"/>
            <w:szCs w:val="24"/>
            <w:lang w:eastAsia="fr-FR"/>
          </w:rPr>
          <w:t>LA PAROLE</w:t>
        </w:r>
      </w:smartTag>
    </w:p>
    <w:p w:rsidR="00D426C6" w:rsidRPr="00D426C6" w:rsidRDefault="00D426C6" w:rsidP="00D426C6">
      <w:pPr>
        <w:tabs>
          <w:tab w:val="left" w:pos="360"/>
          <w:tab w:val="left" w:pos="1620"/>
        </w:tabs>
        <w:overflowPunct w:val="0"/>
        <w:adjustRightInd w:val="0"/>
        <w:jc w:val="both"/>
        <w:rPr>
          <w:rFonts w:ascii="Arial Narrow" w:hAnsi="Arial Narrow"/>
          <w:i/>
          <w:kern w:val="28"/>
          <w:sz w:val="16"/>
          <w:lang w:eastAsia="fr-FR"/>
        </w:rPr>
      </w:pPr>
      <w:proofErr w:type="spellStart"/>
      <w:r w:rsidRPr="00D426C6">
        <w:rPr>
          <w:rFonts w:ascii="Amaze" w:hAnsi="Amaze"/>
          <w:kern w:val="28"/>
          <w:sz w:val="32"/>
          <w:szCs w:val="36"/>
          <w:lang w:eastAsia="fr-FR"/>
        </w:rPr>
        <w:t>Lecture</w:t>
      </w:r>
      <w:r w:rsidRPr="00D426C6">
        <w:rPr>
          <w:rFonts w:ascii="Arial Narrow" w:hAnsi="Arial Narrow"/>
          <w:i/>
          <w:kern w:val="28"/>
          <w:sz w:val="16"/>
          <w:lang w:eastAsia="fr-FR"/>
        </w:rPr>
        <w:t>Choisie</w:t>
      </w:r>
      <w:proofErr w:type="spellEnd"/>
      <w:r w:rsidRPr="00D426C6">
        <w:rPr>
          <w:rFonts w:ascii="Arial Narrow" w:hAnsi="Arial Narrow"/>
          <w:i/>
          <w:kern w:val="28"/>
          <w:sz w:val="16"/>
          <w:lang w:eastAsia="fr-FR"/>
        </w:rPr>
        <w:t xml:space="preserve"> par les </w:t>
      </w:r>
      <w:proofErr w:type="spellStart"/>
      <w:r w:rsidRPr="00D426C6">
        <w:rPr>
          <w:rFonts w:ascii="Arial Narrow" w:hAnsi="Arial Narrow"/>
          <w:i/>
          <w:kern w:val="28"/>
          <w:sz w:val="16"/>
          <w:lang w:eastAsia="fr-FR"/>
        </w:rPr>
        <w:t>parentse</w:t>
      </w:r>
      <w:proofErr w:type="spellEnd"/>
      <w:r w:rsidRPr="00D426C6">
        <w:rPr>
          <w:rFonts w:ascii="Arial Narrow" w:hAnsi="Arial Narrow"/>
          <w:i/>
          <w:kern w:val="28"/>
          <w:sz w:val="16"/>
          <w:lang w:eastAsia="fr-FR"/>
        </w:rPr>
        <w:t xml:space="preserve"> </w:t>
      </w:r>
    </w:p>
    <w:p w:rsidR="00D426C6" w:rsidRPr="00D426C6" w:rsidRDefault="00D426C6" w:rsidP="00D426C6">
      <w:pPr>
        <w:tabs>
          <w:tab w:val="left" w:pos="360"/>
          <w:tab w:val="left" w:pos="1620"/>
        </w:tabs>
        <w:overflowPunct w:val="0"/>
        <w:adjustRightInd w:val="0"/>
        <w:jc w:val="both"/>
        <w:rPr>
          <w:rFonts w:ascii="Arial Narrow" w:hAnsi="Arial Narrow"/>
          <w:kern w:val="28"/>
          <w:sz w:val="18"/>
          <w:lang w:eastAsia="fr-FR"/>
        </w:rPr>
      </w:pPr>
      <w:r w:rsidRPr="00D426C6">
        <w:rPr>
          <w:rFonts w:ascii="Arial Narrow" w:hAnsi="Arial Narrow"/>
          <w:kern w:val="28"/>
          <w:sz w:val="18"/>
          <w:lang w:eastAsia="fr-FR"/>
        </w:rPr>
        <w:t>(</w:t>
      </w:r>
      <w:proofErr w:type="gramStart"/>
      <w:r w:rsidRPr="00D426C6">
        <w:rPr>
          <w:rFonts w:ascii="Arial Narrow" w:hAnsi="Arial Narrow"/>
          <w:kern w:val="28"/>
          <w:sz w:val="18"/>
          <w:lang w:eastAsia="fr-FR"/>
        </w:rPr>
        <w:t>lue</w:t>
      </w:r>
      <w:proofErr w:type="gramEnd"/>
      <w:r w:rsidRPr="00D426C6">
        <w:rPr>
          <w:rFonts w:ascii="Arial Narrow" w:hAnsi="Arial Narrow"/>
          <w:kern w:val="28"/>
          <w:sz w:val="18"/>
          <w:lang w:eastAsia="fr-FR"/>
        </w:rPr>
        <w:t xml:space="preserve"> par</w:t>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single"/>
          <w:lang w:eastAsia="fr-FR"/>
        </w:rPr>
        <w:t>)</w:t>
      </w:r>
    </w:p>
    <w:p w:rsidR="00D426C6" w:rsidRPr="00D426C6" w:rsidRDefault="00D426C6" w:rsidP="00D426C6">
      <w:pPr>
        <w:tabs>
          <w:tab w:val="left" w:pos="360"/>
          <w:tab w:val="left" w:pos="1620"/>
        </w:tabs>
        <w:overflowPunct w:val="0"/>
        <w:adjustRightInd w:val="0"/>
        <w:ind w:right="540"/>
        <w:jc w:val="both"/>
        <w:rPr>
          <w:rFonts w:ascii="Arial Narrow" w:hAnsi="Arial Narrow"/>
          <w:kern w:val="28"/>
          <w:sz w:val="18"/>
          <w:lang w:eastAsia="fr-FR"/>
        </w:rPr>
      </w:pPr>
      <w:r w:rsidRPr="00D426C6">
        <w:rPr>
          <w:rFonts w:ascii="Arial Narrow" w:hAnsi="Arial Narrow"/>
          <w:kern w:val="28"/>
          <w:sz w:val="18"/>
          <w:lang w:eastAsia="fr-FR"/>
        </w:rPr>
        <w:tab/>
      </w:r>
    </w:p>
    <w:p w:rsidR="00D426C6" w:rsidRPr="00D426C6" w:rsidRDefault="00D426C6" w:rsidP="00D426C6">
      <w:pPr>
        <w:tabs>
          <w:tab w:val="left" w:pos="360"/>
          <w:tab w:val="left" w:pos="1620"/>
        </w:tabs>
        <w:overflowPunct w:val="0"/>
        <w:adjustRightInd w:val="0"/>
        <w:jc w:val="both"/>
        <w:rPr>
          <w:rFonts w:ascii="Arial Narrow" w:hAnsi="Arial Narrow"/>
          <w:i/>
          <w:kern w:val="28"/>
          <w:sz w:val="16"/>
          <w:lang w:eastAsia="fr-FR"/>
        </w:rPr>
      </w:pPr>
      <w:proofErr w:type="spellStart"/>
      <w:r w:rsidRPr="00D426C6">
        <w:rPr>
          <w:rFonts w:ascii="Amaze" w:hAnsi="Amaze"/>
          <w:kern w:val="28"/>
          <w:sz w:val="32"/>
          <w:szCs w:val="36"/>
          <w:lang w:eastAsia="fr-FR"/>
        </w:rPr>
        <w:t>Psaume</w:t>
      </w:r>
      <w:r w:rsidRPr="00D426C6">
        <w:rPr>
          <w:rFonts w:ascii="Arial Narrow" w:hAnsi="Arial Narrow"/>
          <w:i/>
          <w:kern w:val="28"/>
          <w:sz w:val="16"/>
          <w:lang w:eastAsia="fr-FR"/>
        </w:rPr>
        <w:t>Choisie</w:t>
      </w:r>
      <w:proofErr w:type="spellEnd"/>
      <w:r w:rsidRPr="00D426C6">
        <w:rPr>
          <w:rFonts w:ascii="Arial Narrow" w:hAnsi="Arial Narrow"/>
          <w:i/>
          <w:kern w:val="28"/>
          <w:sz w:val="16"/>
          <w:lang w:eastAsia="fr-FR"/>
        </w:rPr>
        <w:t xml:space="preserve"> par les parents </w:t>
      </w:r>
    </w:p>
    <w:p w:rsidR="00D426C6" w:rsidRPr="00D426C6" w:rsidRDefault="00D426C6" w:rsidP="00D426C6">
      <w:pPr>
        <w:tabs>
          <w:tab w:val="left" w:pos="360"/>
          <w:tab w:val="left" w:pos="1620"/>
        </w:tabs>
        <w:overflowPunct w:val="0"/>
        <w:adjustRightInd w:val="0"/>
        <w:jc w:val="both"/>
        <w:rPr>
          <w:rFonts w:ascii="Arial Narrow" w:hAnsi="Arial Narrow"/>
          <w:kern w:val="28"/>
          <w:sz w:val="18"/>
          <w:lang w:eastAsia="fr-FR"/>
        </w:rPr>
      </w:pPr>
      <w:r w:rsidRPr="00D426C6">
        <w:rPr>
          <w:rFonts w:ascii="Arial Narrow" w:hAnsi="Arial Narrow"/>
          <w:kern w:val="28"/>
          <w:sz w:val="18"/>
          <w:lang w:eastAsia="fr-FR"/>
        </w:rPr>
        <w:t>(</w:t>
      </w:r>
      <w:proofErr w:type="gramStart"/>
      <w:r w:rsidRPr="00D426C6">
        <w:rPr>
          <w:rFonts w:ascii="Arial Narrow" w:hAnsi="Arial Narrow"/>
          <w:kern w:val="28"/>
          <w:sz w:val="18"/>
          <w:lang w:eastAsia="fr-FR"/>
        </w:rPr>
        <w:t>lu</w:t>
      </w:r>
      <w:proofErr w:type="gramEnd"/>
      <w:r w:rsidRPr="00D426C6">
        <w:rPr>
          <w:rFonts w:ascii="Arial Narrow" w:hAnsi="Arial Narrow"/>
          <w:kern w:val="28"/>
          <w:sz w:val="18"/>
          <w:lang w:eastAsia="fr-FR"/>
        </w:rPr>
        <w:t xml:space="preserve"> par</w:t>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u w:val="dotted"/>
          <w:lang w:eastAsia="fr-FR"/>
        </w:rPr>
        <w:tab/>
      </w:r>
      <w:r w:rsidRPr="00D426C6">
        <w:rPr>
          <w:rFonts w:ascii="Arial Narrow" w:hAnsi="Arial Narrow"/>
          <w:kern w:val="28"/>
          <w:sz w:val="18"/>
          <w:lang w:eastAsia="fr-FR"/>
        </w:rPr>
        <w:t>)</w:t>
      </w:r>
    </w:p>
    <w:p w:rsidR="00D426C6" w:rsidRPr="00D426C6" w:rsidRDefault="00D426C6" w:rsidP="00D426C6">
      <w:pPr>
        <w:tabs>
          <w:tab w:val="left" w:pos="360"/>
          <w:tab w:val="left" w:pos="1620"/>
        </w:tabs>
        <w:overflowPunct w:val="0"/>
        <w:adjustRightInd w:val="0"/>
        <w:ind w:right="540"/>
        <w:jc w:val="both"/>
        <w:rPr>
          <w:rFonts w:ascii="Arial Narrow" w:hAnsi="Arial Narrow"/>
          <w:kern w:val="28"/>
          <w:sz w:val="18"/>
          <w:lang w:eastAsia="fr-FR"/>
        </w:rPr>
      </w:pPr>
      <w:r w:rsidRPr="00D426C6">
        <w:rPr>
          <w:rFonts w:ascii="Arial Narrow" w:hAnsi="Arial Narrow"/>
          <w:kern w:val="28"/>
          <w:sz w:val="18"/>
          <w:lang w:eastAsia="fr-FR"/>
        </w:rPr>
        <w:tab/>
      </w:r>
      <w:r w:rsidRPr="00D426C6">
        <w:rPr>
          <w:rFonts w:ascii="Arial Narrow" w:hAnsi="Arial Narrow"/>
          <w:kern w:val="28"/>
          <w:sz w:val="18"/>
          <w:lang w:eastAsia="fr-FR"/>
        </w:rPr>
        <w:tab/>
      </w:r>
      <w:r w:rsidRPr="00D426C6">
        <w:rPr>
          <w:rFonts w:ascii="Arial Narrow" w:hAnsi="Arial Narrow"/>
          <w:kern w:val="28"/>
          <w:sz w:val="18"/>
          <w:lang w:eastAsia="fr-FR"/>
        </w:rPr>
        <w:tab/>
      </w:r>
    </w:p>
    <w:p w:rsidR="00D426C6" w:rsidRPr="00D426C6" w:rsidRDefault="00D426C6" w:rsidP="00D426C6">
      <w:pPr>
        <w:tabs>
          <w:tab w:val="left" w:pos="360"/>
          <w:tab w:val="left" w:pos="1620"/>
        </w:tabs>
        <w:overflowPunct w:val="0"/>
        <w:adjustRightInd w:val="0"/>
        <w:jc w:val="both"/>
        <w:rPr>
          <w:rFonts w:ascii="Arial Narrow" w:hAnsi="Arial Narrow"/>
          <w:b/>
          <w:kern w:val="28"/>
          <w:sz w:val="18"/>
          <w:u w:val="dotted"/>
          <w:lang w:eastAsia="fr-FR"/>
        </w:rPr>
      </w:pPr>
      <w:r w:rsidRPr="00D426C6">
        <w:rPr>
          <w:rFonts w:ascii="Arial Narrow" w:hAnsi="Arial Narrow"/>
          <w:b/>
          <w:kern w:val="28"/>
          <w:sz w:val="18"/>
          <w:lang w:eastAsia="fr-FR"/>
        </w:rPr>
        <w:t xml:space="preserve">Refrain </w:t>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p>
    <w:p w:rsidR="00D426C6" w:rsidRPr="00D426C6" w:rsidRDefault="00D426C6" w:rsidP="00D426C6">
      <w:pPr>
        <w:tabs>
          <w:tab w:val="left" w:pos="360"/>
          <w:tab w:val="left" w:pos="1620"/>
        </w:tabs>
        <w:overflowPunct w:val="0"/>
        <w:adjustRightInd w:val="0"/>
        <w:jc w:val="both"/>
        <w:rPr>
          <w:rFonts w:ascii="Arial Narrow" w:hAnsi="Arial Narrow"/>
          <w:b/>
          <w:kern w:val="28"/>
          <w:sz w:val="2"/>
          <w:szCs w:val="4"/>
          <w:u w:val="dotted"/>
          <w:lang w:eastAsia="fr-FR"/>
        </w:rPr>
      </w:pPr>
    </w:p>
    <w:p w:rsidR="00D426C6" w:rsidRPr="00D426C6" w:rsidRDefault="00D426C6" w:rsidP="00D426C6">
      <w:pPr>
        <w:tabs>
          <w:tab w:val="left" w:pos="360"/>
          <w:tab w:val="left" w:pos="1620"/>
        </w:tabs>
        <w:overflowPunct w:val="0"/>
        <w:adjustRightInd w:val="0"/>
        <w:jc w:val="both"/>
        <w:rPr>
          <w:rFonts w:ascii="Arial Narrow" w:hAnsi="Arial Narrow"/>
          <w:kern w:val="28"/>
          <w:sz w:val="18"/>
          <w:lang w:eastAsia="fr-FR"/>
        </w:rPr>
      </w:pPr>
      <w:proofErr w:type="spellStart"/>
      <w:r w:rsidRPr="00D426C6">
        <w:rPr>
          <w:rFonts w:ascii="Amaze" w:hAnsi="Amaze"/>
          <w:kern w:val="28"/>
          <w:sz w:val="32"/>
          <w:szCs w:val="36"/>
          <w:lang w:eastAsia="fr-FR"/>
        </w:rPr>
        <w:t>Evangile</w:t>
      </w:r>
      <w:r w:rsidRPr="00D426C6">
        <w:rPr>
          <w:rFonts w:ascii="Arial Narrow" w:hAnsi="Arial Narrow"/>
          <w:i/>
          <w:kern w:val="28"/>
          <w:sz w:val="16"/>
          <w:lang w:eastAsia="fr-FR"/>
        </w:rPr>
        <w:t>Est</w:t>
      </w:r>
      <w:proofErr w:type="spellEnd"/>
      <w:r w:rsidRPr="00D426C6">
        <w:rPr>
          <w:rFonts w:ascii="Arial Narrow" w:hAnsi="Arial Narrow"/>
          <w:i/>
          <w:kern w:val="28"/>
          <w:sz w:val="16"/>
          <w:lang w:eastAsia="fr-FR"/>
        </w:rPr>
        <w:t xml:space="preserve"> choisi par le prêtre en fonction de votre entretien et de vos textes </w:t>
      </w:r>
    </w:p>
    <w:p w:rsidR="00D426C6" w:rsidRPr="00D426C6" w:rsidRDefault="00D426C6" w:rsidP="00D426C6">
      <w:pPr>
        <w:tabs>
          <w:tab w:val="left" w:pos="360"/>
          <w:tab w:val="left" w:pos="1620"/>
        </w:tabs>
        <w:overflowPunct w:val="0"/>
        <w:adjustRightInd w:val="0"/>
        <w:jc w:val="both"/>
        <w:rPr>
          <w:rFonts w:ascii="Arial Narrow" w:hAnsi="Arial Narrow"/>
          <w:kern w:val="28"/>
          <w:sz w:val="4"/>
          <w:szCs w:val="8"/>
          <w:lang w:eastAsia="fr-FR"/>
        </w:rPr>
      </w:pPr>
    </w:p>
    <w:p w:rsidR="00D426C6" w:rsidRPr="00D426C6" w:rsidRDefault="00D426C6" w:rsidP="00D426C6">
      <w:pPr>
        <w:tabs>
          <w:tab w:val="left" w:pos="360"/>
          <w:tab w:val="left" w:pos="1620"/>
        </w:tabs>
        <w:overflowPunct w:val="0"/>
        <w:adjustRightInd w:val="0"/>
        <w:jc w:val="both"/>
        <w:rPr>
          <w:rFonts w:ascii="Arial Narrow" w:hAnsi="Arial Narrow"/>
          <w:b/>
          <w:i/>
          <w:kern w:val="28"/>
          <w:sz w:val="18"/>
          <w:lang w:eastAsia="fr-FR"/>
        </w:rPr>
      </w:pPr>
      <w:r w:rsidRPr="00D426C6">
        <w:rPr>
          <w:rFonts w:ascii="Arial Narrow" w:hAnsi="Arial Narrow"/>
          <w:b/>
          <w:kern w:val="28"/>
          <w:sz w:val="18"/>
          <w:lang w:eastAsia="fr-FR"/>
        </w:rPr>
        <w:t>Acclamation</w:t>
      </w:r>
      <w:r w:rsidRPr="00D426C6">
        <w:rPr>
          <w:rFonts w:ascii="Arial Narrow" w:hAnsi="Arial Narrow"/>
          <w:b/>
          <w:i/>
          <w:kern w:val="28"/>
          <w:sz w:val="18"/>
          <w:lang w:eastAsia="fr-FR"/>
        </w:rPr>
        <w:t xml:space="preserve"> </w:t>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r w:rsidRPr="00D426C6">
        <w:rPr>
          <w:rFonts w:ascii="Arial Narrow" w:hAnsi="Arial Narrow"/>
          <w:b/>
          <w:kern w:val="28"/>
          <w:sz w:val="18"/>
          <w:u w:val="dotted"/>
          <w:lang w:eastAsia="fr-FR"/>
        </w:rPr>
        <w:tab/>
      </w:r>
    </w:p>
    <w:p w:rsidR="00D426C6" w:rsidRPr="00D426C6" w:rsidRDefault="00D426C6" w:rsidP="00D426C6">
      <w:pPr>
        <w:tabs>
          <w:tab w:val="left" w:pos="360"/>
          <w:tab w:val="left" w:pos="1620"/>
        </w:tabs>
        <w:overflowPunct w:val="0"/>
        <w:adjustRightInd w:val="0"/>
        <w:jc w:val="both"/>
        <w:rPr>
          <w:rFonts w:ascii="Arial Narrow" w:hAnsi="Arial Narrow"/>
          <w:kern w:val="28"/>
          <w:u w:val="single"/>
          <w:lang w:eastAsia="fr-FR"/>
        </w:rPr>
      </w:pPr>
      <w:r w:rsidRPr="00D426C6">
        <w:rPr>
          <w:rFonts w:ascii="Amaze" w:hAnsi="Amaze"/>
          <w:kern w:val="28"/>
          <w:sz w:val="36"/>
          <w:szCs w:val="36"/>
          <w:lang w:eastAsia="fr-FR"/>
        </w:rPr>
        <w:t>Prière universelle</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 (</w:t>
      </w:r>
      <w:proofErr w:type="gramStart"/>
      <w:r w:rsidRPr="00D426C6">
        <w:rPr>
          <w:rFonts w:ascii="Arial Narrow" w:hAnsi="Arial Narrow"/>
          <w:kern w:val="28"/>
          <w:lang w:eastAsia="fr-FR"/>
        </w:rPr>
        <w:t>lu</w:t>
      </w:r>
      <w:proofErr w:type="gramEnd"/>
      <w:r w:rsidRPr="00D426C6">
        <w:rPr>
          <w:rFonts w:ascii="Arial Narrow" w:hAnsi="Arial Narrow"/>
          <w:kern w:val="28"/>
          <w:lang w:eastAsia="fr-FR"/>
        </w:rPr>
        <w:t xml:space="preserve"> par parrain et </w:t>
      </w:r>
      <w:proofErr w:type="spellStart"/>
      <w:r w:rsidRPr="00D426C6">
        <w:rPr>
          <w:rFonts w:ascii="Arial Narrow" w:hAnsi="Arial Narrow"/>
          <w:kern w:val="28"/>
          <w:lang w:eastAsia="fr-FR"/>
        </w:rPr>
        <w:t>maraine</w:t>
      </w:r>
      <w:proofErr w:type="spellEnd"/>
      <w:r w:rsidRPr="00D426C6">
        <w:rPr>
          <w:rFonts w:ascii="Arial Narrow" w:hAnsi="Arial Narrow"/>
          <w:kern w:val="28"/>
          <w:lang w:eastAsia="fr-FR"/>
        </w:rPr>
        <w:t xml:space="preserve"> </w:t>
      </w:r>
    </w:p>
    <w:p w:rsidR="00D426C6" w:rsidRPr="00D426C6" w:rsidRDefault="00D426C6" w:rsidP="00D426C6">
      <w:pPr>
        <w:tabs>
          <w:tab w:val="left" w:pos="360"/>
          <w:tab w:val="left" w:pos="1620"/>
        </w:tabs>
        <w:overflowPunct w:val="0"/>
        <w:adjustRightInd w:val="0"/>
        <w:jc w:val="both"/>
        <w:rPr>
          <w:rFonts w:ascii="Arial" w:hAnsi="Arial" w:cs="Arial"/>
          <w:kern w:val="28"/>
          <w:lang w:eastAsia="fr-FR"/>
        </w:rPr>
      </w:pPr>
      <w:r w:rsidRPr="00D426C6">
        <w:rPr>
          <w:rFonts w:ascii="Arial Narrow" w:hAnsi="Arial Narrow"/>
          <w:kern w:val="28"/>
          <w:lang w:eastAsia="fr-FR"/>
        </w:rPr>
        <w:t>P</w:t>
      </w:r>
      <w:r w:rsidRPr="00D426C6">
        <w:rPr>
          <w:rFonts w:ascii="Arial" w:hAnsi="Arial" w:cs="Arial"/>
          <w:kern w:val="28"/>
          <w:lang w:eastAsia="fr-FR"/>
        </w:rPr>
        <w:t xml:space="preserve">our cet enfant qui va être baptisé. Prions aussi pour ses parents, parrain et marraine et pour tous ceux qui les entourent. </w:t>
      </w:r>
      <w:r w:rsidRPr="00D426C6">
        <w:rPr>
          <w:rFonts w:ascii="Arial" w:hAnsi="Arial" w:cs="Arial"/>
          <w:b/>
          <w:kern w:val="28"/>
          <w:lang w:eastAsia="fr-FR"/>
        </w:rPr>
        <w:t>R/</w:t>
      </w:r>
    </w:p>
    <w:p w:rsidR="00D426C6" w:rsidRPr="00D426C6" w:rsidRDefault="00D426C6" w:rsidP="00D426C6">
      <w:pPr>
        <w:overflowPunct w:val="0"/>
        <w:adjustRightInd w:val="0"/>
        <w:rPr>
          <w:rFonts w:ascii="Arial" w:hAnsi="Arial" w:cs="Arial"/>
          <w:kern w:val="28"/>
          <w:sz w:val="10"/>
          <w:szCs w:val="10"/>
          <w:lang w:eastAsia="fr-FR"/>
        </w:rPr>
      </w:pPr>
      <w:r w:rsidRPr="00D426C6">
        <w:rPr>
          <w:rFonts w:ascii="Arial" w:hAnsi="Arial" w:cs="Arial"/>
          <w:kern w:val="28"/>
          <w:sz w:val="8"/>
          <w:szCs w:val="8"/>
          <w:lang w:eastAsia="fr-FR"/>
        </w:rPr>
        <w:t> </w:t>
      </w:r>
      <w:r w:rsidRPr="00D426C6">
        <w:rPr>
          <w:rFonts w:ascii="Arial" w:hAnsi="Arial" w:cs="Arial"/>
          <w:kern w:val="28"/>
          <w:sz w:val="10"/>
          <w:szCs w:val="10"/>
          <w:lang w:eastAsia="fr-FR"/>
        </w:rPr>
        <w:t> </w:t>
      </w:r>
    </w:p>
    <w:p w:rsidR="00D426C6" w:rsidRPr="00D426C6" w:rsidRDefault="00D426C6" w:rsidP="00D426C6">
      <w:pPr>
        <w:overflowPunct w:val="0"/>
        <w:adjustRightInd w:val="0"/>
        <w:rPr>
          <w:rFonts w:ascii="Arial" w:hAnsi="Arial" w:cs="Arial"/>
          <w:kern w:val="28"/>
          <w:lang w:eastAsia="fr-FR"/>
        </w:rPr>
      </w:pPr>
      <w:r w:rsidRPr="00D426C6">
        <w:rPr>
          <w:rFonts w:ascii="Arial" w:hAnsi="Arial" w:cs="Arial"/>
          <w:b/>
          <w:bCs/>
          <w:i/>
          <w:iCs/>
          <w:kern w:val="28"/>
          <w:lang w:eastAsia="fr-FR"/>
        </w:rPr>
        <w:t xml:space="preserve">N. </w:t>
      </w:r>
      <w:r w:rsidRPr="00D426C6">
        <w:rPr>
          <w:rFonts w:ascii="Arial" w:hAnsi="Arial" w:cs="Arial"/>
          <w:kern w:val="28"/>
          <w:lang w:eastAsia="fr-FR"/>
        </w:rPr>
        <w:t xml:space="preserve">a été marqué du signe de la croix : pour qu'il soit fidèle au Christ tout au long de sa vie, prions le Seigneur. </w:t>
      </w:r>
      <w:r w:rsidRPr="00D426C6">
        <w:rPr>
          <w:rFonts w:ascii="Arial" w:hAnsi="Arial" w:cs="Arial"/>
          <w:b/>
          <w:kern w:val="28"/>
          <w:lang w:eastAsia="fr-FR"/>
        </w:rPr>
        <w:t>R/</w:t>
      </w:r>
    </w:p>
    <w:p w:rsidR="00D426C6" w:rsidRPr="00D426C6" w:rsidRDefault="00D426C6" w:rsidP="00D426C6">
      <w:pPr>
        <w:overflowPunct w:val="0"/>
        <w:adjustRightInd w:val="0"/>
        <w:rPr>
          <w:rFonts w:ascii="Arial" w:hAnsi="Arial" w:cs="Arial"/>
          <w:kern w:val="28"/>
          <w:sz w:val="8"/>
          <w:szCs w:val="8"/>
          <w:lang w:eastAsia="fr-FR"/>
        </w:rPr>
      </w:pPr>
      <w:r w:rsidRPr="00D426C6">
        <w:rPr>
          <w:rFonts w:ascii="Arial" w:hAnsi="Arial" w:cs="Arial"/>
          <w:kern w:val="28"/>
          <w:sz w:val="8"/>
          <w:szCs w:val="8"/>
          <w:lang w:eastAsia="fr-FR"/>
        </w:rPr>
        <w:t>  </w:t>
      </w:r>
    </w:p>
    <w:p w:rsidR="00D426C6" w:rsidRPr="00D426C6" w:rsidRDefault="00D426C6" w:rsidP="00D426C6">
      <w:pPr>
        <w:overflowPunct w:val="0"/>
        <w:adjustRightInd w:val="0"/>
        <w:rPr>
          <w:rFonts w:ascii="Arial" w:hAnsi="Arial" w:cs="Arial"/>
          <w:kern w:val="28"/>
          <w:lang w:eastAsia="fr-FR"/>
        </w:rPr>
      </w:pPr>
      <w:r w:rsidRPr="00D426C6">
        <w:rPr>
          <w:rFonts w:ascii="Arial" w:hAnsi="Arial" w:cs="Arial"/>
          <w:kern w:val="28"/>
          <w:lang w:eastAsia="fr-FR"/>
        </w:rPr>
        <w:t xml:space="preserve">Pour que ses parents, parrain et marraine le guident dans la connaissance et dans l'amour de Dieu, prions le Seigneur. </w:t>
      </w:r>
      <w:r w:rsidRPr="00D426C6">
        <w:rPr>
          <w:rFonts w:ascii="Arial" w:hAnsi="Arial" w:cs="Arial"/>
          <w:b/>
          <w:kern w:val="28"/>
          <w:lang w:eastAsia="fr-FR"/>
        </w:rPr>
        <w:t>R/</w:t>
      </w:r>
    </w:p>
    <w:p w:rsidR="00D426C6" w:rsidRPr="00D426C6" w:rsidRDefault="00D426C6" w:rsidP="00D426C6">
      <w:pPr>
        <w:overflowPunct w:val="0"/>
        <w:adjustRightInd w:val="0"/>
        <w:rPr>
          <w:rFonts w:ascii="Arial" w:hAnsi="Arial" w:cs="Arial"/>
          <w:kern w:val="28"/>
          <w:sz w:val="8"/>
          <w:szCs w:val="8"/>
          <w:lang w:eastAsia="fr-FR"/>
        </w:rPr>
      </w:pPr>
      <w:r w:rsidRPr="00D426C6">
        <w:rPr>
          <w:rFonts w:ascii="Arial" w:hAnsi="Arial" w:cs="Arial"/>
          <w:kern w:val="28"/>
          <w:sz w:val="8"/>
          <w:szCs w:val="8"/>
          <w:lang w:eastAsia="fr-FR"/>
        </w:rPr>
        <w:t> </w:t>
      </w:r>
    </w:p>
    <w:p w:rsidR="00D426C6" w:rsidRPr="00D426C6" w:rsidRDefault="00D426C6" w:rsidP="00D426C6">
      <w:pPr>
        <w:overflowPunct w:val="0"/>
        <w:adjustRightInd w:val="0"/>
        <w:rPr>
          <w:rFonts w:ascii="Arial" w:hAnsi="Arial" w:cs="Arial"/>
          <w:kern w:val="28"/>
          <w:lang w:eastAsia="fr-FR"/>
        </w:rPr>
      </w:pPr>
      <w:r w:rsidRPr="00D426C6">
        <w:rPr>
          <w:rFonts w:ascii="Arial" w:hAnsi="Arial" w:cs="Arial"/>
          <w:kern w:val="28"/>
          <w:sz w:val="8"/>
          <w:szCs w:val="8"/>
          <w:lang w:eastAsia="fr-FR"/>
        </w:rPr>
        <w:t> </w:t>
      </w:r>
      <w:r w:rsidRPr="00D426C6">
        <w:rPr>
          <w:rFonts w:ascii="Arial" w:hAnsi="Arial" w:cs="Arial"/>
          <w:kern w:val="28"/>
          <w:lang w:eastAsia="fr-FR"/>
        </w:rPr>
        <w:t xml:space="preserve">Pour que tous les disciples du Christ, unis dans l’Église, témoignent davantage de l'amour de Dieu pour le monde, prions le Seigneur. </w:t>
      </w:r>
      <w:r w:rsidRPr="00D426C6">
        <w:rPr>
          <w:rFonts w:ascii="Arial" w:hAnsi="Arial" w:cs="Arial"/>
          <w:b/>
          <w:kern w:val="28"/>
          <w:lang w:eastAsia="fr-FR"/>
        </w:rPr>
        <w:t>R/</w:t>
      </w:r>
    </w:p>
    <w:p w:rsidR="00D426C6" w:rsidRPr="00D426C6" w:rsidRDefault="00D426C6" w:rsidP="00D426C6">
      <w:pPr>
        <w:overflowPunct w:val="0"/>
        <w:adjustRightInd w:val="0"/>
        <w:rPr>
          <w:rFonts w:ascii="Arial Narrow" w:hAnsi="Arial Narrow"/>
          <w:kern w:val="28"/>
          <w:lang w:eastAsia="fr-FR"/>
        </w:rPr>
      </w:pPr>
      <w:r w:rsidRPr="00D426C6">
        <w:rPr>
          <w:kern w:val="28"/>
          <w:sz w:val="20"/>
          <w:szCs w:val="20"/>
          <w:lang w:eastAsia="fr-FR"/>
        </w:rPr>
        <w:t> </w:t>
      </w:r>
      <w:r w:rsidRPr="00D426C6">
        <w:rPr>
          <w:rFonts w:ascii="Amaze" w:hAnsi="Amaze"/>
          <w:kern w:val="28"/>
          <w:sz w:val="36"/>
          <w:szCs w:val="36"/>
          <w:lang w:eastAsia="fr-FR"/>
        </w:rPr>
        <w:t>Invocation des Saints</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i/>
          <w:kern w:val="28"/>
          <w:sz w:val="20"/>
          <w:lang w:eastAsia="fr-FR"/>
        </w:rPr>
        <w:t xml:space="preserve">L'Eglise appelle chaque baptisé à </w:t>
      </w:r>
      <w:smartTag w:uri="urn:schemas-microsoft-com:office:smarttags" w:element="PersonName">
        <w:smartTagPr>
          <w:attr w:name="ProductID" w:val="la saintet￩. Elle"/>
        </w:smartTagPr>
        <w:r w:rsidRPr="00D426C6">
          <w:rPr>
            <w:rFonts w:ascii="Arial Narrow" w:hAnsi="Arial Narrow"/>
            <w:i/>
            <w:kern w:val="28"/>
            <w:sz w:val="20"/>
            <w:lang w:eastAsia="fr-FR"/>
          </w:rPr>
          <w:t>la sainteté. Elle</w:t>
        </w:r>
      </w:smartTag>
      <w:r w:rsidRPr="00D426C6">
        <w:rPr>
          <w:rFonts w:ascii="Arial Narrow" w:hAnsi="Arial Narrow"/>
          <w:i/>
          <w:kern w:val="28"/>
          <w:sz w:val="20"/>
          <w:lang w:eastAsia="fr-FR"/>
        </w:rPr>
        <w:t xml:space="preserve"> fait appel, dans la prière, aux saintes et aux saints qui ont vécu proches de Dieu et qui seront pour l'enfant un modèle dans sa vie :</w:t>
      </w:r>
    </w:p>
    <w:p w:rsidR="00D426C6" w:rsidRPr="00D426C6" w:rsidRDefault="00D426C6" w:rsidP="00D426C6">
      <w:pPr>
        <w:tabs>
          <w:tab w:val="left" w:pos="360"/>
          <w:tab w:val="left" w:pos="1620"/>
        </w:tabs>
        <w:overflowPunct w:val="0"/>
        <w:adjustRightInd w:val="0"/>
        <w:jc w:val="both"/>
        <w:rPr>
          <w:rFonts w:ascii="Amaze" w:hAnsi="Amaze"/>
          <w:kern w:val="28"/>
          <w:sz w:val="36"/>
          <w:szCs w:val="36"/>
          <w:lang w:eastAsia="fr-FR"/>
        </w:rPr>
      </w:pPr>
      <w:r w:rsidRPr="00D426C6">
        <w:rPr>
          <w:rFonts w:ascii="Amaze" w:hAnsi="Amaze"/>
          <w:kern w:val="28"/>
          <w:sz w:val="36"/>
          <w:szCs w:val="36"/>
          <w:lang w:eastAsia="fr-FR"/>
        </w:rPr>
        <w:t>Prière pour libérer du Mal</w:t>
      </w:r>
    </w:p>
    <w:p w:rsidR="00D426C6" w:rsidRPr="00D426C6" w:rsidRDefault="00D426C6" w:rsidP="00D426C6">
      <w:pPr>
        <w:tabs>
          <w:tab w:val="left" w:pos="360"/>
          <w:tab w:val="left" w:pos="1620"/>
        </w:tabs>
        <w:overflowPunct w:val="0"/>
        <w:adjustRightInd w:val="0"/>
        <w:jc w:val="both"/>
        <w:rPr>
          <w:rFonts w:ascii="Arial Narrow" w:hAnsi="Arial Narrow"/>
          <w:i/>
          <w:kern w:val="28"/>
          <w:lang w:eastAsia="fr-FR"/>
        </w:rPr>
      </w:pPr>
      <w:r w:rsidRPr="00D426C6">
        <w:rPr>
          <w:rFonts w:ascii="Arial Narrow" w:hAnsi="Arial Narrow"/>
          <w:i/>
          <w:kern w:val="28"/>
          <w:sz w:val="20"/>
          <w:lang w:eastAsia="fr-FR"/>
        </w:rPr>
        <w:t xml:space="preserve">Cette prière rappelle que le baptisé devra lutter contre le mal en s'appuyant sur le sacrement du </w:t>
      </w:r>
      <w:proofErr w:type="spellStart"/>
      <w:r w:rsidRPr="00D426C6">
        <w:rPr>
          <w:rFonts w:ascii="Arial Narrow" w:hAnsi="Arial Narrow"/>
          <w:i/>
          <w:kern w:val="28"/>
          <w:sz w:val="20"/>
          <w:lang w:eastAsia="fr-FR"/>
        </w:rPr>
        <w:t>pardon.</w:t>
      </w:r>
      <w:r w:rsidRPr="00D426C6">
        <w:rPr>
          <w:rFonts w:ascii="Arial Narrow" w:hAnsi="Arial Narrow"/>
          <w:i/>
          <w:kern w:val="28"/>
          <w:lang w:eastAsia="fr-FR"/>
        </w:rPr>
        <w:t>Le</w:t>
      </w:r>
      <w:proofErr w:type="spellEnd"/>
      <w:r w:rsidRPr="00D426C6">
        <w:rPr>
          <w:rFonts w:ascii="Arial Narrow" w:hAnsi="Arial Narrow"/>
          <w:i/>
          <w:kern w:val="28"/>
          <w:lang w:eastAsia="fr-FR"/>
        </w:rPr>
        <w:t xml:space="preserve"> célébrant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Dieu tout puissant, Tu nous as envoyé Ton Fils dans le monde pour délivrer l'homme esclave du mal et du péché et lui apprendre à vivre dans </w:t>
      </w:r>
      <w:smartTag w:uri="urn:schemas-microsoft-com:office:smarttags" w:element="PersonName">
        <w:smartTagPr>
          <w:attr w:name="ProductID" w:val="la libert￩. Tu"/>
        </w:smartTagPr>
        <w:r w:rsidRPr="00D426C6">
          <w:rPr>
            <w:rFonts w:ascii="Arial Narrow" w:hAnsi="Arial Narrow"/>
            <w:kern w:val="28"/>
            <w:lang w:eastAsia="fr-FR"/>
          </w:rPr>
          <w:t>la liberté. Tu</w:t>
        </w:r>
      </w:smartTag>
      <w:r w:rsidRPr="00D426C6">
        <w:rPr>
          <w:rFonts w:ascii="Arial Narrow" w:hAnsi="Arial Narrow"/>
          <w:kern w:val="28"/>
          <w:lang w:eastAsia="fr-FR"/>
        </w:rPr>
        <w:t xml:space="preserve"> sais que ces enfants seront tentés par les illusions de ce monde et devront avoir du courage pour résister à l'Esprit du Mal. Nous te prions humblement pour eux. En souvenir de la passion, de la mort et de la résurrection de ton Fils, arrache-les au pouvoir du Mal, donne-leur la force du Christ et garde-les tout au long de leur vie.</w:t>
      </w:r>
    </w:p>
    <w:p w:rsidR="00D426C6" w:rsidRPr="00D426C6" w:rsidRDefault="00D426C6" w:rsidP="00D426C6">
      <w:pPr>
        <w:tabs>
          <w:tab w:val="left" w:pos="360"/>
          <w:tab w:val="left" w:pos="1620"/>
        </w:tabs>
        <w:overflowPunct w:val="0"/>
        <w:adjustRightInd w:val="0"/>
        <w:jc w:val="both"/>
        <w:rPr>
          <w:rFonts w:ascii="Arial Narrow" w:hAnsi="Arial Narrow"/>
          <w:b/>
          <w:kern w:val="28"/>
          <w:lang w:eastAsia="fr-FR"/>
        </w:rPr>
      </w:pPr>
      <w:r w:rsidRPr="00D426C6">
        <w:rPr>
          <w:rFonts w:ascii="Arial Narrow" w:hAnsi="Arial Narrow"/>
          <w:i/>
          <w:kern w:val="28"/>
          <w:lang w:eastAsia="fr-FR"/>
        </w:rPr>
        <w:t>Tous :</w:t>
      </w:r>
      <w:r w:rsidRPr="00D426C6">
        <w:rPr>
          <w:rFonts w:ascii="Arial Narrow" w:hAnsi="Arial Narrow"/>
          <w:kern w:val="28"/>
          <w:lang w:eastAsia="fr-FR"/>
        </w:rPr>
        <w:tab/>
      </w:r>
      <w:r w:rsidRPr="00D426C6">
        <w:rPr>
          <w:rFonts w:ascii="Arial Narrow" w:hAnsi="Arial Narrow"/>
          <w:b/>
          <w:kern w:val="28"/>
          <w:lang w:eastAsia="fr-FR"/>
        </w:rPr>
        <w:t>Amen</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maze" w:hAnsi="Amaze"/>
          <w:kern w:val="28"/>
          <w:sz w:val="36"/>
          <w:szCs w:val="36"/>
          <w:lang w:eastAsia="fr-FR"/>
        </w:rPr>
        <w:t>Imposition des mains</w:t>
      </w:r>
    </w:p>
    <w:p w:rsidR="00D426C6" w:rsidRPr="00D426C6" w:rsidRDefault="00D426C6" w:rsidP="00D426C6">
      <w:pPr>
        <w:pBdr>
          <w:top w:val="single" w:sz="4" w:space="1" w:color="auto"/>
          <w:left w:val="single" w:sz="4" w:space="4" w:color="auto"/>
          <w:bottom w:val="single" w:sz="4" w:space="1" w:color="auto"/>
          <w:right w:val="single" w:sz="4" w:space="4" w:color="auto"/>
        </w:pBdr>
        <w:overflowPunct w:val="0"/>
        <w:adjustRightInd w:val="0"/>
        <w:ind w:left="540" w:right="720"/>
        <w:jc w:val="center"/>
        <w:rPr>
          <w:rFonts w:ascii="Arial Narrow" w:hAnsi="Arial Narrow"/>
          <w:b/>
          <w:kern w:val="28"/>
          <w:sz w:val="24"/>
          <w:szCs w:val="24"/>
          <w:lang w:eastAsia="fr-FR"/>
        </w:rPr>
      </w:pPr>
      <w:r w:rsidRPr="00D426C6">
        <w:rPr>
          <w:rFonts w:ascii="Arial Narrow" w:hAnsi="Arial Narrow"/>
          <w:b/>
          <w:kern w:val="28"/>
          <w:sz w:val="24"/>
          <w:szCs w:val="24"/>
          <w:lang w:eastAsia="fr-FR"/>
        </w:rPr>
        <w:t>3 – LE BAPTÊME</w:t>
      </w:r>
    </w:p>
    <w:p w:rsidR="00D426C6" w:rsidRPr="00D426C6" w:rsidRDefault="00D426C6" w:rsidP="00D426C6">
      <w:pPr>
        <w:tabs>
          <w:tab w:val="left" w:pos="360"/>
          <w:tab w:val="left" w:pos="1620"/>
        </w:tabs>
        <w:overflowPunct w:val="0"/>
        <w:adjustRightInd w:val="0"/>
        <w:jc w:val="both"/>
        <w:rPr>
          <w:rFonts w:ascii="Amaze" w:hAnsi="Amaze"/>
          <w:kern w:val="28"/>
          <w:sz w:val="36"/>
          <w:szCs w:val="36"/>
          <w:lang w:eastAsia="fr-FR"/>
        </w:rPr>
      </w:pPr>
      <w:r w:rsidRPr="00D426C6">
        <w:rPr>
          <w:rFonts w:ascii="Amaze" w:hAnsi="Amaze"/>
          <w:kern w:val="28"/>
          <w:sz w:val="36"/>
          <w:szCs w:val="36"/>
          <w:lang w:eastAsia="fr-FR"/>
        </w:rPr>
        <w:t>Promesses du baptême</w:t>
      </w:r>
    </w:p>
    <w:p w:rsidR="00D426C6" w:rsidRPr="00D426C6" w:rsidRDefault="00D426C6" w:rsidP="00D426C6">
      <w:pPr>
        <w:tabs>
          <w:tab w:val="left" w:pos="360"/>
          <w:tab w:val="left" w:pos="1620"/>
        </w:tabs>
        <w:overflowPunct w:val="0"/>
        <w:adjustRightInd w:val="0"/>
        <w:jc w:val="both"/>
        <w:rPr>
          <w:rFonts w:ascii="Arial Narrow" w:hAnsi="Arial Narrow"/>
          <w:i/>
          <w:kern w:val="28"/>
          <w:sz w:val="4"/>
          <w:lang w:eastAsia="fr-FR"/>
        </w:rPr>
      </w:pPr>
    </w:p>
    <w:p w:rsidR="00D426C6" w:rsidRPr="00D426C6" w:rsidRDefault="00D426C6" w:rsidP="00D426C6">
      <w:pPr>
        <w:tabs>
          <w:tab w:val="left" w:pos="360"/>
          <w:tab w:val="left" w:pos="1620"/>
        </w:tabs>
        <w:overflowPunct w:val="0"/>
        <w:adjustRightInd w:val="0"/>
        <w:jc w:val="both"/>
        <w:rPr>
          <w:rFonts w:ascii="Arial Narrow" w:hAnsi="Arial Narrow"/>
          <w:i/>
          <w:kern w:val="28"/>
          <w:sz w:val="20"/>
          <w:lang w:eastAsia="fr-FR"/>
        </w:rPr>
      </w:pPr>
      <w:r w:rsidRPr="00D426C6">
        <w:rPr>
          <w:rFonts w:ascii="Arial Narrow" w:hAnsi="Arial Narrow"/>
          <w:i/>
          <w:kern w:val="28"/>
          <w:sz w:val="20"/>
          <w:lang w:eastAsia="fr-FR"/>
        </w:rPr>
        <w:t>Par le baptême nous engageons notre enfant à suivre le Christ.</w:t>
      </w:r>
    </w:p>
    <w:p w:rsidR="00D426C6" w:rsidRPr="00D426C6" w:rsidRDefault="00D426C6" w:rsidP="00D426C6">
      <w:pPr>
        <w:tabs>
          <w:tab w:val="left" w:pos="360"/>
          <w:tab w:val="left" w:pos="1620"/>
        </w:tabs>
        <w:overflowPunct w:val="0"/>
        <w:adjustRightInd w:val="0"/>
        <w:jc w:val="both"/>
        <w:rPr>
          <w:rFonts w:ascii="Arial Narrow" w:hAnsi="Arial Narrow"/>
          <w:i/>
          <w:kern w:val="28"/>
          <w:lang w:eastAsia="fr-FR"/>
        </w:rPr>
      </w:pPr>
      <w:r w:rsidRPr="00D426C6">
        <w:rPr>
          <w:rFonts w:ascii="Arial Narrow" w:hAnsi="Arial Narrow"/>
          <w:b/>
          <w:kern w:val="28"/>
          <w:lang w:eastAsia="fr-FR"/>
        </w:rPr>
        <w:t xml:space="preserve">- </w:t>
      </w:r>
      <w:r w:rsidRPr="00D426C6">
        <w:rPr>
          <w:rFonts w:ascii="Arial Narrow" w:hAnsi="Arial Narrow"/>
          <w:b/>
          <w:kern w:val="28"/>
          <w:u w:val="single"/>
          <w:lang w:eastAsia="fr-FR"/>
        </w:rPr>
        <w:t xml:space="preserve">Renonciation au mal </w:t>
      </w:r>
      <w:r w:rsidRPr="00D426C6">
        <w:rPr>
          <w:rFonts w:ascii="Arial Narrow" w:hAnsi="Arial Narrow"/>
          <w:i/>
          <w:kern w:val="28"/>
          <w:lang w:eastAsia="fr-FR"/>
        </w:rPr>
        <w:t>Le célébrant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Pour vivre dans la liberté des enfants de Dieu, rejetez-vous le péché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i/>
          <w:kern w:val="28"/>
          <w:lang w:eastAsia="fr-FR"/>
        </w:rPr>
        <w:t>Tous :</w:t>
      </w:r>
      <w:r w:rsidRPr="00D426C6">
        <w:rPr>
          <w:rFonts w:ascii="Arial Narrow" w:hAnsi="Arial Narrow"/>
          <w:kern w:val="28"/>
          <w:lang w:eastAsia="fr-FR"/>
        </w:rPr>
        <w:t xml:space="preserve"> </w:t>
      </w:r>
      <w:r w:rsidRPr="00D426C6">
        <w:rPr>
          <w:rFonts w:ascii="Arial Narrow" w:hAnsi="Arial Narrow"/>
          <w:b/>
          <w:kern w:val="28"/>
          <w:lang w:eastAsia="fr-FR"/>
        </w:rPr>
        <w:t>Je le rejette</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Pour échapper à l'emprise du péché, rejetez-vous ce qui conduit au Mal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i/>
          <w:kern w:val="28"/>
          <w:lang w:eastAsia="fr-FR"/>
        </w:rPr>
        <w:t>Tous :</w:t>
      </w:r>
      <w:r w:rsidRPr="00D426C6">
        <w:rPr>
          <w:rFonts w:ascii="Arial Narrow" w:hAnsi="Arial Narrow"/>
          <w:kern w:val="28"/>
          <w:lang w:eastAsia="fr-FR"/>
        </w:rPr>
        <w:t xml:space="preserve"> </w:t>
      </w:r>
      <w:r w:rsidRPr="00D426C6">
        <w:rPr>
          <w:rFonts w:ascii="Arial Narrow" w:hAnsi="Arial Narrow"/>
          <w:kern w:val="28"/>
          <w:lang w:eastAsia="fr-FR"/>
        </w:rPr>
        <w:tab/>
      </w:r>
      <w:r w:rsidRPr="00D426C6">
        <w:rPr>
          <w:rFonts w:ascii="Arial Narrow" w:hAnsi="Arial Narrow"/>
          <w:b/>
          <w:kern w:val="28"/>
          <w:lang w:eastAsia="fr-FR"/>
        </w:rPr>
        <w:t>Je le rejette</w:t>
      </w:r>
    </w:p>
    <w:p w:rsidR="00D426C6" w:rsidRPr="00D426C6" w:rsidRDefault="00D426C6" w:rsidP="00D426C6">
      <w:pPr>
        <w:tabs>
          <w:tab w:val="left" w:pos="360"/>
          <w:tab w:val="left" w:pos="1620"/>
        </w:tabs>
        <w:overflowPunct w:val="0"/>
        <w:adjustRightInd w:val="0"/>
        <w:jc w:val="both"/>
        <w:rPr>
          <w:rFonts w:ascii="Arial Narrow" w:hAnsi="Arial Narrow"/>
          <w:b/>
          <w:kern w:val="28"/>
          <w:lang w:eastAsia="fr-FR"/>
        </w:rPr>
      </w:pPr>
      <w:r w:rsidRPr="00D426C6">
        <w:rPr>
          <w:rFonts w:ascii="Arial Narrow" w:hAnsi="Arial Narrow"/>
          <w:kern w:val="28"/>
          <w:lang w:eastAsia="fr-FR"/>
        </w:rPr>
        <w:t xml:space="preserve">Pour suivre Jésus-Christ, rejetez-vous l'Esprit du mal qui est à l'origine de tout péché </w:t>
      </w:r>
      <w:proofErr w:type="gramStart"/>
      <w:r w:rsidRPr="00D426C6">
        <w:rPr>
          <w:rFonts w:ascii="Arial Narrow" w:hAnsi="Arial Narrow"/>
          <w:kern w:val="28"/>
          <w:lang w:eastAsia="fr-FR"/>
        </w:rPr>
        <w:t>?</w:t>
      </w:r>
      <w:r w:rsidRPr="00D426C6">
        <w:rPr>
          <w:rFonts w:ascii="Arial Narrow" w:hAnsi="Arial Narrow"/>
          <w:i/>
          <w:kern w:val="28"/>
          <w:lang w:eastAsia="fr-FR"/>
        </w:rPr>
        <w:t>Tous</w:t>
      </w:r>
      <w:proofErr w:type="gramEnd"/>
      <w:r w:rsidRPr="00D426C6">
        <w:rPr>
          <w:rFonts w:ascii="Arial Narrow" w:hAnsi="Arial Narrow"/>
          <w:i/>
          <w:kern w:val="28"/>
          <w:lang w:eastAsia="fr-FR"/>
        </w:rPr>
        <w:t xml:space="preserve"> :</w:t>
      </w:r>
      <w:r w:rsidRPr="00D426C6">
        <w:rPr>
          <w:rFonts w:ascii="Arial Narrow" w:hAnsi="Arial Narrow"/>
          <w:kern w:val="28"/>
          <w:lang w:eastAsia="fr-FR"/>
        </w:rPr>
        <w:t xml:space="preserve"> </w:t>
      </w:r>
      <w:r w:rsidRPr="00D426C6">
        <w:rPr>
          <w:rFonts w:ascii="Arial Narrow" w:hAnsi="Arial Narrow"/>
          <w:kern w:val="28"/>
          <w:lang w:eastAsia="fr-FR"/>
        </w:rPr>
        <w:tab/>
      </w:r>
      <w:r w:rsidRPr="00D426C6">
        <w:rPr>
          <w:rFonts w:ascii="Arial Narrow" w:hAnsi="Arial Narrow"/>
          <w:b/>
          <w:kern w:val="28"/>
          <w:lang w:eastAsia="fr-FR"/>
        </w:rPr>
        <w:t>Je le rejette</w:t>
      </w:r>
    </w:p>
    <w:p w:rsidR="00D426C6" w:rsidRPr="00D426C6" w:rsidRDefault="00D426C6" w:rsidP="00D426C6">
      <w:pPr>
        <w:tabs>
          <w:tab w:val="left" w:pos="360"/>
        </w:tabs>
        <w:overflowPunct w:val="0"/>
        <w:adjustRightInd w:val="0"/>
        <w:jc w:val="both"/>
        <w:rPr>
          <w:rFonts w:ascii="Arial Narrow" w:hAnsi="Arial Narrow"/>
          <w:b/>
          <w:kern w:val="28"/>
          <w:lang w:eastAsia="fr-FR"/>
        </w:rPr>
      </w:pPr>
      <w:r w:rsidRPr="00D426C6">
        <w:rPr>
          <w:rFonts w:ascii="Arial Narrow" w:hAnsi="Arial Narrow"/>
          <w:b/>
          <w:kern w:val="28"/>
          <w:lang w:eastAsia="fr-FR"/>
        </w:rPr>
        <w:t xml:space="preserve">- </w:t>
      </w:r>
      <w:r w:rsidRPr="00D426C6">
        <w:rPr>
          <w:rFonts w:ascii="Arial Narrow" w:hAnsi="Arial Narrow"/>
          <w:b/>
          <w:kern w:val="28"/>
          <w:u w:val="single"/>
          <w:lang w:eastAsia="fr-FR"/>
        </w:rPr>
        <w:t>Profession de foi</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i/>
          <w:kern w:val="28"/>
          <w:lang w:eastAsia="fr-FR"/>
        </w:rPr>
        <w:t xml:space="preserve">Le célébrant </w:t>
      </w:r>
      <w:proofErr w:type="gramStart"/>
      <w:r w:rsidRPr="00D426C6">
        <w:rPr>
          <w:rFonts w:ascii="Arial Narrow" w:hAnsi="Arial Narrow"/>
          <w:i/>
          <w:kern w:val="28"/>
          <w:lang w:eastAsia="fr-FR"/>
        </w:rPr>
        <w:t>:</w:t>
      </w:r>
      <w:r w:rsidRPr="00D426C6">
        <w:rPr>
          <w:rFonts w:ascii="Arial Narrow" w:hAnsi="Arial Narrow"/>
          <w:kern w:val="28"/>
          <w:lang w:eastAsia="fr-FR"/>
        </w:rPr>
        <w:t>Croyez</w:t>
      </w:r>
      <w:proofErr w:type="gramEnd"/>
      <w:r w:rsidRPr="00D426C6">
        <w:rPr>
          <w:rFonts w:ascii="Arial Narrow" w:hAnsi="Arial Narrow"/>
          <w:kern w:val="28"/>
          <w:lang w:eastAsia="fr-FR"/>
        </w:rPr>
        <w:t xml:space="preserve">-vous en Dieu le Père tout-puissant, créateur du Ciel et de </w:t>
      </w:r>
      <w:smartTag w:uri="urn:schemas-microsoft-com:office:smarttags" w:element="PersonName">
        <w:smartTagPr>
          <w:attr w:name="ProductID" w:val="la Terre"/>
        </w:smartTagPr>
        <w:r w:rsidRPr="00D426C6">
          <w:rPr>
            <w:rFonts w:ascii="Arial Narrow" w:hAnsi="Arial Narrow"/>
            <w:kern w:val="28"/>
            <w:lang w:eastAsia="fr-FR"/>
          </w:rPr>
          <w:t>la Terre</w:t>
        </w:r>
      </w:smartTag>
      <w:r w:rsidRPr="00D426C6">
        <w:rPr>
          <w:rFonts w:ascii="Arial Narrow" w:hAnsi="Arial Narrow"/>
          <w:kern w:val="28"/>
          <w:lang w:eastAsia="fr-FR"/>
        </w:rPr>
        <w:t xml:space="preserve"> ?</w:t>
      </w:r>
      <w:r w:rsidRPr="00D426C6">
        <w:rPr>
          <w:rFonts w:ascii="Arial Narrow" w:hAnsi="Arial Narrow"/>
          <w:i/>
          <w:kern w:val="28"/>
          <w:lang w:eastAsia="fr-FR"/>
        </w:rPr>
        <w:t>Tous :</w:t>
      </w:r>
      <w:r w:rsidRPr="00D426C6">
        <w:rPr>
          <w:rFonts w:ascii="Arial Narrow" w:hAnsi="Arial Narrow"/>
          <w:kern w:val="28"/>
          <w:lang w:eastAsia="fr-FR"/>
        </w:rPr>
        <w:tab/>
      </w:r>
      <w:r w:rsidRPr="00D426C6">
        <w:rPr>
          <w:rFonts w:ascii="Arial Narrow" w:hAnsi="Arial Narrow"/>
          <w:b/>
          <w:kern w:val="28"/>
          <w:lang w:eastAsia="fr-FR"/>
        </w:rPr>
        <w:t>Oui, je crois.</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Croyez-vous en Jésus-Christ son Fils unique, Notre Seigneur, qui es né de </w:t>
      </w:r>
      <w:smartTag w:uri="urn:schemas-microsoft-com:office:smarttags" w:element="PersonName">
        <w:smartTagPr>
          <w:attr w:name="ProductID" w:val="la Vierge Marie"/>
        </w:smartTagPr>
        <w:smartTag w:uri="urn:schemas-microsoft-com:office:smarttags" w:element="PersonName">
          <w:smartTagPr>
            <w:attr w:name="ProductID" w:val="la Vierge"/>
          </w:smartTagPr>
          <w:r w:rsidRPr="00D426C6">
            <w:rPr>
              <w:rFonts w:ascii="Arial Narrow" w:hAnsi="Arial Narrow"/>
              <w:kern w:val="28"/>
              <w:lang w:eastAsia="fr-FR"/>
            </w:rPr>
            <w:t>la Vierge</w:t>
          </w:r>
        </w:smartTag>
        <w:r w:rsidRPr="00D426C6">
          <w:rPr>
            <w:rFonts w:ascii="Arial Narrow" w:hAnsi="Arial Narrow"/>
            <w:kern w:val="28"/>
            <w:lang w:eastAsia="fr-FR"/>
          </w:rPr>
          <w:t xml:space="preserve"> Marie</w:t>
        </w:r>
      </w:smartTag>
      <w:r w:rsidRPr="00D426C6">
        <w:rPr>
          <w:rFonts w:ascii="Arial Narrow" w:hAnsi="Arial Narrow"/>
          <w:kern w:val="28"/>
          <w:lang w:eastAsia="fr-FR"/>
        </w:rPr>
        <w:t xml:space="preserve">, a souffert la passion, a été enseveli, est ressuscité d'entre les morts, et qui est assis à la droite du Père </w:t>
      </w:r>
      <w:proofErr w:type="gramStart"/>
      <w:r w:rsidRPr="00D426C6">
        <w:rPr>
          <w:rFonts w:ascii="Arial Narrow" w:hAnsi="Arial Narrow"/>
          <w:kern w:val="28"/>
          <w:lang w:eastAsia="fr-FR"/>
        </w:rPr>
        <w:t>?</w:t>
      </w:r>
      <w:r w:rsidRPr="00D426C6">
        <w:rPr>
          <w:rFonts w:ascii="Arial Narrow" w:hAnsi="Arial Narrow"/>
          <w:i/>
          <w:kern w:val="28"/>
          <w:lang w:eastAsia="fr-FR"/>
        </w:rPr>
        <w:t>Tous</w:t>
      </w:r>
      <w:proofErr w:type="gramEnd"/>
      <w:r w:rsidRPr="00D426C6">
        <w:rPr>
          <w:rFonts w:ascii="Arial Narrow" w:hAnsi="Arial Narrow"/>
          <w:i/>
          <w:kern w:val="28"/>
          <w:lang w:eastAsia="fr-FR"/>
        </w:rPr>
        <w:t xml:space="preserve"> :</w:t>
      </w:r>
      <w:r w:rsidRPr="00D426C6">
        <w:rPr>
          <w:rFonts w:ascii="Arial Narrow" w:hAnsi="Arial Narrow"/>
          <w:kern w:val="28"/>
          <w:lang w:eastAsia="fr-FR"/>
        </w:rPr>
        <w:tab/>
      </w:r>
      <w:r w:rsidRPr="00D426C6">
        <w:rPr>
          <w:rFonts w:ascii="Arial Narrow" w:hAnsi="Arial Narrow"/>
          <w:b/>
          <w:kern w:val="28"/>
          <w:lang w:eastAsia="fr-FR"/>
        </w:rPr>
        <w:t>Oui, je crois.</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Croyez-vous en l'Esprit Saint, à </w:t>
      </w:r>
      <w:smartTag w:uri="urn:schemas-microsoft-com:office:smarttags" w:element="PersonName">
        <w:smartTagPr>
          <w:attr w:name="ProductID" w:val="la Sainte Eglise"/>
        </w:smartTagPr>
        <w:smartTag w:uri="urn:schemas-microsoft-com:office:smarttags" w:element="PersonName">
          <w:smartTagPr>
            <w:attr w:name="ProductID" w:val="la Sainte"/>
          </w:smartTagPr>
          <w:r w:rsidRPr="00D426C6">
            <w:rPr>
              <w:rFonts w:ascii="Arial Narrow" w:hAnsi="Arial Narrow"/>
              <w:kern w:val="28"/>
              <w:lang w:eastAsia="fr-FR"/>
            </w:rPr>
            <w:t>la Sainte</w:t>
          </w:r>
        </w:smartTag>
        <w:r w:rsidRPr="00D426C6">
          <w:rPr>
            <w:rFonts w:ascii="Arial Narrow" w:hAnsi="Arial Narrow"/>
            <w:kern w:val="28"/>
            <w:lang w:eastAsia="fr-FR"/>
          </w:rPr>
          <w:t xml:space="preserve"> Eglise</w:t>
        </w:r>
      </w:smartTag>
      <w:r w:rsidRPr="00D426C6">
        <w:rPr>
          <w:rFonts w:ascii="Arial Narrow" w:hAnsi="Arial Narrow"/>
          <w:kern w:val="28"/>
          <w:lang w:eastAsia="fr-FR"/>
        </w:rPr>
        <w:t xml:space="preserve"> catholique, à la communion des Saints, au pardon des péchés, à la résurrection de la chair et à la vie éternelle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i/>
          <w:kern w:val="28"/>
          <w:lang w:eastAsia="fr-FR"/>
        </w:rPr>
        <w:t>Tous :</w:t>
      </w:r>
      <w:r w:rsidRPr="00D426C6">
        <w:rPr>
          <w:rFonts w:ascii="Arial Narrow" w:hAnsi="Arial Narrow"/>
          <w:kern w:val="28"/>
          <w:lang w:eastAsia="fr-FR"/>
        </w:rPr>
        <w:tab/>
      </w:r>
      <w:r w:rsidRPr="00D426C6">
        <w:rPr>
          <w:rFonts w:ascii="Arial Narrow" w:hAnsi="Arial Narrow"/>
          <w:b/>
          <w:kern w:val="28"/>
          <w:lang w:eastAsia="fr-FR"/>
        </w:rPr>
        <w:t>Oui, je crois.</w:t>
      </w:r>
    </w:p>
    <w:p w:rsidR="00D426C6" w:rsidRPr="00D426C6" w:rsidRDefault="00D426C6" w:rsidP="00D426C6">
      <w:pPr>
        <w:tabs>
          <w:tab w:val="left" w:pos="360"/>
          <w:tab w:val="left" w:pos="1620"/>
        </w:tabs>
        <w:overflowPunct w:val="0"/>
        <w:adjustRightInd w:val="0"/>
        <w:jc w:val="both"/>
        <w:rPr>
          <w:rFonts w:ascii="Arial Narrow" w:hAnsi="Arial Narrow"/>
          <w:b/>
          <w:kern w:val="28"/>
          <w:lang w:eastAsia="fr-FR"/>
        </w:rPr>
      </w:pPr>
      <w:r w:rsidRPr="00D426C6">
        <w:rPr>
          <w:rFonts w:ascii="Amaze" w:hAnsi="Amaze"/>
          <w:kern w:val="28"/>
          <w:sz w:val="36"/>
          <w:szCs w:val="36"/>
          <w:lang w:eastAsia="fr-FR"/>
        </w:rPr>
        <w:lastRenderedPageBreak/>
        <w:t xml:space="preserve">L'Onction </w:t>
      </w:r>
      <w:r w:rsidRPr="00D426C6">
        <w:rPr>
          <w:rFonts w:ascii="Arial Narrow" w:hAnsi="Arial Narrow"/>
          <w:i/>
          <w:kern w:val="28"/>
          <w:sz w:val="20"/>
          <w:lang w:eastAsia="fr-FR"/>
        </w:rPr>
        <w:t>Avec l'huile parfumée consacrée par l'Evêque, cette onction sera renouvelée lors du sacrement de Confirmation.</w:t>
      </w:r>
      <w:r w:rsidRPr="00D426C6">
        <w:rPr>
          <w:rFonts w:ascii="Arial Narrow" w:hAnsi="Arial Narrow"/>
          <w:i/>
          <w:kern w:val="28"/>
          <w:lang w:eastAsia="fr-FR"/>
        </w:rPr>
        <w:t xml:space="preserve"> Tous :</w:t>
      </w:r>
      <w:r w:rsidRPr="00D426C6">
        <w:rPr>
          <w:rFonts w:ascii="Arial Narrow" w:hAnsi="Arial Narrow"/>
          <w:kern w:val="28"/>
          <w:lang w:eastAsia="fr-FR"/>
        </w:rPr>
        <w:tab/>
      </w:r>
      <w:r w:rsidRPr="00D426C6">
        <w:rPr>
          <w:rFonts w:ascii="Arial Narrow" w:hAnsi="Arial Narrow"/>
          <w:b/>
          <w:kern w:val="28"/>
          <w:lang w:eastAsia="fr-FR"/>
        </w:rPr>
        <w:t>Amen</w:t>
      </w:r>
    </w:p>
    <w:p w:rsidR="00D426C6" w:rsidRPr="00D426C6" w:rsidRDefault="00D426C6" w:rsidP="00D426C6">
      <w:pPr>
        <w:tabs>
          <w:tab w:val="left" w:pos="360"/>
          <w:tab w:val="left" w:pos="1620"/>
        </w:tabs>
        <w:overflowPunct w:val="0"/>
        <w:adjustRightInd w:val="0"/>
        <w:jc w:val="both"/>
        <w:rPr>
          <w:rFonts w:ascii="Amaze" w:hAnsi="Amaze"/>
          <w:kern w:val="28"/>
          <w:sz w:val="36"/>
          <w:szCs w:val="36"/>
          <w:lang w:eastAsia="fr-FR"/>
        </w:rPr>
      </w:pPr>
      <w:r w:rsidRPr="00D426C6">
        <w:rPr>
          <w:rFonts w:ascii="Amaze" w:hAnsi="Amaze"/>
          <w:kern w:val="28"/>
          <w:sz w:val="36"/>
          <w:szCs w:val="36"/>
          <w:lang w:eastAsia="fr-FR"/>
        </w:rPr>
        <w:t>Le Vêtement blanc</w:t>
      </w:r>
    </w:p>
    <w:p w:rsidR="00D426C6" w:rsidRPr="00D426C6" w:rsidRDefault="00D426C6" w:rsidP="00D426C6">
      <w:pPr>
        <w:tabs>
          <w:tab w:val="left" w:pos="360"/>
          <w:tab w:val="left" w:pos="1620"/>
        </w:tabs>
        <w:overflowPunct w:val="0"/>
        <w:adjustRightInd w:val="0"/>
        <w:jc w:val="both"/>
        <w:rPr>
          <w:rFonts w:ascii="Arial Narrow" w:hAnsi="Arial Narrow"/>
          <w:i/>
          <w:kern w:val="28"/>
          <w:sz w:val="20"/>
          <w:lang w:eastAsia="fr-FR"/>
        </w:rPr>
      </w:pPr>
      <w:r w:rsidRPr="00D426C6">
        <w:rPr>
          <w:rFonts w:ascii="Arial Narrow" w:hAnsi="Arial Narrow"/>
          <w:i/>
          <w:kern w:val="28"/>
          <w:sz w:val="20"/>
          <w:lang w:eastAsia="fr-FR"/>
        </w:rPr>
        <w:t>L'enfant est habillé de la couleur du Christ ressuscité.</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u w:val="dotted"/>
          <w:lang w:eastAsia="fr-FR"/>
        </w:rPr>
        <w:tab/>
      </w:r>
      <w:r w:rsidRPr="00D426C6">
        <w:rPr>
          <w:rFonts w:ascii="Arial Narrow" w:hAnsi="Arial Narrow"/>
          <w:kern w:val="28"/>
          <w:lang w:eastAsia="fr-FR"/>
        </w:rPr>
        <w:t>, vous êtes devenus une création nouvelle, vous avez revêtu le Christ, c'est pourquoi vous portez ce vêtement blanc. Que vos parents et amis vous aident par leur parole et leur exemple à garder intacte cette dignité d'enfant de Dieu pour la vie éternelle.</w:t>
      </w:r>
    </w:p>
    <w:p w:rsidR="00D426C6" w:rsidRPr="00D426C6" w:rsidRDefault="00D426C6" w:rsidP="00D426C6">
      <w:pPr>
        <w:tabs>
          <w:tab w:val="left" w:pos="360"/>
          <w:tab w:val="left" w:pos="1620"/>
        </w:tabs>
        <w:overflowPunct w:val="0"/>
        <w:adjustRightInd w:val="0"/>
        <w:jc w:val="both"/>
        <w:rPr>
          <w:rFonts w:ascii="Arial Narrow" w:hAnsi="Arial Narrow"/>
          <w:b/>
          <w:kern w:val="28"/>
          <w:lang w:eastAsia="fr-FR"/>
        </w:rPr>
      </w:pPr>
      <w:r w:rsidRPr="00D426C6">
        <w:rPr>
          <w:rFonts w:ascii="Arial Narrow" w:hAnsi="Arial Narrow"/>
          <w:i/>
          <w:kern w:val="28"/>
          <w:lang w:eastAsia="fr-FR"/>
        </w:rPr>
        <w:t>Tous :</w:t>
      </w:r>
      <w:r w:rsidRPr="00D426C6">
        <w:rPr>
          <w:rFonts w:ascii="Arial Narrow" w:hAnsi="Arial Narrow"/>
          <w:kern w:val="28"/>
          <w:lang w:eastAsia="fr-FR"/>
        </w:rPr>
        <w:tab/>
      </w:r>
      <w:r w:rsidRPr="00D426C6">
        <w:rPr>
          <w:rFonts w:ascii="Arial Narrow" w:hAnsi="Arial Narrow"/>
          <w:b/>
          <w:kern w:val="28"/>
          <w:lang w:eastAsia="fr-FR"/>
        </w:rPr>
        <w:t>Amen</w:t>
      </w:r>
    </w:p>
    <w:p w:rsidR="00D426C6" w:rsidRPr="00D426C6" w:rsidRDefault="00D426C6" w:rsidP="00D426C6">
      <w:pPr>
        <w:tabs>
          <w:tab w:val="left" w:pos="360"/>
          <w:tab w:val="left" w:pos="1620"/>
        </w:tabs>
        <w:overflowPunct w:val="0"/>
        <w:adjustRightInd w:val="0"/>
        <w:jc w:val="both"/>
        <w:rPr>
          <w:rFonts w:ascii="Arial Narrow" w:hAnsi="Arial Narrow"/>
          <w:b/>
          <w:kern w:val="28"/>
          <w:lang w:eastAsia="fr-FR"/>
        </w:rPr>
      </w:pPr>
      <w:r w:rsidRPr="00D426C6">
        <w:rPr>
          <w:rFonts w:ascii="Arial Narrow" w:hAnsi="Arial Narrow"/>
          <w:b/>
          <w:kern w:val="28"/>
          <w:lang w:eastAsia="fr-FR"/>
        </w:rPr>
        <w:t>Acclamation :</w:t>
      </w:r>
      <w:r w:rsidRPr="00D426C6">
        <w:rPr>
          <w:rFonts w:ascii="Arial Narrow" w:hAnsi="Arial Narrow"/>
          <w:kern w:val="28"/>
          <w:sz w:val="20"/>
          <w:szCs w:val="20"/>
          <w:u w:val="dotted"/>
          <w:lang w:eastAsia="fr-FR"/>
        </w:rPr>
        <w:t xml:space="preserve"> </w:t>
      </w:r>
      <w:r w:rsidRPr="00D426C6">
        <w:rPr>
          <w:rFonts w:ascii="Arial Narrow" w:hAnsi="Arial Narrow"/>
          <w:kern w:val="28"/>
          <w:sz w:val="20"/>
          <w:szCs w:val="20"/>
          <w:u w:val="dotted"/>
          <w:lang w:eastAsia="fr-FR"/>
        </w:rPr>
        <w:tab/>
      </w:r>
      <w:r w:rsidRPr="00D426C6">
        <w:rPr>
          <w:rFonts w:ascii="Arial Narrow" w:hAnsi="Arial Narrow"/>
          <w:kern w:val="28"/>
          <w:sz w:val="20"/>
          <w:szCs w:val="20"/>
          <w:u w:val="dotted"/>
          <w:lang w:eastAsia="fr-FR"/>
        </w:rPr>
        <w:tab/>
      </w:r>
      <w:r w:rsidRPr="00D426C6">
        <w:rPr>
          <w:rFonts w:ascii="Arial Narrow" w:hAnsi="Arial Narrow"/>
          <w:kern w:val="28"/>
          <w:sz w:val="20"/>
          <w:szCs w:val="20"/>
          <w:u w:val="dotted"/>
          <w:lang w:eastAsia="fr-FR"/>
        </w:rPr>
        <w:tab/>
      </w:r>
      <w:r w:rsidRPr="00D426C6">
        <w:rPr>
          <w:rFonts w:ascii="Arial Narrow" w:hAnsi="Arial Narrow"/>
          <w:kern w:val="28"/>
          <w:sz w:val="20"/>
          <w:szCs w:val="20"/>
          <w:u w:val="dotted"/>
          <w:lang w:eastAsia="fr-FR"/>
        </w:rPr>
        <w:tab/>
      </w:r>
      <w:r w:rsidRPr="00D426C6">
        <w:rPr>
          <w:rFonts w:ascii="Arial Narrow" w:hAnsi="Arial Narrow"/>
          <w:kern w:val="28"/>
          <w:sz w:val="20"/>
          <w:szCs w:val="20"/>
          <w:u w:val="dotted"/>
          <w:lang w:eastAsia="fr-FR"/>
        </w:rPr>
        <w:tab/>
      </w:r>
      <w:r w:rsidRPr="00D426C6">
        <w:rPr>
          <w:rFonts w:ascii="Arial Narrow" w:hAnsi="Arial Narrow"/>
          <w:kern w:val="28"/>
          <w:sz w:val="20"/>
          <w:szCs w:val="20"/>
          <w:u w:val="dotted"/>
          <w:lang w:eastAsia="fr-FR"/>
        </w:rPr>
        <w:tab/>
      </w:r>
      <w:r w:rsidRPr="00D426C6">
        <w:rPr>
          <w:rFonts w:ascii="Arial Narrow" w:hAnsi="Arial Narrow"/>
          <w:kern w:val="28"/>
          <w:sz w:val="20"/>
          <w:szCs w:val="20"/>
          <w:u w:val="dotted"/>
          <w:lang w:eastAsia="fr-FR"/>
        </w:rPr>
        <w:tab/>
      </w:r>
    </w:p>
    <w:p w:rsidR="00D426C6" w:rsidRPr="00D426C6" w:rsidRDefault="00D426C6" w:rsidP="00D426C6">
      <w:pPr>
        <w:tabs>
          <w:tab w:val="left" w:pos="360"/>
          <w:tab w:val="left" w:pos="1620"/>
        </w:tabs>
        <w:overflowPunct w:val="0"/>
        <w:adjustRightInd w:val="0"/>
        <w:jc w:val="both"/>
        <w:rPr>
          <w:rFonts w:ascii="Arial Narrow" w:hAnsi="Arial Narrow"/>
          <w:i/>
          <w:kern w:val="28"/>
          <w:sz w:val="20"/>
          <w:lang w:eastAsia="fr-FR"/>
        </w:rPr>
      </w:pPr>
      <w:r w:rsidRPr="00D426C6">
        <w:rPr>
          <w:rFonts w:ascii="Amaze" w:hAnsi="Amaze"/>
          <w:kern w:val="28"/>
          <w:sz w:val="36"/>
          <w:szCs w:val="36"/>
          <w:lang w:eastAsia="fr-FR"/>
        </w:rPr>
        <w:t xml:space="preserve">La </w:t>
      </w:r>
      <w:proofErr w:type="spellStart"/>
      <w:r w:rsidRPr="00D426C6">
        <w:rPr>
          <w:rFonts w:ascii="Amaze" w:hAnsi="Amaze"/>
          <w:kern w:val="28"/>
          <w:sz w:val="36"/>
          <w:szCs w:val="36"/>
          <w:lang w:eastAsia="fr-FR"/>
        </w:rPr>
        <w:t>Lumière</w:t>
      </w:r>
      <w:r w:rsidRPr="00D426C6">
        <w:rPr>
          <w:rFonts w:ascii="Arial Narrow" w:hAnsi="Arial Narrow"/>
          <w:i/>
          <w:kern w:val="28"/>
          <w:sz w:val="20"/>
          <w:lang w:eastAsia="fr-FR"/>
        </w:rPr>
        <w:t>Le</w:t>
      </w:r>
      <w:proofErr w:type="spellEnd"/>
      <w:r w:rsidRPr="00D426C6">
        <w:rPr>
          <w:rFonts w:ascii="Arial Narrow" w:hAnsi="Arial Narrow"/>
          <w:i/>
          <w:kern w:val="28"/>
          <w:sz w:val="20"/>
          <w:lang w:eastAsia="fr-FR"/>
        </w:rPr>
        <w:t xml:space="preserve"> parrain et la marraine allument le cierge au </w:t>
      </w:r>
      <w:r w:rsidRPr="00D426C6">
        <w:rPr>
          <w:rFonts w:ascii="Arial Narrow" w:hAnsi="Arial Narrow"/>
          <w:b/>
          <w:i/>
          <w:kern w:val="28"/>
          <w:sz w:val="20"/>
          <w:lang w:eastAsia="fr-FR"/>
        </w:rPr>
        <w:t>Cierge Pascal</w:t>
      </w:r>
      <w:r w:rsidRPr="00D426C6">
        <w:rPr>
          <w:rFonts w:ascii="Arial Narrow" w:hAnsi="Arial Narrow"/>
          <w:i/>
          <w:kern w:val="28"/>
          <w:sz w:val="20"/>
          <w:lang w:eastAsia="fr-FR"/>
        </w:rPr>
        <w:t xml:space="preserve">, symbole du </w:t>
      </w:r>
      <w:r w:rsidRPr="00D426C6">
        <w:rPr>
          <w:rFonts w:ascii="Arial Narrow" w:hAnsi="Arial Narrow"/>
          <w:b/>
          <w:i/>
          <w:kern w:val="28"/>
          <w:sz w:val="20"/>
          <w:lang w:eastAsia="fr-FR"/>
        </w:rPr>
        <w:t>Christ Lumière du Monde</w:t>
      </w:r>
      <w:r w:rsidRPr="00D426C6">
        <w:rPr>
          <w:rFonts w:ascii="Arial Narrow" w:hAnsi="Arial Narrow"/>
          <w:i/>
          <w:kern w:val="28"/>
          <w:sz w:val="20"/>
          <w:lang w:eastAsia="fr-FR"/>
        </w:rPr>
        <w:t xml:space="preserve">. Etre baptisé c'est </w:t>
      </w:r>
      <w:r w:rsidRPr="00D426C6">
        <w:rPr>
          <w:rFonts w:ascii="Arial Narrow" w:hAnsi="Arial Narrow"/>
          <w:b/>
          <w:i/>
          <w:kern w:val="28"/>
          <w:sz w:val="20"/>
          <w:lang w:eastAsia="fr-FR"/>
        </w:rPr>
        <w:t>recevoir</w:t>
      </w:r>
      <w:r w:rsidRPr="00D426C6">
        <w:rPr>
          <w:rFonts w:ascii="Arial Narrow" w:hAnsi="Arial Narrow"/>
          <w:i/>
          <w:kern w:val="28"/>
          <w:sz w:val="20"/>
          <w:lang w:eastAsia="fr-FR"/>
        </w:rPr>
        <w:t xml:space="preserve"> la lumière du Christ et la transmettre aux autres.</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C'est à vous parents, parrains et marraines, que cette lumière est confiée. Veillez à l'entretenir : que ces enfants, illuminés par le Christ, avancent dans leur vie en enfants de lumière, et demeurent fidèles à la foi de leur baptême.</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Ainsi, quand le Seigneur viendra, ils pourront aller à sa rencontre dans son royaume, avec tous les Saints du Ciel.</w:t>
      </w:r>
    </w:p>
    <w:p w:rsidR="00D426C6" w:rsidRPr="00D426C6" w:rsidRDefault="00D426C6" w:rsidP="00D426C6">
      <w:pPr>
        <w:tabs>
          <w:tab w:val="left" w:pos="360"/>
          <w:tab w:val="left" w:pos="1620"/>
        </w:tabs>
        <w:overflowPunct w:val="0"/>
        <w:adjustRightInd w:val="0"/>
        <w:jc w:val="both"/>
        <w:rPr>
          <w:rFonts w:ascii="Arial Narrow" w:hAnsi="Arial Narrow"/>
          <w:b/>
          <w:kern w:val="28"/>
          <w:lang w:eastAsia="fr-FR"/>
        </w:rPr>
      </w:pPr>
      <w:r w:rsidRPr="00D426C6">
        <w:rPr>
          <w:rFonts w:ascii="Arial Narrow" w:hAnsi="Arial Narrow"/>
          <w:i/>
          <w:kern w:val="28"/>
          <w:lang w:eastAsia="fr-FR"/>
        </w:rPr>
        <w:t>Tous :</w:t>
      </w:r>
      <w:r w:rsidRPr="00D426C6">
        <w:rPr>
          <w:rFonts w:ascii="Arial Narrow" w:hAnsi="Arial Narrow"/>
          <w:kern w:val="28"/>
          <w:lang w:eastAsia="fr-FR"/>
        </w:rPr>
        <w:tab/>
      </w:r>
      <w:r w:rsidRPr="00D426C6">
        <w:rPr>
          <w:rFonts w:ascii="Arial Narrow" w:hAnsi="Arial Narrow"/>
          <w:b/>
          <w:kern w:val="28"/>
          <w:lang w:eastAsia="fr-FR"/>
        </w:rPr>
        <w:t>Amen</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p>
    <w:p w:rsidR="00D426C6" w:rsidRPr="00D426C6" w:rsidRDefault="00D426C6" w:rsidP="00D426C6">
      <w:pPr>
        <w:pBdr>
          <w:top w:val="single" w:sz="4" w:space="1" w:color="auto"/>
          <w:left w:val="single" w:sz="4" w:space="4" w:color="auto"/>
          <w:bottom w:val="single" w:sz="4" w:space="1" w:color="auto"/>
          <w:right w:val="single" w:sz="4" w:space="4" w:color="auto"/>
        </w:pBdr>
        <w:overflowPunct w:val="0"/>
        <w:adjustRightInd w:val="0"/>
        <w:ind w:left="540" w:right="720"/>
        <w:jc w:val="center"/>
        <w:rPr>
          <w:rFonts w:ascii="Arial Narrow" w:hAnsi="Arial Narrow"/>
          <w:b/>
          <w:kern w:val="28"/>
          <w:sz w:val="24"/>
          <w:szCs w:val="24"/>
          <w:lang w:eastAsia="fr-FR"/>
        </w:rPr>
      </w:pPr>
      <w:r w:rsidRPr="00D426C6">
        <w:rPr>
          <w:rFonts w:ascii="Arial Narrow" w:hAnsi="Arial Narrow"/>
          <w:b/>
          <w:kern w:val="28"/>
          <w:sz w:val="24"/>
          <w:szCs w:val="24"/>
          <w:lang w:eastAsia="fr-FR"/>
        </w:rPr>
        <w:t xml:space="preserve">4 – </w:t>
      </w:r>
      <w:smartTag w:uri="urn:schemas-microsoft-com:office:smarttags" w:element="PersonName">
        <w:smartTagPr>
          <w:attr w:name="ProductID" w:val="LA PRIERE A L'AUTEL"/>
        </w:smartTagPr>
        <w:smartTag w:uri="urn:schemas-microsoft-com:office:smarttags" w:element="PersonName">
          <w:smartTagPr>
            <w:attr w:name="ProductID" w:val="LA PRIERE A"/>
          </w:smartTagPr>
          <w:smartTag w:uri="urn:schemas-microsoft-com:office:smarttags" w:element="PersonName">
            <w:smartTagPr>
              <w:attr w:name="ProductID" w:val="LA PRIERE"/>
            </w:smartTagPr>
            <w:r w:rsidRPr="00D426C6">
              <w:rPr>
                <w:rFonts w:ascii="Arial Narrow" w:hAnsi="Arial Narrow"/>
                <w:b/>
                <w:kern w:val="28"/>
                <w:sz w:val="24"/>
                <w:szCs w:val="24"/>
                <w:lang w:eastAsia="fr-FR"/>
              </w:rPr>
              <w:t>LA PRIERE</w:t>
            </w:r>
          </w:smartTag>
          <w:r w:rsidRPr="00D426C6">
            <w:rPr>
              <w:rFonts w:ascii="Arial Narrow" w:hAnsi="Arial Narrow"/>
              <w:b/>
              <w:kern w:val="28"/>
              <w:sz w:val="24"/>
              <w:szCs w:val="24"/>
              <w:lang w:eastAsia="fr-FR"/>
            </w:rPr>
            <w:t xml:space="preserve"> A</w:t>
          </w:r>
        </w:smartTag>
        <w:r w:rsidRPr="00D426C6">
          <w:rPr>
            <w:rFonts w:ascii="Arial Narrow" w:hAnsi="Arial Narrow"/>
            <w:b/>
            <w:kern w:val="28"/>
            <w:sz w:val="24"/>
            <w:szCs w:val="24"/>
            <w:lang w:eastAsia="fr-FR"/>
          </w:rPr>
          <w:t xml:space="preserve"> L'AUTEL</w:t>
        </w:r>
      </w:smartTag>
    </w:p>
    <w:p w:rsidR="00D426C6" w:rsidRPr="00D426C6" w:rsidRDefault="00D426C6" w:rsidP="00D426C6">
      <w:pPr>
        <w:tabs>
          <w:tab w:val="left" w:pos="360"/>
          <w:tab w:val="left" w:pos="1620"/>
        </w:tabs>
        <w:overflowPunct w:val="0"/>
        <w:adjustRightInd w:val="0"/>
        <w:jc w:val="both"/>
        <w:rPr>
          <w:rFonts w:ascii="Amaze" w:hAnsi="Amaze"/>
          <w:kern w:val="28"/>
          <w:sz w:val="36"/>
          <w:szCs w:val="36"/>
          <w:lang w:eastAsia="fr-FR"/>
        </w:rPr>
      </w:pPr>
      <w:r w:rsidRPr="00D426C6">
        <w:rPr>
          <w:rFonts w:ascii="Amaze" w:hAnsi="Amaze"/>
          <w:kern w:val="28"/>
          <w:sz w:val="36"/>
          <w:szCs w:val="36"/>
          <w:lang w:eastAsia="fr-FR"/>
        </w:rPr>
        <w:t>Notre Père</w:t>
      </w:r>
    </w:p>
    <w:p w:rsidR="00D426C6" w:rsidRPr="00D426C6" w:rsidRDefault="00D426C6" w:rsidP="00D426C6">
      <w:pPr>
        <w:tabs>
          <w:tab w:val="left" w:pos="360"/>
          <w:tab w:val="left" w:pos="1620"/>
        </w:tabs>
        <w:overflowPunct w:val="0"/>
        <w:adjustRightInd w:val="0"/>
        <w:jc w:val="both"/>
        <w:rPr>
          <w:rFonts w:ascii="Arial Narrow" w:hAnsi="Arial Narrow"/>
          <w:i/>
          <w:kern w:val="28"/>
          <w:sz w:val="20"/>
          <w:lang w:eastAsia="fr-FR"/>
        </w:rPr>
      </w:pPr>
      <w:r w:rsidRPr="00D426C6">
        <w:rPr>
          <w:rFonts w:ascii="Arial Narrow" w:hAnsi="Arial Narrow"/>
          <w:i/>
          <w:kern w:val="28"/>
          <w:sz w:val="20"/>
          <w:lang w:eastAsia="fr-FR"/>
        </w:rPr>
        <w:t>Dans l'Esprit reçu lors de notre baptême, nous disons ensemble la prière des enfants de Dieu que le Christ nous a enseignée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p>
    <w:p w:rsidR="00D426C6" w:rsidRPr="00D426C6" w:rsidRDefault="00D426C6" w:rsidP="00D426C6">
      <w:pPr>
        <w:tabs>
          <w:tab w:val="left" w:pos="10348"/>
        </w:tabs>
        <w:overflowPunct w:val="0"/>
        <w:adjustRightInd w:val="0"/>
        <w:ind w:right="-567"/>
        <w:jc w:val="both"/>
        <w:rPr>
          <w:i/>
          <w:kern w:val="28"/>
          <w:lang w:eastAsia="fr-FR"/>
        </w:rPr>
      </w:pPr>
      <w:r w:rsidRPr="00D426C6">
        <w:rPr>
          <w:i/>
          <w:kern w:val="28"/>
          <w:lang w:eastAsia="fr-FR"/>
        </w:rPr>
        <w:t>NOTRE PERE</w:t>
      </w:r>
      <w:r w:rsidRPr="00D426C6">
        <w:rPr>
          <w:b/>
          <w:i/>
          <w:kern w:val="28"/>
          <w:lang w:eastAsia="fr-FR"/>
        </w:rPr>
        <w:t xml:space="preserve"> </w:t>
      </w:r>
      <w:r w:rsidRPr="00D426C6">
        <w:rPr>
          <w:i/>
          <w:kern w:val="28"/>
          <w:lang w:eastAsia="fr-FR"/>
        </w:rPr>
        <w:t xml:space="preserve">qui </w:t>
      </w:r>
      <w:proofErr w:type="gramStart"/>
      <w:r w:rsidRPr="00D426C6">
        <w:rPr>
          <w:i/>
          <w:kern w:val="28"/>
          <w:lang w:eastAsia="fr-FR"/>
        </w:rPr>
        <w:t>es</w:t>
      </w:r>
      <w:proofErr w:type="gramEnd"/>
      <w:r w:rsidRPr="00D426C6">
        <w:rPr>
          <w:i/>
          <w:kern w:val="28"/>
          <w:lang w:eastAsia="fr-FR"/>
        </w:rPr>
        <w:t xml:space="preserve"> aux cieux, Que ton nom soit sanctifié, </w:t>
      </w:r>
    </w:p>
    <w:p w:rsidR="00D426C6" w:rsidRPr="00D426C6" w:rsidRDefault="00D426C6" w:rsidP="00D426C6">
      <w:pPr>
        <w:tabs>
          <w:tab w:val="left" w:pos="10348"/>
        </w:tabs>
        <w:overflowPunct w:val="0"/>
        <w:adjustRightInd w:val="0"/>
        <w:ind w:right="-567"/>
        <w:jc w:val="both"/>
        <w:rPr>
          <w:i/>
          <w:kern w:val="28"/>
          <w:lang w:eastAsia="fr-FR"/>
        </w:rPr>
      </w:pPr>
      <w:r w:rsidRPr="00D426C6">
        <w:rPr>
          <w:i/>
          <w:kern w:val="28"/>
          <w:lang w:eastAsia="fr-FR"/>
        </w:rPr>
        <w:t xml:space="preserve">Que ton règne </w:t>
      </w:r>
      <w:proofErr w:type="spellStart"/>
      <w:r w:rsidRPr="00D426C6">
        <w:rPr>
          <w:i/>
          <w:kern w:val="28"/>
          <w:lang w:eastAsia="fr-FR"/>
        </w:rPr>
        <w:t>vienne</w:t>
      </w:r>
      <w:proofErr w:type="gramStart"/>
      <w:r w:rsidRPr="00D426C6">
        <w:rPr>
          <w:i/>
          <w:kern w:val="28"/>
          <w:lang w:eastAsia="fr-FR"/>
        </w:rPr>
        <w:t>,Que</w:t>
      </w:r>
      <w:proofErr w:type="spellEnd"/>
      <w:proofErr w:type="gramEnd"/>
      <w:r w:rsidRPr="00D426C6">
        <w:rPr>
          <w:i/>
          <w:kern w:val="28"/>
          <w:lang w:eastAsia="fr-FR"/>
        </w:rPr>
        <w:t xml:space="preserve"> ta volonté soit faite sur la terre comme au ciel. </w:t>
      </w:r>
    </w:p>
    <w:p w:rsidR="00D426C6" w:rsidRPr="00D426C6" w:rsidRDefault="00D426C6" w:rsidP="00D426C6">
      <w:pPr>
        <w:tabs>
          <w:tab w:val="left" w:pos="10348"/>
        </w:tabs>
        <w:overflowPunct w:val="0"/>
        <w:adjustRightInd w:val="0"/>
        <w:ind w:right="-567"/>
        <w:jc w:val="both"/>
        <w:rPr>
          <w:i/>
          <w:kern w:val="28"/>
          <w:lang w:eastAsia="fr-FR"/>
        </w:rPr>
      </w:pPr>
      <w:r w:rsidRPr="00D426C6">
        <w:rPr>
          <w:i/>
          <w:kern w:val="28"/>
          <w:lang w:eastAsia="fr-FR"/>
        </w:rPr>
        <w:t xml:space="preserve">Donne-nous aujourd’hui notre pain de ce jour, Pardonne-nous nos offenses </w:t>
      </w:r>
    </w:p>
    <w:p w:rsidR="00D426C6" w:rsidRPr="00D426C6" w:rsidRDefault="00D426C6" w:rsidP="00D426C6">
      <w:pPr>
        <w:tabs>
          <w:tab w:val="left" w:pos="10348"/>
        </w:tabs>
        <w:overflowPunct w:val="0"/>
        <w:adjustRightInd w:val="0"/>
        <w:ind w:right="-567"/>
        <w:jc w:val="both"/>
        <w:rPr>
          <w:i/>
          <w:kern w:val="28"/>
          <w:lang w:eastAsia="fr-FR"/>
        </w:rPr>
      </w:pPr>
      <w:r w:rsidRPr="00D426C6">
        <w:rPr>
          <w:i/>
          <w:kern w:val="28"/>
          <w:lang w:eastAsia="fr-FR"/>
        </w:rPr>
        <w:t xml:space="preserve">Comme nous pardonnons aussi A ceux qui nous ont offensés. </w:t>
      </w:r>
    </w:p>
    <w:p w:rsidR="00D426C6" w:rsidRPr="00D426C6" w:rsidRDefault="00D426C6" w:rsidP="00D426C6">
      <w:pPr>
        <w:tabs>
          <w:tab w:val="left" w:pos="10348"/>
        </w:tabs>
        <w:overflowPunct w:val="0"/>
        <w:adjustRightInd w:val="0"/>
        <w:ind w:right="-567"/>
        <w:jc w:val="both"/>
        <w:rPr>
          <w:i/>
          <w:kern w:val="28"/>
          <w:lang w:eastAsia="fr-FR"/>
        </w:rPr>
      </w:pPr>
      <w:r w:rsidRPr="00D426C6">
        <w:rPr>
          <w:i/>
          <w:kern w:val="28"/>
          <w:lang w:eastAsia="fr-FR"/>
        </w:rPr>
        <w:t xml:space="preserve">Et ne nous soumets pas à la tentation, Mais délivre-nous du mal. </w:t>
      </w:r>
    </w:p>
    <w:p w:rsidR="00D426C6" w:rsidRPr="00D426C6" w:rsidRDefault="00D426C6" w:rsidP="00D426C6">
      <w:pPr>
        <w:tabs>
          <w:tab w:val="left" w:pos="10348"/>
        </w:tabs>
        <w:overflowPunct w:val="0"/>
        <w:adjustRightInd w:val="0"/>
        <w:ind w:right="-567"/>
        <w:jc w:val="both"/>
        <w:rPr>
          <w:i/>
          <w:kern w:val="28"/>
          <w:lang w:eastAsia="fr-FR"/>
        </w:rPr>
      </w:pPr>
      <w:r w:rsidRPr="00D426C6">
        <w:rPr>
          <w:i/>
          <w:kern w:val="28"/>
          <w:lang w:eastAsia="fr-FR"/>
        </w:rPr>
        <w:t>Car c'est à toi qu'appartiennent le règne, La puissance et la gloire,</w:t>
      </w:r>
    </w:p>
    <w:p w:rsidR="00D426C6" w:rsidRPr="00D426C6" w:rsidRDefault="00D426C6" w:rsidP="00D426C6">
      <w:pPr>
        <w:tabs>
          <w:tab w:val="left" w:pos="10348"/>
        </w:tabs>
        <w:overflowPunct w:val="0"/>
        <w:adjustRightInd w:val="0"/>
        <w:ind w:right="-567"/>
        <w:jc w:val="both"/>
        <w:rPr>
          <w:i/>
          <w:kern w:val="28"/>
          <w:lang w:eastAsia="fr-FR"/>
        </w:rPr>
      </w:pPr>
      <w:r w:rsidRPr="00D426C6">
        <w:rPr>
          <w:i/>
          <w:kern w:val="28"/>
          <w:lang w:eastAsia="fr-FR"/>
        </w:rPr>
        <w:t xml:space="preserve">Pour les siècles des </w:t>
      </w:r>
      <w:proofErr w:type="spellStart"/>
      <w:r w:rsidRPr="00D426C6">
        <w:rPr>
          <w:i/>
          <w:kern w:val="28"/>
          <w:lang w:eastAsia="fr-FR"/>
        </w:rPr>
        <w:t>siècles.Amen</w:t>
      </w:r>
      <w:proofErr w:type="spellEnd"/>
    </w:p>
    <w:p w:rsidR="00D426C6" w:rsidRPr="00D426C6" w:rsidRDefault="00D426C6" w:rsidP="00D426C6">
      <w:pPr>
        <w:tabs>
          <w:tab w:val="left" w:pos="360"/>
          <w:tab w:val="left" w:pos="1620"/>
        </w:tabs>
        <w:overflowPunct w:val="0"/>
        <w:adjustRightInd w:val="0"/>
        <w:jc w:val="both"/>
        <w:rPr>
          <w:rFonts w:ascii="Amaze" w:hAnsi="Amaze"/>
          <w:kern w:val="28"/>
          <w:sz w:val="36"/>
          <w:szCs w:val="36"/>
          <w:lang w:eastAsia="fr-FR"/>
        </w:rPr>
      </w:pPr>
      <w:r w:rsidRPr="00D426C6">
        <w:rPr>
          <w:rFonts w:ascii="Amaze" w:hAnsi="Amaze"/>
          <w:kern w:val="28"/>
          <w:sz w:val="36"/>
          <w:szCs w:val="36"/>
          <w:lang w:eastAsia="fr-FR"/>
        </w:rPr>
        <w:t>Consécration à Marie, notre Mère</w:t>
      </w:r>
    </w:p>
    <w:p w:rsidR="00D426C6" w:rsidRPr="00D426C6" w:rsidRDefault="00D426C6" w:rsidP="00D426C6">
      <w:pPr>
        <w:tabs>
          <w:tab w:val="left" w:pos="360"/>
          <w:tab w:val="left" w:pos="1620"/>
        </w:tabs>
        <w:overflowPunct w:val="0"/>
        <w:adjustRightInd w:val="0"/>
        <w:jc w:val="both"/>
        <w:rPr>
          <w:rFonts w:ascii="Arial Narrow" w:hAnsi="Arial Narrow"/>
          <w:i/>
          <w:kern w:val="28"/>
          <w:sz w:val="20"/>
          <w:lang w:eastAsia="fr-FR"/>
        </w:rPr>
      </w:pPr>
      <w:r w:rsidRPr="00D426C6">
        <w:rPr>
          <w:rFonts w:ascii="Arial Narrow" w:hAnsi="Arial Narrow"/>
          <w:i/>
          <w:kern w:val="28"/>
          <w:sz w:val="20"/>
          <w:lang w:eastAsia="fr-FR"/>
        </w:rPr>
        <w:t>Nous confions nos enfants à Marie, Mère de Jésus</w:t>
      </w:r>
    </w:p>
    <w:p w:rsidR="00D426C6" w:rsidRPr="00D426C6" w:rsidRDefault="00D426C6" w:rsidP="00D426C6">
      <w:pPr>
        <w:overflowPunct w:val="0"/>
        <w:adjustRightInd w:val="0"/>
        <w:ind w:left="540"/>
        <w:rPr>
          <w:i/>
          <w:kern w:val="28"/>
          <w:szCs w:val="20"/>
          <w:lang w:eastAsia="fr-FR"/>
        </w:rPr>
      </w:pPr>
      <w:r w:rsidRPr="00D426C6">
        <w:rPr>
          <w:i/>
          <w:kern w:val="28"/>
          <w:szCs w:val="20"/>
          <w:lang w:eastAsia="fr-FR"/>
        </w:rPr>
        <w:t xml:space="preserve">JE VOUS SALUE MARIE, pleine de grâce </w:t>
      </w:r>
      <w:proofErr w:type="gramStart"/>
      <w:r w:rsidRPr="00D426C6">
        <w:rPr>
          <w:i/>
          <w:kern w:val="28"/>
          <w:szCs w:val="20"/>
          <w:lang w:eastAsia="fr-FR"/>
        </w:rPr>
        <w:t>;Le</w:t>
      </w:r>
      <w:proofErr w:type="gramEnd"/>
      <w:r w:rsidRPr="00D426C6">
        <w:rPr>
          <w:i/>
          <w:kern w:val="28"/>
          <w:szCs w:val="20"/>
          <w:lang w:eastAsia="fr-FR"/>
        </w:rPr>
        <w:t xml:space="preserve"> Seigneur est avec vous ;</w:t>
      </w:r>
    </w:p>
    <w:p w:rsidR="00D426C6" w:rsidRPr="00D426C6" w:rsidRDefault="00D426C6" w:rsidP="00D426C6">
      <w:pPr>
        <w:overflowPunct w:val="0"/>
        <w:adjustRightInd w:val="0"/>
        <w:ind w:left="540"/>
        <w:rPr>
          <w:i/>
          <w:kern w:val="28"/>
          <w:szCs w:val="20"/>
          <w:lang w:eastAsia="fr-FR"/>
        </w:rPr>
      </w:pPr>
      <w:r w:rsidRPr="00D426C6">
        <w:rPr>
          <w:i/>
          <w:kern w:val="28"/>
          <w:szCs w:val="20"/>
          <w:lang w:eastAsia="fr-FR"/>
        </w:rPr>
        <w:t xml:space="preserve">Vous êtes bénie entre toutes les femmes, Et Jésus, le fruit de vos entrailles est béni. Sainte Marie, Mère de Dieu, Priez pour nous, pauvres pécheurs, Maintenant et à l'heure de notre mort. </w:t>
      </w:r>
    </w:p>
    <w:p w:rsidR="00D426C6" w:rsidRPr="00D426C6" w:rsidRDefault="00D426C6" w:rsidP="00D426C6">
      <w:pPr>
        <w:overflowPunct w:val="0"/>
        <w:adjustRightInd w:val="0"/>
        <w:ind w:left="540"/>
        <w:rPr>
          <w:rFonts w:ascii="Arial Narrow" w:hAnsi="Arial Narrow"/>
          <w:i/>
          <w:kern w:val="28"/>
          <w:lang w:eastAsia="fr-FR"/>
        </w:rPr>
      </w:pPr>
      <w:r w:rsidRPr="00D426C6">
        <w:rPr>
          <w:i/>
          <w:kern w:val="28"/>
          <w:szCs w:val="20"/>
          <w:lang w:eastAsia="fr-FR"/>
        </w:rPr>
        <w:t xml:space="preserve">Amen. </w:t>
      </w:r>
      <w:r w:rsidRPr="00D426C6">
        <w:rPr>
          <w:rFonts w:ascii="Arial Narrow" w:hAnsi="Arial Narrow"/>
          <w:i/>
          <w:kern w:val="28"/>
          <w:lang w:eastAsia="fr-FR"/>
        </w:rPr>
        <w:t>Les parents lisent :</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MARIE, nous te confions la vie de nos enfants, Que leur intelligence progresse dans la découverte de la vérité. Que leurs mains servent à transformer le monde.</w:t>
      </w:r>
    </w:p>
    <w:p w:rsidR="00D426C6" w:rsidRPr="00D426C6" w:rsidRDefault="00D426C6" w:rsidP="00D426C6">
      <w:pPr>
        <w:tabs>
          <w:tab w:val="left" w:pos="360"/>
          <w:tab w:val="left" w:pos="162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Que leurs yeux ne se ferment jamais sur la misère. Que leur cœur s'ouvre à l'amour de tous leurs </w:t>
      </w:r>
      <w:proofErr w:type="spellStart"/>
      <w:r w:rsidRPr="00D426C6">
        <w:rPr>
          <w:rFonts w:ascii="Arial Narrow" w:hAnsi="Arial Narrow"/>
          <w:kern w:val="28"/>
          <w:lang w:eastAsia="fr-FR"/>
        </w:rPr>
        <w:t>frères.Que</w:t>
      </w:r>
      <w:proofErr w:type="spellEnd"/>
      <w:r w:rsidRPr="00D426C6">
        <w:rPr>
          <w:rFonts w:ascii="Arial Narrow" w:hAnsi="Arial Narrow"/>
          <w:kern w:val="28"/>
          <w:lang w:eastAsia="fr-FR"/>
        </w:rPr>
        <w:t xml:space="preserve"> nos enfants soient pour nous une source d'unité.</w:t>
      </w:r>
    </w:p>
    <w:p w:rsidR="00D426C6" w:rsidRPr="00D426C6" w:rsidRDefault="00D426C6" w:rsidP="00D426C6">
      <w:pPr>
        <w:tabs>
          <w:tab w:val="left" w:pos="360"/>
          <w:tab w:val="left" w:pos="1620"/>
        </w:tabs>
        <w:overflowPunct w:val="0"/>
        <w:adjustRightInd w:val="0"/>
        <w:jc w:val="both"/>
        <w:rPr>
          <w:rFonts w:ascii="Arial Narrow" w:hAnsi="Arial Narrow"/>
          <w:i/>
          <w:kern w:val="28"/>
          <w:lang w:eastAsia="fr-FR"/>
        </w:rPr>
      </w:pPr>
      <w:r w:rsidRPr="00D426C6">
        <w:rPr>
          <w:rFonts w:ascii="Arial Narrow" w:hAnsi="Arial Narrow"/>
          <w:kern w:val="28"/>
          <w:lang w:eastAsia="fr-FR"/>
        </w:rPr>
        <w:t xml:space="preserve">Qu'ils suscitent en nous force et </w:t>
      </w:r>
      <w:proofErr w:type="spellStart"/>
      <w:r w:rsidRPr="00D426C6">
        <w:rPr>
          <w:rFonts w:ascii="Arial Narrow" w:hAnsi="Arial Narrow"/>
          <w:kern w:val="28"/>
          <w:lang w:eastAsia="fr-FR"/>
        </w:rPr>
        <w:t>courage</w:t>
      </w:r>
      <w:proofErr w:type="gramStart"/>
      <w:r w:rsidRPr="00D426C6">
        <w:rPr>
          <w:rFonts w:ascii="Arial Narrow" w:hAnsi="Arial Narrow"/>
          <w:kern w:val="28"/>
          <w:lang w:eastAsia="fr-FR"/>
        </w:rPr>
        <w:t>,Pour</w:t>
      </w:r>
      <w:proofErr w:type="spellEnd"/>
      <w:proofErr w:type="gramEnd"/>
      <w:r w:rsidRPr="00D426C6">
        <w:rPr>
          <w:rFonts w:ascii="Arial Narrow" w:hAnsi="Arial Narrow"/>
          <w:kern w:val="28"/>
          <w:lang w:eastAsia="fr-FR"/>
        </w:rPr>
        <w:t xml:space="preserve"> être à leurs yeux des adultes et des </w:t>
      </w:r>
      <w:proofErr w:type="spellStart"/>
      <w:r w:rsidRPr="00D426C6">
        <w:rPr>
          <w:rFonts w:ascii="Arial Narrow" w:hAnsi="Arial Narrow"/>
          <w:kern w:val="28"/>
          <w:lang w:eastAsia="fr-FR"/>
        </w:rPr>
        <w:t>chrétiens,Accomplis</w:t>
      </w:r>
      <w:proofErr w:type="spellEnd"/>
      <w:r w:rsidRPr="00D426C6">
        <w:rPr>
          <w:rFonts w:ascii="Arial Narrow" w:hAnsi="Arial Narrow"/>
          <w:kern w:val="28"/>
          <w:lang w:eastAsia="fr-FR"/>
        </w:rPr>
        <w:t xml:space="preserve"> et généreux, dévoués aux </w:t>
      </w:r>
      <w:proofErr w:type="spellStart"/>
      <w:r w:rsidRPr="00D426C6">
        <w:rPr>
          <w:rFonts w:ascii="Arial Narrow" w:hAnsi="Arial Narrow"/>
          <w:kern w:val="28"/>
          <w:lang w:eastAsia="fr-FR"/>
        </w:rPr>
        <w:t>autres,Qui</w:t>
      </w:r>
      <w:proofErr w:type="spellEnd"/>
      <w:r w:rsidRPr="00D426C6">
        <w:rPr>
          <w:rFonts w:ascii="Arial Narrow" w:hAnsi="Arial Narrow"/>
          <w:kern w:val="28"/>
          <w:lang w:eastAsia="fr-FR"/>
        </w:rPr>
        <w:t xml:space="preserve"> ne reculent pas devant leurs responsabilités.</w:t>
      </w:r>
    </w:p>
    <w:p w:rsidR="00D426C6" w:rsidRPr="00D426C6" w:rsidRDefault="00D426C6" w:rsidP="00D426C6">
      <w:pPr>
        <w:tabs>
          <w:tab w:val="left" w:pos="360"/>
          <w:tab w:val="left" w:pos="1620"/>
        </w:tabs>
        <w:overflowPunct w:val="0"/>
        <w:adjustRightInd w:val="0"/>
        <w:jc w:val="both"/>
        <w:rPr>
          <w:rFonts w:ascii="Arial Narrow" w:hAnsi="Arial Narrow"/>
          <w:i/>
          <w:kern w:val="28"/>
          <w:lang w:eastAsia="fr-FR"/>
        </w:rPr>
      </w:pPr>
    </w:p>
    <w:p w:rsidR="00D426C6" w:rsidRPr="00D426C6" w:rsidRDefault="00D426C6" w:rsidP="00D426C6">
      <w:pPr>
        <w:tabs>
          <w:tab w:val="left" w:pos="360"/>
        </w:tabs>
        <w:overflowPunct w:val="0"/>
        <w:adjustRightInd w:val="0"/>
        <w:jc w:val="center"/>
        <w:rPr>
          <w:rFonts w:ascii="Arial Narrow" w:hAnsi="Arial Narrow"/>
          <w:kern w:val="28"/>
          <w:lang w:eastAsia="fr-FR"/>
        </w:rPr>
      </w:pPr>
      <w:r w:rsidRPr="00D426C6">
        <w:rPr>
          <w:rFonts w:ascii="Arial Narrow" w:hAnsi="Arial Narrow"/>
          <w:b/>
          <w:kern w:val="28"/>
          <w:lang w:eastAsia="fr-FR"/>
        </w:rPr>
        <w:t>Propositions non exhaustive</w:t>
      </w:r>
      <w:r w:rsidRPr="00D426C6">
        <w:rPr>
          <w:rFonts w:ascii="Arial Narrow" w:hAnsi="Arial Narrow"/>
          <w:kern w:val="28"/>
          <w:lang w:eastAsia="fr-FR"/>
        </w:rPr>
        <w:t xml:space="preserve"> de textes biblique (choisir et donner au lecteur </w:t>
      </w:r>
      <w:proofErr w:type="gramStart"/>
      <w:r w:rsidRPr="00D426C6">
        <w:rPr>
          <w:rFonts w:ascii="Arial Narrow" w:hAnsi="Arial Narrow"/>
          <w:kern w:val="28"/>
          <w:lang w:eastAsia="fr-FR"/>
        </w:rPr>
        <w:t>avant )</w:t>
      </w:r>
      <w:proofErr w:type="gramEnd"/>
    </w:p>
    <w:p w:rsidR="00D426C6" w:rsidRPr="00D426C6" w:rsidRDefault="00D426C6" w:rsidP="00D426C6">
      <w:pPr>
        <w:tabs>
          <w:tab w:val="left" w:pos="360"/>
        </w:tabs>
        <w:overflowPunct w:val="0"/>
        <w:adjustRightInd w:val="0"/>
        <w:jc w:val="both"/>
        <w:rPr>
          <w:rFonts w:ascii="Arial Narrow" w:hAnsi="Arial Narrow"/>
          <w:b/>
          <w:kern w:val="28"/>
          <w:lang w:eastAsia="fr-FR"/>
        </w:rPr>
      </w:pPr>
      <w:r w:rsidRPr="00D426C6">
        <w:rPr>
          <w:rFonts w:ascii="Arial Narrow" w:hAnsi="Arial Narrow"/>
          <w:b/>
          <w:kern w:val="28"/>
          <w:lang w:eastAsia="fr-FR"/>
        </w:rPr>
        <w:t>□ Lecture du livre d’Ezéchiel (36, 24-28</w:t>
      </w:r>
      <w:proofErr w:type="gramStart"/>
      <w:r w:rsidRPr="00D426C6">
        <w:rPr>
          <w:rFonts w:ascii="Arial Narrow" w:hAnsi="Arial Narrow"/>
          <w:b/>
          <w:kern w:val="28"/>
          <w:lang w:eastAsia="fr-FR"/>
        </w:rPr>
        <w:t>)«</w:t>
      </w:r>
      <w:proofErr w:type="gramEnd"/>
      <w:r w:rsidRPr="00D426C6">
        <w:rPr>
          <w:rFonts w:ascii="Arial Narrow" w:hAnsi="Arial Narrow"/>
          <w:b/>
          <w:kern w:val="28"/>
          <w:lang w:eastAsia="fr-FR"/>
        </w:rPr>
        <w:t xml:space="preserve"> Le cœur nouveau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La parole du Seigneur me fut adressée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J'irai vous prendre dans toutes les nations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Je vous rassemblerai de tous les pays, et je vous ramènerai sur votre terre.</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Je verserai sur vous une eau pure, et vous serez purifiés.</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De toutes vos souillures, de toutes vos idoles je vous purifierai.</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Je vous donnerai un cœur nouveau, je mettrai en vous un esprit nouveau. J'enlèverai votre cœur de pierre, et je vous donnerai un cœur de chair.</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Je mettrai en vous mon esprit : alors que vous suivrez mes lois, vous observerez mes commandements et vous y serez fidèles.</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Vous habiterez le pays que j'ai donné à vos pères.</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Vous serez mon peuple, et moi, je serai votre Dieu.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Le lecteur dit : Parole du Seigneur. L’assemblée répond : Nous rendons grâce à Dieu </w:t>
      </w:r>
    </w:p>
    <w:p w:rsidR="00D426C6" w:rsidRPr="00D426C6" w:rsidRDefault="00D426C6" w:rsidP="00D426C6">
      <w:pPr>
        <w:tabs>
          <w:tab w:val="left" w:pos="360"/>
        </w:tabs>
        <w:overflowPunct w:val="0"/>
        <w:adjustRightInd w:val="0"/>
        <w:jc w:val="both"/>
        <w:rPr>
          <w:rFonts w:ascii="Arial Narrow" w:hAnsi="Arial Narrow"/>
          <w:kern w:val="28"/>
          <w:lang w:eastAsia="fr-FR"/>
        </w:rPr>
      </w:pP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b/>
          <w:kern w:val="28"/>
          <w:lang w:eastAsia="fr-FR"/>
        </w:rPr>
        <w:t>□ Lecture de la lettre de saint Paul Apôtre aux Ephésiens (3, 16-21</w:t>
      </w:r>
      <w:r w:rsidRPr="00D426C6">
        <w:rPr>
          <w:rFonts w:ascii="Arial Narrow" w:hAnsi="Arial Narrow"/>
          <w:kern w:val="28"/>
          <w:lang w:eastAsia="fr-FR"/>
        </w:rPr>
        <w:t>)</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Que le Christ habite en vos cœurs par la foi »</w:t>
      </w:r>
    </w:p>
    <w:p w:rsidR="00D426C6" w:rsidRPr="00D426C6" w:rsidRDefault="00D426C6" w:rsidP="00D426C6">
      <w:pPr>
        <w:tabs>
          <w:tab w:val="left" w:pos="360"/>
        </w:tabs>
        <w:overflowPunct w:val="0"/>
        <w:adjustRightInd w:val="0"/>
        <w:ind w:left="-426"/>
        <w:jc w:val="both"/>
        <w:rPr>
          <w:rFonts w:ascii="Arial Narrow" w:hAnsi="Arial Narrow"/>
          <w:kern w:val="28"/>
          <w:lang w:eastAsia="fr-FR"/>
        </w:rPr>
      </w:pPr>
      <w:r w:rsidRPr="00D426C6">
        <w:rPr>
          <w:rFonts w:ascii="Arial Narrow" w:hAnsi="Arial Narrow"/>
          <w:kern w:val="28"/>
          <w:lang w:eastAsia="fr-FR"/>
        </w:rPr>
        <w:lastRenderedPageBreak/>
        <w:t xml:space="preserve">Frères, Lui qui est si riche en gloire, qu’il vous donne la puissance de son Esprit, pour que se fortifie en vous l’homme intérieur. Que le Christ habite en vos cœurs par la foi ; restez enracinés dans l'amour, établis dans l'amour. Ainsi vous serez capables de comprendre avec tous les fidèles quelle est la largeur, la longueur, la hauteur, la profondeur… Vous connaîtrez ce qui dépasse toute connaissance : l’amour du Christ. Alors vous serez comblés jusqu’à entrer dans toute la plénitude de Dieu. À Celui qui peut réaliser, par la puissance qu’il met à l’œuvre en nous, infiniment plus que nous ne pouvons demander ou même concevoir, gloire à lui dans l’Église et dans le Christ Jésus pour toutes les générations dans les siècles des siècles. Amen.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 </w:t>
      </w:r>
      <w:r w:rsidRPr="00D426C6">
        <w:rPr>
          <w:rFonts w:ascii="Arial Narrow" w:hAnsi="Arial Narrow"/>
          <w:b/>
          <w:kern w:val="28"/>
          <w:lang w:eastAsia="fr-FR"/>
        </w:rPr>
        <w:t>Lecture de la première lettre de saint Paul Apôtre aux Corinthiens (12,12-13</w:t>
      </w:r>
      <w:r w:rsidRPr="00D426C6">
        <w:rPr>
          <w:rFonts w:ascii="Arial Narrow" w:hAnsi="Arial Narrow"/>
          <w:kern w:val="28"/>
          <w:lang w:eastAsia="fr-FR"/>
        </w:rPr>
        <w:t>)</w:t>
      </w:r>
    </w:p>
    <w:p w:rsidR="00D426C6" w:rsidRPr="00D426C6" w:rsidRDefault="00D426C6" w:rsidP="00D426C6">
      <w:pPr>
        <w:tabs>
          <w:tab w:val="left" w:pos="360"/>
        </w:tabs>
        <w:overflowPunct w:val="0"/>
        <w:adjustRightInd w:val="0"/>
        <w:ind w:left="-426"/>
        <w:jc w:val="both"/>
        <w:rPr>
          <w:rFonts w:ascii="Arial Narrow" w:hAnsi="Arial Narrow"/>
          <w:kern w:val="28"/>
          <w:lang w:eastAsia="fr-FR"/>
        </w:rPr>
      </w:pPr>
      <w:r w:rsidRPr="00D426C6">
        <w:rPr>
          <w:rFonts w:ascii="Arial Narrow" w:hAnsi="Arial Narrow"/>
          <w:kern w:val="28"/>
          <w:lang w:eastAsia="fr-FR"/>
        </w:rPr>
        <w:t>« Nous formons un seul corps »</w:t>
      </w:r>
    </w:p>
    <w:p w:rsidR="00D426C6" w:rsidRPr="00D426C6" w:rsidRDefault="00D426C6" w:rsidP="00D426C6">
      <w:pPr>
        <w:tabs>
          <w:tab w:val="left" w:pos="360"/>
        </w:tabs>
        <w:overflowPunct w:val="0"/>
        <w:adjustRightInd w:val="0"/>
        <w:ind w:left="-426"/>
        <w:jc w:val="both"/>
        <w:rPr>
          <w:rFonts w:ascii="Arial Narrow" w:hAnsi="Arial Narrow"/>
          <w:kern w:val="28"/>
          <w:lang w:eastAsia="fr-FR"/>
        </w:rPr>
      </w:pPr>
      <w:r w:rsidRPr="00D426C6">
        <w:rPr>
          <w:rFonts w:ascii="Arial Narrow" w:hAnsi="Arial Narrow"/>
          <w:kern w:val="28"/>
          <w:lang w:eastAsia="fr-FR"/>
        </w:rPr>
        <w:t xml:space="preserve">Frères, prenons une comparaison : le corps ne fait qu’un, il a pourtant plusieurs membres ; et tous les membres, malgré leur nombre, ne forment qu’un seul corps. Il en est ainsi pour le Christ. C’est dans un unique Esprit, en effet, que nous tous, Juifs ou païens, esclaves ou hommes libres, nous avons été baptisés pour former un seul corps. Tous, nous avons été désaltérés par un unique Esprit.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 </w:t>
      </w:r>
      <w:r w:rsidRPr="00D426C6">
        <w:rPr>
          <w:rFonts w:ascii="Arial Narrow" w:hAnsi="Arial Narrow"/>
          <w:b/>
          <w:kern w:val="28"/>
          <w:lang w:eastAsia="fr-FR"/>
        </w:rPr>
        <w:t>Lecture de la lettre de saint Paul Apôtre aux Ephésiens (4, 1-6)</w:t>
      </w:r>
    </w:p>
    <w:p w:rsidR="00D426C6" w:rsidRPr="00D426C6" w:rsidRDefault="00D426C6" w:rsidP="00D426C6">
      <w:pPr>
        <w:tabs>
          <w:tab w:val="left" w:pos="360"/>
        </w:tabs>
        <w:overflowPunct w:val="0"/>
        <w:adjustRightInd w:val="0"/>
        <w:ind w:left="-567"/>
        <w:jc w:val="both"/>
        <w:rPr>
          <w:rFonts w:ascii="Arial Narrow" w:hAnsi="Arial Narrow"/>
          <w:kern w:val="28"/>
          <w:lang w:eastAsia="fr-FR"/>
        </w:rPr>
      </w:pPr>
      <w:r w:rsidRPr="00D426C6">
        <w:rPr>
          <w:rFonts w:ascii="Arial Narrow" w:hAnsi="Arial Narrow"/>
          <w:kern w:val="28"/>
          <w:lang w:eastAsia="fr-FR"/>
        </w:rPr>
        <w:t>« Un seul Seigneur, une seule foi, un seul baptême »</w:t>
      </w:r>
    </w:p>
    <w:p w:rsidR="00D426C6" w:rsidRPr="00D426C6" w:rsidRDefault="00D426C6" w:rsidP="00D426C6">
      <w:pPr>
        <w:tabs>
          <w:tab w:val="left" w:pos="360"/>
        </w:tabs>
        <w:overflowPunct w:val="0"/>
        <w:adjustRightInd w:val="0"/>
        <w:ind w:left="-567"/>
        <w:jc w:val="both"/>
        <w:rPr>
          <w:rFonts w:ascii="Arial Narrow" w:hAnsi="Arial Narrow"/>
          <w:kern w:val="28"/>
          <w:lang w:eastAsia="fr-FR"/>
        </w:rPr>
      </w:pPr>
      <w:r w:rsidRPr="00D426C6">
        <w:rPr>
          <w:rFonts w:ascii="Arial Narrow" w:hAnsi="Arial Narrow"/>
          <w:kern w:val="28"/>
          <w:lang w:eastAsia="fr-FR"/>
        </w:rPr>
        <w:t xml:space="preserve">Frères, moi qui suis en prison à cause du Seigneur, je vous exhorte donc à vous conduire d’une manière digne de votre vocation : ayez beaucoup d’humilité, de douceur et de patience, supportez-vous les uns les autres avec amour ; ayez soin de garder l’unité dans l’Esprit par le lien de la paix. Comme votre vocation vous a tous appelés à une seule espérance, de même il y a un seul Corps et un seul Esprit. Il y a un seul Seigneur, une seule foi, un seul baptême, un seul Dieu et Père de tous, au-dessus de tous, par tous, et en tous. </w:t>
      </w:r>
    </w:p>
    <w:p w:rsidR="00D426C6" w:rsidRPr="00D426C6" w:rsidRDefault="00D426C6" w:rsidP="00D426C6">
      <w:pPr>
        <w:tabs>
          <w:tab w:val="left" w:pos="360"/>
        </w:tabs>
        <w:overflowPunct w:val="0"/>
        <w:adjustRightInd w:val="0"/>
        <w:ind w:left="-567"/>
        <w:jc w:val="both"/>
        <w:rPr>
          <w:rFonts w:ascii="Arial Narrow" w:hAnsi="Arial Narrow"/>
          <w:kern w:val="28"/>
          <w:lang w:eastAsia="fr-FR"/>
        </w:rPr>
      </w:pP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b/>
          <w:kern w:val="28"/>
          <w:lang w:eastAsia="fr-FR"/>
        </w:rPr>
        <w:t>□ Psaume 22</w:t>
      </w:r>
      <w:r w:rsidRPr="00D426C6">
        <w:rPr>
          <w:rFonts w:ascii="Arial Narrow" w:hAnsi="Arial Narrow"/>
          <w:kern w:val="28"/>
          <w:lang w:eastAsia="fr-FR"/>
        </w:rPr>
        <w:t xml:space="preserve"> : Refrain : « Le Seigneur est mon berger, rien ne saurait me manquer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Le Seigneur est mon berger </w:t>
      </w:r>
      <w:proofErr w:type="gramStart"/>
      <w:r w:rsidRPr="00D426C6">
        <w:rPr>
          <w:rFonts w:ascii="Arial Narrow" w:hAnsi="Arial Narrow"/>
          <w:kern w:val="28"/>
          <w:lang w:eastAsia="fr-FR"/>
        </w:rPr>
        <w:t>:Je</w:t>
      </w:r>
      <w:proofErr w:type="gramEnd"/>
      <w:r w:rsidRPr="00D426C6">
        <w:rPr>
          <w:rFonts w:ascii="Arial Narrow" w:hAnsi="Arial Narrow"/>
          <w:kern w:val="28"/>
          <w:lang w:eastAsia="fr-FR"/>
        </w:rPr>
        <w:t xml:space="preserve"> ne manque de </w:t>
      </w:r>
      <w:proofErr w:type="spellStart"/>
      <w:r w:rsidRPr="00D426C6">
        <w:rPr>
          <w:rFonts w:ascii="Arial Narrow" w:hAnsi="Arial Narrow"/>
          <w:kern w:val="28"/>
          <w:lang w:eastAsia="fr-FR"/>
        </w:rPr>
        <w:t>rien.Sur</w:t>
      </w:r>
      <w:proofErr w:type="spellEnd"/>
      <w:r w:rsidRPr="00D426C6">
        <w:rPr>
          <w:rFonts w:ascii="Arial Narrow" w:hAnsi="Arial Narrow"/>
          <w:kern w:val="28"/>
          <w:lang w:eastAsia="fr-FR"/>
        </w:rPr>
        <w:t xml:space="preserve"> des prés d’herbes fraîches,</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Il me fait </w:t>
      </w:r>
      <w:proofErr w:type="spellStart"/>
      <w:r w:rsidRPr="00D426C6">
        <w:rPr>
          <w:rFonts w:ascii="Arial Narrow" w:hAnsi="Arial Narrow"/>
          <w:kern w:val="28"/>
          <w:lang w:eastAsia="fr-FR"/>
        </w:rPr>
        <w:t>reposer.Il</w:t>
      </w:r>
      <w:proofErr w:type="spellEnd"/>
      <w:r w:rsidRPr="00D426C6">
        <w:rPr>
          <w:rFonts w:ascii="Arial Narrow" w:hAnsi="Arial Narrow"/>
          <w:kern w:val="28"/>
          <w:lang w:eastAsia="fr-FR"/>
        </w:rPr>
        <w:t xml:space="preserve"> me mène vers les eaux </w:t>
      </w:r>
      <w:proofErr w:type="spellStart"/>
      <w:r w:rsidRPr="00D426C6">
        <w:rPr>
          <w:rFonts w:ascii="Arial Narrow" w:hAnsi="Arial Narrow"/>
          <w:kern w:val="28"/>
          <w:lang w:eastAsia="fr-FR"/>
        </w:rPr>
        <w:t>tranquillesEt</w:t>
      </w:r>
      <w:proofErr w:type="spellEnd"/>
      <w:r w:rsidRPr="00D426C6">
        <w:rPr>
          <w:rFonts w:ascii="Arial Narrow" w:hAnsi="Arial Narrow"/>
          <w:kern w:val="28"/>
          <w:lang w:eastAsia="fr-FR"/>
        </w:rPr>
        <w:t xml:space="preserve"> me fait revivre </w:t>
      </w:r>
      <w:proofErr w:type="gramStart"/>
      <w:r w:rsidRPr="00D426C6">
        <w:rPr>
          <w:rFonts w:ascii="Arial Narrow" w:hAnsi="Arial Narrow"/>
          <w:kern w:val="28"/>
          <w:lang w:eastAsia="fr-FR"/>
        </w:rPr>
        <w:t>;Il</w:t>
      </w:r>
      <w:proofErr w:type="gramEnd"/>
      <w:r w:rsidRPr="00D426C6">
        <w:rPr>
          <w:rFonts w:ascii="Arial Narrow" w:hAnsi="Arial Narrow"/>
          <w:kern w:val="28"/>
          <w:lang w:eastAsia="fr-FR"/>
        </w:rPr>
        <w:t xml:space="preserve"> me conduit par le juste </w:t>
      </w:r>
      <w:proofErr w:type="spellStart"/>
      <w:r w:rsidRPr="00D426C6">
        <w:rPr>
          <w:rFonts w:ascii="Arial Narrow" w:hAnsi="Arial Narrow"/>
          <w:kern w:val="28"/>
          <w:lang w:eastAsia="fr-FR"/>
        </w:rPr>
        <w:t>cheminPour</w:t>
      </w:r>
      <w:proofErr w:type="spellEnd"/>
      <w:r w:rsidRPr="00D426C6">
        <w:rPr>
          <w:rFonts w:ascii="Arial Narrow" w:hAnsi="Arial Narrow"/>
          <w:kern w:val="28"/>
          <w:lang w:eastAsia="fr-FR"/>
        </w:rPr>
        <w:t xml:space="preserve"> l’honneur de son </w:t>
      </w:r>
      <w:proofErr w:type="spellStart"/>
      <w:r w:rsidRPr="00D426C6">
        <w:rPr>
          <w:rFonts w:ascii="Arial Narrow" w:hAnsi="Arial Narrow"/>
          <w:kern w:val="28"/>
          <w:lang w:eastAsia="fr-FR"/>
        </w:rPr>
        <w:t>nom.Si</w:t>
      </w:r>
      <w:proofErr w:type="spellEnd"/>
      <w:r w:rsidRPr="00D426C6">
        <w:rPr>
          <w:rFonts w:ascii="Arial Narrow" w:hAnsi="Arial Narrow"/>
          <w:kern w:val="28"/>
          <w:lang w:eastAsia="fr-FR"/>
        </w:rPr>
        <w:t xml:space="preserve"> je traverse les ravins de la </w:t>
      </w:r>
      <w:proofErr w:type="spellStart"/>
      <w:r w:rsidRPr="00D426C6">
        <w:rPr>
          <w:rFonts w:ascii="Arial Narrow" w:hAnsi="Arial Narrow"/>
          <w:kern w:val="28"/>
          <w:lang w:eastAsia="fr-FR"/>
        </w:rPr>
        <w:t>mort,Je</w:t>
      </w:r>
      <w:proofErr w:type="spellEnd"/>
      <w:r w:rsidRPr="00D426C6">
        <w:rPr>
          <w:rFonts w:ascii="Arial Narrow" w:hAnsi="Arial Narrow"/>
          <w:kern w:val="28"/>
          <w:lang w:eastAsia="fr-FR"/>
        </w:rPr>
        <w:t xml:space="preserve"> ne crains aucun </w:t>
      </w:r>
      <w:proofErr w:type="spellStart"/>
      <w:r w:rsidRPr="00D426C6">
        <w:rPr>
          <w:rFonts w:ascii="Arial Narrow" w:hAnsi="Arial Narrow"/>
          <w:kern w:val="28"/>
          <w:lang w:eastAsia="fr-FR"/>
        </w:rPr>
        <w:t>mal,Car</w:t>
      </w:r>
      <w:proofErr w:type="spellEnd"/>
      <w:r w:rsidRPr="00D426C6">
        <w:rPr>
          <w:rFonts w:ascii="Arial Narrow" w:hAnsi="Arial Narrow"/>
          <w:kern w:val="28"/>
          <w:lang w:eastAsia="fr-FR"/>
        </w:rPr>
        <w:t xml:space="preserve"> tu es avec moi :Ton bâton me guide et me </w:t>
      </w:r>
      <w:proofErr w:type="spellStart"/>
      <w:r w:rsidRPr="00D426C6">
        <w:rPr>
          <w:rFonts w:ascii="Arial Narrow" w:hAnsi="Arial Narrow"/>
          <w:kern w:val="28"/>
          <w:lang w:eastAsia="fr-FR"/>
        </w:rPr>
        <w:t>rassure.Grâce</w:t>
      </w:r>
      <w:proofErr w:type="spellEnd"/>
      <w:r w:rsidRPr="00D426C6">
        <w:rPr>
          <w:rFonts w:ascii="Arial Narrow" w:hAnsi="Arial Narrow"/>
          <w:kern w:val="28"/>
          <w:lang w:eastAsia="fr-FR"/>
        </w:rPr>
        <w:t xml:space="preserve"> et bonheur m’accompagnent Tous les jours de la vie ;J’habiterai la maison du Seigneur</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Pour la durée de mes jours.</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ab/>
      </w:r>
      <w:r w:rsidRPr="00D426C6">
        <w:rPr>
          <w:rFonts w:ascii="Arial Narrow" w:hAnsi="Arial Narrow"/>
          <w:b/>
          <w:kern w:val="28"/>
          <w:lang w:eastAsia="fr-FR"/>
        </w:rPr>
        <w:t>□ Psaume 26</w:t>
      </w:r>
      <w:r w:rsidRPr="00D426C6">
        <w:rPr>
          <w:rFonts w:ascii="Arial Narrow" w:hAnsi="Arial Narrow"/>
          <w:kern w:val="28"/>
          <w:lang w:eastAsia="fr-FR"/>
        </w:rPr>
        <w:t xml:space="preserve"> : Ma lumière et mon salut, c’est le Seigneur, Alléluia !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Le Seigneur est ma lumière et mon salut </w:t>
      </w:r>
      <w:proofErr w:type="gramStart"/>
      <w:r w:rsidRPr="00D426C6">
        <w:rPr>
          <w:rFonts w:ascii="Arial Narrow" w:hAnsi="Arial Narrow"/>
          <w:kern w:val="28"/>
          <w:lang w:eastAsia="fr-FR"/>
        </w:rPr>
        <w:t>;De</w:t>
      </w:r>
      <w:proofErr w:type="gramEnd"/>
      <w:r w:rsidRPr="00D426C6">
        <w:rPr>
          <w:rFonts w:ascii="Arial Narrow" w:hAnsi="Arial Narrow"/>
          <w:kern w:val="28"/>
          <w:lang w:eastAsia="fr-FR"/>
        </w:rPr>
        <w:t xml:space="preserve"> qui aurais-je crainte ?Le Seigneur est le rempart de ma vie ; Devant qui tremblerais-je ?J’ai demandé une chose au Seigneur, </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La seule que je cherche </w:t>
      </w:r>
      <w:proofErr w:type="gramStart"/>
      <w:r w:rsidRPr="00D426C6">
        <w:rPr>
          <w:rFonts w:ascii="Arial Narrow" w:hAnsi="Arial Narrow"/>
          <w:kern w:val="28"/>
          <w:lang w:eastAsia="fr-FR"/>
        </w:rPr>
        <w:t>:Habiter</w:t>
      </w:r>
      <w:proofErr w:type="gramEnd"/>
      <w:r w:rsidRPr="00D426C6">
        <w:rPr>
          <w:rFonts w:ascii="Arial Narrow" w:hAnsi="Arial Narrow"/>
          <w:kern w:val="28"/>
          <w:lang w:eastAsia="fr-FR"/>
        </w:rPr>
        <w:t xml:space="preserve"> la maison du </w:t>
      </w:r>
      <w:proofErr w:type="spellStart"/>
      <w:r w:rsidRPr="00D426C6">
        <w:rPr>
          <w:rFonts w:ascii="Arial Narrow" w:hAnsi="Arial Narrow"/>
          <w:kern w:val="28"/>
          <w:lang w:eastAsia="fr-FR"/>
        </w:rPr>
        <w:t>SeigneurTous</w:t>
      </w:r>
      <w:proofErr w:type="spellEnd"/>
      <w:r w:rsidRPr="00D426C6">
        <w:rPr>
          <w:rFonts w:ascii="Arial Narrow" w:hAnsi="Arial Narrow"/>
          <w:kern w:val="28"/>
          <w:lang w:eastAsia="fr-FR"/>
        </w:rPr>
        <w:t xml:space="preserve"> les jours de ma vie.</w:t>
      </w:r>
    </w:p>
    <w:p w:rsidR="00D426C6" w:rsidRPr="00D426C6" w:rsidRDefault="00D426C6" w:rsidP="00D426C6">
      <w:pPr>
        <w:tabs>
          <w:tab w:val="left" w:pos="360"/>
        </w:tabs>
        <w:overflowPunct w:val="0"/>
        <w:adjustRightInd w:val="0"/>
        <w:jc w:val="both"/>
        <w:rPr>
          <w:rFonts w:ascii="Arial Narrow" w:hAnsi="Arial Narrow"/>
          <w:kern w:val="28"/>
          <w:lang w:eastAsia="fr-FR"/>
        </w:rPr>
      </w:pPr>
      <w:r w:rsidRPr="00D426C6">
        <w:rPr>
          <w:rFonts w:ascii="Arial Narrow" w:hAnsi="Arial Narrow"/>
          <w:kern w:val="28"/>
          <w:lang w:eastAsia="fr-FR"/>
        </w:rPr>
        <w:t xml:space="preserve">J’en suis </w:t>
      </w:r>
      <w:proofErr w:type="spellStart"/>
      <w:r w:rsidRPr="00D426C6">
        <w:rPr>
          <w:rFonts w:ascii="Arial Narrow" w:hAnsi="Arial Narrow"/>
          <w:kern w:val="28"/>
          <w:lang w:eastAsia="fr-FR"/>
        </w:rPr>
        <w:t>sûr</w:t>
      </w:r>
      <w:proofErr w:type="gramStart"/>
      <w:r w:rsidRPr="00D426C6">
        <w:rPr>
          <w:rFonts w:ascii="Arial Narrow" w:hAnsi="Arial Narrow"/>
          <w:kern w:val="28"/>
          <w:lang w:eastAsia="fr-FR"/>
        </w:rPr>
        <w:t>,Je</w:t>
      </w:r>
      <w:proofErr w:type="spellEnd"/>
      <w:proofErr w:type="gramEnd"/>
      <w:r w:rsidRPr="00D426C6">
        <w:rPr>
          <w:rFonts w:ascii="Arial Narrow" w:hAnsi="Arial Narrow"/>
          <w:kern w:val="28"/>
          <w:lang w:eastAsia="fr-FR"/>
        </w:rPr>
        <w:t xml:space="preserve"> verrai les bontés du </w:t>
      </w:r>
      <w:proofErr w:type="spellStart"/>
      <w:r w:rsidRPr="00D426C6">
        <w:rPr>
          <w:rFonts w:ascii="Arial Narrow" w:hAnsi="Arial Narrow"/>
          <w:kern w:val="28"/>
          <w:lang w:eastAsia="fr-FR"/>
        </w:rPr>
        <w:t>SeigneurSur</w:t>
      </w:r>
      <w:proofErr w:type="spellEnd"/>
      <w:r w:rsidRPr="00D426C6">
        <w:rPr>
          <w:rFonts w:ascii="Arial Narrow" w:hAnsi="Arial Narrow"/>
          <w:kern w:val="28"/>
          <w:lang w:eastAsia="fr-FR"/>
        </w:rPr>
        <w:t xml:space="preserve"> la terre des vivants.« Espère le </w:t>
      </w:r>
      <w:proofErr w:type="spellStart"/>
      <w:r w:rsidRPr="00D426C6">
        <w:rPr>
          <w:rFonts w:ascii="Arial Narrow" w:hAnsi="Arial Narrow"/>
          <w:kern w:val="28"/>
          <w:lang w:eastAsia="fr-FR"/>
        </w:rPr>
        <w:t>Seigneur</w:t>
      </w:r>
      <w:proofErr w:type="gramStart"/>
      <w:r w:rsidRPr="00D426C6">
        <w:rPr>
          <w:rFonts w:ascii="Arial Narrow" w:hAnsi="Arial Narrow"/>
          <w:kern w:val="28"/>
          <w:lang w:eastAsia="fr-FR"/>
        </w:rPr>
        <w:t>,Sois</w:t>
      </w:r>
      <w:proofErr w:type="spellEnd"/>
      <w:proofErr w:type="gramEnd"/>
      <w:r w:rsidRPr="00D426C6">
        <w:rPr>
          <w:rFonts w:ascii="Arial Narrow" w:hAnsi="Arial Narrow"/>
          <w:kern w:val="28"/>
          <w:lang w:eastAsia="fr-FR"/>
        </w:rPr>
        <w:t xml:space="preserve"> fort et prends courage ;Espère le Seigneur. »</w:t>
      </w:r>
    </w:p>
    <w:p w:rsidR="00D426C6" w:rsidRPr="00D426C6" w:rsidRDefault="00D426C6" w:rsidP="00D426C6">
      <w:pPr>
        <w:tabs>
          <w:tab w:val="left" w:pos="360"/>
        </w:tabs>
        <w:overflowPunct w:val="0"/>
        <w:adjustRightInd w:val="0"/>
        <w:jc w:val="both"/>
        <w:rPr>
          <w:rFonts w:ascii="Arial Narrow" w:hAnsi="Arial Narrow"/>
          <w:kern w:val="28"/>
          <w:lang w:eastAsia="fr-FR"/>
        </w:rPr>
      </w:pPr>
    </w:p>
    <w:p w:rsidR="00964AC3" w:rsidRPr="00964AC3" w:rsidRDefault="00D426C6" w:rsidP="00D426C6">
      <w:pPr>
        <w:tabs>
          <w:tab w:val="left" w:pos="360"/>
        </w:tabs>
        <w:overflowPunct w:val="0"/>
        <w:adjustRightInd w:val="0"/>
        <w:jc w:val="both"/>
        <w:rPr>
          <w:rFonts w:ascii="Arial Narrow" w:hAnsi="Arial Narrow"/>
          <w:b/>
          <w:kern w:val="28"/>
          <w:sz w:val="26"/>
          <w:szCs w:val="26"/>
          <w:lang w:eastAsia="fr-FR"/>
        </w:rPr>
      </w:pPr>
      <w:r w:rsidRPr="00D426C6">
        <w:rPr>
          <w:rFonts w:ascii="Arial Narrow" w:hAnsi="Arial Narrow"/>
          <w:b/>
          <w:kern w:val="28"/>
          <w:sz w:val="26"/>
          <w:szCs w:val="26"/>
          <w:lang w:eastAsia="fr-FR"/>
        </w:rPr>
        <w:t>1 le baptême est-il vraiment nécessaire pour vivre en chrétiens et suivre Jésus</w:t>
      </w:r>
      <w:r w:rsidRPr="00D426C6">
        <w:rPr>
          <w:rFonts w:ascii="Arial Narrow" w:hAnsi="Arial Narrow"/>
          <w:kern w:val="28"/>
          <w:sz w:val="26"/>
          <w:szCs w:val="26"/>
          <w:lang w:eastAsia="fr-FR"/>
        </w:rPr>
        <w:t xml:space="preserve"> ? N’est-ce pas, au fond, simplement un rite, un acte formel de l’Église pour donner un nom au petit garçon ou à la petite fille ?  C’est une question qu’on peut se poser. Et ce qu’écrit l’apôtre Paul à ce propos est éclairant : « Ne le savez-vous donc pas : nous tous, qui avons été baptisés en Jésus Christ, c’est dans sa mort que nous avons été baptisés. Si, par le baptême dans sa mort, nous avons été mis au tombeau avec lui, c’est pour que nous menions une vie nouvelle, nous aussi, de même que le Christ, par la toute-puissance du Père, est ressuscité d’entre les morts. » (</w:t>
      </w:r>
      <w:proofErr w:type="spellStart"/>
      <w:r w:rsidRPr="00D426C6">
        <w:rPr>
          <w:rFonts w:ascii="Arial Narrow" w:hAnsi="Arial Narrow"/>
          <w:kern w:val="28"/>
          <w:sz w:val="26"/>
          <w:szCs w:val="26"/>
          <w:lang w:eastAsia="fr-FR"/>
        </w:rPr>
        <w:t>Rm</w:t>
      </w:r>
      <w:proofErr w:type="spellEnd"/>
      <w:r w:rsidRPr="00D426C6">
        <w:rPr>
          <w:rFonts w:ascii="Arial Narrow" w:hAnsi="Arial Narrow"/>
          <w:kern w:val="28"/>
          <w:sz w:val="26"/>
          <w:szCs w:val="26"/>
          <w:lang w:eastAsia="fr-FR"/>
        </w:rPr>
        <w:t xml:space="preserve"> 6,3-4). Ce n’est donc pas une formalité ! C’est un acte qui touche notre existence en profondeur. Un enfant baptisé ou un enfant qui n’est pas baptisé, ce n’est pas la même personne. Par le baptême, nous sommes immergés dans cette inépuisable source de vie qu’est la mort de Jésus, le plus grand acte d’amour de toute l’histoire ; et grâce à cet amour, nous pouvons vivre une vie nouvelle, non plus à la merci du mal, du péché et de la mort, mais dans la communion avec Dieu et avec nos frères. 2 Beaucoup d’entre nous n’ont pas le moindre souvenir de la célébration de ce sacrement, et c’est normal, si nous avons été baptisés peu après notre naissance. J’ai déjà posé cette question deux ou trois fois, ici, sur la place : que ceux d’entre vous qui savent la date de leur baptême lèvent la main. C’est important de connaître le jour où j’ai été immergé dans ce courant de salut de Jésus. Aujourd’hui, chez vous, cherchez, demandez la date de votre baptême et comme cela vous saurez bien quel est le jour si beau de votre baptême. Connaître la date de notre baptême, c’est connaître une date heureuse. Si on ne le sait pas, on risque de perdre la conscience de ce que le Seigneur a fait en nous, du don que nous avons reçu. Nous finissons alors par le considérer seulement comme un événement du passé – et même pas par notre volonté mais par celle de nos parents – et qui n’a donc plus aucune incidence sur le présent. </w:t>
      </w:r>
      <w:r w:rsidRPr="00D426C6">
        <w:rPr>
          <w:rFonts w:ascii="Arial Narrow" w:hAnsi="Arial Narrow"/>
          <w:b/>
          <w:kern w:val="28"/>
          <w:sz w:val="26"/>
          <w:szCs w:val="26"/>
          <w:lang w:eastAsia="fr-FR"/>
        </w:rPr>
        <w:t>Nous devons réveiller la mémoire de notre baptême. Nous sommes appelés à vivre notre baptême tous les jours, comme une réalité actuelle de notre existence. Si nous réussissons à suivre Jésus et à rester dans l’Église, malgré nos limites et nos fragilités, et nos péchés, c’est précisément grâce au sacrement dans lequel nous sommes devenus de nouvelles créatures et avons été revêtus du Christ</w:t>
      </w:r>
      <w:r w:rsidRPr="00D426C6">
        <w:rPr>
          <w:rFonts w:ascii="Arial Narrow" w:hAnsi="Arial Narrow"/>
          <w:kern w:val="28"/>
          <w:sz w:val="26"/>
          <w:szCs w:val="26"/>
          <w:lang w:eastAsia="fr-FR"/>
        </w:rPr>
        <w:t xml:space="preserve">. C’est en effet en vertu du baptême que, libérés du péché originel, nous sommes greffés sur la relation de Jésus avec Dieu le Père, que nous sommes porteurs d’une nouvelle espérance, parce que le baptême nous donne cette espérance nouvelle : l’espérance de marcher sur la route du salut, toute notre vie. Et rien ni personne ne peut éteindre cette espérance, parce que l’espérance ne déçoit pas. Souvenez-vous : </w:t>
      </w:r>
      <w:r w:rsidRPr="00D426C6">
        <w:rPr>
          <w:rFonts w:ascii="Arial Narrow" w:hAnsi="Arial Narrow"/>
          <w:b/>
          <w:kern w:val="28"/>
          <w:sz w:val="26"/>
          <w:szCs w:val="26"/>
          <w:lang w:eastAsia="fr-FR"/>
        </w:rPr>
        <w:t xml:space="preserve">l’espérance dans le Seigneur ne </w:t>
      </w:r>
      <w:r w:rsidRPr="00D426C6">
        <w:rPr>
          <w:rFonts w:ascii="Arial Narrow" w:hAnsi="Arial Narrow"/>
          <w:b/>
          <w:kern w:val="28"/>
          <w:sz w:val="26"/>
          <w:szCs w:val="26"/>
          <w:lang w:eastAsia="fr-FR"/>
        </w:rPr>
        <w:lastRenderedPageBreak/>
        <w:t>déçoit jamais</w:t>
      </w:r>
      <w:r w:rsidRPr="00D426C6">
        <w:rPr>
          <w:rFonts w:ascii="Arial Narrow" w:hAnsi="Arial Narrow"/>
          <w:kern w:val="28"/>
          <w:sz w:val="26"/>
          <w:szCs w:val="26"/>
          <w:lang w:eastAsia="fr-FR"/>
        </w:rPr>
        <w:t>. Grâce au baptême, nous sommes capables de pardonner et d’aimer même ceux qui nous offensent et qui nous font du mal, nous parvenons à reconnaître dans les derniers nommer ainsi par se monde  et dans les pauvres le visage du Seigneur qui nous visite et se fait proche. Le baptême nous aide à reconnaître le visage de Jésus dans celui des personnes démunies, des personnes souffrantes, et aussi dans celui de notre prochain. Tout cela est possible grâce à la force du baptême ! 3 Un dernier élément important. Je pose la question : est-ce qu’on peut se baptiser soi-même ? Personne ne peut se baptiser soi-même ! Personne. Nous pouvons le demander, le désirer, mais nous avons toujours besoin de quelqu’un qui nous confère ce sacrement au nom du Seigneur et dans son Eglise  Parce que le baptême est un don qui est fait dans un contexte de sollicitude et de partage fraternel. Toujours, dans l’histoire, une personne baptise dans la lignée apostolique  une autre, une autre, une autre… c’est une chaîne, une chaîne de grâce. Mais, moi, je ne peux pas me baptiser tout seul ; je dois demander le baptême à un autre. C’est un acte fraternel, un acte de filiation vis-à-vis de l’Église. Dans la célébration du baptême, nous pouvons reconnaître les traits les plus authentiques de l’Église qui, comme une mère, continue à engendrer de nouveaux enfants dans le Christ, dans la fécondité de l’Esprit-Saint. Demandons alors de tout cœur au Seigneur de pouvoir expérimenter toujours davantage, dans notre vie de chaque jour, cette grâce que nous avons reçue par le baptême. Qu’en nous rencontrant, nos frères puissent rencontrer de véritables enfants de Dieu, de véritables frères et sœurs de Jésus-Christ, de véritables membres de l’Église</w:t>
      </w:r>
      <w:r w:rsidRPr="00D426C6">
        <w:rPr>
          <w:rFonts w:ascii="Arial Narrow" w:hAnsi="Arial Narrow"/>
          <w:b/>
          <w:kern w:val="28"/>
          <w:sz w:val="26"/>
          <w:szCs w:val="26"/>
          <w:lang w:eastAsia="fr-FR"/>
        </w:rPr>
        <w:t xml:space="preserve">. Et n’oubliez pas le devoir pour aujourd’hui : chercher, demander la date de votre baptême. De même que je connais la date de ma naissance, je dois connaître aussi la date de mon baptême, parce que c’est un jour de </w:t>
      </w:r>
      <w:r w:rsidR="00964AC3" w:rsidRPr="00D426C6">
        <w:rPr>
          <w:rFonts w:ascii="Arial Narrow" w:hAnsi="Arial Narrow"/>
          <w:b/>
          <w:kern w:val="28"/>
          <w:sz w:val="26"/>
          <w:szCs w:val="26"/>
          <w:lang w:eastAsia="fr-FR"/>
        </w:rPr>
        <w:t>f</w:t>
      </w:r>
      <w:r w:rsidR="00964AC3">
        <w:rPr>
          <w:rFonts w:ascii="Arial Narrow" w:hAnsi="Arial Narrow"/>
          <w:b/>
          <w:kern w:val="28"/>
          <w:sz w:val="26"/>
          <w:szCs w:val="26"/>
          <w:lang w:eastAsia="fr-FR"/>
        </w:rPr>
        <w:t xml:space="preserve">ête </w:t>
      </w: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w w:val="105"/>
          <w:sz w:val="17"/>
        </w:rPr>
      </w:pPr>
    </w:p>
    <w:p w:rsidR="00D426C6" w:rsidRDefault="00D426C6">
      <w:pPr>
        <w:spacing w:before="86"/>
        <w:ind w:left="1315"/>
        <w:rPr>
          <w:sz w:val="17"/>
        </w:rPr>
      </w:pPr>
    </w:p>
    <w:sectPr w:rsidR="00D426C6" w:rsidSect="00365860">
      <w:pgSz w:w="11910" w:h="16840"/>
      <w:pgMar w:top="780" w:right="300" w:bottom="880" w:left="120" w:header="0" w:footer="6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E13" w:rsidRDefault="00197E13" w:rsidP="00365860">
      <w:r>
        <w:separator/>
      </w:r>
    </w:p>
  </w:endnote>
  <w:endnote w:type="continuationSeparator" w:id="0">
    <w:p w:rsidR="00197E13" w:rsidRDefault="00197E13" w:rsidP="0036586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Lucida Handwriting">
    <w:panose1 w:val="03010101010101010101"/>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maze">
    <w:altName w:val="Agency FB"/>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38" w:rsidRDefault="00476838">
    <w:pPr>
      <w:pStyle w:val="Corpsdetexte"/>
      <w:spacing w:line="14" w:lineRule="auto"/>
      <w:rPr>
        <w:sz w:val="19"/>
      </w:rPr>
    </w:pPr>
    <w:r w:rsidRPr="00017BBA">
      <w:pict>
        <v:shapetype id="_x0000_t202" coordsize="21600,21600" o:spt="202" path="m,l,21600r21600,l21600,xe">
          <v:stroke joinstyle="miter"/>
          <v:path gradientshapeok="t" o:connecttype="rect"/>
        </v:shapetype>
        <v:shape id="_x0000_s2052" type="#_x0000_t202" style="position:absolute;margin-left:516.1pt;margin-top:793pt;width:12pt;height:15.3pt;z-index:-16713728;mso-position-horizontal-relative:page;mso-position-vertical-relative:page" filled="f" stroked="f">
          <v:textbox inset="0,0,0,0">
            <w:txbxContent>
              <w:p w:rsidR="00476838" w:rsidRDefault="00476838">
                <w:pPr>
                  <w:pStyle w:val="Corpsdetexte"/>
                  <w:spacing w:before="10"/>
                  <w:ind w:left="60"/>
                </w:pPr>
                <w:fldSimple w:instr=" PAGE ">
                  <w:r w:rsidR="00645EC9">
                    <w:rPr>
                      <w:noProof/>
                    </w:rPr>
                    <w:t>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38" w:rsidRDefault="00476838">
    <w:pPr>
      <w:pStyle w:val="Corpsdetexte"/>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38" w:rsidRDefault="00476838">
    <w:pPr>
      <w:pStyle w:val="Corpsdetexte"/>
      <w:spacing w:line="14" w:lineRule="auto"/>
      <w:rPr>
        <w:sz w:val="19"/>
      </w:rPr>
    </w:pPr>
    <w:r w:rsidRPr="00017BBA">
      <w:pict>
        <v:shapetype id="_x0000_t202" coordsize="21600,21600" o:spt="202" path="m,l,21600r21600,l21600,xe">
          <v:stroke joinstyle="miter"/>
          <v:path gradientshapeok="t" o:connecttype="rect"/>
        </v:shapetype>
        <v:shape id="_x0000_s2051" type="#_x0000_t202" style="position:absolute;margin-left:510.1pt;margin-top:793pt;width:18pt;height:15.3pt;z-index:-16713216;mso-position-horizontal-relative:page;mso-position-vertical-relative:page" filled="f" stroked="f">
          <v:textbox inset="0,0,0,0">
            <w:txbxContent>
              <w:p w:rsidR="00476838" w:rsidRDefault="00476838">
                <w:pPr>
                  <w:pStyle w:val="Corpsdetexte"/>
                  <w:spacing w:before="10"/>
                  <w:ind w:left="60"/>
                </w:pPr>
                <w:fldSimple w:instr=" PAGE ">
                  <w:r w:rsidR="00645EC9">
                    <w:rPr>
                      <w:noProof/>
                    </w:rPr>
                    <w:t>11</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38" w:rsidRDefault="00476838">
    <w:pPr>
      <w:pStyle w:val="Corpsdetexte"/>
      <w:spacing w:line="14" w:lineRule="auto"/>
      <w:rPr>
        <w:sz w:val="20"/>
      </w:rPr>
    </w:pPr>
    <w:r w:rsidRPr="00017BBA">
      <w:pict>
        <v:shapetype id="_x0000_t202" coordsize="21600,21600" o:spt="202" path="m,l,21600r21600,l21600,xe">
          <v:stroke joinstyle="miter"/>
          <v:path gradientshapeok="t" o:connecttype="rect"/>
        </v:shapetype>
        <v:shape id="_x0000_s2050" type="#_x0000_t202" style="position:absolute;margin-left:512.1pt;margin-top:793pt;width:14pt;height:15.3pt;z-index:-16712704;mso-position-horizontal-relative:page;mso-position-vertical-relative:page" filled="f" stroked="f">
          <v:textbox inset="0,0,0,0">
            <w:txbxContent>
              <w:p w:rsidR="00476838" w:rsidRDefault="00476838">
                <w:pPr>
                  <w:pStyle w:val="Corpsdetexte"/>
                  <w:spacing w:before="10"/>
                  <w:ind w:left="20"/>
                </w:pPr>
                <w:r>
                  <w:t>13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838" w:rsidRDefault="00476838">
    <w:pPr>
      <w:pStyle w:val="Corpsdetexte"/>
      <w:spacing w:line="14" w:lineRule="auto"/>
      <w:rPr>
        <w:sz w:val="20"/>
      </w:rPr>
    </w:pPr>
    <w:r w:rsidRPr="00017BBA">
      <w:pict>
        <v:shapetype id="_x0000_t202" coordsize="21600,21600" o:spt="202" path="m,l,21600r21600,l21600,xe">
          <v:stroke joinstyle="miter"/>
          <v:path gradientshapeok="t" o:connecttype="rect"/>
        </v:shapetype>
        <v:shape id="_x0000_s2049" type="#_x0000_t202" style="position:absolute;margin-left:510.1pt;margin-top:793pt;width:18pt;height:15.3pt;z-index:-16712192;mso-position-horizontal-relative:page;mso-position-vertical-relative:page" filled="f" stroked="f">
          <v:textbox style="mso-next-textbox:#_x0000_s2049" inset="0,0,0,0">
            <w:txbxContent>
              <w:p w:rsidR="00476838" w:rsidRDefault="00476838">
                <w:pPr>
                  <w:pStyle w:val="Corpsdetexte"/>
                  <w:spacing w:before="10"/>
                  <w:ind w:left="60"/>
                </w:pPr>
                <w:fldSimple w:instr=" PAGE ">
                  <w:r w:rsidR="00964AC3">
                    <w:rPr>
                      <w:noProof/>
                    </w:rPr>
                    <w:t>64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E13" w:rsidRDefault="00197E13" w:rsidP="00365860">
      <w:r>
        <w:separator/>
      </w:r>
    </w:p>
  </w:footnote>
  <w:footnote w:type="continuationSeparator" w:id="0">
    <w:p w:rsidR="00197E13" w:rsidRDefault="00197E13" w:rsidP="003658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154C"/>
    <w:multiLevelType w:val="hybridMultilevel"/>
    <w:tmpl w:val="9530F848"/>
    <w:lvl w:ilvl="0" w:tplc="76948FEA">
      <w:numFmt w:val="bullet"/>
      <w:lvlText w:val="-"/>
      <w:lvlJc w:val="left"/>
      <w:pPr>
        <w:ind w:left="786" w:hanging="360"/>
      </w:pPr>
      <w:rPr>
        <w:rFonts w:ascii="Cambria" w:eastAsia="Cambria" w:hAnsi="Cambria" w:cs="Cambria" w:hint="default"/>
        <w:color w:val="1F497D"/>
        <w:w w:val="102"/>
        <w:sz w:val="21"/>
        <w:szCs w:val="21"/>
        <w:lang w:val="fr-FR" w:eastAsia="en-US" w:bidi="ar-SA"/>
      </w:rPr>
    </w:lvl>
    <w:lvl w:ilvl="1" w:tplc="76C49DE4">
      <w:numFmt w:val="bullet"/>
      <w:lvlText w:val="-"/>
      <w:lvlJc w:val="left"/>
      <w:pPr>
        <w:ind w:left="2035" w:hanging="360"/>
      </w:pPr>
      <w:rPr>
        <w:rFonts w:hint="default"/>
        <w:w w:val="100"/>
        <w:lang w:val="fr-FR" w:eastAsia="en-US" w:bidi="ar-SA"/>
      </w:rPr>
    </w:lvl>
    <w:lvl w:ilvl="2" w:tplc="9BF6A2AA">
      <w:numFmt w:val="bullet"/>
      <w:lvlText w:val=""/>
      <w:lvlJc w:val="left"/>
      <w:pPr>
        <w:ind w:left="3474" w:hanging="360"/>
      </w:pPr>
      <w:rPr>
        <w:rFonts w:ascii="Wingdings" w:eastAsia="Wingdings" w:hAnsi="Wingdings" w:cs="Wingdings" w:hint="default"/>
        <w:color w:val="1F497D"/>
        <w:w w:val="102"/>
        <w:sz w:val="21"/>
        <w:szCs w:val="21"/>
        <w:lang w:val="fr-FR" w:eastAsia="en-US" w:bidi="ar-SA"/>
      </w:rPr>
    </w:lvl>
    <w:lvl w:ilvl="3" w:tplc="EB42E5E0">
      <w:numFmt w:val="bullet"/>
      <w:lvlText w:val="•"/>
      <w:lvlJc w:val="left"/>
      <w:pPr>
        <w:ind w:left="3440" w:hanging="360"/>
      </w:pPr>
      <w:rPr>
        <w:rFonts w:hint="default"/>
        <w:lang w:val="fr-FR" w:eastAsia="en-US" w:bidi="ar-SA"/>
      </w:rPr>
    </w:lvl>
    <w:lvl w:ilvl="4" w:tplc="5CBAA024">
      <w:numFmt w:val="bullet"/>
      <w:lvlText w:val="•"/>
      <w:lvlJc w:val="left"/>
      <w:pPr>
        <w:ind w:left="3480" w:hanging="360"/>
      </w:pPr>
      <w:rPr>
        <w:rFonts w:hint="default"/>
        <w:lang w:val="fr-FR" w:eastAsia="en-US" w:bidi="ar-SA"/>
      </w:rPr>
    </w:lvl>
    <w:lvl w:ilvl="5" w:tplc="F1526DCA">
      <w:numFmt w:val="bullet"/>
      <w:lvlText w:val="•"/>
      <w:lvlJc w:val="left"/>
      <w:pPr>
        <w:ind w:left="4814" w:hanging="360"/>
      </w:pPr>
      <w:rPr>
        <w:rFonts w:hint="default"/>
        <w:lang w:val="fr-FR" w:eastAsia="en-US" w:bidi="ar-SA"/>
      </w:rPr>
    </w:lvl>
    <w:lvl w:ilvl="6" w:tplc="6D829DFC">
      <w:numFmt w:val="bullet"/>
      <w:lvlText w:val="•"/>
      <w:lvlJc w:val="left"/>
      <w:pPr>
        <w:ind w:left="6148" w:hanging="360"/>
      </w:pPr>
      <w:rPr>
        <w:rFonts w:hint="default"/>
        <w:lang w:val="fr-FR" w:eastAsia="en-US" w:bidi="ar-SA"/>
      </w:rPr>
    </w:lvl>
    <w:lvl w:ilvl="7" w:tplc="76D0992C">
      <w:numFmt w:val="bullet"/>
      <w:lvlText w:val="•"/>
      <w:lvlJc w:val="left"/>
      <w:pPr>
        <w:ind w:left="7482" w:hanging="360"/>
      </w:pPr>
      <w:rPr>
        <w:rFonts w:hint="default"/>
        <w:lang w:val="fr-FR" w:eastAsia="en-US" w:bidi="ar-SA"/>
      </w:rPr>
    </w:lvl>
    <w:lvl w:ilvl="8" w:tplc="B1B6153A">
      <w:numFmt w:val="bullet"/>
      <w:lvlText w:val="•"/>
      <w:lvlJc w:val="left"/>
      <w:pPr>
        <w:ind w:left="8817" w:hanging="360"/>
      </w:pPr>
      <w:rPr>
        <w:rFonts w:hint="default"/>
        <w:lang w:val="fr-FR" w:eastAsia="en-US" w:bidi="ar-SA"/>
      </w:rPr>
    </w:lvl>
  </w:abstractNum>
  <w:abstractNum w:abstractNumId="1">
    <w:nsid w:val="02745B6C"/>
    <w:multiLevelType w:val="hybridMultilevel"/>
    <w:tmpl w:val="007008BC"/>
    <w:lvl w:ilvl="0" w:tplc="6F80F7BE">
      <w:numFmt w:val="bullet"/>
      <w:lvlText w:val="-"/>
      <w:lvlJc w:val="left"/>
      <w:pPr>
        <w:ind w:left="665" w:hanging="169"/>
      </w:pPr>
      <w:rPr>
        <w:rFonts w:ascii="Times New Roman" w:eastAsia="Times New Roman" w:hAnsi="Times New Roman" w:cs="Times New Roman" w:hint="default"/>
        <w:w w:val="100"/>
        <w:sz w:val="24"/>
        <w:szCs w:val="24"/>
        <w:lang w:val="fr-FR" w:eastAsia="en-US" w:bidi="ar-SA"/>
      </w:rPr>
    </w:lvl>
    <w:lvl w:ilvl="1" w:tplc="D1A2CF82">
      <w:numFmt w:val="bullet"/>
      <w:lvlText w:val="•"/>
      <w:lvlJc w:val="left"/>
      <w:pPr>
        <w:ind w:left="1189" w:hanging="169"/>
      </w:pPr>
      <w:rPr>
        <w:rFonts w:hint="default"/>
        <w:lang w:val="fr-FR" w:eastAsia="en-US" w:bidi="ar-SA"/>
      </w:rPr>
    </w:lvl>
    <w:lvl w:ilvl="2" w:tplc="4D2ADD6C">
      <w:numFmt w:val="bullet"/>
      <w:lvlText w:val="•"/>
      <w:lvlJc w:val="left"/>
      <w:pPr>
        <w:ind w:left="1718" w:hanging="169"/>
      </w:pPr>
      <w:rPr>
        <w:rFonts w:hint="default"/>
        <w:lang w:val="fr-FR" w:eastAsia="en-US" w:bidi="ar-SA"/>
      </w:rPr>
    </w:lvl>
    <w:lvl w:ilvl="3" w:tplc="04E4D864">
      <w:numFmt w:val="bullet"/>
      <w:lvlText w:val="•"/>
      <w:lvlJc w:val="left"/>
      <w:pPr>
        <w:ind w:left="2247" w:hanging="169"/>
      </w:pPr>
      <w:rPr>
        <w:rFonts w:hint="default"/>
        <w:lang w:val="fr-FR" w:eastAsia="en-US" w:bidi="ar-SA"/>
      </w:rPr>
    </w:lvl>
    <w:lvl w:ilvl="4" w:tplc="EC480A2A">
      <w:numFmt w:val="bullet"/>
      <w:lvlText w:val="•"/>
      <w:lvlJc w:val="left"/>
      <w:pPr>
        <w:ind w:left="2776" w:hanging="169"/>
      </w:pPr>
      <w:rPr>
        <w:rFonts w:hint="default"/>
        <w:lang w:val="fr-FR" w:eastAsia="en-US" w:bidi="ar-SA"/>
      </w:rPr>
    </w:lvl>
    <w:lvl w:ilvl="5" w:tplc="561007BC">
      <w:numFmt w:val="bullet"/>
      <w:lvlText w:val="•"/>
      <w:lvlJc w:val="left"/>
      <w:pPr>
        <w:ind w:left="3305" w:hanging="169"/>
      </w:pPr>
      <w:rPr>
        <w:rFonts w:hint="default"/>
        <w:lang w:val="fr-FR" w:eastAsia="en-US" w:bidi="ar-SA"/>
      </w:rPr>
    </w:lvl>
    <w:lvl w:ilvl="6" w:tplc="F6CA3E4A">
      <w:numFmt w:val="bullet"/>
      <w:lvlText w:val="•"/>
      <w:lvlJc w:val="left"/>
      <w:pPr>
        <w:ind w:left="3834" w:hanging="169"/>
      </w:pPr>
      <w:rPr>
        <w:rFonts w:hint="default"/>
        <w:lang w:val="fr-FR" w:eastAsia="en-US" w:bidi="ar-SA"/>
      </w:rPr>
    </w:lvl>
    <w:lvl w:ilvl="7" w:tplc="08980CD2">
      <w:numFmt w:val="bullet"/>
      <w:lvlText w:val="•"/>
      <w:lvlJc w:val="left"/>
      <w:pPr>
        <w:ind w:left="4363" w:hanging="169"/>
      </w:pPr>
      <w:rPr>
        <w:rFonts w:hint="default"/>
        <w:lang w:val="fr-FR" w:eastAsia="en-US" w:bidi="ar-SA"/>
      </w:rPr>
    </w:lvl>
    <w:lvl w:ilvl="8" w:tplc="2C7CE11E">
      <w:numFmt w:val="bullet"/>
      <w:lvlText w:val="•"/>
      <w:lvlJc w:val="left"/>
      <w:pPr>
        <w:ind w:left="4892" w:hanging="169"/>
      </w:pPr>
      <w:rPr>
        <w:rFonts w:hint="default"/>
        <w:lang w:val="fr-FR" w:eastAsia="en-US" w:bidi="ar-SA"/>
      </w:rPr>
    </w:lvl>
  </w:abstractNum>
  <w:abstractNum w:abstractNumId="2">
    <w:nsid w:val="03770DF8"/>
    <w:multiLevelType w:val="hybridMultilevel"/>
    <w:tmpl w:val="30720AF6"/>
    <w:lvl w:ilvl="0" w:tplc="C54439DC">
      <w:start w:val="1"/>
      <w:numFmt w:val="decimal"/>
      <w:lvlText w:val="%1."/>
      <w:lvlJc w:val="left"/>
      <w:pPr>
        <w:ind w:left="335" w:hanging="196"/>
      </w:pPr>
      <w:rPr>
        <w:rFonts w:ascii="Cambria" w:eastAsia="Cambria" w:hAnsi="Cambria" w:cs="Cambria" w:hint="default"/>
        <w:spacing w:val="0"/>
        <w:w w:val="103"/>
        <w:sz w:val="19"/>
        <w:szCs w:val="19"/>
        <w:lang w:val="fr-FR" w:eastAsia="en-US" w:bidi="ar-SA"/>
      </w:rPr>
    </w:lvl>
    <w:lvl w:ilvl="1" w:tplc="32C29B24">
      <w:numFmt w:val="bullet"/>
      <w:lvlText w:val="•"/>
      <w:lvlJc w:val="left"/>
      <w:pPr>
        <w:ind w:left="889" w:hanging="196"/>
      </w:pPr>
      <w:rPr>
        <w:rFonts w:hint="default"/>
        <w:lang w:val="fr-FR" w:eastAsia="en-US" w:bidi="ar-SA"/>
      </w:rPr>
    </w:lvl>
    <w:lvl w:ilvl="2" w:tplc="28DE2FA0">
      <w:numFmt w:val="bullet"/>
      <w:lvlText w:val="•"/>
      <w:lvlJc w:val="left"/>
      <w:pPr>
        <w:ind w:left="1439" w:hanging="196"/>
      </w:pPr>
      <w:rPr>
        <w:rFonts w:hint="default"/>
        <w:lang w:val="fr-FR" w:eastAsia="en-US" w:bidi="ar-SA"/>
      </w:rPr>
    </w:lvl>
    <w:lvl w:ilvl="3" w:tplc="70A277B2">
      <w:numFmt w:val="bullet"/>
      <w:lvlText w:val="•"/>
      <w:lvlJc w:val="left"/>
      <w:pPr>
        <w:ind w:left="1988" w:hanging="196"/>
      </w:pPr>
      <w:rPr>
        <w:rFonts w:hint="default"/>
        <w:lang w:val="fr-FR" w:eastAsia="en-US" w:bidi="ar-SA"/>
      </w:rPr>
    </w:lvl>
    <w:lvl w:ilvl="4" w:tplc="499ECAA0">
      <w:numFmt w:val="bullet"/>
      <w:lvlText w:val="•"/>
      <w:lvlJc w:val="left"/>
      <w:pPr>
        <w:ind w:left="2538" w:hanging="196"/>
      </w:pPr>
      <w:rPr>
        <w:rFonts w:hint="default"/>
        <w:lang w:val="fr-FR" w:eastAsia="en-US" w:bidi="ar-SA"/>
      </w:rPr>
    </w:lvl>
    <w:lvl w:ilvl="5" w:tplc="F38C0B70">
      <w:numFmt w:val="bullet"/>
      <w:lvlText w:val="•"/>
      <w:lvlJc w:val="left"/>
      <w:pPr>
        <w:ind w:left="3088" w:hanging="196"/>
      </w:pPr>
      <w:rPr>
        <w:rFonts w:hint="default"/>
        <w:lang w:val="fr-FR" w:eastAsia="en-US" w:bidi="ar-SA"/>
      </w:rPr>
    </w:lvl>
    <w:lvl w:ilvl="6" w:tplc="0CE042F0">
      <w:numFmt w:val="bullet"/>
      <w:lvlText w:val="•"/>
      <w:lvlJc w:val="left"/>
      <w:pPr>
        <w:ind w:left="3637" w:hanging="196"/>
      </w:pPr>
      <w:rPr>
        <w:rFonts w:hint="default"/>
        <w:lang w:val="fr-FR" w:eastAsia="en-US" w:bidi="ar-SA"/>
      </w:rPr>
    </w:lvl>
    <w:lvl w:ilvl="7" w:tplc="87CE5836">
      <w:numFmt w:val="bullet"/>
      <w:lvlText w:val="•"/>
      <w:lvlJc w:val="left"/>
      <w:pPr>
        <w:ind w:left="4187" w:hanging="196"/>
      </w:pPr>
      <w:rPr>
        <w:rFonts w:hint="default"/>
        <w:lang w:val="fr-FR" w:eastAsia="en-US" w:bidi="ar-SA"/>
      </w:rPr>
    </w:lvl>
    <w:lvl w:ilvl="8" w:tplc="6476952C">
      <w:numFmt w:val="bullet"/>
      <w:lvlText w:val="•"/>
      <w:lvlJc w:val="left"/>
      <w:pPr>
        <w:ind w:left="4737" w:hanging="196"/>
      </w:pPr>
      <w:rPr>
        <w:rFonts w:hint="default"/>
        <w:lang w:val="fr-FR" w:eastAsia="en-US" w:bidi="ar-SA"/>
      </w:rPr>
    </w:lvl>
  </w:abstractNum>
  <w:abstractNum w:abstractNumId="3">
    <w:nsid w:val="053C7419"/>
    <w:multiLevelType w:val="hybridMultilevel"/>
    <w:tmpl w:val="77045492"/>
    <w:lvl w:ilvl="0" w:tplc="B6BAB336">
      <w:numFmt w:val="bullet"/>
      <w:lvlText w:val=""/>
      <w:lvlJc w:val="left"/>
      <w:pPr>
        <w:ind w:left="1020" w:hanging="361"/>
      </w:pPr>
      <w:rPr>
        <w:rFonts w:ascii="Symbol" w:eastAsia="Symbol" w:hAnsi="Symbol" w:cs="Symbol" w:hint="default"/>
        <w:w w:val="100"/>
        <w:sz w:val="24"/>
        <w:szCs w:val="24"/>
        <w:lang w:val="fr-FR" w:eastAsia="en-US" w:bidi="ar-SA"/>
      </w:rPr>
    </w:lvl>
    <w:lvl w:ilvl="1" w:tplc="D1B48A04">
      <w:numFmt w:val="bullet"/>
      <w:lvlText w:val="•"/>
      <w:lvlJc w:val="left"/>
      <w:pPr>
        <w:ind w:left="2018" w:hanging="361"/>
      </w:pPr>
      <w:rPr>
        <w:lang w:val="fr-FR" w:eastAsia="en-US" w:bidi="ar-SA"/>
      </w:rPr>
    </w:lvl>
    <w:lvl w:ilvl="2" w:tplc="2F0082CE">
      <w:numFmt w:val="bullet"/>
      <w:lvlText w:val="•"/>
      <w:lvlJc w:val="left"/>
      <w:pPr>
        <w:ind w:left="3017" w:hanging="361"/>
      </w:pPr>
      <w:rPr>
        <w:lang w:val="fr-FR" w:eastAsia="en-US" w:bidi="ar-SA"/>
      </w:rPr>
    </w:lvl>
    <w:lvl w:ilvl="3" w:tplc="ADCC0336">
      <w:numFmt w:val="bullet"/>
      <w:lvlText w:val="•"/>
      <w:lvlJc w:val="left"/>
      <w:pPr>
        <w:ind w:left="4015" w:hanging="361"/>
      </w:pPr>
      <w:rPr>
        <w:lang w:val="fr-FR" w:eastAsia="en-US" w:bidi="ar-SA"/>
      </w:rPr>
    </w:lvl>
    <w:lvl w:ilvl="4" w:tplc="B14AD3E8">
      <w:numFmt w:val="bullet"/>
      <w:lvlText w:val="•"/>
      <w:lvlJc w:val="left"/>
      <w:pPr>
        <w:ind w:left="5014" w:hanging="361"/>
      </w:pPr>
      <w:rPr>
        <w:lang w:val="fr-FR" w:eastAsia="en-US" w:bidi="ar-SA"/>
      </w:rPr>
    </w:lvl>
    <w:lvl w:ilvl="5" w:tplc="FDCC2812">
      <w:numFmt w:val="bullet"/>
      <w:lvlText w:val="•"/>
      <w:lvlJc w:val="left"/>
      <w:pPr>
        <w:ind w:left="6013" w:hanging="361"/>
      </w:pPr>
      <w:rPr>
        <w:lang w:val="fr-FR" w:eastAsia="en-US" w:bidi="ar-SA"/>
      </w:rPr>
    </w:lvl>
    <w:lvl w:ilvl="6" w:tplc="C820F4B8">
      <w:numFmt w:val="bullet"/>
      <w:lvlText w:val="•"/>
      <w:lvlJc w:val="left"/>
      <w:pPr>
        <w:ind w:left="7011" w:hanging="361"/>
      </w:pPr>
      <w:rPr>
        <w:lang w:val="fr-FR" w:eastAsia="en-US" w:bidi="ar-SA"/>
      </w:rPr>
    </w:lvl>
    <w:lvl w:ilvl="7" w:tplc="F1AC1D1C">
      <w:numFmt w:val="bullet"/>
      <w:lvlText w:val="•"/>
      <w:lvlJc w:val="left"/>
      <w:pPr>
        <w:ind w:left="8010" w:hanging="361"/>
      </w:pPr>
      <w:rPr>
        <w:lang w:val="fr-FR" w:eastAsia="en-US" w:bidi="ar-SA"/>
      </w:rPr>
    </w:lvl>
    <w:lvl w:ilvl="8" w:tplc="2014EF7E">
      <w:numFmt w:val="bullet"/>
      <w:lvlText w:val="•"/>
      <w:lvlJc w:val="left"/>
      <w:pPr>
        <w:ind w:left="9009" w:hanging="361"/>
      </w:pPr>
      <w:rPr>
        <w:lang w:val="fr-FR" w:eastAsia="en-US" w:bidi="ar-SA"/>
      </w:rPr>
    </w:lvl>
  </w:abstractNum>
  <w:abstractNum w:abstractNumId="4">
    <w:nsid w:val="07B852E0"/>
    <w:multiLevelType w:val="hybridMultilevel"/>
    <w:tmpl w:val="51F6D644"/>
    <w:lvl w:ilvl="0" w:tplc="8C7882B4">
      <w:start w:val="1"/>
      <w:numFmt w:val="decimal"/>
      <w:lvlText w:val="%1."/>
      <w:lvlJc w:val="left"/>
      <w:pPr>
        <w:ind w:left="1314" w:hanging="200"/>
      </w:pPr>
      <w:rPr>
        <w:rFonts w:ascii="Times New Roman" w:eastAsia="Times New Roman" w:hAnsi="Times New Roman" w:cs="Times New Roman" w:hint="default"/>
        <w:spacing w:val="0"/>
        <w:w w:val="103"/>
        <w:sz w:val="19"/>
        <w:szCs w:val="19"/>
        <w:lang w:val="fr-FR" w:eastAsia="en-US" w:bidi="ar-SA"/>
      </w:rPr>
    </w:lvl>
    <w:lvl w:ilvl="1" w:tplc="B622D860">
      <w:numFmt w:val="bullet"/>
      <w:lvlText w:val="•"/>
      <w:lvlJc w:val="left"/>
      <w:pPr>
        <w:ind w:left="1691" w:hanging="200"/>
      </w:pPr>
      <w:rPr>
        <w:rFonts w:hint="default"/>
        <w:lang w:val="fr-FR" w:eastAsia="en-US" w:bidi="ar-SA"/>
      </w:rPr>
    </w:lvl>
    <w:lvl w:ilvl="2" w:tplc="879498B6">
      <w:numFmt w:val="bullet"/>
      <w:lvlText w:val="•"/>
      <w:lvlJc w:val="left"/>
      <w:pPr>
        <w:ind w:left="2063" w:hanging="200"/>
      </w:pPr>
      <w:rPr>
        <w:rFonts w:hint="default"/>
        <w:lang w:val="fr-FR" w:eastAsia="en-US" w:bidi="ar-SA"/>
      </w:rPr>
    </w:lvl>
    <w:lvl w:ilvl="3" w:tplc="246478F2">
      <w:numFmt w:val="bullet"/>
      <w:lvlText w:val="•"/>
      <w:lvlJc w:val="left"/>
      <w:pPr>
        <w:ind w:left="2435" w:hanging="200"/>
      </w:pPr>
      <w:rPr>
        <w:rFonts w:hint="default"/>
        <w:lang w:val="fr-FR" w:eastAsia="en-US" w:bidi="ar-SA"/>
      </w:rPr>
    </w:lvl>
    <w:lvl w:ilvl="4" w:tplc="72BAC4D4">
      <w:numFmt w:val="bullet"/>
      <w:lvlText w:val="•"/>
      <w:lvlJc w:val="left"/>
      <w:pPr>
        <w:ind w:left="2807" w:hanging="200"/>
      </w:pPr>
      <w:rPr>
        <w:rFonts w:hint="default"/>
        <w:lang w:val="fr-FR" w:eastAsia="en-US" w:bidi="ar-SA"/>
      </w:rPr>
    </w:lvl>
    <w:lvl w:ilvl="5" w:tplc="959C1B40">
      <w:numFmt w:val="bullet"/>
      <w:lvlText w:val="•"/>
      <w:lvlJc w:val="left"/>
      <w:pPr>
        <w:ind w:left="3179" w:hanging="200"/>
      </w:pPr>
      <w:rPr>
        <w:rFonts w:hint="default"/>
        <w:lang w:val="fr-FR" w:eastAsia="en-US" w:bidi="ar-SA"/>
      </w:rPr>
    </w:lvl>
    <w:lvl w:ilvl="6" w:tplc="A9328A74">
      <w:numFmt w:val="bullet"/>
      <w:lvlText w:val="•"/>
      <w:lvlJc w:val="left"/>
      <w:pPr>
        <w:ind w:left="3551" w:hanging="200"/>
      </w:pPr>
      <w:rPr>
        <w:rFonts w:hint="default"/>
        <w:lang w:val="fr-FR" w:eastAsia="en-US" w:bidi="ar-SA"/>
      </w:rPr>
    </w:lvl>
    <w:lvl w:ilvl="7" w:tplc="260C1AB0">
      <w:numFmt w:val="bullet"/>
      <w:lvlText w:val="•"/>
      <w:lvlJc w:val="left"/>
      <w:pPr>
        <w:ind w:left="3923" w:hanging="200"/>
      </w:pPr>
      <w:rPr>
        <w:rFonts w:hint="default"/>
        <w:lang w:val="fr-FR" w:eastAsia="en-US" w:bidi="ar-SA"/>
      </w:rPr>
    </w:lvl>
    <w:lvl w:ilvl="8" w:tplc="32E60EAC">
      <w:numFmt w:val="bullet"/>
      <w:lvlText w:val="•"/>
      <w:lvlJc w:val="left"/>
      <w:pPr>
        <w:ind w:left="4294" w:hanging="200"/>
      </w:pPr>
      <w:rPr>
        <w:rFonts w:hint="default"/>
        <w:lang w:val="fr-FR" w:eastAsia="en-US" w:bidi="ar-SA"/>
      </w:rPr>
    </w:lvl>
  </w:abstractNum>
  <w:abstractNum w:abstractNumId="5">
    <w:nsid w:val="0B1D78C7"/>
    <w:multiLevelType w:val="hybridMultilevel"/>
    <w:tmpl w:val="7CDA4AAA"/>
    <w:lvl w:ilvl="0" w:tplc="BB88C44A">
      <w:start w:val="1"/>
      <w:numFmt w:val="decimal"/>
      <w:lvlText w:val="%1."/>
      <w:lvlJc w:val="left"/>
      <w:pPr>
        <w:ind w:left="1587" w:hanging="273"/>
      </w:pPr>
      <w:rPr>
        <w:rFonts w:ascii="Calibri" w:eastAsia="Calibri" w:hAnsi="Calibri" w:cs="Calibri" w:hint="default"/>
        <w:b/>
        <w:bCs/>
        <w:color w:val="008000"/>
        <w:w w:val="97"/>
        <w:sz w:val="24"/>
        <w:szCs w:val="24"/>
        <w:lang w:val="fr-FR" w:eastAsia="en-US" w:bidi="ar-SA"/>
      </w:rPr>
    </w:lvl>
    <w:lvl w:ilvl="1" w:tplc="C52E04A2">
      <w:numFmt w:val="bullet"/>
      <w:lvlText w:val="•"/>
      <w:lvlJc w:val="left"/>
      <w:pPr>
        <w:ind w:left="2570" w:hanging="273"/>
      </w:pPr>
      <w:rPr>
        <w:rFonts w:hint="default"/>
        <w:lang w:val="fr-FR" w:eastAsia="en-US" w:bidi="ar-SA"/>
      </w:rPr>
    </w:lvl>
    <w:lvl w:ilvl="2" w:tplc="062E5F68">
      <w:numFmt w:val="bullet"/>
      <w:lvlText w:val="•"/>
      <w:lvlJc w:val="left"/>
      <w:pPr>
        <w:ind w:left="3561" w:hanging="273"/>
      </w:pPr>
      <w:rPr>
        <w:rFonts w:hint="default"/>
        <w:lang w:val="fr-FR" w:eastAsia="en-US" w:bidi="ar-SA"/>
      </w:rPr>
    </w:lvl>
    <w:lvl w:ilvl="3" w:tplc="AAF61310">
      <w:numFmt w:val="bullet"/>
      <w:lvlText w:val="•"/>
      <w:lvlJc w:val="left"/>
      <w:pPr>
        <w:ind w:left="4551" w:hanging="273"/>
      </w:pPr>
      <w:rPr>
        <w:rFonts w:hint="default"/>
        <w:lang w:val="fr-FR" w:eastAsia="en-US" w:bidi="ar-SA"/>
      </w:rPr>
    </w:lvl>
    <w:lvl w:ilvl="4" w:tplc="A6B63856">
      <w:numFmt w:val="bullet"/>
      <w:lvlText w:val="•"/>
      <w:lvlJc w:val="left"/>
      <w:pPr>
        <w:ind w:left="5542" w:hanging="273"/>
      </w:pPr>
      <w:rPr>
        <w:rFonts w:hint="default"/>
        <w:lang w:val="fr-FR" w:eastAsia="en-US" w:bidi="ar-SA"/>
      </w:rPr>
    </w:lvl>
    <w:lvl w:ilvl="5" w:tplc="C7A8F292">
      <w:numFmt w:val="bullet"/>
      <w:lvlText w:val="•"/>
      <w:lvlJc w:val="left"/>
      <w:pPr>
        <w:ind w:left="6532" w:hanging="273"/>
      </w:pPr>
      <w:rPr>
        <w:rFonts w:hint="default"/>
        <w:lang w:val="fr-FR" w:eastAsia="en-US" w:bidi="ar-SA"/>
      </w:rPr>
    </w:lvl>
    <w:lvl w:ilvl="6" w:tplc="7648353A">
      <w:numFmt w:val="bullet"/>
      <w:lvlText w:val="•"/>
      <w:lvlJc w:val="left"/>
      <w:pPr>
        <w:ind w:left="7523" w:hanging="273"/>
      </w:pPr>
      <w:rPr>
        <w:rFonts w:hint="default"/>
        <w:lang w:val="fr-FR" w:eastAsia="en-US" w:bidi="ar-SA"/>
      </w:rPr>
    </w:lvl>
    <w:lvl w:ilvl="7" w:tplc="7B3E9FF4">
      <w:numFmt w:val="bullet"/>
      <w:lvlText w:val="•"/>
      <w:lvlJc w:val="left"/>
      <w:pPr>
        <w:ind w:left="8513" w:hanging="273"/>
      </w:pPr>
      <w:rPr>
        <w:rFonts w:hint="default"/>
        <w:lang w:val="fr-FR" w:eastAsia="en-US" w:bidi="ar-SA"/>
      </w:rPr>
    </w:lvl>
    <w:lvl w:ilvl="8" w:tplc="BFA6DC54">
      <w:numFmt w:val="bullet"/>
      <w:lvlText w:val="•"/>
      <w:lvlJc w:val="left"/>
      <w:pPr>
        <w:ind w:left="9504" w:hanging="273"/>
      </w:pPr>
      <w:rPr>
        <w:rFonts w:hint="default"/>
        <w:lang w:val="fr-FR" w:eastAsia="en-US" w:bidi="ar-SA"/>
      </w:rPr>
    </w:lvl>
  </w:abstractNum>
  <w:abstractNum w:abstractNumId="6">
    <w:nsid w:val="0FC06539"/>
    <w:multiLevelType w:val="multilevel"/>
    <w:tmpl w:val="B6265172"/>
    <w:lvl w:ilvl="0">
      <w:start w:val="2"/>
      <w:numFmt w:val="decimal"/>
      <w:lvlText w:val="%1"/>
      <w:lvlJc w:val="left"/>
      <w:pPr>
        <w:ind w:left="746" w:hanging="447"/>
      </w:pPr>
      <w:rPr>
        <w:lang w:val="fr-FR" w:eastAsia="en-US" w:bidi="ar-SA"/>
      </w:rPr>
    </w:lvl>
    <w:lvl w:ilvl="1">
      <w:start w:val="1"/>
      <w:numFmt w:val="decimal"/>
      <w:lvlText w:val="%1-%2"/>
      <w:lvlJc w:val="left"/>
      <w:pPr>
        <w:ind w:left="746" w:hanging="447"/>
      </w:pPr>
      <w:rPr>
        <w:rFonts w:ascii="Arial" w:eastAsia="Arial" w:hAnsi="Arial" w:cs="Arial" w:hint="default"/>
        <w:b/>
        <w:bCs/>
        <w:color w:val="538DD3"/>
        <w:spacing w:val="-1"/>
        <w:w w:val="99"/>
        <w:sz w:val="26"/>
        <w:szCs w:val="26"/>
        <w:lang w:val="fr-FR" w:eastAsia="en-US" w:bidi="ar-SA"/>
      </w:rPr>
    </w:lvl>
    <w:lvl w:ilvl="2">
      <w:numFmt w:val="bullet"/>
      <w:lvlText w:val="-"/>
      <w:lvlJc w:val="left"/>
      <w:pPr>
        <w:ind w:left="1560" w:hanging="180"/>
      </w:pPr>
      <w:rPr>
        <w:w w:val="99"/>
        <w:lang w:val="fr-FR" w:eastAsia="en-US" w:bidi="ar-SA"/>
      </w:rPr>
    </w:lvl>
    <w:lvl w:ilvl="3">
      <w:numFmt w:val="bullet"/>
      <w:lvlText w:val="•"/>
      <w:lvlJc w:val="left"/>
      <w:pPr>
        <w:ind w:left="3659" w:hanging="180"/>
      </w:pPr>
      <w:rPr>
        <w:lang w:val="fr-FR" w:eastAsia="en-US" w:bidi="ar-SA"/>
      </w:rPr>
    </w:lvl>
    <w:lvl w:ilvl="4">
      <w:numFmt w:val="bullet"/>
      <w:lvlText w:val="•"/>
      <w:lvlJc w:val="left"/>
      <w:pPr>
        <w:ind w:left="4708" w:hanging="180"/>
      </w:pPr>
      <w:rPr>
        <w:lang w:val="fr-FR" w:eastAsia="en-US" w:bidi="ar-SA"/>
      </w:rPr>
    </w:lvl>
    <w:lvl w:ilvl="5">
      <w:numFmt w:val="bullet"/>
      <w:lvlText w:val="•"/>
      <w:lvlJc w:val="left"/>
      <w:pPr>
        <w:ind w:left="5758" w:hanging="180"/>
      </w:pPr>
      <w:rPr>
        <w:lang w:val="fr-FR" w:eastAsia="en-US" w:bidi="ar-SA"/>
      </w:rPr>
    </w:lvl>
    <w:lvl w:ilvl="6">
      <w:numFmt w:val="bullet"/>
      <w:lvlText w:val="•"/>
      <w:lvlJc w:val="left"/>
      <w:pPr>
        <w:ind w:left="6808" w:hanging="180"/>
      </w:pPr>
      <w:rPr>
        <w:lang w:val="fr-FR" w:eastAsia="en-US" w:bidi="ar-SA"/>
      </w:rPr>
    </w:lvl>
    <w:lvl w:ilvl="7">
      <w:numFmt w:val="bullet"/>
      <w:lvlText w:val="•"/>
      <w:lvlJc w:val="left"/>
      <w:pPr>
        <w:ind w:left="7857" w:hanging="180"/>
      </w:pPr>
      <w:rPr>
        <w:lang w:val="fr-FR" w:eastAsia="en-US" w:bidi="ar-SA"/>
      </w:rPr>
    </w:lvl>
    <w:lvl w:ilvl="8">
      <w:numFmt w:val="bullet"/>
      <w:lvlText w:val="•"/>
      <w:lvlJc w:val="left"/>
      <w:pPr>
        <w:ind w:left="8907" w:hanging="180"/>
      </w:pPr>
      <w:rPr>
        <w:lang w:val="fr-FR" w:eastAsia="en-US" w:bidi="ar-SA"/>
      </w:rPr>
    </w:lvl>
  </w:abstractNum>
  <w:abstractNum w:abstractNumId="7">
    <w:nsid w:val="0FD91A31"/>
    <w:multiLevelType w:val="hybridMultilevel"/>
    <w:tmpl w:val="1CA4284E"/>
    <w:lvl w:ilvl="0" w:tplc="7C74E548">
      <w:start w:val="3"/>
      <w:numFmt w:val="decimal"/>
      <w:lvlText w:val="%1"/>
      <w:lvlJc w:val="left"/>
      <w:pPr>
        <w:ind w:left="1314" w:hanging="155"/>
      </w:pPr>
      <w:rPr>
        <w:rFonts w:ascii="Cambria" w:eastAsia="Cambria" w:hAnsi="Cambria" w:cs="Cambria" w:hint="default"/>
        <w:w w:val="103"/>
        <w:sz w:val="19"/>
        <w:szCs w:val="19"/>
        <w:lang w:val="fr-FR" w:eastAsia="en-US" w:bidi="ar-SA"/>
      </w:rPr>
    </w:lvl>
    <w:lvl w:ilvl="1" w:tplc="97FC2C2C">
      <w:numFmt w:val="bullet"/>
      <w:lvlText w:val="•"/>
      <w:lvlJc w:val="left"/>
      <w:pPr>
        <w:ind w:left="1758" w:hanging="155"/>
      </w:pPr>
      <w:rPr>
        <w:rFonts w:hint="default"/>
        <w:lang w:val="fr-FR" w:eastAsia="en-US" w:bidi="ar-SA"/>
      </w:rPr>
    </w:lvl>
    <w:lvl w:ilvl="2" w:tplc="0FA2010C">
      <w:numFmt w:val="bullet"/>
      <w:lvlText w:val="•"/>
      <w:lvlJc w:val="left"/>
      <w:pPr>
        <w:ind w:left="2196" w:hanging="155"/>
      </w:pPr>
      <w:rPr>
        <w:rFonts w:hint="default"/>
        <w:lang w:val="fr-FR" w:eastAsia="en-US" w:bidi="ar-SA"/>
      </w:rPr>
    </w:lvl>
    <w:lvl w:ilvl="3" w:tplc="891C9C5E">
      <w:numFmt w:val="bullet"/>
      <w:lvlText w:val="•"/>
      <w:lvlJc w:val="left"/>
      <w:pPr>
        <w:ind w:left="2634" w:hanging="155"/>
      </w:pPr>
      <w:rPr>
        <w:rFonts w:hint="default"/>
        <w:lang w:val="fr-FR" w:eastAsia="en-US" w:bidi="ar-SA"/>
      </w:rPr>
    </w:lvl>
    <w:lvl w:ilvl="4" w:tplc="2E8AD64A">
      <w:numFmt w:val="bullet"/>
      <w:lvlText w:val="•"/>
      <w:lvlJc w:val="left"/>
      <w:pPr>
        <w:ind w:left="3072" w:hanging="155"/>
      </w:pPr>
      <w:rPr>
        <w:rFonts w:hint="default"/>
        <w:lang w:val="fr-FR" w:eastAsia="en-US" w:bidi="ar-SA"/>
      </w:rPr>
    </w:lvl>
    <w:lvl w:ilvl="5" w:tplc="96A23DB8">
      <w:numFmt w:val="bullet"/>
      <w:lvlText w:val="•"/>
      <w:lvlJc w:val="left"/>
      <w:pPr>
        <w:ind w:left="3511" w:hanging="155"/>
      </w:pPr>
      <w:rPr>
        <w:rFonts w:hint="default"/>
        <w:lang w:val="fr-FR" w:eastAsia="en-US" w:bidi="ar-SA"/>
      </w:rPr>
    </w:lvl>
    <w:lvl w:ilvl="6" w:tplc="4D9CD840">
      <w:numFmt w:val="bullet"/>
      <w:lvlText w:val="•"/>
      <w:lvlJc w:val="left"/>
      <w:pPr>
        <w:ind w:left="3949" w:hanging="155"/>
      </w:pPr>
      <w:rPr>
        <w:rFonts w:hint="default"/>
        <w:lang w:val="fr-FR" w:eastAsia="en-US" w:bidi="ar-SA"/>
      </w:rPr>
    </w:lvl>
    <w:lvl w:ilvl="7" w:tplc="A594991C">
      <w:numFmt w:val="bullet"/>
      <w:lvlText w:val="•"/>
      <w:lvlJc w:val="left"/>
      <w:pPr>
        <w:ind w:left="4387" w:hanging="155"/>
      </w:pPr>
      <w:rPr>
        <w:rFonts w:hint="default"/>
        <w:lang w:val="fr-FR" w:eastAsia="en-US" w:bidi="ar-SA"/>
      </w:rPr>
    </w:lvl>
    <w:lvl w:ilvl="8" w:tplc="531CE4A2">
      <w:numFmt w:val="bullet"/>
      <w:lvlText w:val="•"/>
      <w:lvlJc w:val="left"/>
      <w:pPr>
        <w:ind w:left="4825" w:hanging="155"/>
      </w:pPr>
      <w:rPr>
        <w:rFonts w:hint="default"/>
        <w:lang w:val="fr-FR" w:eastAsia="en-US" w:bidi="ar-SA"/>
      </w:rPr>
    </w:lvl>
  </w:abstractNum>
  <w:abstractNum w:abstractNumId="8">
    <w:nsid w:val="100544ED"/>
    <w:multiLevelType w:val="multilevel"/>
    <w:tmpl w:val="DD049698"/>
    <w:lvl w:ilvl="0">
      <w:start w:val="3"/>
      <w:numFmt w:val="decimal"/>
      <w:lvlText w:val="%1-"/>
      <w:lvlJc w:val="left"/>
      <w:pPr>
        <w:ind w:left="679" w:hanging="380"/>
      </w:pPr>
      <w:rPr>
        <w:rFonts w:ascii="Microsoft Sans Serif" w:eastAsia="Microsoft Sans Serif" w:hAnsi="Microsoft Sans Serif" w:cs="Microsoft Sans Serif" w:hint="default"/>
        <w:color w:val="1F487C"/>
        <w:spacing w:val="0"/>
        <w:w w:val="88"/>
        <w:sz w:val="36"/>
        <w:szCs w:val="36"/>
        <w:lang w:val="fr-FR" w:eastAsia="en-US" w:bidi="ar-SA"/>
      </w:rPr>
    </w:lvl>
    <w:lvl w:ilvl="1">
      <w:start w:val="1"/>
      <w:numFmt w:val="decimal"/>
      <w:lvlText w:val="%1-%2"/>
      <w:lvlJc w:val="left"/>
      <w:pPr>
        <w:ind w:left="746" w:hanging="447"/>
      </w:pPr>
      <w:rPr>
        <w:rFonts w:ascii="Arial" w:eastAsia="Arial" w:hAnsi="Arial" w:cs="Arial" w:hint="default"/>
        <w:b/>
        <w:bCs/>
        <w:color w:val="538DD3"/>
        <w:spacing w:val="-1"/>
        <w:w w:val="99"/>
        <w:sz w:val="26"/>
        <w:szCs w:val="26"/>
        <w:lang w:val="fr-FR" w:eastAsia="en-US" w:bidi="ar-SA"/>
      </w:rPr>
    </w:lvl>
    <w:lvl w:ilvl="2">
      <w:numFmt w:val="bullet"/>
      <w:lvlText w:val="•"/>
      <w:lvlJc w:val="left"/>
      <w:pPr>
        <w:ind w:left="1880" w:hanging="447"/>
      </w:pPr>
      <w:rPr>
        <w:lang w:val="fr-FR" w:eastAsia="en-US" w:bidi="ar-SA"/>
      </w:rPr>
    </w:lvl>
    <w:lvl w:ilvl="3">
      <w:numFmt w:val="bullet"/>
      <w:lvlText w:val="•"/>
      <w:lvlJc w:val="left"/>
      <w:pPr>
        <w:ind w:left="3021" w:hanging="447"/>
      </w:pPr>
      <w:rPr>
        <w:lang w:val="fr-FR" w:eastAsia="en-US" w:bidi="ar-SA"/>
      </w:rPr>
    </w:lvl>
    <w:lvl w:ilvl="4">
      <w:numFmt w:val="bullet"/>
      <w:lvlText w:val="•"/>
      <w:lvlJc w:val="left"/>
      <w:pPr>
        <w:ind w:left="4162" w:hanging="447"/>
      </w:pPr>
      <w:rPr>
        <w:lang w:val="fr-FR" w:eastAsia="en-US" w:bidi="ar-SA"/>
      </w:rPr>
    </w:lvl>
    <w:lvl w:ilvl="5">
      <w:numFmt w:val="bullet"/>
      <w:lvlText w:val="•"/>
      <w:lvlJc w:val="left"/>
      <w:pPr>
        <w:ind w:left="5302" w:hanging="447"/>
      </w:pPr>
      <w:rPr>
        <w:lang w:val="fr-FR" w:eastAsia="en-US" w:bidi="ar-SA"/>
      </w:rPr>
    </w:lvl>
    <w:lvl w:ilvl="6">
      <w:numFmt w:val="bullet"/>
      <w:lvlText w:val="•"/>
      <w:lvlJc w:val="left"/>
      <w:pPr>
        <w:ind w:left="6443" w:hanging="447"/>
      </w:pPr>
      <w:rPr>
        <w:lang w:val="fr-FR" w:eastAsia="en-US" w:bidi="ar-SA"/>
      </w:rPr>
    </w:lvl>
    <w:lvl w:ilvl="7">
      <w:numFmt w:val="bullet"/>
      <w:lvlText w:val="•"/>
      <w:lvlJc w:val="left"/>
      <w:pPr>
        <w:ind w:left="7584" w:hanging="447"/>
      </w:pPr>
      <w:rPr>
        <w:lang w:val="fr-FR" w:eastAsia="en-US" w:bidi="ar-SA"/>
      </w:rPr>
    </w:lvl>
    <w:lvl w:ilvl="8">
      <w:numFmt w:val="bullet"/>
      <w:lvlText w:val="•"/>
      <w:lvlJc w:val="left"/>
      <w:pPr>
        <w:ind w:left="8724" w:hanging="447"/>
      </w:pPr>
      <w:rPr>
        <w:lang w:val="fr-FR" w:eastAsia="en-US" w:bidi="ar-SA"/>
      </w:rPr>
    </w:lvl>
  </w:abstractNum>
  <w:abstractNum w:abstractNumId="9">
    <w:nsid w:val="10065860"/>
    <w:multiLevelType w:val="hybridMultilevel"/>
    <w:tmpl w:val="5FEA22D4"/>
    <w:lvl w:ilvl="0" w:tplc="96C0EBA8">
      <w:numFmt w:val="bullet"/>
      <w:lvlText w:val=""/>
      <w:lvlJc w:val="left"/>
      <w:pPr>
        <w:ind w:left="469" w:hanging="360"/>
      </w:pPr>
      <w:rPr>
        <w:rFonts w:ascii="Symbol" w:eastAsia="Symbol" w:hAnsi="Symbol" w:cs="Symbol" w:hint="default"/>
        <w:w w:val="99"/>
        <w:sz w:val="20"/>
        <w:szCs w:val="20"/>
        <w:lang w:val="fr-FR" w:eastAsia="en-US" w:bidi="ar-SA"/>
      </w:rPr>
    </w:lvl>
    <w:lvl w:ilvl="1" w:tplc="2904C5C8">
      <w:numFmt w:val="bullet"/>
      <w:lvlText w:val=""/>
      <w:lvlJc w:val="left"/>
      <w:pPr>
        <w:ind w:left="829" w:hanging="361"/>
      </w:pPr>
      <w:rPr>
        <w:rFonts w:ascii="Wingdings" w:eastAsia="Wingdings" w:hAnsi="Wingdings" w:cs="Wingdings" w:hint="default"/>
        <w:w w:val="99"/>
        <w:sz w:val="20"/>
        <w:szCs w:val="20"/>
        <w:lang w:val="fr-FR" w:eastAsia="en-US" w:bidi="ar-SA"/>
      </w:rPr>
    </w:lvl>
    <w:lvl w:ilvl="2" w:tplc="439893CC">
      <w:numFmt w:val="bullet"/>
      <w:lvlText w:val="•"/>
      <w:lvlJc w:val="left"/>
      <w:pPr>
        <w:ind w:left="1328" w:hanging="361"/>
      </w:pPr>
      <w:rPr>
        <w:lang w:val="fr-FR" w:eastAsia="en-US" w:bidi="ar-SA"/>
      </w:rPr>
    </w:lvl>
    <w:lvl w:ilvl="3" w:tplc="603AF13A">
      <w:numFmt w:val="bullet"/>
      <w:lvlText w:val="•"/>
      <w:lvlJc w:val="left"/>
      <w:pPr>
        <w:ind w:left="1836" w:hanging="361"/>
      </w:pPr>
      <w:rPr>
        <w:lang w:val="fr-FR" w:eastAsia="en-US" w:bidi="ar-SA"/>
      </w:rPr>
    </w:lvl>
    <w:lvl w:ilvl="4" w:tplc="CC2C3E80">
      <w:numFmt w:val="bullet"/>
      <w:lvlText w:val="•"/>
      <w:lvlJc w:val="left"/>
      <w:pPr>
        <w:ind w:left="2344" w:hanging="361"/>
      </w:pPr>
      <w:rPr>
        <w:lang w:val="fr-FR" w:eastAsia="en-US" w:bidi="ar-SA"/>
      </w:rPr>
    </w:lvl>
    <w:lvl w:ilvl="5" w:tplc="48D22BD8">
      <w:numFmt w:val="bullet"/>
      <w:lvlText w:val="•"/>
      <w:lvlJc w:val="left"/>
      <w:pPr>
        <w:ind w:left="2852" w:hanging="361"/>
      </w:pPr>
      <w:rPr>
        <w:lang w:val="fr-FR" w:eastAsia="en-US" w:bidi="ar-SA"/>
      </w:rPr>
    </w:lvl>
    <w:lvl w:ilvl="6" w:tplc="71DC89A4">
      <w:numFmt w:val="bullet"/>
      <w:lvlText w:val="•"/>
      <w:lvlJc w:val="left"/>
      <w:pPr>
        <w:ind w:left="3360" w:hanging="361"/>
      </w:pPr>
      <w:rPr>
        <w:lang w:val="fr-FR" w:eastAsia="en-US" w:bidi="ar-SA"/>
      </w:rPr>
    </w:lvl>
    <w:lvl w:ilvl="7" w:tplc="D08C0918">
      <w:numFmt w:val="bullet"/>
      <w:lvlText w:val="•"/>
      <w:lvlJc w:val="left"/>
      <w:pPr>
        <w:ind w:left="3868" w:hanging="361"/>
      </w:pPr>
      <w:rPr>
        <w:lang w:val="fr-FR" w:eastAsia="en-US" w:bidi="ar-SA"/>
      </w:rPr>
    </w:lvl>
    <w:lvl w:ilvl="8" w:tplc="26E6941E">
      <w:numFmt w:val="bullet"/>
      <w:lvlText w:val="•"/>
      <w:lvlJc w:val="left"/>
      <w:pPr>
        <w:ind w:left="4376" w:hanging="361"/>
      </w:pPr>
      <w:rPr>
        <w:lang w:val="fr-FR" w:eastAsia="en-US" w:bidi="ar-SA"/>
      </w:rPr>
    </w:lvl>
  </w:abstractNum>
  <w:abstractNum w:abstractNumId="10">
    <w:nsid w:val="115B7916"/>
    <w:multiLevelType w:val="hybridMultilevel"/>
    <w:tmpl w:val="499E9174"/>
    <w:lvl w:ilvl="0" w:tplc="B8E019C6">
      <w:start w:val="1"/>
      <w:numFmt w:val="decimal"/>
      <w:lvlText w:val="%1."/>
      <w:lvlJc w:val="left"/>
      <w:pPr>
        <w:ind w:left="1636" w:hanging="322"/>
      </w:pPr>
      <w:rPr>
        <w:rFonts w:ascii="Lucida Handwriting" w:eastAsia="Lucida Handwriting" w:hAnsi="Lucida Handwriting" w:cs="Lucida Handwriting" w:hint="default"/>
        <w:i/>
        <w:color w:val="008000"/>
        <w:spacing w:val="-1"/>
        <w:w w:val="100"/>
        <w:sz w:val="24"/>
        <w:szCs w:val="24"/>
        <w:lang w:val="fr-FR" w:eastAsia="en-US" w:bidi="ar-SA"/>
      </w:rPr>
    </w:lvl>
    <w:lvl w:ilvl="1" w:tplc="0C8478A6">
      <w:numFmt w:val="bullet"/>
      <w:lvlText w:val="•"/>
      <w:lvlJc w:val="left"/>
      <w:pPr>
        <w:ind w:left="2624" w:hanging="322"/>
      </w:pPr>
      <w:rPr>
        <w:rFonts w:hint="default"/>
        <w:lang w:val="fr-FR" w:eastAsia="en-US" w:bidi="ar-SA"/>
      </w:rPr>
    </w:lvl>
    <w:lvl w:ilvl="2" w:tplc="FFE812E4">
      <w:numFmt w:val="bullet"/>
      <w:lvlText w:val="•"/>
      <w:lvlJc w:val="left"/>
      <w:pPr>
        <w:ind w:left="3609" w:hanging="322"/>
      </w:pPr>
      <w:rPr>
        <w:rFonts w:hint="default"/>
        <w:lang w:val="fr-FR" w:eastAsia="en-US" w:bidi="ar-SA"/>
      </w:rPr>
    </w:lvl>
    <w:lvl w:ilvl="3" w:tplc="2554924C">
      <w:numFmt w:val="bullet"/>
      <w:lvlText w:val="•"/>
      <w:lvlJc w:val="left"/>
      <w:pPr>
        <w:ind w:left="4593" w:hanging="322"/>
      </w:pPr>
      <w:rPr>
        <w:rFonts w:hint="default"/>
        <w:lang w:val="fr-FR" w:eastAsia="en-US" w:bidi="ar-SA"/>
      </w:rPr>
    </w:lvl>
    <w:lvl w:ilvl="4" w:tplc="E834C652">
      <w:numFmt w:val="bullet"/>
      <w:lvlText w:val="•"/>
      <w:lvlJc w:val="left"/>
      <w:pPr>
        <w:ind w:left="5578" w:hanging="322"/>
      </w:pPr>
      <w:rPr>
        <w:rFonts w:hint="default"/>
        <w:lang w:val="fr-FR" w:eastAsia="en-US" w:bidi="ar-SA"/>
      </w:rPr>
    </w:lvl>
    <w:lvl w:ilvl="5" w:tplc="F3908964">
      <w:numFmt w:val="bullet"/>
      <w:lvlText w:val="•"/>
      <w:lvlJc w:val="left"/>
      <w:pPr>
        <w:ind w:left="6562" w:hanging="322"/>
      </w:pPr>
      <w:rPr>
        <w:rFonts w:hint="default"/>
        <w:lang w:val="fr-FR" w:eastAsia="en-US" w:bidi="ar-SA"/>
      </w:rPr>
    </w:lvl>
    <w:lvl w:ilvl="6" w:tplc="2812999E">
      <w:numFmt w:val="bullet"/>
      <w:lvlText w:val="•"/>
      <w:lvlJc w:val="left"/>
      <w:pPr>
        <w:ind w:left="7547" w:hanging="322"/>
      </w:pPr>
      <w:rPr>
        <w:rFonts w:hint="default"/>
        <w:lang w:val="fr-FR" w:eastAsia="en-US" w:bidi="ar-SA"/>
      </w:rPr>
    </w:lvl>
    <w:lvl w:ilvl="7" w:tplc="A9EA0E5E">
      <w:numFmt w:val="bullet"/>
      <w:lvlText w:val="•"/>
      <w:lvlJc w:val="left"/>
      <w:pPr>
        <w:ind w:left="8531" w:hanging="322"/>
      </w:pPr>
      <w:rPr>
        <w:rFonts w:hint="default"/>
        <w:lang w:val="fr-FR" w:eastAsia="en-US" w:bidi="ar-SA"/>
      </w:rPr>
    </w:lvl>
    <w:lvl w:ilvl="8" w:tplc="740EAC46">
      <w:numFmt w:val="bullet"/>
      <w:lvlText w:val="•"/>
      <w:lvlJc w:val="left"/>
      <w:pPr>
        <w:ind w:left="9516" w:hanging="322"/>
      </w:pPr>
      <w:rPr>
        <w:rFonts w:hint="default"/>
        <w:lang w:val="fr-FR" w:eastAsia="en-US" w:bidi="ar-SA"/>
      </w:rPr>
    </w:lvl>
  </w:abstractNum>
  <w:abstractNum w:abstractNumId="11">
    <w:nsid w:val="14361C15"/>
    <w:multiLevelType w:val="hybridMultilevel"/>
    <w:tmpl w:val="FB00D9EC"/>
    <w:lvl w:ilvl="0" w:tplc="ED16277E">
      <w:start w:val="1"/>
      <w:numFmt w:val="decimal"/>
      <w:lvlText w:val="%1."/>
      <w:lvlJc w:val="left"/>
      <w:pPr>
        <w:ind w:left="1566" w:hanging="252"/>
      </w:pPr>
      <w:rPr>
        <w:rFonts w:ascii="Calibri" w:eastAsia="Calibri" w:hAnsi="Calibri" w:cs="Calibri" w:hint="default"/>
        <w:color w:val="008000"/>
        <w:spacing w:val="-1"/>
        <w:w w:val="87"/>
        <w:sz w:val="24"/>
        <w:szCs w:val="24"/>
        <w:lang w:val="fr-FR" w:eastAsia="en-US" w:bidi="ar-SA"/>
      </w:rPr>
    </w:lvl>
    <w:lvl w:ilvl="1" w:tplc="5A5AC2A0">
      <w:numFmt w:val="bullet"/>
      <w:lvlText w:val="•"/>
      <w:lvlJc w:val="left"/>
      <w:pPr>
        <w:ind w:left="2552" w:hanging="252"/>
      </w:pPr>
      <w:rPr>
        <w:rFonts w:hint="default"/>
        <w:lang w:val="fr-FR" w:eastAsia="en-US" w:bidi="ar-SA"/>
      </w:rPr>
    </w:lvl>
    <w:lvl w:ilvl="2" w:tplc="14926604">
      <w:numFmt w:val="bullet"/>
      <w:lvlText w:val="•"/>
      <w:lvlJc w:val="left"/>
      <w:pPr>
        <w:ind w:left="3545" w:hanging="252"/>
      </w:pPr>
      <w:rPr>
        <w:rFonts w:hint="default"/>
        <w:lang w:val="fr-FR" w:eastAsia="en-US" w:bidi="ar-SA"/>
      </w:rPr>
    </w:lvl>
    <w:lvl w:ilvl="3" w:tplc="46A6ADB0">
      <w:numFmt w:val="bullet"/>
      <w:lvlText w:val="•"/>
      <w:lvlJc w:val="left"/>
      <w:pPr>
        <w:ind w:left="4537" w:hanging="252"/>
      </w:pPr>
      <w:rPr>
        <w:rFonts w:hint="default"/>
        <w:lang w:val="fr-FR" w:eastAsia="en-US" w:bidi="ar-SA"/>
      </w:rPr>
    </w:lvl>
    <w:lvl w:ilvl="4" w:tplc="E968D696">
      <w:numFmt w:val="bullet"/>
      <w:lvlText w:val="•"/>
      <w:lvlJc w:val="left"/>
      <w:pPr>
        <w:ind w:left="5530" w:hanging="252"/>
      </w:pPr>
      <w:rPr>
        <w:rFonts w:hint="default"/>
        <w:lang w:val="fr-FR" w:eastAsia="en-US" w:bidi="ar-SA"/>
      </w:rPr>
    </w:lvl>
    <w:lvl w:ilvl="5" w:tplc="F976E86A">
      <w:numFmt w:val="bullet"/>
      <w:lvlText w:val="•"/>
      <w:lvlJc w:val="left"/>
      <w:pPr>
        <w:ind w:left="6522" w:hanging="252"/>
      </w:pPr>
      <w:rPr>
        <w:rFonts w:hint="default"/>
        <w:lang w:val="fr-FR" w:eastAsia="en-US" w:bidi="ar-SA"/>
      </w:rPr>
    </w:lvl>
    <w:lvl w:ilvl="6" w:tplc="C78E26A4">
      <w:numFmt w:val="bullet"/>
      <w:lvlText w:val="•"/>
      <w:lvlJc w:val="left"/>
      <w:pPr>
        <w:ind w:left="7515" w:hanging="252"/>
      </w:pPr>
      <w:rPr>
        <w:rFonts w:hint="default"/>
        <w:lang w:val="fr-FR" w:eastAsia="en-US" w:bidi="ar-SA"/>
      </w:rPr>
    </w:lvl>
    <w:lvl w:ilvl="7" w:tplc="C2966A1C">
      <w:numFmt w:val="bullet"/>
      <w:lvlText w:val="•"/>
      <w:lvlJc w:val="left"/>
      <w:pPr>
        <w:ind w:left="8507" w:hanging="252"/>
      </w:pPr>
      <w:rPr>
        <w:rFonts w:hint="default"/>
        <w:lang w:val="fr-FR" w:eastAsia="en-US" w:bidi="ar-SA"/>
      </w:rPr>
    </w:lvl>
    <w:lvl w:ilvl="8" w:tplc="1B9478D0">
      <w:numFmt w:val="bullet"/>
      <w:lvlText w:val="•"/>
      <w:lvlJc w:val="left"/>
      <w:pPr>
        <w:ind w:left="9500" w:hanging="252"/>
      </w:pPr>
      <w:rPr>
        <w:rFonts w:hint="default"/>
        <w:lang w:val="fr-FR" w:eastAsia="en-US" w:bidi="ar-SA"/>
      </w:rPr>
    </w:lvl>
  </w:abstractNum>
  <w:abstractNum w:abstractNumId="12">
    <w:nsid w:val="16115102"/>
    <w:multiLevelType w:val="hybridMultilevel"/>
    <w:tmpl w:val="E9DC4316"/>
    <w:lvl w:ilvl="0" w:tplc="F01038D2">
      <w:start w:val="1"/>
      <w:numFmt w:val="decimal"/>
      <w:lvlText w:val="%1."/>
      <w:lvlJc w:val="left"/>
      <w:pPr>
        <w:ind w:left="1566" w:hanging="252"/>
      </w:pPr>
      <w:rPr>
        <w:rFonts w:ascii="Calibri" w:eastAsia="Calibri" w:hAnsi="Calibri" w:cs="Calibri" w:hint="default"/>
        <w:color w:val="008000"/>
        <w:spacing w:val="-1"/>
        <w:w w:val="87"/>
        <w:sz w:val="24"/>
        <w:szCs w:val="24"/>
        <w:lang w:val="fr-FR" w:eastAsia="en-US" w:bidi="ar-SA"/>
      </w:rPr>
    </w:lvl>
    <w:lvl w:ilvl="1" w:tplc="188C323E">
      <w:numFmt w:val="bullet"/>
      <w:lvlText w:val="•"/>
      <w:lvlJc w:val="left"/>
      <w:pPr>
        <w:ind w:left="2552" w:hanging="252"/>
      </w:pPr>
      <w:rPr>
        <w:rFonts w:hint="default"/>
        <w:lang w:val="fr-FR" w:eastAsia="en-US" w:bidi="ar-SA"/>
      </w:rPr>
    </w:lvl>
    <w:lvl w:ilvl="2" w:tplc="E440F626">
      <w:numFmt w:val="bullet"/>
      <w:lvlText w:val="•"/>
      <w:lvlJc w:val="left"/>
      <w:pPr>
        <w:ind w:left="3545" w:hanging="252"/>
      </w:pPr>
      <w:rPr>
        <w:rFonts w:hint="default"/>
        <w:lang w:val="fr-FR" w:eastAsia="en-US" w:bidi="ar-SA"/>
      </w:rPr>
    </w:lvl>
    <w:lvl w:ilvl="3" w:tplc="BA086820">
      <w:numFmt w:val="bullet"/>
      <w:lvlText w:val="•"/>
      <w:lvlJc w:val="left"/>
      <w:pPr>
        <w:ind w:left="4537" w:hanging="252"/>
      </w:pPr>
      <w:rPr>
        <w:rFonts w:hint="default"/>
        <w:lang w:val="fr-FR" w:eastAsia="en-US" w:bidi="ar-SA"/>
      </w:rPr>
    </w:lvl>
    <w:lvl w:ilvl="4" w:tplc="ED5225B4">
      <w:numFmt w:val="bullet"/>
      <w:lvlText w:val="•"/>
      <w:lvlJc w:val="left"/>
      <w:pPr>
        <w:ind w:left="5530" w:hanging="252"/>
      </w:pPr>
      <w:rPr>
        <w:rFonts w:hint="default"/>
        <w:lang w:val="fr-FR" w:eastAsia="en-US" w:bidi="ar-SA"/>
      </w:rPr>
    </w:lvl>
    <w:lvl w:ilvl="5" w:tplc="C1E62C3E">
      <w:numFmt w:val="bullet"/>
      <w:lvlText w:val="•"/>
      <w:lvlJc w:val="left"/>
      <w:pPr>
        <w:ind w:left="6522" w:hanging="252"/>
      </w:pPr>
      <w:rPr>
        <w:rFonts w:hint="default"/>
        <w:lang w:val="fr-FR" w:eastAsia="en-US" w:bidi="ar-SA"/>
      </w:rPr>
    </w:lvl>
    <w:lvl w:ilvl="6" w:tplc="94868520">
      <w:numFmt w:val="bullet"/>
      <w:lvlText w:val="•"/>
      <w:lvlJc w:val="left"/>
      <w:pPr>
        <w:ind w:left="7515" w:hanging="252"/>
      </w:pPr>
      <w:rPr>
        <w:rFonts w:hint="default"/>
        <w:lang w:val="fr-FR" w:eastAsia="en-US" w:bidi="ar-SA"/>
      </w:rPr>
    </w:lvl>
    <w:lvl w:ilvl="7" w:tplc="A97C75E4">
      <w:numFmt w:val="bullet"/>
      <w:lvlText w:val="•"/>
      <w:lvlJc w:val="left"/>
      <w:pPr>
        <w:ind w:left="8507" w:hanging="252"/>
      </w:pPr>
      <w:rPr>
        <w:rFonts w:hint="default"/>
        <w:lang w:val="fr-FR" w:eastAsia="en-US" w:bidi="ar-SA"/>
      </w:rPr>
    </w:lvl>
    <w:lvl w:ilvl="8" w:tplc="112E91D2">
      <w:numFmt w:val="bullet"/>
      <w:lvlText w:val="•"/>
      <w:lvlJc w:val="left"/>
      <w:pPr>
        <w:ind w:left="9500" w:hanging="252"/>
      </w:pPr>
      <w:rPr>
        <w:rFonts w:hint="default"/>
        <w:lang w:val="fr-FR" w:eastAsia="en-US" w:bidi="ar-SA"/>
      </w:rPr>
    </w:lvl>
  </w:abstractNum>
  <w:abstractNum w:abstractNumId="13">
    <w:nsid w:val="17A96DB6"/>
    <w:multiLevelType w:val="hybridMultilevel"/>
    <w:tmpl w:val="3B6E5A72"/>
    <w:lvl w:ilvl="0" w:tplc="383227AC">
      <w:numFmt w:val="bullet"/>
      <w:lvlText w:val=""/>
      <w:lvlJc w:val="left"/>
      <w:pPr>
        <w:ind w:left="789" w:hanging="360"/>
      </w:pPr>
      <w:rPr>
        <w:rFonts w:ascii="Wingdings" w:eastAsia="Wingdings" w:hAnsi="Wingdings" w:cs="Wingdings" w:hint="default"/>
        <w:w w:val="100"/>
        <w:sz w:val="24"/>
        <w:szCs w:val="24"/>
        <w:lang w:val="fr-FR" w:eastAsia="en-US" w:bidi="ar-SA"/>
      </w:rPr>
    </w:lvl>
    <w:lvl w:ilvl="1" w:tplc="34AACF78">
      <w:numFmt w:val="bullet"/>
      <w:lvlText w:val="•"/>
      <w:lvlJc w:val="left"/>
      <w:pPr>
        <w:ind w:left="1320" w:hanging="360"/>
      </w:pPr>
      <w:rPr>
        <w:lang w:val="fr-FR" w:eastAsia="en-US" w:bidi="ar-SA"/>
      </w:rPr>
    </w:lvl>
    <w:lvl w:ilvl="2" w:tplc="A46C3964">
      <w:numFmt w:val="bullet"/>
      <w:lvlText w:val="•"/>
      <w:lvlJc w:val="left"/>
      <w:pPr>
        <w:ind w:left="1860" w:hanging="360"/>
      </w:pPr>
      <w:rPr>
        <w:lang w:val="fr-FR" w:eastAsia="en-US" w:bidi="ar-SA"/>
      </w:rPr>
    </w:lvl>
    <w:lvl w:ilvl="3" w:tplc="28E07262">
      <w:numFmt w:val="bullet"/>
      <w:lvlText w:val="•"/>
      <w:lvlJc w:val="left"/>
      <w:pPr>
        <w:ind w:left="2400" w:hanging="360"/>
      </w:pPr>
      <w:rPr>
        <w:lang w:val="fr-FR" w:eastAsia="en-US" w:bidi="ar-SA"/>
      </w:rPr>
    </w:lvl>
    <w:lvl w:ilvl="4" w:tplc="791CCB4C">
      <w:numFmt w:val="bullet"/>
      <w:lvlText w:val="•"/>
      <w:lvlJc w:val="left"/>
      <w:pPr>
        <w:ind w:left="2940" w:hanging="360"/>
      </w:pPr>
      <w:rPr>
        <w:lang w:val="fr-FR" w:eastAsia="en-US" w:bidi="ar-SA"/>
      </w:rPr>
    </w:lvl>
    <w:lvl w:ilvl="5" w:tplc="CAD4B1C8">
      <w:numFmt w:val="bullet"/>
      <w:lvlText w:val="•"/>
      <w:lvlJc w:val="left"/>
      <w:pPr>
        <w:ind w:left="3480" w:hanging="360"/>
      </w:pPr>
      <w:rPr>
        <w:lang w:val="fr-FR" w:eastAsia="en-US" w:bidi="ar-SA"/>
      </w:rPr>
    </w:lvl>
    <w:lvl w:ilvl="6" w:tplc="C624EF12">
      <w:numFmt w:val="bullet"/>
      <w:lvlText w:val="•"/>
      <w:lvlJc w:val="left"/>
      <w:pPr>
        <w:ind w:left="4020" w:hanging="360"/>
      </w:pPr>
      <w:rPr>
        <w:lang w:val="fr-FR" w:eastAsia="en-US" w:bidi="ar-SA"/>
      </w:rPr>
    </w:lvl>
    <w:lvl w:ilvl="7" w:tplc="41747BF4">
      <w:numFmt w:val="bullet"/>
      <w:lvlText w:val="•"/>
      <w:lvlJc w:val="left"/>
      <w:pPr>
        <w:ind w:left="4560" w:hanging="360"/>
      </w:pPr>
      <w:rPr>
        <w:lang w:val="fr-FR" w:eastAsia="en-US" w:bidi="ar-SA"/>
      </w:rPr>
    </w:lvl>
    <w:lvl w:ilvl="8" w:tplc="9FE231D2">
      <w:numFmt w:val="bullet"/>
      <w:lvlText w:val="•"/>
      <w:lvlJc w:val="left"/>
      <w:pPr>
        <w:ind w:left="5100" w:hanging="360"/>
      </w:pPr>
      <w:rPr>
        <w:lang w:val="fr-FR" w:eastAsia="en-US" w:bidi="ar-SA"/>
      </w:rPr>
    </w:lvl>
  </w:abstractNum>
  <w:abstractNum w:abstractNumId="14">
    <w:nsid w:val="17F55361"/>
    <w:multiLevelType w:val="hybridMultilevel"/>
    <w:tmpl w:val="FDFEC2C6"/>
    <w:lvl w:ilvl="0" w:tplc="992CB084">
      <w:start w:val="1"/>
      <w:numFmt w:val="decimal"/>
      <w:lvlText w:val="%1."/>
      <w:lvlJc w:val="left"/>
      <w:pPr>
        <w:ind w:left="335" w:hanging="200"/>
      </w:pPr>
      <w:rPr>
        <w:rFonts w:ascii="Times New Roman" w:eastAsia="Times New Roman" w:hAnsi="Times New Roman" w:cs="Times New Roman" w:hint="default"/>
        <w:spacing w:val="0"/>
        <w:w w:val="103"/>
        <w:sz w:val="19"/>
        <w:szCs w:val="19"/>
        <w:lang w:val="fr-FR" w:eastAsia="en-US" w:bidi="ar-SA"/>
      </w:rPr>
    </w:lvl>
    <w:lvl w:ilvl="1" w:tplc="4C8ABB84">
      <w:numFmt w:val="bullet"/>
      <w:lvlText w:val="•"/>
      <w:lvlJc w:val="left"/>
      <w:pPr>
        <w:ind w:left="889" w:hanging="200"/>
      </w:pPr>
      <w:rPr>
        <w:rFonts w:hint="default"/>
        <w:lang w:val="fr-FR" w:eastAsia="en-US" w:bidi="ar-SA"/>
      </w:rPr>
    </w:lvl>
    <w:lvl w:ilvl="2" w:tplc="2DA45708">
      <w:numFmt w:val="bullet"/>
      <w:lvlText w:val="•"/>
      <w:lvlJc w:val="left"/>
      <w:pPr>
        <w:ind w:left="1439" w:hanging="200"/>
      </w:pPr>
      <w:rPr>
        <w:rFonts w:hint="default"/>
        <w:lang w:val="fr-FR" w:eastAsia="en-US" w:bidi="ar-SA"/>
      </w:rPr>
    </w:lvl>
    <w:lvl w:ilvl="3" w:tplc="5AD63E1E">
      <w:numFmt w:val="bullet"/>
      <w:lvlText w:val="•"/>
      <w:lvlJc w:val="left"/>
      <w:pPr>
        <w:ind w:left="1988" w:hanging="200"/>
      </w:pPr>
      <w:rPr>
        <w:rFonts w:hint="default"/>
        <w:lang w:val="fr-FR" w:eastAsia="en-US" w:bidi="ar-SA"/>
      </w:rPr>
    </w:lvl>
    <w:lvl w:ilvl="4" w:tplc="6A2EE5F2">
      <w:numFmt w:val="bullet"/>
      <w:lvlText w:val="•"/>
      <w:lvlJc w:val="left"/>
      <w:pPr>
        <w:ind w:left="2538" w:hanging="200"/>
      </w:pPr>
      <w:rPr>
        <w:rFonts w:hint="default"/>
        <w:lang w:val="fr-FR" w:eastAsia="en-US" w:bidi="ar-SA"/>
      </w:rPr>
    </w:lvl>
    <w:lvl w:ilvl="5" w:tplc="2C0C14F2">
      <w:numFmt w:val="bullet"/>
      <w:lvlText w:val="•"/>
      <w:lvlJc w:val="left"/>
      <w:pPr>
        <w:ind w:left="3088" w:hanging="200"/>
      </w:pPr>
      <w:rPr>
        <w:rFonts w:hint="default"/>
        <w:lang w:val="fr-FR" w:eastAsia="en-US" w:bidi="ar-SA"/>
      </w:rPr>
    </w:lvl>
    <w:lvl w:ilvl="6" w:tplc="D676E7E2">
      <w:numFmt w:val="bullet"/>
      <w:lvlText w:val="•"/>
      <w:lvlJc w:val="left"/>
      <w:pPr>
        <w:ind w:left="3637" w:hanging="200"/>
      </w:pPr>
      <w:rPr>
        <w:rFonts w:hint="default"/>
        <w:lang w:val="fr-FR" w:eastAsia="en-US" w:bidi="ar-SA"/>
      </w:rPr>
    </w:lvl>
    <w:lvl w:ilvl="7" w:tplc="62CA7E70">
      <w:numFmt w:val="bullet"/>
      <w:lvlText w:val="•"/>
      <w:lvlJc w:val="left"/>
      <w:pPr>
        <w:ind w:left="4187" w:hanging="200"/>
      </w:pPr>
      <w:rPr>
        <w:rFonts w:hint="default"/>
        <w:lang w:val="fr-FR" w:eastAsia="en-US" w:bidi="ar-SA"/>
      </w:rPr>
    </w:lvl>
    <w:lvl w:ilvl="8" w:tplc="37147EAC">
      <w:numFmt w:val="bullet"/>
      <w:lvlText w:val="•"/>
      <w:lvlJc w:val="left"/>
      <w:pPr>
        <w:ind w:left="4737" w:hanging="200"/>
      </w:pPr>
      <w:rPr>
        <w:rFonts w:hint="default"/>
        <w:lang w:val="fr-FR" w:eastAsia="en-US" w:bidi="ar-SA"/>
      </w:rPr>
    </w:lvl>
  </w:abstractNum>
  <w:abstractNum w:abstractNumId="15">
    <w:nsid w:val="1F65141D"/>
    <w:multiLevelType w:val="hybridMultilevel"/>
    <w:tmpl w:val="BD7E26BA"/>
    <w:lvl w:ilvl="0" w:tplc="1F985F1A">
      <w:numFmt w:val="bullet"/>
      <w:lvlText w:val=""/>
      <w:lvlJc w:val="left"/>
      <w:pPr>
        <w:ind w:left="569" w:hanging="360"/>
      </w:pPr>
      <w:rPr>
        <w:rFonts w:ascii="Symbol" w:eastAsia="Symbol" w:hAnsi="Symbol" w:cs="Symbol" w:hint="default"/>
        <w:color w:val="1F497D"/>
        <w:w w:val="103"/>
        <w:sz w:val="19"/>
        <w:szCs w:val="19"/>
        <w:lang w:val="fr-FR" w:eastAsia="en-US" w:bidi="ar-SA"/>
      </w:rPr>
    </w:lvl>
    <w:lvl w:ilvl="1" w:tplc="E474C20E">
      <w:numFmt w:val="bullet"/>
      <w:lvlText w:val="•"/>
      <w:lvlJc w:val="left"/>
      <w:pPr>
        <w:ind w:left="899" w:hanging="360"/>
      </w:pPr>
      <w:rPr>
        <w:rFonts w:hint="default"/>
        <w:lang w:val="fr-FR" w:eastAsia="en-US" w:bidi="ar-SA"/>
      </w:rPr>
    </w:lvl>
    <w:lvl w:ilvl="2" w:tplc="440857DC">
      <w:numFmt w:val="bullet"/>
      <w:lvlText w:val="•"/>
      <w:lvlJc w:val="left"/>
      <w:pPr>
        <w:ind w:left="1238" w:hanging="360"/>
      </w:pPr>
      <w:rPr>
        <w:rFonts w:hint="default"/>
        <w:lang w:val="fr-FR" w:eastAsia="en-US" w:bidi="ar-SA"/>
      </w:rPr>
    </w:lvl>
    <w:lvl w:ilvl="3" w:tplc="EE80385A">
      <w:numFmt w:val="bullet"/>
      <w:lvlText w:val="•"/>
      <w:lvlJc w:val="left"/>
      <w:pPr>
        <w:ind w:left="1577" w:hanging="360"/>
      </w:pPr>
      <w:rPr>
        <w:rFonts w:hint="default"/>
        <w:lang w:val="fr-FR" w:eastAsia="en-US" w:bidi="ar-SA"/>
      </w:rPr>
    </w:lvl>
    <w:lvl w:ilvl="4" w:tplc="29D09ACE">
      <w:numFmt w:val="bullet"/>
      <w:lvlText w:val="•"/>
      <w:lvlJc w:val="left"/>
      <w:pPr>
        <w:ind w:left="1916" w:hanging="360"/>
      </w:pPr>
      <w:rPr>
        <w:rFonts w:hint="default"/>
        <w:lang w:val="fr-FR" w:eastAsia="en-US" w:bidi="ar-SA"/>
      </w:rPr>
    </w:lvl>
    <w:lvl w:ilvl="5" w:tplc="7B70DF76">
      <w:numFmt w:val="bullet"/>
      <w:lvlText w:val="•"/>
      <w:lvlJc w:val="left"/>
      <w:pPr>
        <w:ind w:left="2255" w:hanging="360"/>
      </w:pPr>
      <w:rPr>
        <w:rFonts w:hint="default"/>
        <w:lang w:val="fr-FR" w:eastAsia="en-US" w:bidi="ar-SA"/>
      </w:rPr>
    </w:lvl>
    <w:lvl w:ilvl="6" w:tplc="4446B6C8">
      <w:numFmt w:val="bullet"/>
      <w:lvlText w:val="•"/>
      <w:lvlJc w:val="left"/>
      <w:pPr>
        <w:ind w:left="2594" w:hanging="360"/>
      </w:pPr>
      <w:rPr>
        <w:rFonts w:hint="default"/>
        <w:lang w:val="fr-FR" w:eastAsia="en-US" w:bidi="ar-SA"/>
      </w:rPr>
    </w:lvl>
    <w:lvl w:ilvl="7" w:tplc="CED67924">
      <w:numFmt w:val="bullet"/>
      <w:lvlText w:val="•"/>
      <w:lvlJc w:val="left"/>
      <w:pPr>
        <w:ind w:left="2933" w:hanging="360"/>
      </w:pPr>
      <w:rPr>
        <w:rFonts w:hint="default"/>
        <w:lang w:val="fr-FR" w:eastAsia="en-US" w:bidi="ar-SA"/>
      </w:rPr>
    </w:lvl>
    <w:lvl w:ilvl="8" w:tplc="F8AA16F6">
      <w:numFmt w:val="bullet"/>
      <w:lvlText w:val="•"/>
      <w:lvlJc w:val="left"/>
      <w:pPr>
        <w:ind w:left="3272" w:hanging="360"/>
      </w:pPr>
      <w:rPr>
        <w:rFonts w:hint="default"/>
        <w:lang w:val="fr-FR" w:eastAsia="en-US" w:bidi="ar-SA"/>
      </w:rPr>
    </w:lvl>
  </w:abstractNum>
  <w:abstractNum w:abstractNumId="16">
    <w:nsid w:val="1F9A7B9F"/>
    <w:multiLevelType w:val="hybridMultilevel"/>
    <w:tmpl w:val="89145BA4"/>
    <w:lvl w:ilvl="0" w:tplc="14AC854A">
      <w:start w:val="1"/>
      <w:numFmt w:val="decimal"/>
      <w:lvlText w:val="%1-"/>
      <w:lvlJc w:val="left"/>
      <w:pPr>
        <w:ind w:left="1314" w:hanging="167"/>
        <w:jc w:val="right"/>
      </w:pPr>
      <w:rPr>
        <w:rFonts w:ascii="Times New Roman" w:eastAsia="Times New Roman" w:hAnsi="Times New Roman" w:cs="Times New Roman" w:hint="default"/>
        <w:spacing w:val="0"/>
        <w:w w:val="103"/>
        <w:sz w:val="17"/>
        <w:szCs w:val="17"/>
        <w:lang w:val="fr-FR" w:eastAsia="en-US" w:bidi="ar-SA"/>
      </w:rPr>
    </w:lvl>
    <w:lvl w:ilvl="1" w:tplc="D960EA8E">
      <w:numFmt w:val="bullet"/>
      <w:lvlText w:val="•"/>
      <w:lvlJc w:val="left"/>
      <w:pPr>
        <w:ind w:left="1758" w:hanging="167"/>
      </w:pPr>
      <w:rPr>
        <w:rFonts w:hint="default"/>
        <w:lang w:val="fr-FR" w:eastAsia="en-US" w:bidi="ar-SA"/>
      </w:rPr>
    </w:lvl>
    <w:lvl w:ilvl="2" w:tplc="D95C3DFA">
      <w:numFmt w:val="bullet"/>
      <w:lvlText w:val="•"/>
      <w:lvlJc w:val="left"/>
      <w:pPr>
        <w:ind w:left="2196" w:hanging="167"/>
      </w:pPr>
      <w:rPr>
        <w:rFonts w:hint="default"/>
        <w:lang w:val="fr-FR" w:eastAsia="en-US" w:bidi="ar-SA"/>
      </w:rPr>
    </w:lvl>
    <w:lvl w:ilvl="3" w:tplc="EA60F496">
      <w:numFmt w:val="bullet"/>
      <w:lvlText w:val="•"/>
      <w:lvlJc w:val="left"/>
      <w:pPr>
        <w:ind w:left="2634" w:hanging="167"/>
      </w:pPr>
      <w:rPr>
        <w:rFonts w:hint="default"/>
        <w:lang w:val="fr-FR" w:eastAsia="en-US" w:bidi="ar-SA"/>
      </w:rPr>
    </w:lvl>
    <w:lvl w:ilvl="4" w:tplc="E982DA72">
      <w:numFmt w:val="bullet"/>
      <w:lvlText w:val="•"/>
      <w:lvlJc w:val="left"/>
      <w:pPr>
        <w:ind w:left="3072" w:hanging="167"/>
      </w:pPr>
      <w:rPr>
        <w:rFonts w:hint="default"/>
        <w:lang w:val="fr-FR" w:eastAsia="en-US" w:bidi="ar-SA"/>
      </w:rPr>
    </w:lvl>
    <w:lvl w:ilvl="5" w:tplc="C5F4D85E">
      <w:numFmt w:val="bullet"/>
      <w:lvlText w:val="•"/>
      <w:lvlJc w:val="left"/>
      <w:pPr>
        <w:ind w:left="3511" w:hanging="167"/>
      </w:pPr>
      <w:rPr>
        <w:rFonts w:hint="default"/>
        <w:lang w:val="fr-FR" w:eastAsia="en-US" w:bidi="ar-SA"/>
      </w:rPr>
    </w:lvl>
    <w:lvl w:ilvl="6" w:tplc="4DA647CC">
      <w:numFmt w:val="bullet"/>
      <w:lvlText w:val="•"/>
      <w:lvlJc w:val="left"/>
      <w:pPr>
        <w:ind w:left="3949" w:hanging="167"/>
      </w:pPr>
      <w:rPr>
        <w:rFonts w:hint="default"/>
        <w:lang w:val="fr-FR" w:eastAsia="en-US" w:bidi="ar-SA"/>
      </w:rPr>
    </w:lvl>
    <w:lvl w:ilvl="7" w:tplc="D780E694">
      <w:numFmt w:val="bullet"/>
      <w:lvlText w:val="•"/>
      <w:lvlJc w:val="left"/>
      <w:pPr>
        <w:ind w:left="4387" w:hanging="167"/>
      </w:pPr>
      <w:rPr>
        <w:rFonts w:hint="default"/>
        <w:lang w:val="fr-FR" w:eastAsia="en-US" w:bidi="ar-SA"/>
      </w:rPr>
    </w:lvl>
    <w:lvl w:ilvl="8" w:tplc="64A6B244">
      <w:numFmt w:val="bullet"/>
      <w:lvlText w:val="•"/>
      <w:lvlJc w:val="left"/>
      <w:pPr>
        <w:ind w:left="4825" w:hanging="167"/>
      </w:pPr>
      <w:rPr>
        <w:rFonts w:hint="default"/>
        <w:lang w:val="fr-FR" w:eastAsia="en-US" w:bidi="ar-SA"/>
      </w:rPr>
    </w:lvl>
  </w:abstractNum>
  <w:abstractNum w:abstractNumId="17">
    <w:nsid w:val="22CF17C6"/>
    <w:multiLevelType w:val="hybridMultilevel"/>
    <w:tmpl w:val="9A148F28"/>
    <w:lvl w:ilvl="0" w:tplc="74DC7A82">
      <w:start w:val="1"/>
      <w:numFmt w:val="decimal"/>
      <w:lvlText w:val="%1."/>
      <w:lvlJc w:val="left"/>
      <w:pPr>
        <w:ind w:left="122" w:hanging="196"/>
      </w:pPr>
      <w:rPr>
        <w:rFonts w:ascii="Cambria" w:eastAsia="Cambria" w:hAnsi="Cambria" w:cs="Cambria" w:hint="default"/>
        <w:spacing w:val="0"/>
        <w:w w:val="103"/>
        <w:sz w:val="19"/>
        <w:szCs w:val="19"/>
        <w:lang w:val="fr-FR" w:eastAsia="en-US" w:bidi="ar-SA"/>
      </w:rPr>
    </w:lvl>
    <w:lvl w:ilvl="1" w:tplc="6BEA91B0">
      <w:numFmt w:val="bullet"/>
      <w:lvlText w:val="•"/>
      <w:lvlJc w:val="left"/>
      <w:pPr>
        <w:ind w:left="670" w:hanging="196"/>
      </w:pPr>
      <w:rPr>
        <w:rFonts w:hint="default"/>
        <w:lang w:val="fr-FR" w:eastAsia="en-US" w:bidi="ar-SA"/>
      </w:rPr>
    </w:lvl>
    <w:lvl w:ilvl="2" w:tplc="9CAE2678">
      <w:numFmt w:val="bullet"/>
      <w:lvlText w:val="•"/>
      <w:lvlJc w:val="left"/>
      <w:pPr>
        <w:ind w:left="1220" w:hanging="196"/>
      </w:pPr>
      <w:rPr>
        <w:rFonts w:hint="default"/>
        <w:lang w:val="fr-FR" w:eastAsia="en-US" w:bidi="ar-SA"/>
      </w:rPr>
    </w:lvl>
    <w:lvl w:ilvl="3" w:tplc="5126807A">
      <w:numFmt w:val="bullet"/>
      <w:lvlText w:val="•"/>
      <w:lvlJc w:val="left"/>
      <w:pPr>
        <w:ind w:left="1771" w:hanging="196"/>
      </w:pPr>
      <w:rPr>
        <w:rFonts w:hint="default"/>
        <w:lang w:val="fr-FR" w:eastAsia="en-US" w:bidi="ar-SA"/>
      </w:rPr>
    </w:lvl>
    <w:lvl w:ilvl="4" w:tplc="3A4CEFFC">
      <w:numFmt w:val="bullet"/>
      <w:lvlText w:val="•"/>
      <w:lvlJc w:val="left"/>
      <w:pPr>
        <w:ind w:left="2321" w:hanging="196"/>
      </w:pPr>
      <w:rPr>
        <w:rFonts w:hint="default"/>
        <w:lang w:val="fr-FR" w:eastAsia="en-US" w:bidi="ar-SA"/>
      </w:rPr>
    </w:lvl>
    <w:lvl w:ilvl="5" w:tplc="26B4196A">
      <w:numFmt w:val="bullet"/>
      <w:lvlText w:val="•"/>
      <w:lvlJc w:val="left"/>
      <w:pPr>
        <w:ind w:left="2872" w:hanging="196"/>
      </w:pPr>
      <w:rPr>
        <w:rFonts w:hint="default"/>
        <w:lang w:val="fr-FR" w:eastAsia="en-US" w:bidi="ar-SA"/>
      </w:rPr>
    </w:lvl>
    <w:lvl w:ilvl="6" w:tplc="458677FA">
      <w:numFmt w:val="bullet"/>
      <w:lvlText w:val="•"/>
      <w:lvlJc w:val="left"/>
      <w:pPr>
        <w:ind w:left="3422" w:hanging="196"/>
      </w:pPr>
      <w:rPr>
        <w:rFonts w:hint="default"/>
        <w:lang w:val="fr-FR" w:eastAsia="en-US" w:bidi="ar-SA"/>
      </w:rPr>
    </w:lvl>
    <w:lvl w:ilvl="7" w:tplc="4E186D7E">
      <w:numFmt w:val="bullet"/>
      <w:lvlText w:val="•"/>
      <w:lvlJc w:val="left"/>
      <w:pPr>
        <w:ind w:left="3973" w:hanging="196"/>
      </w:pPr>
      <w:rPr>
        <w:rFonts w:hint="default"/>
        <w:lang w:val="fr-FR" w:eastAsia="en-US" w:bidi="ar-SA"/>
      </w:rPr>
    </w:lvl>
    <w:lvl w:ilvl="8" w:tplc="ED30F742">
      <w:numFmt w:val="bullet"/>
      <w:lvlText w:val="•"/>
      <w:lvlJc w:val="left"/>
      <w:pPr>
        <w:ind w:left="4523" w:hanging="196"/>
      </w:pPr>
      <w:rPr>
        <w:rFonts w:hint="default"/>
        <w:lang w:val="fr-FR" w:eastAsia="en-US" w:bidi="ar-SA"/>
      </w:rPr>
    </w:lvl>
  </w:abstractNum>
  <w:abstractNum w:abstractNumId="18">
    <w:nsid w:val="25630D08"/>
    <w:multiLevelType w:val="hybridMultilevel"/>
    <w:tmpl w:val="346A332E"/>
    <w:lvl w:ilvl="0" w:tplc="C2D281FE">
      <w:numFmt w:val="bullet"/>
      <w:lvlText w:val=""/>
      <w:lvlJc w:val="left"/>
      <w:pPr>
        <w:ind w:left="1197" w:hanging="360"/>
      </w:pPr>
      <w:rPr>
        <w:rFonts w:ascii="Symbol" w:eastAsia="Symbol" w:hAnsi="Symbol" w:cs="Symbol" w:hint="default"/>
        <w:color w:val="548DD4"/>
        <w:w w:val="103"/>
        <w:sz w:val="19"/>
        <w:szCs w:val="19"/>
        <w:lang w:val="fr-FR" w:eastAsia="en-US" w:bidi="ar-SA"/>
      </w:rPr>
    </w:lvl>
    <w:lvl w:ilvl="1" w:tplc="5E36BE6E">
      <w:numFmt w:val="bullet"/>
      <w:lvlText w:val="o"/>
      <w:lvlJc w:val="left"/>
      <w:pPr>
        <w:ind w:left="1622" w:hanging="360"/>
      </w:pPr>
      <w:rPr>
        <w:rFonts w:ascii="Courier New" w:eastAsia="Courier New" w:hAnsi="Courier New" w:cs="Courier New" w:hint="default"/>
        <w:w w:val="103"/>
        <w:sz w:val="19"/>
        <w:szCs w:val="19"/>
        <w:lang w:val="fr-FR" w:eastAsia="en-US" w:bidi="ar-SA"/>
      </w:rPr>
    </w:lvl>
    <w:lvl w:ilvl="2" w:tplc="3B5A6254">
      <w:numFmt w:val="bullet"/>
      <w:lvlText w:val=""/>
      <w:lvlJc w:val="left"/>
      <w:pPr>
        <w:ind w:left="1741" w:hanging="360"/>
      </w:pPr>
      <w:rPr>
        <w:rFonts w:ascii="Symbol" w:eastAsia="Symbol" w:hAnsi="Symbol" w:cs="Symbol" w:hint="default"/>
        <w:w w:val="100"/>
        <w:sz w:val="24"/>
        <w:szCs w:val="24"/>
        <w:lang w:val="fr-FR" w:eastAsia="en-US" w:bidi="ar-SA"/>
      </w:rPr>
    </w:lvl>
    <w:lvl w:ilvl="3" w:tplc="A4BE98F6">
      <w:numFmt w:val="bullet"/>
      <w:lvlText w:val="•"/>
      <w:lvlJc w:val="left"/>
      <w:pPr>
        <w:ind w:left="2279" w:hanging="360"/>
      </w:pPr>
      <w:rPr>
        <w:rFonts w:hint="default"/>
        <w:lang w:val="fr-FR" w:eastAsia="en-US" w:bidi="ar-SA"/>
      </w:rPr>
    </w:lvl>
    <w:lvl w:ilvl="4" w:tplc="B082FDB6">
      <w:numFmt w:val="bullet"/>
      <w:lvlText w:val="•"/>
      <w:lvlJc w:val="left"/>
      <w:pPr>
        <w:ind w:left="2818" w:hanging="360"/>
      </w:pPr>
      <w:rPr>
        <w:rFonts w:hint="default"/>
        <w:lang w:val="fr-FR" w:eastAsia="en-US" w:bidi="ar-SA"/>
      </w:rPr>
    </w:lvl>
    <w:lvl w:ilvl="5" w:tplc="EA7A0E00">
      <w:numFmt w:val="bullet"/>
      <w:lvlText w:val="•"/>
      <w:lvlJc w:val="left"/>
      <w:pPr>
        <w:ind w:left="3358" w:hanging="360"/>
      </w:pPr>
      <w:rPr>
        <w:rFonts w:hint="default"/>
        <w:lang w:val="fr-FR" w:eastAsia="en-US" w:bidi="ar-SA"/>
      </w:rPr>
    </w:lvl>
    <w:lvl w:ilvl="6" w:tplc="68F4ECDC">
      <w:numFmt w:val="bullet"/>
      <w:lvlText w:val="•"/>
      <w:lvlJc w:val="left"/>
      <w:pPr>
        <w:ind w:left="3897" w:hanging="360"/>
      </w:pPr>
      <w:rPr>
        <w:rFonts w:hint="default"/>
        <w:lang w:val="fr-FR" w:eastAsia="en-US" w:bidi="ar-SA"/>
      </w:rPr>
    </w:lvl>
    <w:lvl w:ilvl="7" w:tplc="6836427E">
      <w:numFmt w:val="bullet"/>
      <w:lvlText w:val="•"/>
      <w:lvlJc w:val="left"/>
      <w:pPr>
        <w:ind w:left="4437" w:hanging="360"/>
      </w:pPr>
      <w:rPr>
        <w:rFonts w:hint="default"/>
        <w:lang w:val="fr-FR" w:eastAsia="en-US" w:bidi="ar-SA"/>
      </w:rPr>
    </w:lvl>
    <w:lvl w:ilvl="8" w:tplc="2B2815FC">
      <w:numFmt w:val="bullet"/>
      <w:lvlText w:val="•"/>
      <w:lvlJc w:val="left"/>
      <w:pPr>
        <w:ind w:left="4976" w:hanging="360"/>
      </w:pPr>
      <w:rPr>
        <w:rFonts w:hint="default"/>
        <w:lang w:val="fr-FR" w:eastAsia="en-US" w:bidi="ar-SA"/>
      </w:rPr>
    </w:lvl>
  </w:abstractNum>
  <w:abstractNum w:abstractNumId="19">
    <w:nsid w:val="2C450257"/>
    <w:multiLevelType w:val="hybridMultilevel"/>
    <w:tmpl w:val="04C8CB36"/>
    <w:lvl w:ilvl="0" w:tplc="5380BDFA">
      <w:numFmt w:val="bullet"/>
      <w:lvlText w:val="-"/>
      <w:lvlJc w:val="left"/>
      <w:pPr>
        <w:ind w:left="1020" w:hanging="361"/>
      </w:pPr>
      <w:rPr>
        <w:rFonts w:ascii="Times New Roman" w:eastAsia="Times New Roman" w:hAnsi="Times New Roman" w:cs="Times New Roman" w:hint="default"/>
        <w:w w:val="99"/>
        <w:sz w:val="24"/>
        <w:szCs w:val="24"/>
        <w:lang w:val="fr-FR" w:eastAsia="en-US" w:bidi="ar-SA"/>
      </w:rPr>
    </w:lvl>
    <w:lvl w:ilvl="1" w:tplc="91EEFA80">
      <w:numFmt w:val="bullet"/>
      <w:lvlText w:val="•"/>
      <w:lvlJc w:val="left"/>
      <w:pPr>
        <w:ind w:left="2018" w:hanging="361"/>
      </w:pPr>
      <w:rPr>
        <w:lang w:val="fr-FR" w:eastAsia="en-US" w:bidi="ar-SA"/>
      </w:rPr>
    </w:lvl>
    <w:lvl w:ilvl="2" w:tplc="99BA08FA">
      <w:numFmt w:val="bullet"/>
      <w:lvlText w:val="•"/>
      <w:lvlJc w:val="left"/>
      <w:pPr>
        <w:ind w:left="3017" w:hanging="361"/>
      </w:pPr>
      <w:rPr>
        <w:lang w:val="fr-FR" w:eastAsia="en-US" w:bidi="ar-SA"/>
      </w:rPr>
    </w:lvl>
    <w:lvl w:ilvl="3" w:tplc="ACF00F8E">
      <w:numFmt w:val="bullet"/>
      <w:lvlText w:val="•"/>
      <w:lvlJc w:val="left"/>
      <w:pPr>
        <w:ind w:left="4015" w:hanging="361"/>
      </w:pPr>
      <w:rPr>
        <w:lang w:val="fr-FR" w:eastAsia="en-US" w:bidi="ar-SA"/>
      </w:rPr>
    </w:lvl>
    <w:lvl w:ilvl="4" w:tplc="3BB05D06">
      <w:numFmt w:val="bullet"/>
      <w:lvlText w:val="•"/>
      <w:lvlJc w:val="left"/>
      <w:pPr>
        <w:ind w:left="5014" w:hanging="361"/>
      </w:pPr>
      <w:rPr>
        <w:lang w:val="fr-FR" w:eastAsia="en-US" w:bidi="ar-SA"/>
      </w:rPr>
    </w:lvl>
    <w:lvl w:ilvl="5" w:tplc="419C63D8">
      <w:numFmt w:val="bullet"/>
      <w:lvlText w:val="•"/>
      <w:lvlJc w:val="left"/>
      <w:pPr>
        <w:ind w:left="6013" w:hanging="361"/>
      </w:pPr>
      <w:rPr>
        <w:lang w:val="fr-FR" w:eastAsia="en-US" w:bidi="ar-SA"/>
      </w:rPr>
    </w:lvl>
    <w:lvl w:ilvl="6" w:tplc="B91E6010">
      <w:numFmt w:val="bullet"/>
      <w:lvlText w:val="•"/>
      <w:lvlJc w:val="left"/>
      <w:pPr>
        <w:ind w:left="7011" w:hanging="361"/>
      </w:pPr>
      <w:rPr>
        <w:lang w:val="fr-FR" w:eastAsia="en-US" w:bidi="ar-SA"/>
      </w:rPr>
    </w:lvl>
    <w:lvl w:ilvl="7" w:tplc="CADE43F8">
      <w:numFmt w:val="bullet"/>
      <w:lvlText w:val="•"/>
      <w:lvlJc w:val="left"/>
      <w:pPr>
        <w:ind w:left="8010" w:hanging="361"/>
      </w:pPr>
      <w:rPr>
        <w:lang w:val="fr-FR" w:eastAsia="en-US" w:bidi="ar-SA"/>
      </w:rPr>
    </w:lvl>
    <w:lvl w:ilvl="8" w:tplc="F148D698">
      <w:numFmt w:val="bullet"/>
      <w:lvlText w:val="•"/>
      <w:lvlJc w:val="left"/>
      <w:pPr>
        <w:ind w:left="9009" w:hanging="361"/>
      </w:pPr>
      <w:rPr>
        <w:lang w:val="fr-FR" w:eastAsia="en-US" w:bidi="ar-SA"/>
      </w:rPr>
    </w:lvl>
  </w:abstractNum>
  <w:abstractNum w:abstractNumId="20">
    <w:nsid w:val="2D584B99"/>
    <w:multiLevelType w:val="hybridMultilevel"/>
    <w:tmpl w:val="C8862F68"/>
    <w:lvl w:ilvl="0" w:tplc="F63AADCE">
      <w:numFmt w:val="bullet"/>
      <w:lvlText w:val=""/>
      <w:lvlJc w:val="left"/>
      <w:pPr>
        <w:ind w:left="4651" w:hanging="349"/>
      </w:pPr>
      <w:rPr>
        <w:rFonts w:ascii="Symbol" w:eastAsia="Symbol" w:hAnsi="Symbol" w:cs="Symbol" w:hint="default"/>
        <w:color w:val="008000"/>
        <w:w w:val="100"/>
        <w:sz w:val="24"/>
        <w:szCs w:val="24"/>
        <w:lang w:val="fr-FR" w:eastAsia="en-US" w:bidi="ar-SA"/>
      </w:rPr>
    </w:lvl>
    <w:lvl w:ilvl="1" w:tplc="6972D680">
      <w:numFmt w:val="bullet"/>
      <w:lvlText w:val="•"/>
      <w:lvlJc w:val="left"/>
      <w:pPr>
        <w:ind w:left="5342" w:hanging="349"/>
      </w:pPr>
      <w:rPr>
        <w:rFonts w:hint="default"/>
        <w:lang w:val="fr-FR" w:eastAsia="en-US" w:bidi="ar-SA"/>
      </w:rPr>
    </w:lvl>
    <w:lvl w:ilvl="2" w:tplc="86FE47BC">
      <w:numFmt w:val="bullet"/>
      <w:lvlText w:val="•"/>
      <w:lvlJc w:val="left"/>
      <w:pPr>
        <w:ind w:left="6025" w:hanging="349"/>
      </w:pPr>
      <w:rPr>
        <w:rFonts w:hint="default"/>
        <w:lang w:val="fr-FR" w:eastAsia="en-US" w:bidi="ar-SA"/>
      </w:rPr>
    </w:lvl>
    <w:lvl w:ilvl="3" w:tplc="62F48A04">
      <w:numFmt w:val="bullet"/>
      <w:lvlText w:val="•"/>
      <w:lvlJc w:val="left"/>
      <w:pPr>
        <w:ind w:left="6707" w:hanging="349"/>
      </w:pPr>
      <w:rPr>
        <w:rFonts w:hint="default"/>
        <w:lang w:val="fr-FR" w:eastAsia="en-US" w:bidi="ar-SA"/>
      </w:rPr>
    </w:lvl>
    <w:lvl w:ilvl="4" w:tplc="46D243A0">
      <w:numFmt w:val="bullet"/>
      <w:lvlText w:val="•"/>
      <w:lvlJc w:val="left"/>
      <w:pPr>
        <w:ind w:left="7390" w:hanging="349"/>
      </w:pPr>
      <w:rPr>
        <w:rFonts w:hint="default"/>
        <w:lang w:val="fr-FR" w:eastAsia="en-US" w:bidi="ar-SA"/>
      </w:rPr>
    </w:lvl>
    <w:lvl w:ilvl="5" w:tplc="DB04E70E">
      <w:numFmt w:val="bullet"/>
      <w:lvlText w:val="•"/>
      <w:lvlJc w:val="left"/>
      <w:pPr>
        <w:ind w:left="8072" w:hanging="349"/>
      </w:pPr>
      <w:rPr>
        <w:rFonts w:hint="default"/>
        <w:lang w:val="fr-FR" w:eastAsia="en-US" w:bidi="ar-SA"/>
      </w:rPr>
    </w:lvl>
    <w:lvl w:ilvl="6" w:tplc="C9707ABA">
      <w:numFmt w:val="bullet"/>
      <w:lvlText w:val="•"/>
      <w:lvlJc w:val="left"/>
      <w:pPr>
        <w:ind w:left="8755" w:hanging="349"/>
      </w:pPr>
      <w:rPr>
        <w:rFonts w:hint="default"/>
        <w:lang w:val="fr-FR" w:eastAsia="en-US" w:bidi="ar-SA"/>
      </w:rPr>
    </w:lvl>
    <w:lvl w:ilvl="7" w:tplc="CE44B00A">
      <w:numFmt w:val="bullet"/>
      <w:lvlText w:val="•"/>
      <w:lvlJc w:val="left"/>
      <w:pPr>
        <w:ind w:left="9437" w:hanging="349"/>
      </w:pPr>
      <w:rPr>
        <w:rFonts w:hint="default"/>
        <w:lang w:val="fr-FR" w:eastAsia="en-US" w:bidi="ar-SA"/>
      </w:rPr>
    </w:lvl>
    <w:lvl w:ilvl="8" w:tplc="22661C7A">
      <w:numFmt w:val="bullet"/>
      <w:lvlText w:val="•"/>
      <w:lvlJc w:val="left"/>
      <w:pPr>
        <w:ind w:left="10120" w:hanging="349"/>
      </w:pPr>
      <w:rPr>
        <w:rFonts w:hint="default"/>
        <w:lang w:val="fr-FR" w:eastAsia="en-US" w:bidi="ar-SA"/>
      </w:rPr>
    </w:lvl>
  </w:abstractNum>
  <w:abstractNum w:abstractNumId="21">
    <w:nsid w:val="30F73D1A"/>
    <w:multiLevelType w:val="hybridMultilevel"/>
    <w:tmpl w:val="97DA22D0"/>
    <w:lvl w:ilvl="0" w:tplc="EC4A9978">
      <w:start w:val="1"/>
      <w:numFmt w:val="decimal"/>
      <w:lvlText w:val="%1."/>
      <w:lvlJc w:val="left"/>
      <w:pPr>
        <w:ind w:left="1314" w:hanging="200"/>
      </w:pPr>
      <w:rPr>
        <w:rFonts w:ascii="Times New Roman" w:eastAsia="Times New Roman" w:hAnsi="Times New Roman" w:cs="Times New Roman" w:hint="default"/>
        <w:spacing w:val="0"/>
        <w:w w:val="103"/>
        <w:sz w:val="19"/>
        <w:szCs w:val="19"/>
        <w:lang w:val="fr-FR" w:eastAsia="en-US" w:bidi="ar-SA"/>
      </w:rPr>
    </w:lvl>
    <w:lvl w:ilvl="1" w:tplc="019875A2">
      <w:numFmt w:val="bullet"/>
      <w:lvlText w:val="•"/>
      <w:lvlJc w:val="left"/>
      <w:pPr>
        <w:ind w:left="1748" w:hanging="200"/>
      </w:pPr>
      <w:rPr>
        <w:rFonts w:hint="default"/>
        <w:lang w:val="fr-FR" w:eastAsia="en-US" w:bidi="ar-SA"/>
      </w:rPr>
    </w:lvl>
    <w:lvl w:ilvl="2" w:tplc="5B86843A">
      <w:numFmt w:val="bullet"/>
      <w:lvlText w:val="•"/>
      <w:lvlJc w:val="left"/>
      <w:pPr>
        <w:ind w:left="2177" w:hanging="200"/>
      </w:pPr>
      <w:rPr>
        <w:rFonts w:hint="default"/>
        <w:lang w:val="fr-FR" w:eastAsia="en-US" w:bidi="ar-SA"/>
      </w:rPr>
    </w:lvl>
    <w:lvl w:ilvl="3" w:tplc="1166EA52">
      <w:numFmt w:val="bullet"/>
      <w:lvlText w:val="•"/>
      <w:lvlJc w:val="left"/>
      <w:pPr>
        <w:ind w:left="2606" w:hanging="200"/>
      </w:pPr>
      <w:rPr>
        <w:rFonts w:hint="default"/>
        <w:lang w:val="fr-FR" w:eastAsia="en-US" w:bidi="ar-SA"/>
      </w:rPr>
    </w:lvl>
    <w:lvl w:ilvl="4" w:tplc="F1923282">
      <w:numFmt w:val="bullet"/>
      <w:lvlText w:val="•"/>
      <w:lvlJc w:val="left"/>
      <w:pPr>
        <w:ind w:left="3035" w:hanging="200"/>
      </w:pPr>
      <w:rPr>
        <w:rFonts w:hint="default"/>
        <w:lang w:val="fr-FR" w:eastAsia="en-US" w:bidi="ar-SA"/>
      </w:rPr>
    </w:lvl>
    <w:lvl w:ilvl="5" w:tplc="FC86279E">
      <w:numFmt w:val="bullet"/>
      <w:lvlText w:val="•"/>
      <w:lvlJc w:val="left"/>
      <w:pPr>
        <w:ind w:left="3464" w:hanging="200"/>
      </w:pPr>
      <w:rPr>
        <w:rFonts w:hint="default"/>
        <w:lang w:val="fr-FR" w:eastAsia="en-US" w:bidi="ar-SA"/>
      </w:rPr>
    </w:lvl>
    <w:lvl w:ilvl="6" w:tplc="37F2BC8C">
      <w:numFmt w:val="bullet"/>
      <w:lvlText w:val="•"/>
      <w:lvlJc w:val="left"/>
      <w:pPr>
        <w:ind w:left="3893" w:hanging="200"/>
      </w:pPr>
      <w:rPr>
        <w:rFonts w:hint="default"/>
        <w:lang w:val="fr-FR" w:eastAsia="en-US" w:bidi="ar-SA"/>
      </w:rPr>
    </w:lvl>
    <w:lvl w:ilvl="7" w:tplc="F796CCBA">
      <w:numFmt w:val="bullet"/>
      <w:lvlText w:val="•"/>
      <w:lvlJc w:val="left"/>
      <w:pPr>
        <w:ind w:left="4322" w:hanging="200"/>
      </w:pPr>
      <w:rPr>
        <w:rFonts w:hint="default"/>
        <w:lang w:val="fr-FR" w:eastAsia="en-US" w:bidi="ar-SA"/>
      </w:rPr>
    </w:lvl>
    <w:lvl w:ilvl="8" w:tplc="7AF4687E">
      <w:numFmt w:val="bullet"/>
      <w:lvlText w:val="•"/>
      <w:lvlJc w:val="left"/>
      <w:pPr>
        <w:ind w:left="4751" w:hanging="200"/>
      </w:pPr>
      <w:rPr>
        <w:rFonts w:hint="default"/>
        <w:lang w:val="fr-FR" w:eastAsia="en-US" w:bidi="ar-SA"/>
      </w:rPr>
    </w:lvl>
  </w:abstractNum>
  <w:abstractNum w:abstractNumId="22">
    <w:nsid w:val="31C17BA6"/>
    <w:multiLevelType w:val="hybridMultilevel"/>
    <w:tmpl w:val="C77C8CB0"/>
    <w:lvl w:ilvl="0" w:tplc="D98C666C">
      <w:numFmt w:val="bullet"/>
      <w:lvlText w:val=""/>
      <w:lvlJc w:val="left"/>
      <w:pPr>
        <w:ind w:left="789" w:hanging="360"/>
      </w:pPr>
      <w:rPr>
        <w:rFonts w:ascii="Wingdings" w:eastAsia="Wingdings" w:hAnsi="Wingdings" w:cs="Wingdings" w:hint="default"/>
        <w:w w:val="100"/>
        <w:sz w:val="24"/>
        <w:szCs w:val="24"/>
        <w:lang w:val="fr-FR" w:eastAsia="en-US" w:bidi="ar-SA"/>
      </w:rPr>
    </w:lvl>
    <w:lvl w:ilvl="1" w:tplc="B4FE1F22">
      <w:numFmt w:val="bullet"/>
      <w:lvlText w:val="•"/>
      <w:lvlJc w:val="left"/>
      <w:pPr>
        <w:ind w:left="1320" w:hanging="360"/>
      </w:pPr>
      <w:rPr>
        <w:lang w:val="fr-FR" w:eastAsia="en-US" w:bidi="ar-SA"/>
      </w:rPr>
    </w:lvl>
    <w:lvl w:ilvl="2" w:tplc="B5A29802">
      <w:numFmt w:val="bullet"/>
      <w:lvlText w:val="•"/>
      <w:lvlJc w:val="left"/>
      <w:pPr>
        <w:ind w:left="1860" w:hanging="360"/>
      </w:pPr>
      <w:rPr>
        <w:lang w:val="fr-FR" w:eastAsia="en-US" w:bidi="ar-SA"/>
      </w:rPr>
    </w:lvl>
    <w:lvl w:ilvl="3" w:tplc="07C0AA18">
      <w:numFmt w:val="bullet"/>
      <w:lvlText w:val="•"/>
      <w:lvlJc w:val="left"/>
      <w:pPr>
        <w:ind w:left="2400" w:hanging="360"/>
      </w:pPr>
      <w:rPr>
        <w:lang w:val="fr-FR" w:eastAsia="en-US" w:bidi="ar-SA"/>
      </w:rPr>
    </w:lvl>
    <w:lvl w:ilvl="4" w:tplc="D7682E9E">
      <w:numFmt w:val="bullet"/>
      <w:lvlText w:val="•"/>
      <w:lvlJc w:val="left"/>
      <w:pPr>
        <w:ind w:left="2940" w:hanging="360"/>
      </w:pPr>
      <w:rPr>
        <w:lang w:val="fr-FR" w:eastAsia="en-US" w:bidi="ar-SA"/>
      </w:rPr>
    </w:lvl>
    <w:lvl w:ilvl="5" w:tplc="C9F08396">
      <w:numFmt w:val="bullet"/>
      <w:lvlText w:val="•"/>
      <w:lvlJc w:val="left"/>
      <w:pPr>
        <w:ind w:left="3480" w:hanging="360"/>
      </w:pPr>
      <w:rPr>
        <w:lang w:val="fr-FR" w:eastAsia="en-US" w:bidi="ar-SA"/>
      </w:rPr>
    </w:lvl>
    <w:lvl w:ilvl="6" w:tplc="9CFAAE0E">
      <w:numFmt w:val="bullet"/>
      <w:lvlText w:val="•"/>
      <w:lvlJc w:val="left"/>
      <w:pPr>
        <w:ind w:left="4020" w:hanging="360"/>
      </w:pPr>
      <w:rPr>
        <w:lang w:val="fr-FR" w:eastAsia="en-US" w:bidi="ar-SA"/>
      </w:rPr>
    </w:lvl>
    <w:lvl w:ilvl="7" w:tplc="FBB2906A">
      <w:numFmt w:val="bullet"/>
      <w:lvlText w:val="•"/>
      <w:lvlJc w:val="left"/>
      <w:pPr>
        <w:ind w:left="4560" w:hanging="360"/>
      </w:pPr>
      <w:rPr>
        <w:lang w:val="fr-FR" w:eastAsia="en-US" w:bidi="ar-SA"/>
      </w:rPr>
    </w:lvl>
    <w:lvl w:ilvl="8" w:tplc="C0201AB0">
      <w:numFmt w:val="bullet"/>
      <w:lvlText w:val="•"/>
      <w:lvlJc w:val="left"/>
      <w:pPr>
        <w:ind w:left="5100" w:hanging="360"/>
      </w:pPr>
      <w:rPr>
        <w:lang w:val="fr-FR" w:eastAsia="en-US" w:bidi="ar-SA"/>
      </w:rPr>
    </w:lvl>
  </w:abstractNum>
  <w:abstractNum w:abstractNumId="23">
    <w:nsid w:val="363B2175"/>
    <w:multiLevelType w:val="hybridMultilevel"/>
    <w:tmpl w:val="63BC9D3A"/>
    <w:lvl w:ilvl="0" w:tplc="6AF82F9C">
      <w:numFmt w:val="bullet"/>
      <w:lvlText w:val=""/>
      <w:lvlJc w:val="left"/>
      <w:pPr>
        <w:ind w:left="789" w:hanging="360"/>
      </w:pPr>
      <w:rPr>
        <w:rFonts w:ascii="Wingdings" w:eastAsia="Wingdings" w:hAnsi="Wingdings" w:cs="Wingdings" w:hint="default"/>
        <w:w w:val="100"/>
        <w:sz w:val="24"/>
        <w:szCs w:val="24"/>
        <w:lang w:val="fr-FR" w:eastAsia="en-US" w:bidi="ar-SA"/>
      </w:rPr>
    </w:lvl>
    <w:lvl w:ilvl="1" w:tplc="D41CF446">
      <w:numFmt w:val="bullet"/>
      <w:lvlText w:val="•"/>
      <w:lvlJc w:val="left"/>
      <w:pPr>
        <w:ind w:left="1320" w:hanging="360"/>
      </w:pPr>
      <w:rPr>
        <w:lang w:val="fr-FR" w:eastAsia="en-US" w:bidi="ar-SA"/>
      </w:rPr>
    </w:lvl>
    <w:lvl w:ilvl="2" w:tplc="A4FE4CF8">
      <w:numFmt w:val="bullet"/>
      <w:lvlText w:val="•"/>
      <w:lvlJc w:val="left"/>
      <w:pPr>
        <w:ind w:left="1860" w:hanging="360"/>
      </w:pPr>
      <w:rPr>
        <w:lang w:val="fr-FR" w:eastAsia="en-US" w:bidi="ar-SA"/>
      </w:rPr>
    </w:lvl>
    <w:lvl w:ilvl="3" w:tplc="55AC39B2">
      <w:numFmt w:val="bullet"/>
      <w:lvlText w:val="•"/>
      <w:lvlJc w:val="left"/>
      <w:pPr>
        <w:ind w:left="2400" w:hanging="360"/>
      </w:pPr>
      <w:rPr>
        <w:lang w:val="fr-FR" w:eastAsia="en-US" w:bidi="ar-SA"/>
      </w:rPr>
    </w:lvl>
    <w:lvl w:ilvl="4" w:tplc="D850F232">
      <w:numFmt w:val="bullet"/>
      <w:lvlText w:val="•"/>
      <w:lvlJc w:val="left"/>
      <w:pPr>
        <w:ind w:left="2940" w:hanging="360"/>
      </w:pPr>
      <w:rPr>
        <w:lang w:val="fr-FR" w:eastAsia="en-US" w:bidi="ar-SA"/>
      </w:rPr>
    </w:lvl>
    <w:lvl w:ilvl="5" w:tplc="21F408E4">
      <w:numFmt w:val="bullet"/>
      <w:lvlText w:val="•"/>
      <w:lvlJc w:val="left"/>
      <w:pPr>
        <w:ind w:left="3480" w:hanging="360"/>
      </w:pPr>
      <w:rPr>
        <w:lang w:val="fr-FR" w:eastAsia="en-US" w:bidi="ar-SA"/>
      </w:rPr>
    </w:lvl>
    <w:lvl w:ilvl="6" w:tplc="56C89464">
      <w:numFmt w:val="bullet"/>
      <w:lvlText w:val="•"/>
      <w:lvlJc w:val="left"/>
      <w:pPr>
        <w:ind w:left="4020" w:hanging="360"/>
      </w:pPr>
      <w:rPr>
        <w:lang w:val="fr-FR" w:eastAsia="en-US" w:bidi="ar-SA"/>
      </w:rPr>
    </w:lvl>
    <w:lvl w:ilvl="7" w:tplc="4F2805C2">
      <w:numFmt w:val="bullet"/>
      <w:lvlText w:val="•"/>
      <w:lvlJc w:val="left"/>
      <w:pPr>
        <w:ind w:left="4560" w:hanging="360"/>
      </w:pPr>
      <w:rPr>
        <w:lang w:val="fr-FR" w:eastAsia="en-US" w:bidi="ar-SA"/>
      </w:rPr>
    </w:lvl>
    <w:lvl w:ilvl="8" w:tplc="277E5EA2">
      <w:numFmt w:val="bullet"/>
      <w:lvlText w:val="•"/>
      <w:lvlJc w:val="left"/>
      <w:pPr>
        <w:ind w:left="5100" w:hanging="360"/>
      </w:pPr>
      <w:rPr>
        <w:lang w:val="fr-FR" w:eastAsia="en-US" w:bidi="ar-SA"/>
      </w:rPr>
    </w:lvl>
  </w:abstractNum>
  <w:abstractNum w:abstractNumId="24">
    <w:nsid w:val="36964709"/>
    <w:multiLevelType w:val="hybridMultilevel"/>
    <w:tmpl w:val="C5028228"/>
    <w:lvl w:ilvl="0" w:tplc="D5829244">
      <w:numFmt w:val="bullet"/>
      <w:lvlText w:val=""/>
      <w:lvlJc w:val="left"/>
      <w:pPr>
        <w:ind w:left="789" w:hanging="360"/>
      </w:pPr>
      <w:rPr>
        <w:rFonts w:ascii="Wingdings" w:eastAsia="Wingdings" w:hAnsi="Wingdings" w:cs="Wingdings" w:hint="default"/>
        <w:w w:val="100"/>
        <w:sz w:val="24"/>
        <w:szCs w:val="24"/>
        <w:lang w:val="fr-FR" w:eastAsia="en-US" w:bidi="ar-SA"/>
      </w:rPr>
    </w:lvl>
    <w:lvl w:ilvl="1" w:tplc="B05C353E">
      <w:numFmt w:val="bullet"/>
      <w:lvlText w:val="•"/>
      <w:lvlJc w:val="left"/>
      <w:pPr>
        <w:ind w:left="1320" w:hanging="360"/>
      </w:pPr>
      <w:rPr>
        <w:lang w:val="fr-FR" w:eastAsia="en-US" w:bidi="ar-SA"/>
      </w:rPr>
    </w:lvl>
    <w:lvl w:ilvl="2" w:tplc="00BA51FA">
      <w:numFmt w:val="bullet"/>
      <w:lvlText w:val="•"/>
      <w:lvlJc w:val="left"/>
      <w:pPr>
        <w:ind w:left="1860" w:hanging="360"/>
      </w:pPr>
      <w:rPr>
        <w:lang w:val="fr-FR" w:eastAsia="en-US" w:bidi="ar-SA"/>
      </w:rPr>
    </w:lvl>
    <w:lvl w:ilvl="3" w:tplc="5E5A37F8">
      <w:numFmt w:val="bullet"/>
      <w:lvlText w:val="•"/>
      <w:lvlJc w:val="left"/>
      <w:pPr>
        <w:ind w:left="2400" w:hanging="360"/>
      </w:pPr>
      <w:rPr>
        <w:lang w:val="fr-FR" w:eastAsia="en-US" w:bidi="ar-SA"/>
      </w:rPr>
    </w:lvl>
    <w:lvl w:ilvl="4" w:tplc="976C9180">
      <w:numFmt w:val="bullet"/>
      <w:lvlText w:val="•"/>
      <w:lvlJc w:val="left"/>
      <w:pPr>
        <w:ind w:left="2940" w:hanging="360"/>
      </w:pPr>
      <w:rPr>
        <w:lang w:val="fr-FR" w:eastAsia="en-US" w:bidi="ar-SA"/>
      </w:rPr>
    </w:lvl>
    <w:lvl w:ilvl="5" w:tplc="6526E514">
      <w:numFmt w:val="bullet"/>
      <w:lvlText w:val="•"/>
      <w:lvlJc w:val="left"/>
      <w:pPr>
        <w:ind w:left="3480" w:hanging="360"/>
      </w:pPr>
      <w:rPr>
        <w:lang w:val="fr-FR" w:eastAsia="en-US" w:bidi="ar-SA"/>
      </w:rPr>
    </w:lvl>
    <w:lvl w:ilvl="6" w:tplc="F4B2ECEC">
      <w:numFmt w:val="bullet"/>
      <w:lvlText w:val="•"/>
      <w:lvlJc w:val="left"/>
      <w:pPr>
        <w:ind w:left="4020" w:hanging="360"/>
      </w:pPr>
      <w:rPr>
        <w:lang w:val="fr-FR" w:eastAsia="en-US" w:bidi="ar-SA"/>
      </w:rPr>
    </w:lvl>
    <w:lvl w:ilvl="7" w:tplc="CD0E492E">
      <w:numFmt w:val="bullet"/>
      <w:lvlText w:val="•"/>
      <w:lvlJc w:val="left"/>
      <w:pPr>
        <w:ind w:left="4560" w:hanging="360"/>
      </w:pPr>
      <w:rPr>
        <w:lang w:val="fr-FR" w:eastAsia="en-US" w:bidi="ar-SA"/>
      </w:rPr>
    </w:lvl>
    <w:lvl w:ilvl="8" w:tplc="E9560EEA">
      <w:numFmt w:val="bullet"/>
      <w:lvlText w:val="•"/>
      <w:lvlJc w:val="left"/>
      <w:pPr>
        <w:ind w:left="5100" w:hanging="360"/>
      </w:pPr>
      <w:rPr>
        <w:lang w:val="fr-FR" w:eastAsia="en-US" w:bidi="ar-SA"/>
      </w:rPr>
    </w:lvl>
  </w:abstractNum>
  <w:abstractNum w:abstractNumId="25">
    <w:nsid w:val="37C37892"/>
    <w:multiLevelType w:val="hybridMultilevel"/>
    <w:tmpl w:val="8EAA975A"/>
    <w:lvl w:ilvl="0" w:tplc="FAFC1C28">
      <w:numFmt w:val="bullet"/>
      <w:lvlText w:val=""/>
      <w:lvlJc w:val="left"/>
      <w:pPr>
        <w:ind w:left="490" w:hanging="358"/>
      </w:pPr>
      <w:rPr>
        <w:w w:val="99"/>
        <w:lang w:val="fr-FR" w:eastAsia="en-US" w:bidi="ar-SA"/>
      </w:rPr>
    </w:lvl>
    <w:lvl w:ilvl="1" w:tplc="93BE42BE">
      <w:numFmt w:val="bullet"/>
      <w:lvlText w:val=""/>
      <w:lvlJc w:val="left"/>
      <w:pPr>
        <w:ind w:left="783" w:hanging="358"/>
      </w:pPr>
      <w:rPr>
        <w:rFonts w:ascii="Symbol" w:eastAsia="Symbol" w:hAnsi="Symbol" w:cs="Symbol" w:hint="default"/>
        <w:color w:val="1F487C"/>
        <w:w w:val="99"/>
        <w:sz w:val="20"/>
        <w:szCs w:val="20"/>
        <w:lang w:val="fr-FR" w:eastAsia="en-US" w:bidi="ar-SA"/>
      </w:rPr>
    </w:lvl>
    <w:lvl w:ilvl="2" w:tplc="012E7F50">
      <w:numFmt w:val="bullet"/>
      <w:lvlText w:val="•"/>
      <w:lvlJc w:val="left"/>
      <w:pPr>
        <w:ind w:left="1293" w:hanging="358"/>
      </w:pPr>
      <w:rPr>
        <w:lang w:val="fr-FR" w:eastAsia="en-US" w:bidi="ar-SA"/>
      </w:rPr>
    </w:lvl>
    <w:lvl w:ilvl="3" w:tplc="7C961632">
      <w:numFmt w:val="bullet"/>
      <w:lvlText w:val="•"/>
      <w:lvlJc w:val="left"/>
      <w:pPr>
        <w:ind w:left="1806" w:hanging="358"/>
      </w:pPr>
      <w:rPr>
        <w:lang w:val="fr-FR" w:eastAsia="en-US" w:bidi="ar-SA"/>
      </w:rPr>
    </w:lvl>
    <w:lvl w:ilvl="4" w:tplc="E7BC97CA">
      <w:numFmt w:val="bullet"/>
      <w:lvlText w:val="•"/>
      <w:lvlJc w:val="left"/>
      <w:pPr>
        <w:ind w:left="2320" w:hanging="358"/>
      </w:pPr>
      <w:rPr>
        <w:lang w:val="fr-FR" w:eastAsia="en-US" w:bidi="ar-SA"/>
      </w:rPr>
    </w:lvl>
    <w:lvl w:ilvl="5" w:tplc="97E0EC7A">
      <w:numFmt w:val="bullet"/>
      <w:lvlText w:val="•"/>
      <w:lvlJc w:val="left"/>
      <w:pPr>
        <w:ind w:left="2833" w:hanging="358"/>
      </w:pPr>
      <w:rPr>
        <w:lang w:val="fr-FR" w:eastAsia="en-US" w:bidi="ar-SA"/>
      </w:rPr>
    </w:lvl>
    <w:lvl w:ilvl="6" w:tplc="B67E87E4">
      <w:numFmt w:val="bullet"/>
      <w:lvlText w:val="•"/>
      <w:lvlJc w:val="left"/>
      <w:pPr>
        <w:ind w:left="3347" w:hanging="358"/>
      </w:pPr>
      <w:rPr>
        <w:lang w:val="fr-FR" w:eastAsia="en-US" w:bidi="ar-SA"/>
      </w:rPr>
    </w:lvl>
    <w:lvl w:ilvl="7" w:tplc="CAC80250">
      <w:numFmt w:val="bullet"/>
      <w:lvlText w:val="•"/>
      <w:lvlJc w:val="left"/>
      <w:pPr>
        <w:ind w:left="3860" w:hanging="358"/>
      </w:pPr>
      <w:rPr>
        <w:lang w:val="fr-FR" w:eastAsia="en-US" w:bidi="ar-SA"/>
      </w:rPr>
    </w:lvl>
    <w:lvl w:ilvl="8" w:tplc="303AA4D4">
      <w:numFmt w:val="bullet"/>
      <w:lvlText w:val="•"/>
      <w:lvlJc w:val="left"/>
      <w:pPr>
        <w:ind w:left="4374" w:hanging="358"/>
      </w:pPr>
      <w:rPr>
        <w:lang w:val="fr-FR" w:eastAsia="en-US" w:bidi="ar-SA"/>
      </w:rPr>
    </w:lvl>
  </w:abstractNum>
  <w:abstractNum w:abstractNumId="26">
    <w:nsid w:val="38095D51"/>
    <w:multiLevelType w:val="hybridMultilevel"/>
    <w:tmpl w:val="67BCEEC4"/>
    <w:lvl w:ilvl="0" w:tplc="76D0805C">
      <w:numFmt w:val="bullet"/>
      <w:lvlText w:val="o"/>
      <w:lvlJc w:val="left"/>
      <w:pPr>
        <w:ind w:left="409" w:hanging="360"/>
      </w:pPr>
      <w:rPr>
        <w:rFonts w:ascii="Courier New" w:eastAsia="Courier New" w:hAnsi="Courier New" w:cs="Courier New" w:hint="default"/>
        <w:w w:val="103"/>
        <w:sz w:val="19"/>
        <w:szCs w:val="19"/>
        <w:lang w:val="fr-FR" w:eastAsia="en-US" w:bidi="ar-SA"/>
      </w:rPr>
    </w:lvl>
    <w:lvl w:ilvl="1" w:tplc="DE5ACCD0">
      <w:numFmt w:val="bullet"/>
      <w:lvlText w:val=""/>
      <w:lvlJc w:val="left"/>
      <w:pPr>
        <w:ind w:left="1740" w:hanging="360"/>
      </w:pPr>
      <w:rPr>
        <w:rFonts w:hint="default"/>
        <w:w w:val="103"/>
        <w:lang w:val="fr-FR" w:eastAsia="en-US" w:bidi="ar-SA"/>
      </w:rPr>
    </w:lvl>
    <w:lvl w:ilvl="2" w:tplc="F07C8160">
      <w:numFmt w:val="bullet"/>
      <w:lvlText w:val="o"/>
      <w:lvlJc w:val="left"/>
      <w:pPr>
        <w:ind w:left="2165" w:hanging="360"/>
      </w:pPr>
      <w:rPr>
        <w:rFonts w:ascii="Courier New" w:eastAsia="Courier New" w:hAnsi="Courier New" w:cs="Courier New" w:hint="default"/>
        <w:w w:val="103"/>
        <w:sz w:val="19"/>
        <w:szCs w:val="19"/>
        <w:lang w:val="fr-FR" w:eastAsia="en-US" w:bidi="ar-SA"/>
      </w:rPr>
    </w:lvl>
    <w:lvl w:ilvl="3" w:tplc="BA4228D6">
      <w:numFmt w:val="bullet"/>
      <w:lvlText w:val="•"/>
      <w:lvlJc w:val="left"/>
      <w:pPr>
        <w:ind w:left="1744" w:hanging="360"/>
      </w:pPr>
      <w:rPr>
        <w:rFonts w:hint="default"/>
        <w:lang w:val="fr-FR" w:eastAsia="en-US" w:bidi="ar-SA"/>
      </w:rPr>
    </w:lvl>
    <w:lvl w:ilvl="4" w:tplc="FE6C332E">
      <w:numFmt w:val="bullet"/>
      <w:lvlText w:val="•"/>
      <w:lvlJc w:val="left"/>
      <w:pPr>
        <w:ind w:left="1328" w:hanging="360"/>
      </w:pPr>
      <w:rPr>
        <w:rFonts w:hint="default"/>
        <w:lang w:val="fr-FR" w:eastAsia="en-US" w:bidi="ar-SA"/>
      </w:rPr>
    </w:lvl>
    <w:lvl w:ilvl="5" w:tplc="E89A1B46">
      <w:numFmt w:val="bullet"/>
      <w:lvlText w:val="•"/>
      <w:lvlJc w:val="left"/>
      <w:pPr>
        <w:ind w:left="913" w:hanging="360"/>
      </w:pPr>
      <w:rPr>
        <w:rFonts w:hint="default"/>
        <w:lang w:val="fr-FR" w:eastAsia="en-US" w:bidi="ar-SA"/>
      </w:rPr>
    </w:lvl>
    <w:lvl w:ilvl="6" w:tplc="BE8A4C7C">
      <w:numFmt w:val="bullet"/>
      <w:lvlText w:val="•"/>
      <w:lvlJc w:val="left"/>
      <w:pPr>
        <w:ind w:left="497" w:hanging="360"/>
      </w:pPr>
      <w:rPr>
        <w:rFonts w:hint="default"/>
        <w:lang w:val="fr-FR" w:eastAsia="en-US" w:bidi="ar-SA"/>
      </w:rPr>
    </w:lvl>
    <w:lvl w:ilvl="7" w:tplc="B65C843A">
      <w:numFmt w:val="bullet"/>
      <w:lvlText w:val="•"/>
      <w:lvlJc w:val="left"/>
      <w:pPr>
        <w:ind w:left="82" w:hanging="360"/>
      </w:pPr>
      <w:rPr>
        <w:rFonts w:hint="default"/>
        <w:lang w:val="fr-FR" w:eastAsia="en-US" w:bidi="ar-SA"/>
      </w:rPr>
    </w:lvl>
    <w:lvl w:ilvl="8" w:tplc="3626D324">
      <w:numFmt w:val="bullet"/>
      <w:lvlText w:val="•"/>
      <w:lvlJc w:val="left"/>
      <w:pPr>
        <w:ind w:left="-334" w:hanging="360"/>
      </w:pPr>
      <w:rPr>
        <w:rFonts w:hint="default"/>
        <w:lang w:val="fr-FR" w:eastAsia="en-US" w:bidi="ar-SA"/>
      </w:rPr>
    </w:lvl>
  </w:abstractNum>
  <w:abstractNum w:abstractNumId="27">
    <w:nsid w:val="3B340297"/>
    <w:multiLevelType w:val="hybridMultilevel"/>
    <w:tmpl w:val="28D283CE"/>
    <w:lvl w:ilvl="0" w:tplc="F4BA3A60">
      <w:numFmt w:val="bullet"/>
      <w:lvlText w:val="-"/>
      <w:lvlJc w:val="left"/>
      <w:pPr>
        <w:ind w:left="1315" w:hanging="174"/>
      </w:pPr>
      <w:rPr>
        <w:rFonts w:ascii="Times New Roman" w:eastAsia="Times New Roman" w:hAnsi="Times New Roman" w:cs="Times New Roman" w:hint="default"/>
        <w:spacing w:val="-27"/>
        <w:w w:val="100"/>
        <w:sz w:val="24"/>
        <w:szCs w:val="24"/>
        <w:lang w:val="fr-FR" w:eastAsia="en-US" w:bidi="ar-SA"/>
      </w:rPr>
    </w:lvl>
    <w:lvl w:ilvl="1" w:tplc="C74C48BC">
      <w:numFmt w:val="bullet"/>
      <w:lvlText w:val="•"/>
      <w:lvlJc w:val="left"/>
      <w:pPr>
        <w:ind w:left="1737" w:hanging="174"/>
      </w:pPr>
      <w:rPr>
        <w:rFonts w:hint="default"/>
        <w:lang w:val="fr-FR" w:eastAsia="en-US" w:bidi="ar-SA"/>
      </w:rPr>
    </w:lvl>
    <w:lvl w:ilvl="2" w:tplc="E10E9BAC">
      <w:numFmt w:val="bullet"/>
      <w:lvlText w:val="•"/>
      <w:lvlJc w:val="left"/>
      <w:pPr>
        <w:ind w:left="2155" w:hanging="174"/>
      </w:pPr>
      <w:rPr>
        <w:rFonts w:hint="default"/>
        <w:lang w:val="fr-FR" w:eastAsia="en-US" w:bidi="ar-SA"/>
      </w:rPr>
    </w:lvl>
    <w:lvl w:ilvl="3" w:tplc="903E3562">
      <w:numFmt w:val="bullet"/>
      <w:lvlText w:val="•"/>
      <w:lvlJc w:val="left"/>
      <w:pPr>
        <w:ind w:left="2572" w:hanging="174"/>
      </w:pPr>
      <w:rPr>
        <w:rFonts w:hint="default"/>
        <w:lang w:val="fr-FR" w:eastAsia="en-US" w:bidi="ar-SA"/>
      </w:rPr>
    </w:lvl>
    <w:lvl w:ilvl="4" w:tplc="3DAC5082">
      <w:numFmt w:val="bullet"/>
      <w:lvlText w:val="•"/>
      <w:lvlJc w:val="left"/>
      <w:pPr>
        <w:ind w:left="2990" w:hanging="174"/>
      </w:pPr>
      <w:rPr>
        <w:rFonts w:hint="default"/>
        <w:lang w:val="fr-FR" w:eastAsia="en-US" w:bidi="ar-SA"/>
      </w:rPr>
    </w:lvl>
    <w:lvl w:ilvl="5" w:tplc="0BD2E29C">
      <w:numFmt w:val="bullet"/>
      <w:lvlText w:val="•"/>
      <w:lvlJc w:val="left"/>
      <w:pPr>
        <w:ind w:left="3407" w:hanging="174"/>
      </w:pPr>
      <w:rPr>
        <w:rFonts w:hint="default"/>
        <w:lang w:val="fr-FR" w:eastAsia="en-US" w:bidi="ar-SA"/>
      </w:rPr>
    </w:lvl>
    <w:lvl w:ilvl="6" w:tplc="27B4872A">
      <w:numFmt w:val="bullet"/>
      <w:lvlText w:val="•"/>
      <w:lvlJc w:val="left"/>
      <w:pPr>
        <w:ind w:left="3825" w:hanging="174"/>
      </w:pPr>
      <w:rPr>
        <w:rFonts w:hint="default"/>
        <w:lang w:val="fr-FR" w:eastAsia="en-US" w:bidi="ar-SA"/>
      </w:rPr>
    </w:lvl>
    <w:lvl w:ilvl="7" w:tplc="DB7CC112">
      <w:numFmt w:val="bullet"/>
      <w:lvlText w:val="•"/>
      <w:lvlJc w:val="left"/>
      <w:pPr>
        <w:ind w:left="4242" w:hanging="174"/>
      </w:pPr>
      <w:rPr>
        <w:rFonts w:hint="default"/>
        <w:lang w:val="fr-FR" w:eastAsia="en-US" w:bidi="ar-SA"/>
      </w:rPr>
    </w:lvl>
    <w:lvl w:ilvl="8" w:tplc="42669E4A">
      <w:numFmt w:val="bullet"/>
      <w:lvlText w:val="•"/>
      <w:lvlJc w:val="left"/>
      <w:pPr>
        <w:ind w:left="4660" w:hanging="174"/>
      </w:pPr>
      <w:rPr>
        <w:rFonts w:hint="default"/>
        <w:lang w:val="fr-FR" w:eastAsia="en-US" w:bidi="ar-SA"/>
      </w:rPr>
    </w:lvl>
  </w:abstractNum>
  <w:abstractNum w:abstractNumId="28">
    <w:nsid w:val="3BE864EC"/>
    <w:multiLevelType w:val="hybridMultilevel"/>
    <w:tmpl w:val="177A1A9A"/>
    <w:lvl w:ilvl="0" w:tplc="C6183C00">
      <w:numFmt w:val="bullet"/>
      <w:lvlText w:val=""/>
      <w:lvlJc w:val="left"/>
      <w:pPr>
        <w:ind w:left="1020" w:hanging="361"/>
      </w:pPr>
      <w:rPr>
        <w:rFonts w:ascii="Symbol" w:eastAsia="Symbol" w:hAnsi="Symbol" w:cs="Symbol" w:hint="default"/>
        <w:w w:val="100"/>
        <w:sz w:val="24"/>
        <w:szCs w:val="24"/>
        <w:lang w:val="fr-FR" w:eastAsia="en-US" w:bidi="ar-SA"/>
      </w:rPr>
    </w:lvl>
    <w:lvl w:ilvl="1" w:tplc="4E94D9AC">
      <w:numFmt w:val="bullet"/>
      <w:lvlText w:val=""/>
      <w:lvlJc w:val="left"/>
      <w:pPr>
        <w:ind w:left="1728" w:hanging="360"/>
      </w:pPr>
      <w:rPr>
        <w:rFonts w:ascii="Symbol" w:eastAsia="Symbol" w:hAnsi="Symbol" w:cs="Symbol" w:hint="default"/>
        <w:w w:val="100"/>
        <w:sz w:val="24"/>
        <w:szCs w:val="24"/>
        <w:lang w:val="fr-FR" w:eastAsia="en-US" w:bidi="ar-SA"/>
      </w:rPr>
    </w:lvl>
    <w:lvl w:ilvl="2" w:tplc="58286AAA">
      <w:numFmt w:val="bullet"/>
      <w:lvlText w:val="•"/>
      <w:lvlJc w:val="left"/>
      <w:pPr>
        <w:ind w:left="2751" w:hanging="360"/>
      </w:pPr>
      <w:rPr>
        <w:lang w:val="fr-FR" w:eastAsia="en-US" w:bidi="ar-SA"/>
      </w:rPr>
    </w:lvl>
    <w:lvl w:ilvl="3" w:tplc="975AFB40">
      <w:numFmt w:val="bullet"/>
      <w:lvlText w:val="•"/>
      <w:lvlJc w:val="left"/>
      <w:pPr>
        <w:ind w:left="3783" w:hanging="360"/>
      </w:pPr>
      <w:rPr>
        <w:lang w:val="fr-FR" w:eastAsia="en-US" w:bidi="ar-SA"/>
      </w:rPr>
    </w:lvl>
    <w:lvl w:ilvl="4" w:tplc="8BD6355E">
      <w:numFmt w:val="bullet"/>
      <w:lvlText w:val="•"/>
      <w:lvlJc w:val="left"/>
      <w:pPr>
        <w:ind w:left="4815" w:hanging="360"/>
      </w:pPr>
      <w:rPr>
        <w:lang w:val="fr-FR" w:eastAsia="en-US" w:bidi="ar-SA"/>
      </w:rPr>
    </w:lvl>
    <w:lvl w:ilvl="5" w:tplc="A9C0C5CC">
      <w:numFmt w:val="bullet"/>
      <w:lvlText w:val="•"/>
      <w:lvlJc w:val="left"/>
      <w:pPr>
        <w:ind w:left="5847" w:hanging="360"/>
      </w:pPr>
      <w:rPr>
        <w:lang w:val="fr-FR" w:eastAsia="en-US" w:bidi="ar-SA"/>
      </w:rPr>
    </w:lvl>
    <w:lvl w:ilvl="6" w:tplc="CF0C8BE2">
      <w:numFmt w:val="bullet"/>
      <w:lvlText w:val="•"/>
      <w:lvlJc w:val="left"/>
      <w:pPr>
        <w:ind w:left="6879" w:hanging="360"/>
      </w:pPr>
      <w:rPr>
        <w:lang w:val="fr-FR" w:eastAsia="en-US" w:bidi="ar-SA"/>
      </w:rPr>
    </w:lvl>
    <w:lvl w:ilvl="7" w:tplc="D4E4E56A">
      <w:numFmt w:val="bullet"/>
      <w:lvlText w:val="•"/>
      <w:lvlJc w:val="left"/>
      <w:pPr>
        <w:ind w:left="7910" w:hanging="360"/>
      </w:pPr>
      <w:rPr>
        <w:lang w:val="fr-FR" w:eastAsia="en-US" w:bidi="ar-SA"/>
      </w:rPr>
    </w:lvl>
    <w:lvl w:ilvl="8" w:tplc="CA6640CC">
      <w:numFmt w:val="bullet"/>
      <w:lvlText w:val="•"/>
      <w:lvlJc w:val="left"/>
      <w:pPr>
        <w:ind w:left="8942" w:hanging="360"/>
      </w:pPr>
      <w:rPr>
        <w:lang w:val="fr-FR" w:eastAsia="en-US" w:bidi="ar-SA"/>
      </w:rPr>
    </w:lvl>
  </w:abstractNum>
  <w:abstractNum w:abstractNumId="29">
    <w:nsid w:val="3E615104"/>
    <w:multiLevelType w:val="hybridMultilevel"/>
    <w:tmpl w:val="830CC216"/>
    <w:lvl w:ilvl="0" w:tplc="7FAEC0DA">
      <w:start w:val="1"/>
      <w:numFmt w:val="decimal"/>
      <w:lvlText w:val="%1."/>
      <w:lvlJc w:val="left"/>
      <w:pPr>
        <w:ind w:left="535" w:hanging="200"/>
      </w:pPr>
      <w:rPr>
        <w:rFonts w:ascii="Times New Roman" w:eastAsia="Times New Roman" w:hAnsi="Times New Roman" w:cs="Times New Roman" w:hint="default"/>
        <w:spacing w:val="0"/>
        <w:w w:val="103"/>
        <w:sz w:val="19"/>
        <w:szCs w:val="19"/>
        <w:lang w:val="fr-FR" w:eastAsia="en-US" w:bidi="ar-SA"/>
      </w:rPr>
    </w:lvl>
    <w:lvl w:ilvl="1" w:tplc="160E6944">
      <w:numFmt w:val="bullet"/>
      <w:lvlText w:val="•"/>
      <w:lvlJc w:val="left"/>
      <w:pPr>
        <w:ind w:left="1069" w:hanging="200"/>
      </w:pPr>
      <w:rPr>
        <w:rFonts w:hint="default"/>
        <w:lang w:val="fr-FR" w:eastAsia="en-US" w:bidi="ar-SA"/>
      </w:rPr>
    </w:lvl>
    <w:lvl w:ilvl="2" w:tplc="B0B6ED20">
      <w:numFmt w:val="bullet"/>
      <w:lvlText w:val="•"/>
      <w:lvlJc w:val="left"/>
      <w:pPr>
        <w:ind w:left="1599" w:hanging="200"/>
      </w:pPr>
      <w:rPr>
        <w:rFonts w:hint="default"/>
        <w:lang w:val="fr-FR" w:eastAsia="en-US" w:bidi="ar-SA"/>
      </w:rPr>
    </w:lvl>
    <w:lvl w:ilvl="3" w:tplc="83248F7C">
      <w:numFmt w:val="bullet"/>
      <w:lvlText w:val="•"/>
      <w:lvlJc w:val="left"/>
      <w:pPr>
        <w:ind w:left="2128" w:hanging="200"/>
      </w:pPr>
      <w:rPr>
        <w:rFonts w:hint="default"/>
        <w:lang w:val="fr-FR" w:eastAsia="en-US" w:bidi="ar-SA"/>
      </w:rPr>
    </w:lvl>
    <w:lvl w:ilvl="4" w:tplc="EB2809A4">
      <w:numFmt w:val="bullet"/>
      <w:lvlText w:val="•"/>
      <w:lvlJc w:val="left"/>
      <w:pPr>
        <w:ind w:left="2658" w:hanging="200"/>
      </w:pPr>
      <w:rPr>
        <w:rFonts w:hint="default"/>
        <w:lang w:val="fr-FR" w:eastAsia="en-US" w:bidi="ar-SA"/>
      </w:rPr>
    </w:lvl>
    <w:lvl w:ilvl="5" w:tplc="3E90807E">
      <w:numFmt w:val="bullet"/>
      <w:lvlText w:val="•"/>
      <w:lvlJc w:val="left"/>
      <w:pPr>
        <w:ind w:left="3188" w:hanging="200"/>
      </w:pPr>
      <w:rPr>
        <w:rFonts w:hint="default"/>
        <w:lang w:val="fr-FR" w:eastAsia="en-US" w:bidi="ar-SA"/>
      </w:rPr>
    </w:lvl>
    <w:lvl w:ilvl="6" w:tplc="CA32692A">
      <w:numFmt w:val="bullet"/>
      <w:lvlText w:val="•"/>
      <w:lvlJc w:val="left"/>
      <w:pPr>
        <w:ind w:left="3717" w:hanging="200"/>
      </w:pPr>
      <w:rPr>
        <w:rFonts w:hint="default"/>
        <w:lang w:val="fr-FR" w:eastAsia="en-US" w:bidi="ar-SA"/>
      </w:rPr>
    </w:lvl>
    <w:lvl w:ilvl="7" w:tplc="FBAC8DF6">
      <w:numFmt w:val="bullet"/>
      <w:lvlText w:val="•"/>
      <w:lvlJc w:val="left"/>
      <w:pPr>
        <w:ind w:left="4247" w:hanging="200"/>
      </w:pPr>
      <w:rPr>
        <w:rFonts w:hint="default"/>
        <w:lang w:val="fr-FR" w:eastAsia="en-US" w:bidi="ar-SA"/>
      </w:rPr>
    </w:lvl>
    <w:lvl w:ilvl="8" w:tplc="88606CEC">
      <w:numFmt w:val="bullet"/>
      <w:lvlText w:val="•"/>
      <w:lvlJc w:val="left"/>
      <w:pPr>
        <w:ind w:left="4777" w:hanging="200"/>
      </w:pPr>
      <w:rPr>
        <w:rFonts w:hint="default"/>
        <w:lang w:val="fr-FR" w:eastAsia="en-US" w:bidi="ar-SA"/>
      </w:rPr>
    </w:lvl>
  </w:abstractNum>
  <w:abstractNum w:abstractNumId="30">
    <w:nsid w:val="3F0018F5"/>
    <w:multiLevelType w:val="hybridMultilevel"/>
    <w:tmpl w:val="63F2CA16"/>
    <w:lvl w:ilvl="0" w:tplc="46E66D8E">
      <w:start w:val="1"/>
      <w:numFmt w:val="decimal"/>
      <w:lvlText w:val="%1."/>
      <w:lvlJc w:val="left"/>
      <w:pPr>
        <w:ind w:left="1314" w:hanging="177"/>
      </w:pPr>
      <w:rPr>
        <w:rFonts w:ascii="Times New Roman" w:eastAsia="Times New Roman" w:hAnsi="Times New Roman" w:cs="Times New Roman" w:hint="default"/>
        <w:spacing w:val="-7"/>
        <w:w w:val="103"/>
        <w:sz w:val="19"/>
        <w:szCs w:val="19"/>
        <w:lang w:val="fr-FR" w:eastAsia="en-US" w:bidi="ar-SA"/>
      </w:rPr>
    </w:lvl>
    <w:lvl w:ilvl="1" w:tplc="3BB86B68">
      <w:numFmt w:val="bullet"/>
      <w:lvlText w:val="•"/>
      <w:lvlJc w:val="left"/>
      <w:pPr>
        <w:ind w:left="1758" w:hanging="177"/>
      </w:pPr>
      <w:rPr>
        <w:rFonts w:hint="default"/>
        <w:lang w:val="fr-FR" w:eastAsia="en-US" w:bidi="ar-SA"/>
      </w:rPr>
    </w:lvl>
    <w:lvl w:ilvl="2" w:tplc="13668358">
      <w:numFmt w:val="bullet"/>
      <w:lvlText w:val="•"/>
      <w:lvlJc w:val="left"/>
      <w:pPr>
        <w:ind w:left="2196" w:hanging="177"/>
      </w:pPr>
      <w:rPr>
        <w:rFonts w:hint="default"/>
        <w:lang w:val="fr-FR" w:eastAsia="en-US" w:bidi="ar-SA"/>
      </w:rPr>
    </w:lvl>
    <w:lvl w:ilvl="3" w:tplc="6D861E70">
      <w:numFmt w:val="bullet"/>
      <w:lvlText w:val="•"/>
      <w:lvlJc w:val="left"/>
      <w:pPr>
        <w:ind w:left="2634" w:hanging="177"/>
      </w:pPr>
      <w:rPr>
        <w:rFonts w:hint="default"/>
        <w:lang w:val="fr-FR" w:eastAsia="en-US" w:bidi="ar-SA"/>
      </w:rPr>
    </w:lvl>
    <w:lvl w:ilvl="4" w:tplc="2D080C06">
      <w:numFmt w:val="bullet"/>
      <w:lvlText w:val="•"/>
      <w:lvlJc w:val="left"/>
      <w:pPr>
        <w:ind w:left="3072" w:hanging="177"/>
      </w:pPr>
      <w:rPr>
        <w:rFonts w:hint="default"/>
        <w:lang w:val="fr-FR" w:eastAsia="en-US" w:bidi="ar-SA"/>
      </w:rPr>
    </w:lvl>
    <w:lvl w:ilvl="5" w:tplc="C8609F72">
      <w:numFmt w:val="bullet"/>
      <w:lvlText w:val="•"/>
      <w:lvlJc w:val="left"/>
      <w:pPr>
        <w:ind w:left="3511" w:hanging="177"/>
      </w:pPr>
      <w:rPr>
        <w:rFonts w:hint="default"/>
        <w:lang w:val="fr-FR" w:eastAsia="en-US" w:bidi="ar-SA"/>
      </w:rPr>
    </w:lvl>
    <w:lvl w:ilvl="6" w:tplc="44E20D96">
      <w:numFmt w:val="bullet"/>
      <w:lvlText w:val="•"/>
      <w:lvlJc w:val="left"/>
      <w:pPr>
        <w:ind w:left="3949" w:hanging="177"/>
      </w:pPr>
      <w:rPr>
        <w:rFonts w:hint="default"/>
        <w:lang w:val="fr-FR" w:eastAsia="en-US" w:bidi="ar-SA"/>
      </w:rPr>
    </w:lvl>
    <w:lvl w:ilvl="7" w:tplc="A142D428">
      <w:numFmt w:val="bullet"/>
      <w:lvlText w:val="•"/>
      <w:lvlJc w:val="left"/>
      <w:pPr>
        <w:ind w:left="4387" w:hanging="177"/>
      </w:pPr>
      <w:rPr>
        <w:rFonts w:hint="default"/>
        <w:lang w:val="fr-FR" w:eastAsia="en-US" w:bidi="ar-SA"/>
      </w:rPr>
    </w:lvl>
    <w:lvl w:ilvl="8" w:tplc="90A24400">
      <w:numFmt w:val="bullet"/>
      <w:lvlText w:val="•"/>
      <w:lvlJc w:val="left"/>
      <w:pPr>
        <w:ind w:left="4825" w:hanging="177"/>
      </w:pPr>
      <w:rPr>
        <w:rFonts w:hint="default"/>
        <w:lang w:val="fr-FR" w:eastAsia="en-US" w:bidi="ar-SA"/>
      </w:rPr>
    </w:lvl>
  </w:abstractNum>
  <w:abstractNum w:abstractNumId="31">
    <w:nsid w:val="430D1E9C"/>
    <w:multiLevelType w:val="hybridMultilevel"/>
    <w:tmpl w:val="1BF25550"/>
    <w:lvl w:ilvl="0" w:tplc="61BE147A">
      <w:start w:val="1"/>
      <w:numFmt w:val="decimal"/>
      <w:lvlText w:val="%1."/>
      <w:lvlJc w:val="left"/>
      <w:pPr>
        <w:ind w:left="1310" w:hanging="200"/>
        <w:jc w:val="right"/>
      </w:pPr>
      <w:rPr>
        <w:rFonts w:ascii="Times New Roman" w:eastAsia="Times New Roman" w:hAnsi="Times New Roman" w:cs="Times New Roman" w:hint="default"/>
        <w:spacing w:val="0"/>
        <w:w w:val="103"/>
        <w:sz w:val="19"/>
        <w:szCs w:val="19"/>
        <w:lang w:val="fr-FR" w:eastAsia="en-US" w:bidi="ar-SA"/>
      </w:rPr>
    </w:lvl>
    <w:lvl w:ilvl="1" w:tplc="14A2CA5C">
      <w:numFmt w:val="bullet"/>
      <w:lvlText w:val="•"/>
      <w:lvlJc w:val="left"/>
      <w:pPr>
        <w:ind w:left="1828" w:hanging="200"/>
      </w:pPr>
      <w:rPr>
        <w:rFonts w:hint="default"/>
        <w:lang w:val="fr-FR" w:eastAsia="en-US" w:bidi="ar-SA"/>
      </w:rPr>
    </w:lvl>
    <w:lvl w:ilvl="2" w:tplc="AE6C1AA6">
      <w:numFmt w:val="bullet"/>
      <w:lvlText w:val="•"/>
      <w:lvlJc w:val="left"/>
      <w:pPr>
        <w:ind w:left="2337" w:hanging="200"/>
      </w:pPr>
      <w:rPr>
        <w:rFonts w:hint="default"/>
        <w:lang w:val="fr-FR" w:eastAsia="en-US" w:bidi="ar-SA"/>
      </w:rPr>
    </w:lvl>
    <w:lvl w:ilvl="3" w:tplc="C402097A">
      <w:numFmt w:val="bullet"/>
      <w:lvlText w:val="•"/>
      <w:lvlJc w:val="left"/>
      <w:pPr>
        <w:ind w:left="2846" w:hanging="200"/>
      </w:pPr>
      <w:rPr>
        <w:rFonts w:hint="default"/>
        <w:lang w:val="fr-FR" w:eastAsia="en-US" w:bidi="ar-SA"/>
      </w:rPr>
    </w:lvl>
    <w:lvl w:ilvl="4" w:tplc="0758FCFE">
      <w:numFmt w:val="bullet"/>
      <w:lvlText w:val="•"/>
      <w:lvlJc w:val="left"/>
      <w:pPr>
        <w:ind w:left="3354" w:hanging="200"/>
      </w:pPr>
      <w:rPr>
        <w:rFonts w:hint="default"/>
        <w:lang w:val="fr-FR" w:eastAsia="en-US" w:bidi="ar-SA"/>
      </w:rPr>
    </w:lvl>
    <w:lvl w:ilvl="5" w:tplc="2242C64E">
      <w:numFmt w:val="bullet"/>
      <w:lvlText w:val="•"/>
      <w:lvlJc w:val="left"/>
      <w:pPr>
        <w:ind w:left="3863" w:hanging="200"/>
      </w:pPr>
      <w:rPr>
        <w:rFonts w:hint="default"/>
        <w:lang w:val="fr-FR" w:eastAsia="en-US" w:bidi="ar-SA"/>
      </w:rPr>
    </w:lvl>
    <w:lvl w:ilvl="6" w:tplc="57B67BA4">
      <w:numFmt w:val="bullet"/>
      <w:lvlText w:val="•"/>
      <w:lvlJc w:val="left"/>
      <w:pPr>
        <w:ind w:left="4372" w:hanging="200"/>
      </w:pPr>
      <w:rPr>
        <w:rFonts w:hint="default"/>
        <w:lang w:val="fr-FR" w:eastAsia="en-US" w:bidi="ar-SA"/>
      </w:rPr>
    </w:lvl>
    <w:lvl w:ilvl="7" w:tplc="B85043BE">
      <w:numFmt w:val="bullet"/>
      <w:lvlText w:val="•"/>
      <w:lvlJc w:val="left"/>
      <w:pPr>
        <w:ind w:left="4880" w:hanging="200"/>
      </w:pPr>
      <w:rPr>
        <w:rFonts w:hint="default"/>
        <w:lang w:val="fr-FR" w:eastAsia="en-US" w:bidi="ar-SA"/>
      </w:rPr>
    </w:lvl>
    <w:lvl w:ilvl="8" w:tplc="64BABC42">
      <w:numFmt w:val="bullet"/>
      <w:lvlText w:val="•"/>
      <w:lvlJc w:val="left"/>
      <w:pPr>
        <w:ind w:left="5389" w:hanging="200"/>
      </w:pPr>
      <w:rPr>
        <w:rFonts w:hint="default"/>
        <w:lang w:val="fr-FR" w:eastAsia="en-US" w:bidi="ar-SA"/>
      </w:rPr>
    </w:lvl>
  </w:abstractNum>
  <w:abstractNum w:abstractNumId="32">
    <w:nsid w:val="44AA6955"/>
    <w:multiLevelType w:val="hybridMultilevel"/>
    <w:tmpl w:val="45CE73FC"/>
    <w:lvl w:ilvl="0" w:tplc="00729708">
      <w:numFmt w:val="bullet"/>
      <w:lvlText w:val=""/>
      <w:lvlJc w:val="left"/>
      <w:pPr>
        <w:ind w:left="1020" w:hanging="361"/>
      </w:pPr>
      <w:rPr>
        <w:rFonts w:ascii="Symbol" w:eastAsia="Symbol" w:hAnsi="Symbol" w:cs="Symbol" w:hint="default"/>
        <w:w w:val="100"/>
        <w:sz w:val="24"/>
        <w:szCs w:val="24"/>
        <w:lang w:val="fr-FR" w:eastAsia="en-US" w:bidi="ar-SA"/>
      </w:rPr>
    </w:lvl>
    <w:lvl w:ilvl="1" w:tplc="BBC65348">
      <w:numFmt w:val="bullet"/>
      <w:lvlText w:val="•"/>
      <w:lvlJc w:val="left"/>
      <w:pPr>
        <w:ind w:left="2018" w:hanging="361"/>
      </w:pPr>
      <w:rPr>
        <w:lang w:val="fr-FR" w:eastAsia="en-US" w:bidi="ar-SA"/>
      </w:rPr>
    </w:lvl>
    <w:lvl w:ilvl="2" w:tplc="7C16D3F2">
      <w:numFmt w:val="bullet"/>
      <w:lvlText w:val="•"/>
      <w:lvlJc w:val="left"/>
      <w:pPr>
        <w:ind w:left="3017" w:hanging="361"/>
      </w:pPr>
      <w:rPr>
        <w:lang w:val="fr-FR" w:eastAsia="en-US" w:bidi="ar-SA"/>
      </w:rPr>
    </w:lvl>
    <w:lvl w:ilvl="3" w:tplc="ABD0D64E">
      <w:numFmt w:val="bullet"/>
      <w:lvlText w:val="•"/>
      <w:lvlJc w:val="left"/>
      <w:pPr>
        <w:ind w:left="4015" w:hanging="361"/>
      </w:pPr>
      <w:rPr>
        <w:lang w:val="fr-FR" w:eastAsia="en-US" w:bidi="ar-SA"/>
      </w:rPr>
    </w:lvl>
    <w:lvl w:ilvl="4" w:tplc="F356AB50">
      <w:numFmt w:val="bullet"/>
      <w:lvlText w:val="•"/>
      <w:lvlJc w:val="left"/>
      <w:pPr>
        <w:ind w:left="5014" w:hanging="361"/>
      </w:pPr>
      <w:rPr>
        <w:lang w:val="fr-FR" w:eastAsia="en-US" w:bidi="ar-SA"/>
      </w:rPr>
    </w:lvl>
    <w:lvl w:ilvl="5" w:tplc="B02865A8">
      <w:numFmt w:val="bullet"/>
      <w:lvlText w:val="•"/>
      <w:lvlJc w:val="left"/>
      <w:pPr>
        <w:ind w:left="6013" w:hanging="361"/>
      </w:pPr>
      <w:rPr>
        <w:lang w:val="fr-FR" w:eastAsia="en-US" w:bidi="ar-SA"/>
      </w:rPr>
    </w:lvl>
    <w:lvl w:ilvl="6" w:tplc="7038A70E">
      <w:numFmt w:val="bullet"/>
      <w:lvlText w:val="•"/>
      <w:lvlJc w:val="left"/>
      <w:pPr>
        <w:ind w:left="7011" w:hanging="361"/>
      </w:pPr>
      <w:rPr>
        <w:lang w:val="fr-FR" w:eastAsia="en-US" w:bidi="ar-SA"/>
      </w:rPr>
    </w:lvl>
    <w:lvl w:ilvl="7" w:tplc="6B2AACE8">
      <w:numFmt w:val="bullet"/>
      <w:lvlText w:val="•"/>
      <w:lvlJc w:val="left"/>
      <w:pPr>
        <w:ind w:left="8010" w:hanging="361"/>
      </w:pPr>
      <w:rPr>
        <w:lang w:val="fr-FR" w:eastAsia="en-US" w:bidi="ar-SA"/>
      </w:rPr>
    </w:lvl>
    <w:lvl w:ilvl="8" w:tplc="D8003390">
      <w:numFmt w:val="bullet"/>
      <w:lvlText w:val="•"/>
      <w:lvlJc w:val="left"/>
      <w:pPr>
        <w:ind w:left="9009" w:hanging="361"/>
      </w:pPr>
      <w:rPr>
        <w:lang w:val="fr-FR" w:eastAsia="en-US" w:bidi="ar-SA"/>
      </w:rPr>
    </w:lvl>
  </w:abstractNum>
  <w:abstractNum w:abstractNumId="33">
    <w:nsid w:val="44F22C9C"/>
    <w:multiLevelType w:val="hybridMultilevel"/>
    <w:tmpl w:val="293A24AE"/>
    <w:lvl w:ilvl="0" w:tplc="9990BBF8">
      <w:numFmt w:val="bullet"/>
      <w:lvlText w:val=""/>
      <w:lvlJc w:val="left"/>
      <w:pPr>
        <w:ind w:left="789" w:hanging="360"/>
      </w:pPr>
      <w:rPr>
        <w:rFonts w:ascii="Wingdings" w:eastAsia="Wingdings" w:hAnsi="Wingdings" w:cs="Wingdings" w:hint="default"/>
        <w:w w:val="100"/>
        <w:sz w:val="24"/>
        <w:szCs w:val="24"/>
        <w:lang w:val="fr-FR" w:eastAsia="en-US" w:bidi="ar-SA"/>
      </w:rPr>
    </w:lvl>
    <w:lvl w:ilvl="1" w:tplc="9E328AF8">
      <w:numFmt w:val="bullet"/>
      <w:lvlText w:val="•"/>
      <w:lvlJc w:val="left"/>
      <w:pPr>
        <w:ind w:left="1320" w:hanging="360"/>
      </w:pPr>
      <w:rPr>
        <w:lang w:val="fr-FR" w:eastAsia="en-US" w:bidi="ar-SA"/>
      </w:rPr>
    </w:lvl>
    <w:lvl w:ilvl="2" w:tplc="CA244CA6">
      <w:numFmt w:val="bullet"/>
      <w:lvlText w:val="•"/>
      <w:lvlJc w:val="left"/>
      <w:pPr>
        <w:ind w:left="1860" w:hanging="360"/>
      </w:pPr>
      <w:rPr>
        <w:lang w:val="fr-FR" w:eastAsia="en-US" w:bidi="ar-SA"/>
      </w:rPr>
    </w:lvl>
    <w:lvl w:ilvl="3" w:tplc="FFD4EE6A">
      <w:numFmt w:val="bullet"/>
      <w:lvlText w:val="•"/>
      <w:lvlJc w:val="left"/>
      <w:pPr>
        <w:ind w:left="2400" w:hanging="360"/>
      </w:pPr>
      <w:rPr>
        <w:lang w:val="fr-FR" w:eastAsia="en-US" w:bidi="ar-SA"/>
      </w:rPr>
    </w:lvl>
    <w:lvl w:ilvl="4" w:tplc="1A127CDA">
      <w:numFmt w:val="bullet"/>
      <w:lvlText w:val="•"/>
      <w:lvlJc w:val="left"/>
      <w:pPr>
        <w:ind w:left="2940" w:hanging="360"/>
      </w:pPr>
      <w:rPr>
        <w:lang w:val="fr-FR" w:eastAsia="en-US" w:bidi="ar-SA"/>
      </w:rPr>
    </w:lvl>
    <w:lvl w:ilvl="5" w:tplc="54F242E2">
      <w:numFmt w:val="bullet"/>
      <w:lvlText w:val="•"/>
      <w:lvlJc w:val="left"/>
      <w:pPr>
        <w:ind w:left="3480" w:hanging="360"/>
      </w:pPr>
      <w:rPr>
        <w:lang w:val="fr-FR" w:eastAsia="en-US" w:bidi="ar-SA"/>
      </w:rPr>
    </w:lvl>
    <w:lvl w:ilvl="6" w:tplc="40BE083A">
      <w:numFmt w:val="bullet"/>
      <w:lvlText w:val="•"/>
      <w:lvlJc w:val="left"/>
      <w:pPr>
        <w:ind w:left="4020" w:hanging="360"/>
      </w:pPr>
      <w:rPr>
        <w:lang w:val="fr-FR" w:eastAsia="en-US" w:bidi="ar-SA"/>
      </w:rPr>
    </w:lvl>
    <w:lvl w:ilvl="7" w:tplc="05981C3C">
      <w:numFmt w:val="bullet"/>
      <w:lvlText w:val="•"/>
      <w:lvlJc w:val="left"/>
      <w:pPr>
        <w:ind w:left="4560" w:hanging="360"/>
      </w:pPr>
      <w:rPr>
        <w:lang w:val="fr-FR" w:eastAsia="en-US" w:bidi="ar-SA"/>
      </w:rPr>
    </w:lvl>
    <w:lvl w:ilvl="8" w:tplc="828CDCA8">
      <w:numFmt w:val="bullet"/>
      <w:lvlText w:val="•"/>
      <w:lvlJc w:val="left"/>
      <w:pPr>
        <w:ind w:left="5100" w:hanging="360"/>
      </w:pPr>
      <w:rPr>
        <w:lang w:val="fr-FR" w:eastAsia="en-US" w:bidi="ar-SA"/>
      </w:rPr>
    </w:lvl>
  </w:abstractNum>
  <w:abstractNum w:abstractNumId="34">
    <w:nsid w:val="49114600"/>
    <w:multiLevelType w:val="hybridMultilevel"/>
    <w:tmpl w:val="5866B3B6"/>
    <w:lvl w:ilvl="0" w:tplc="BC5A3952">
      <w:numFmt w:val="bullet"/>
      <w:lvlText w:val=""/>
      <w:lvlJc w:val="left"/>
      <w:pPr>
        <w:ind w:left="1315" w:hanging="358"/>
      </w:pPr>
      <w:rPr>
        <w:rFonts w:ascii="Symbol" w:eastAsia="Symbol" w:hAnsi="Symbol" w:cs="Symbol" w:hint="default"/>
        <w:w w:val="100"/>
        <w:sz w:val="24"/>
        <w:szCs w:val="24"/>
        <w:lang w:val="fr-FR" w:eastAsia="en-US" w:bidi="ar-SA"/>
      </w:rPr>
    </w:lvl>
    <w:lvl w:ilvl="1" w:tplc="75862064">
      <w:numFmt w:val="bullet"/>
      <w:lvlText w:val="•"/>
      <w:lvlJc w:val="left"/>
      <w:pPr>
        <w:ind w:left="2336" w:hanging="358"/>
      </w:pPr>
      <w:rPr>
        <w:rFonts w:hint="default"/>
        <w:lang w:val="fr-FR" w:eastAsia="en-US" w:bidi="ar-SA"/>
      </w:rPr>
    </w:lvl>
    <w:lvl w:ilvl="2" w:tplc="23000B7C">
      <w:numFmt w:val="bullet"/>
      <w:lvlText w:val="•"/>
      <w:lvlJc w:val="left"/>
      <w:pPr>
        <w:ind w:left="3353" w:hanging="358"/>
      </w:pPr>
      <w:rPr>
        <w:rFonts w:hint="default"/>
        <w:lang w:val="fr-FR" w:eastAsia="en-US" w:bidi="ar-SA"/>
      </w:rPr>
    </w:lvl>
    <w:lvl w:ilvl="3" w:tplc="1612041C">
      <w:numFmt w:val="bullet"/>
      <w:lvlText w:val="•"/>
      <w:lvlJc w:val="left"/>
      <w:pPr>
        <w:ind w:left="4369" w:hanging="358"/>
      </w:pPr>
      <w:rPr>
        <w:rFonts w:hint="default"/>
        <w:lang w:val="fr-FR" w:eastAsia="en-US" w:bidi="ar-SA"/>
      </w:rPr>
    </w:lvl>
    <w:lvl w:ilvl="4" w:tplc="1414A1E2">
      <w:numFmt w:val="bullet"/>
      <w:lvlText w:val="•"/>
      <w:lvlJc w:val="left"/>
      <w:pPr>
        <w:ind w:left="5386" w:hanging="358"/>
      </w:pPr>
      <w:rPr>
        <w:rFonts w:hint="default"/>
        <w:lang w:val="fr-FR" w:eastAsia="en-US" w:bidi="ar-SA"/>
      </w:rPr>
    </w:lvl>
    <w:lvl w:ilvl="5" w:tplc="C45C79BA">
      <w:numFmt w:val="bullet"/>
      <w:lvlText w:val="•"/>
      <w:lvlJc w:val="left"/>
      <w:pPr>
        <w:ind w:left="6402" w:hanging="358"/>
      </w:pPr>
      <w:rPr>
        <w:rFonts w:hint="default"/>
        <w:lang w:val="fr-FR" w:eastAsia="en-US" w:bidi="ar-SA"/>
      </w:rPr>
    </w:lvl>
    <w:lvl w:ilvl="6" w:tplc="55FC1DC0">
      <w:numFmt w:val="bullet"/>
      <w:lvlText w:val="•"/>
      <w:lvlJc w:val="left"/>
      <w:pPr>
        <w:ind w:left="7419" w:hanging="358"/>
      </w:pPr>
      <w:rPr>
        <w:rFonts w:hint="default"/>
        <w:lang w:val="fr-FR" w:eastAsia="en-US" w:bidi="ar-SA"/>
      </w:rPr>
    </w:lvl>
    <w:lvl w:ilvl="7" w:tplc="C8A0260C">
      <w:numFmt w:val="bullet"/>
      <w:lvlText w:val="•"/>
      <w:lvlJc w:val="left"/>
      <w:pPr>
        <w:ind w:left="8435" w:hanging="358"/>
      </w:pPr>
      <w:rPr>
        <w:rFonts w:hint="default"/>
        <w:lang w:val="fr-FR" w:eastAsia="en-US" w:bidi="ar-SA"/>
      </w:rPr>
    </w:lvl>
    <w:lvl w:ilvl="8" w:tplc="1B7A768A">
      <w:numFmt w:val="bullet"/>
      <w:lvlText w:val="•"/>
      <w:lvlJc w:val="left"/>
      <w:pPr>
        <w:ind w:left="9452" w:hanging="358"/>
      </w:pPr>
      <w:rPr>
        <w:rFonts w:hint="default"/>
        <w:lang w:val="fr-FR" w:eastAsia="en-US" w:bidi="ar-SA"/>
      </w:rPr>
    </w:lvl>
  </w:abstractNum>
  <w:abstractNum w:abstractNumId="35">
    <w:nsid w:val="4B7216D2"/>
    <w:multiLevelType w:val="hybridMultilevel"/>
    <w:tmpl w:val="3CDC5006"/>
    <w:lvl w:ilvl="0" w:tplc="78724E62">
      <w:start w:val="1"/>
      <w:numFmt w:val="decimal"/>
      <w:lvlText w:val="%1-"/>
      <w:lvlJc w:val="left"/>
      <w:pPr>
        <w:ind w:left="121" w:hanging="167"/>
      </w:pPr>
      <w:rPr>
        <w:rFonts w:ascii="Times New Roman" w:eastAsia="Times New Roman" w:hAnsi="Times New Roman" w:cs="Times New Roman" w:hint="default"/>
        <w:spacing w:val="0"/>
        <w:w w:val="103"/>
        <w:sz w:val="17"/>
        <w:szCs w:val="17"/>
        <w:lang w:val="fr-FR" w:eastAsia="en-US" w:bidi="ar-SA"/>
      </w:rPr>
    </w:lvl>
    <w:lvl w:ilvl="1" w:tplc="56F8F34E">
      <w:numFmt w:val="bullet"/>
      <w:lvlText w:val="•"/>
      <w:lvlJc w:val="left"/>
      <w:pPr>
        <w:ind w:left="670" w:hanging="167"/>
      </w:pPr>
      <w:rPr>
        <w:rFonts w:hint="default"/>
        <w:lang w:val="fr-FR" w:eastAsia="en-US" w:bidi="ar-SA"/>
      </w:rPr>
    </w:lvl>
    <w:lvl w:ilvl="2" w:tplc="A8241EA8">
      <w:numFmt w:val="bullet"/>
      <w:lvlText w:val="•"/>
      <w:lvlJc w:val="left"/>
      <w:pPr>
        <w:ind w:left="1220" w:hanging="167"/>
      </w:pPr>
      <w:rPr>
        <w:rFonts w:hint="default"/>
        <w:lang w:val="fr-FR" w:eastAsia="en-US" w:bidi="ar-SA"/>
      </w:rPr>
    </w:lvl>
    <w:lvl w:ilvl="3" w:tplc="80F4B9E6">
      <w:numFmt w:val="bullet"/>
      <w:lvlText w:val="•"/>
      <w:lvlJc w:val="left"/>
      <w:pPr>
        <w:ind w:left="1771" w:hanging="167"/>
      </w:pPr>
      <w:rPr>
        <w:rFonts w:hint="default"/>
        <w:lang w:val="fr-FR" w:eastAsia="en-US" w:bidi="ar-SA"/>
      </w:rPr>
    </w:lvl>
    <w:lvl w:ilvl="4" w:tplc="288628B6">
      <w:numFmt w:val="bullet"/>
      <w:lvlText w:val="•"/>
      <w:lvlJc w:val="left"/>
      <w:pPr>
        <w:ind w:left="2321" w:hanging="167"/>
      </w:pPr>
      <w:rPr>
        <w:rFonts w:hint="default"/>
        <w:lang w:val="fr-FR" w:eastAsia="en-US" w:bidi="ar-SA"/>
      </w:rPr>
    </w:lvl>
    <w:lvl w:ilvl="5" w:tplc="4F4C8284">
      <w:numFmt w:val="bullet"/>
      <w:lvlText w:val="•"/>
      <w:lvlJc w:val="left"/>
      <w:pPr>
        <w:ind w:left="2872" w:hanging="167"/>
      </w:pPr>
      <w:rPr>
        <w:rFonts w:hint="default"/>
        <w:lang w:val="fr-FR" w:eastAsia="en-US" w:bidi="ar-SA"/>
      </w:rPr>
    </w:lvl>
    <w:lvl w:ilvl="6" w:tplc="951023C6">
      <w:numFmt w:val="bullet"/>
      <w:lvlText w:val="•"/>
      <w:lvlJc w:val="left"/>
      <w:pPr>
        <w:ind w:left="3422" w:hanging="167"/>
      </w:pPr>
      <w:rPr>
        <w:rFonts w:hint="default"/>
        <w:lang w:val="fr-FR" w:eastAsia="en-US" w:bidi="ar-SA"/>
      </w:rPr>
    </w:lvl>
    <w:lvl w:ilvl="7" w:tplc="CEB474D0">
      <w:numFmt w:val="bullet"/>
      <w:lvlText w:val="•"/>
      <w:lvlJc w:val="left"/>
      <w:pPr>
        <w:ind w:left="3973" w:hanging="167"/>
      </w:pPr>
      <w:rPr>
        <w:rFonts w:hint="default"/>
        <w:lang w:val="fr-FR" w:eastAsia="en-US" w:bidi="ar-SA"/>
      </w:rPr>
    </w:lvl>
    <w:lvl w:ilvl="8" w:tplc="B734CBDC">
      <w:numFmt w:val="bullet"/>
      <w:lvlText w:val="•"/>
      <w:lvlJc w:val="left"/>
      <w:pPr>
        <w:ind w:left="4523" w:hanging="167"/>
      </w:pPr>
      <w:rPr>
        <w:rFonts w:hint="default"/>
        <w:lang w:val="fr-FR" w:eastAsia="en-US" w:bidi="ar-SA"/>
      </w:rPr>
    </w:lvl>
  </w:abstractNum>
  <w:abstractNum w:abstractNumId="36">
    <w:nsid w:val="4D306772"/>
    <w:multiLevelType w:val="multilevel"/>
    <w:tmpl w:val="E07C8470"/>
    <w:lvl w:ilvl="0">
      <w:start w:val="1"/>
      <w:numFmt w:val="decimal"/>
      <w:lvlText w:val="%1"/>
      <w:lvlJc w:val="left"/>
      <w:pPr>
        <w:ind w:left="1020" w:hanging="721"/>
      </w:pPr>
      <w:rPr>
        <w:lang w:val="fr-FR" w:eastAsia="en-US" w:bidi="ar-SA"/>
      </w:rPr>
    </w:lvl>
    <w:lvl w:ilvl="1">
      <w:start w:val="1"/>
      <w:numFmt w:val="decimal"/>
      <w:lvlText w:val="%1-%2"/>
      <w:lvlJc w:val="left"/>
      <w:pPr>
        <w:ind w:left="1020" w:hanging="721"/>
      </w:pPr>
      <w:rPr>
        <w:rFonts w:ascii="Arial" w:eastAsia="Arial" w:hAnsi="Arial" w:cs="Arial" w:hint="default"/>
        <w:b/>
        <w:bCs/>
        <w:color w:val="538DD3"/>
        <w:spacing w:val="-1"/>
        <w:w w:val="99"/>
        <w:sz w:val="26"/>
        <w:szCs w:val="26"/>
        <w:lang w:val="fr-FR" w:eastAsia="en-US" w:bidi="ar-SA"/>
      </w:rPr>
    </w:lvl>
    <w:lvl w:ilvl="2">
      <w:numFmt w:val="bullet"/>
      <w:lvlText w:val=""/>
      <w:lvlJc w:val="left"/>
      <w:pPr>
        <w:ind w:left="866" w:hanging="284"/>
      </w:pPr>
      <w:rPr>
        <w:rFonts w:ascii="Wingdings" w:eastAsia="Wingdings" w:hAnsi="Wingdings" w:cs="Wingdings" w:hint="default"/>
        <w:w w:val="99"/>
        <w:sz w:val="20"/>
        <w:szCs w:val="20"/>
        <w:lang w:val="fr-FR" w:eastAsia="en-US" w:bidi="ar-SA"/>
      </w:rPr>
    </w:lvl>
    <w:lvl w:ilvl="3">
      <w:numFmt w:val="bullet"/>
      <w:lvlText w:val="•"/>
      <w:lvlJc w:val="left"/>
      <w:pPr>
        <w:ind w:left="3239" w:hanging="284"/>
      </w:pPr>
      <w:rPr>
        <w:lang w:val="fr-FR" w:eastAsia="en-US" w:bidi="ar-SA"/>
      </w:rPr>
    </w:lvl>
    <w:lvl w:ilvl="4">
      <w:numFmt w:val="bullet"/>
      <w:lvlText w:val="•"/>
      <w:lvlJc w:val="left"/>
      <w:pPr>
        <w:ind w:left="4348" w:hanging="284"/>
      </w:pPr>
      <w:rPr>
        <w:lang w:val="fr-FR" w:eastAsia="en-US" w:bidi="ar-SA"/>
      </w:rPr>
    </w:lvl>
    <w:lvl w:ilvl="5">
      <w:numFmt w:val="bullet"/>
      <w:lvlText w:val="•"/>
      <w:lvlJc w:val="left"/>
      <w:pPr>
        <w:ind w:left="5458" w:hanging="284"/>
      </w:pPr>
      <w:rPr>
        <w:lang w:val="fr-FR" w:eastAsia="en-US" w:bidi="ar-SA"/>
      </w:rPr>
    </w:lvl>
    <w:lvl w:ilvl="6">
      <w:numFmt w:val="bullet"/>
      <w:lvlText w:val="•"/>
      <w:lvlJc w:val="left"/>
      <w:pPr>
        <w:ind w:left="6568" w:hanging="284"/>
      </w:pPr>
      <w:rPr>
        <w:lang w:val="fr-FR" w:eastAsia="en-US" w:bidi="ar-SA"/>
      </w:rPr>
    </w:lvl>
    <w:lvl w:ilvl="7">
      <w:numFmt w:val="bullet"/>
      <w:lvlText w:val="•"/>
      <w:lvlJc w:val="left"/>
      <w:pPr>
        <w:ind w:left="7677" w:hanging="284"/>
      </w:pPr>
      <w:rPr>
        <w:lang w:val="fr-FR" w:eastAsia="en-US" w:bidi="ar-SA"/>
      </w:rPr>
    </w:lvl>
    <w:lvl w:ilvl="8">
      <w:numFmt w:val="bullet"/>
      <w:lvlText w:val="•"/>
      <w:lvlJc w:val="left"/>
      <w:pPr>
        <w:ind w:left="8787" w:hanging="284"/>
      </w:pPr>
      <w:rPr>
        <w:lang w:val="fr-FR" w:eastAsia="en-US" w:bidi="ar-SA"/>
      </w:rPr>
    </w:lvl>
  </w:abstractNum>
  <w:abstractNum w:abstractNumId="37">
    <w:nsid w:val="4D947D22"/>
    <w:multiLevelType w:val="hybridMultilevel"/>
    <w:tmpl w:val="C5747C7A"/>
    <w:lvl w:ilvl="0" w:tplc="BC0EFA7A">
      <w:numFmt w:val="bullet"/>
      <w:lvlText w:val=""/>
      <w:lvlJc w:val="left"/>
      <w:pPr>
        <w:ind w:left="1741" w:hanging="360"/>
      </w:pPr>
      <w:rPr>
        <w:rFonts w:hint="default"/>
        <w:w w:val="103"/>
        <w:lang w:val="fr-FR" w:eastAsia="en-US" w:bidi="ar-SA"/>
      </w:rPr>
    </w:lvl>
    <w:lvl w:ilvl="1" w:tplc="B7ACF06E">
      <w:numFmt w:val="bullet"/>
      <w:lvlText w:val="o"/>
      <w:lvlJc w:val="left"/>
      <w:pPr>
        <w:ind w:left="2165" w:hanging="360"/>
      </w:pPr>
      <w:rPr>
        <w:rFonts w:ascii="Courier New" w:eastAsia="Courier New" w:hAnsi="Courier New" w:cs="Courier New" w:hint="default"/>
        <w:w w:val="103"/>
        <w:sz w:val="19"/>
        <w:szCs w:val="19"/>
        <w:lang w:val="fr-FR" w:eastAsia="en-US" w:bidi="ar-SA"/>
      </w:rPr>
    </w:lvl>
    <w:lvl w:ilvl="2" w:tplc="2FF2E666">
      <w:numFmt w:val="bullet"/>
      <w:lvlText w:val="•"/>
      <w:lvlJc w:val="left"/>
      <w:pPr>
        <w:ind w:left="2653" w:hanging="360"/>
      </w:pPr>
      <w:rPr>
        <w:rFonts w:hint="default"/>
        <w:lang w:val="fr-FR" w:eastAsia="en-US" w:bidi="ar-SA"/>
      </w:rPr>
    </w:lvl>
    <w:lvl w:ilvl="3" w:tplc="95BCCA96">
      <w:numFmt w:val="bullet"/>
      <w:lvlText w:val="•"/>
      <w:lvlJc w:val="left"/>
      <w:pPr>
        <w:ind w:left="3146" w:hanging="360"/>
      </w:pPr>
      <w:rPr>
        <w:rFonts w:hint="default"/>
        <w:lang w:val="fr-FR" w:eastAsia="en-US" w:bidi="ar-SA"/>
      </w:rPr>
    </w:lvl>
    <w:lvl w:ilvl="4" w:tplc="75500A4C">
      <w:numFmt w:val="bullet"/>
      <w:lvlText w:val="•"/>
      <w:lvlJc w:val="left"/>
      <w:pPr>
        <w:ind w:left="3639" w:hanging="360"/>
      </w:pPr>
      <w:rPr>
        <w:rFonts w:hint="default"/>
        <w:lang w:val="fr-FR" w:eastAsia="en-US" w:bidi="ar-SA"/>
      </w:rPr>
    </w:lvl>
    <w:lvl w:ilvl="5" w:tplc="6B88D1B2">
      <w:numFmt w:val="bullet"/>
      <w:lvlText w:val="•"/>
      <w:lvlJc w:val="left"/>
      <w:pPr>
        <w:ind w:left="4132" w:hanging="360"/>
      </w:pPr>
      <w:rPr>
        <w:rFonts w:hint="default"/>
        <w:lang w:val="fr-FR" w:eastAsia="en-US" w:bidi="ar-SA"/>
      </w:rPr>
    </w:lvl>
    <w:lvl w:ilvl="6" w:tplc="25A0BD26">
      <w:numFmt w:val="bullet"/>
      <w:lvlText w:val="•"/>
      <w:lvlJc w:val="left"/>
      <w:pPr>
        <w:ind w:left="4626" w:hanging="360"/>
      </w:pPr>
      <w:rPr>
        <w:rFonts w:hint="default"/>
        <w:lang w:val="fr-FR" w:eastAsia="en-US" w:bidi="ar-SA"/>
      </w:rPr>
    </w:lvl>
    <w:lvl w:ilvl="7" w:tplc="FDECFF7E">
      <w:numFmt w:val="bullet"/>
      <w:lvlText w:val="•"/>
      <w:lvlJc w:val="left"/>
      <w:pPr>
        <w:ind w:left="5119" w:hanging="360"/>
      </w:pPr>
      <w:rPr>
        <w:rFonts w:hint="default"/>
        <w:lang w:val="fr-FR" w:eastAsia="en-US" w:bidi="ar-SA"/>
      </w:rPr>
    </w:lvl>
    <w:lvl w:ilvl="8" w:tplc="085C006A">
      <w:numFmt w:val="bullet"/>
      <w:lvlText w:val="•"/>
      <w:lvlJc w:val="left"/>
      <w:pPr>
        <w:ind w:left="5612" w:hanging="360"/>
      </w:pPr>
      <w:rPr>
        <w:rFonts w:hint="default"/>
        <w:lang w:val="fr-FR" w:eastAsia="en-US" w:bidi="ar-SA"/>
      </w:rPr>
    </w:lvl>
  </w:abstractNum>
  <w:abstractNum w:abstractNumId="38">
    <w:nsid w:val="56BB0CA7"/>
    <w:multiLevelType w:val="hybridMultilevel"/>
    <w:tmpl w:val="059C731C"/>
    <w:lvl w:ilvl="0" w:tplc="5E36D496">
      <w:numFmt w:val="bullet"/>
      <w:lvlText w:val="-"/>
      <w:lvlJc w:val="left"/>
      <w:pPr>
        <w:ind w:left="888" w:hanging="360"/>
      </w:pPr>
      <w:rPr>
        <w:rFonts w:ascii="Cambria" w:eastAsia="Cambria" w:hAnsi="Cambria" w:cs="Cambria" w:hint="default"/>
        <w:color w:val="1F497D"/>
        <w:w w:val="102"/>
        <w:sz w:val="21"/>
        <w:szCs w:val="21"/>
        <w:lang w:val="fr-FR" w:eastAsia="en-US" w:bidi="ar-SA"/>
      </w:rPr>
    </w:lvl>
    <w:lvl w:ilvl="1" w:tplc="00D4371A">
      <w:numFmt w:val="bullet"/>
      <w:lvlText w:val="-"/>
      <w:lvlJc w:val="left"/>
      <w:pPr>
        <w:ind w:left="3157" w:hanging="360"/>
      </w:pPr>
      <w:rPr>
        <w:rFonts w:ascii="Cambria" w:eastAsia="Cambria" w:hAnsi="Cambria" w:cs="Cambria" w:hint="default"/>
        <w:color w:val="1F497D"/>
        <w:w w:val="102"/>
        <w:sz w:val="21"/>
        <w:szCs w:val="21"/>
        <w:lang w:val="fr-FR" w:eastAsia="en-US" w:bidi="ar-SA"/>
      </w:rPr>
    </w:lvl>
    <w:lvl w:ilvl="2" w:tplc="6CF0A116">
      <w:numFmt w:val="bullet"/>
      <w:lvlText w:val=""/>
      <w:lvlJc w:val="left"/>
      <w:pPr>
        <w:ind w:left="3475" w:hanging="361"/>
      </w:pPr>
      <w:rPr>
        <w:rFonts w:ascii="Wingdings" w:eastAsia="Wingdings" w:hAnsi="Wingdings" w:cs="Wingdings" w:hint="default"/>
        <w:color w:val="1F497D"/>
        <w:w w:val="102"/>
        <w:sz w:val="21"/>
        <w:szCs w:val="21"/>
        <w:lang w:val="fr-FR" w:eastAsia="en-US" w:bidi="ar-SA"/>
      </w:rPr>
    </w:lvl>
    <w:lvl w:ilvl="3" w:tplc="5CCA21BA">
      <w:numFmt w:val="bullet"/>
      <w:lvlText w:val="•"/>
      <w:lvlJc w:val="left"/>
      <w:pPr>
        <w:ind w:left="4480" w:hanging="361"/>
      </w:pPr>
      <w:rPr>
        <w:rFonts w:hint="default"/>
        <w:lang w:val="fr-FR" w:eastAsia="en-US" w:bidi="ar-SA"/>
      </w:rPr>
    </w:lvl>
    <w:lvl w:ilvl="4" w:tplc="3E14E8B8">
      <w:numFmt w:val="bullet"/>
      <w:lvlText w:val="•"/>
      <w:lvlJc w:val="left"/>
      <w:pPr>
        <w:ind w:left="5481" w:hanging="361"/>
      </w:pPr>
      <w:rPr>
        <w:rFonts w:hint="default"/>
        <w:lang w:val="fr-FR" w:eastAsia="en-US" w:bidi="ar-SA"/>
      </w:rPr>
    </w:lvl>
    <w:lvl w:ilvl="5" w:tplc="9DEA9FCC">
      <w:numFmt w:val="bullet"/>
      <w:lvlText w:val="•"/>
      <w:lvlJc w:val="left"/>
      <w:pPr>
        <w:ind w:left="6482" w:hanging="361"/>
      </w:pPr>
      <w:rPr>
        <w:rFonts w:hint="default"/>
        <w:lang w:val="fr-FR" w:eastAsia="en-US" w:bidi="ar-SA"/>
      </w:rPr>
    </w:lvl>
    <w:lvl w:ilvl="6" w:tplc="04E87F7E">
      <w:numFmt w:val="bullet"/>
      <w:lvlText w:val="•"/>
      <w:lvlJc w:val="left"/>
      <w:pPr>
        <w:ind w:left="7482" w:hanging="361"/>
      </w:pPr>
      <w:rPr>
        <w:rFonts w:hint="default"/>
        <w:lang w:val="fr-FR" w:eastAsia="en-US" w:bidi="ar-SA"/>
      </w:rPr>
    </w:lvl>
    <w:lvl w:ilvl="7" w:tplc="6310E1DA">
      <w:numFmt w:val="bullet"/>
      <w:lvlText w:val="•"/>
      <w:lvlJc w:val="left"/>
      <w:pPr>
        <w:ind w:left="8483" w:hanging="361"/>
      </w:pPr>
      <w:rPr>
        <w:rFonts w:hint="default"/>
        <w:lang w:val="fr-FR" w:eastAsia="en-US" w:bidi="ar-SA"/>
      </w:rPr>
    </w:lvl>
    <w:lvl w:ilvl="8" w:tplc="00A64208">
      <w:numFmt w:val="bullet"/>
      <w:lvlText w:val="•"/>
      <w:lvlJc w:val="left"/>
      <w:pPr>
        <w:ind w:left="9484" w:hanging="361"/>
      </w:pPr>
      <w:rPr>
        <w:rFonts w:hint="default"/>
        <w:lang w:val="fr-FR" w:eastAsia="en-US" w:bidi="ar-SA"/>
      </w:rPr>
    </w:lvl>
  </w:abstractNum>
  <w:abstractNum w:abstractNumId="39">
    <w:nsid w:val="57CD0FD8"/>
    <w:multiLevelType w:val="hybridMultilevel"/>
    <w:tmpl w:val="E5769032"/>
    <w:lvl w:ilvl="0" w:tplc="5CEC59BE">
      <w:numFmt w:val="bullet"/>
      <w:lvlText w:val=""/>
      <w:lvlJc w:val="left"/>
      <w:pPr>
        <w:ind w:left="789" w:hanging="360"/>
      </w:pPr>
      <w:rPr>
        <w:rFonts w:ascii="Wingdings" w:eastAsia="Wingdings" w:hAnsi="Wingdings" w:cs="Wingdings" w:hint="default"/>
        <w:w w:val="100"/>
        <w:sz w:val="24"/>
        <w:szCs w:val="24"/>
        <w:lang w:val="fr-FR" w:eastAsia="en-US" w:bidi="ar-SA"/>
      </w:rPr>
    </w:lvl>
    <w:lvl w:ilvl="1" w:tplc="63AC206A">
      <w:numFmt w:val="bullet"/>
      <w:lvlText w:val="•"/>
      <w:lvlJc w:val="left"/>
      <w:pPr>
        <w:ind w:left="1320" w:hanging="360"/>
      </w:pPr>
      <w:rPr>
        <w:lang w:val="fr-FR" w:eastAsia="en-US" w:bidi="ar-SA"/>
      </w:rPr>
    </w:lvl>
    <w:lvl w:ilvl="2" w:tplc="ECE6CD6A">
      <w:numFmt w:val="bullet"/>
      <w:lvlText w:val="•"/>
      <w:lvlJc w:val="left"/>
      <w:pPr>
        <w:ind w:left="1860" w:hanging="360"/>
      </w:pPr>
      <w:rPr>
        <w:lang w:val="fr-FR" w:eastAsia="en-US" w:bidi="ar-SA"/>
      </w:rPr>
    </w:lvl>
    <w:lvl w:ilvl="3" w:tplc="E0C8D95E">
      <w:numFmt w:val="bullet"/>
      <w:lvlText w:val="•"/>
      <w:lvlJc w:val="left"/>
      <w:pPr>
        <w:ind w:left="2400" w:hanging="360"/>
      </w:pPr>
      <w:rPr>
        <w:lang w:val="fr-FR" w:eastAsia="en-US" w:bidi="ar-SA"/>
      </w:rPr>
    </w:lvl>
    <w:lvl w:ilvl="4" w:tplc="7D2470CE">
      <w:numFmt w:val="bullet"/>
      <w:lvlText w:val="•"/>
      <w:lvlJc w:val="left"/>
      <w:pPr>
        <w:ind w:left="2940" w:hanging="360"/>
      </w:pPr>
      <w:rPr>
        <w:lang w:val="fr-FR" w:eastAsia="en-US" w:bidi="ar-SA"/>
      </w:rPr>
    </w:lvl>
    <w:lvl w:ilvl="5" w:tplc="12A0C3EA">
      <w:numFmt w:val="bullet"/>
      <w:lvlText w:val="•"/>
      <w:lvlJc w:val="left"/>
      <w:pPr>
        <w:ind w:left="3480" w:hanging="360"/>
      </w:pPr>
      <w:rPr>
        <w:lang w:val="fr-FR" w:eastAsia="en-US" w:bidi="ar-SA"/>
      </w:rPr>
    </w:lvl>
    <w:lvl w:ilvl="6" w:tplc="7BE437BE">
      <w:numFmt w:val="bullet"/>
      <w:lvlText w:val="•"/>
      <w:lvlJc w:val="left"/>
      <w:pPr>
        <w:ind w:left="4020" w:hanging="360"/>
      </w:pPr>
      <w:rPr>
        <w:lang w:val="fr-FR" w:eastAsia="en-US" w:bidi="ar-SA"/>
      </w:rPr>
    </w:lvl>
    <w:lvl w:ilvl="7" w:tplc="E33ADD38">
      <w:numFmt w:val="bullet"/>
      <w:lvlText w:val="•"/>
      <w:lvlJc w:val="left"/>
      <w:pPr>
        <w:ind w:left="4560" w:hanging="360"/>
      </w:pPr>
      <w:rPr>
        <w:lang w:val="fr-FR" w:eastAsia="en-US" w:bidi="ar-SA"/>
      </w:rPr>
    </w:lvl>
    <w:lvl w:ilvl="8" w:tplc="364EA04E">
      <w:numFmt w:val="bullet"/>
      <w:lvlText w:val="•"/>
      <w:lvlJc w:val="left"/>
      <w:pPr>
        <w:ind w:left="5100" w:hanging="360"/>
      </w:pPr>
      <w:rPr>
        <w:lang w:val="fr-FR" w:eastAsia="en-US" w:bidi="ar-SA"/>
      </w:rPr>
    </w:lvl>
  </w:abstractNum>
  <w:abstractNum w:abstractNumId="40">
    <w:nsid w:val="58C36A14"/>
    <w:multiLevelType w:val="hybridMultilevel"/>
    <w:tmpl w:val="9618A48C"/>
    <w:lvl w:ilvl="0" w:tplc="02E6AC2A">
      <w:start w:val="1"/>
      <w:numFmt w:val="decimal"/>
      <w:lvlText w:val="%1."/>
      <w:lvlJc w:val="left"/>
      <w:pPr>
        <w:ind w:left="1471" w:hanging="200"/>
      </w:pPr>
      <w:rPr>
        <w:rFonts w:ascii="Times New Roman" w:eastAsia="Times New Roman" w:hAnsi="Times New Roman" w:cs="Times New Roman" w:hint="default"/>
        <w:spacing w:val="0"/>
        <w:w w:val="103"/>
        <w:sz w:val="19"/>
        <w:szCs w:val="19"/>
        <w:lang w:val="fr-FR" w:eastAsia="en-US" w:bidi="ar-SA"/>
      </w:rPr>
    </w:lvl>
    <w:lvl w:ilvl="1" w:tplc="674AE628">
      <w:numFmt w:val="bullet"/>
      <w:lvlText w:val="•"/>
      <w:lvlJc w:val="left"/>
      <w:pPr>
        <w:ind w:left="1972" w:hanging="200"/>
      </w:pPr>
      <w:rPr>
        <w:rFonts w:hint="default"/>
        <w:lang w:val="fr-FR" w:eastAsia="en-US" w:bidi="ar-SA"/>
      </w:rPr>
    </w:lvl>
    <w:lvl w:ilvl="2" w:tplc="3D42674A">
      <w:numFmt w:val="bullet"/>
      <w:lvlText w:val="•"/>
      <w:lvlJc w:val="left"/>
      <w:pPr>
        <w:ind w:left="2465" w:hanging="200"/>
      </w:pPr>
      <w:rPr>
        <w:rFonts w:hint="default"/>
        <w:lang w:val="fr-FR" w:eastAsia="en-US" w:bidi="ar-SA"/>
      </w:rPr>
    </w:lvl>
    <w:lvl w:ilvl="3" w:tplc="DA8E3D5E">
      <w:numFmt w:val="bullet"/>
      <w:lvlText w:val="•"/>
      <w:lvlJc w:val="left"/>
      <w:pPr>
        <w:ind w:left="2958" w:hanging="200"/>
      </w:pPr>
      <w:rPr>
        <w:rFonts w:hint="default"/>
        <w:lang w:val="fr-FR" w:eastAsia="en-US" w:bidi="ar-SA"/>
      </w:rPr>
    </w:lvl>
    <w:lvl w:ilvl="4" w:tplc="9D3EFFA2">
      <w:numFmt w:val="bullet"/>
      <w:lvlText w:val="•"/>
      <w:lvlJc w:val="left"/>
      <w:pPr>
        <w:ind w:left="3450" w:hanging="200"/>
      </w:pPr>
      <w:rPr>
        <w:rFonts w:hint="default"/>
        <w:lang w:val="fr-FR" w:eastAsia="en-US" w:bidi="ar-SA"/>
      </w:rPr>
    </w:lvl>
    <w:lvl w:ilvl="5" w:tplc="ACF6E830">
      <w:numFmt w:val="bullet"/>
      <w:lvlText w:val="•"/>
      <w:lvlJc w:val="left"/>
      <w:pPr>
        <w:ind w:left="3943" w:hanging="200"/>
      </w:pPr>
      <w:rPr>
        <w:rFonts w:hint="default"/>
        <w:lang w:val="fr-FR" w:eastAsia="en-US" w:bidi="ar-SA"/>
      </w:rPr>
    </w:lvl>
    <w:lvl w:ilvl="6" w:tplc="06100480">
      <w:numFmt w:val="bullet"/>
      <w:lvlText w:val="•"/>
      <w:lvlJc w:val="left"/>
      <w:pPr>
        <w:ind w:left="4436" w:hanging="200"/>
      </w:pPr>
      <w:rPr>
        <w:rFonts w:hint="default"/>
        <w:lang w:val="fr-FR" w:eastAsia="en-US" w:bidi="ar-SA"/>
      </w:rPr>
    </w:lvl>
    <w:lvl w:ilvl="7" w:tplc="DA50CB9C">
      <w:numFmt w:val="bullet"/>
      <w:lvlText w:val="•"/>
      <w:lvlJc w:val="left"/>
      <w:pPr>
        <w:ind w:left="4928" w:hanging="200"/>
      </w:pPr>
      <w:rPr>
        <w:rFonts w:hint="default"/>
        <w:lang w:val="fr-FR" w:eastAsia="en-US" w:bidi="ar-SA"/>
      </w:rPr>
    </w:lvl>
    <w:lvl w:ilvl="8" w:tplc="A4CCAD18">
      <w:numFmt w:val="bullet"/>
      <w:lvlText w:val="•"/>
      <w:lvlJc w:val="left"/>
      <w:pPr>
        <w:ind w:left="5421" w:hanging="200"/>
      </w:pPr>
      <w:rPr>
        <w:rFonts w:hint="default"/>
        <w:lang w:val="fr-FR" w:eastAsia="en-US" w:bidi="ar-SA"/>
      </w:rPr>
    </w:lvl>
  </w:abstractNum>
  <w:abstractNum w:abstractNumId="41">
    <w:nsid w:val="60B3075B"/>
    <w:multiLevelType w:val="hybridMultilevel"/>
    <w:tmpl w:val="CB6C9BC0"/>
    <w:lvl w:ilvl="0" w:tplc="AFA496C2">
      <w:numFmt w:val="bullet"/>
      <w:lvlText w:val="-"/>
      <w:lvlJc w:val="left"/>
      <w:pPr>
        <w:ind w:left="1315" w:hanging="152"/>
      </w:pPr>
      <w:rPr>
        <w:rFonts w:ascii="Times New Roman" w:eastAsia="Times New Roman" w:hAnsi="Times New Roman" w:cs="Times New Roman" w:hint="default"/>
        <w:w w:val="100"/>
        <w:sz w:val="24"/>
        <w:szCs w:val="24"/>
        <w:lang w:val="fr-FR" w:eastAsia="en-US" w:bidi="ar-SA"/>
      </w:rPr>
    </w:lvl>
    <w:lvl w:ilvl="1" w:tplc="1C2C2B0A">
      <w:numFmt w:val="bullet"/>
      <w:lvlText w:val="•"/>
      <w:lvlJc w:val="left"/>
      <w:pPr>
        <w:ind w:left="1737" w:hanging="152"/>
      </w:pPr>
      <w:rPr>
        <w:rFonts w:hint="default"/>
        <w:lang w:val="fr-FR" w:eastAsia="en-US" w:bidi="ar-SA"/>
      </w:rPr>
    </w:lvl>
    <w:lvl w:ilvl="2" w:tplc="AB904EE6">
      <w:numFmt w:val="bullet"/>
      <w:lvlText w:val="•"/>
      <w:lvlJc w:val="left"/>
      <w:pPr>
        <w:ind w:left="2155" w:hanging="152"/>
      </w:pPr>
      <w:rPr>
        <w:rFonts w:hint="default"/>
        <w:lang w:val="fr-FR" w:eastAsia="en-US" w:bidi="ar-SA"/>
      </w:rPr>
    </w:lvl>
    <w:lvl w:ilvl="3" w:tplc="4FD4E55C">
      <w:numFmt w:val="bullet"/>
      <w:lvlText w:val="•"/>
      <w:lvlJc w:val="left"/>
      <w:pPr>
        <w:ind w:left="2572" w:hanging="152"/>
      </w:pPr>
      <w:rPr>
        <w:rFonts w:hint="default"/>
        <w:lang w:val="fr-FR" w:eastAsia="en-US" w:bidi="ar-SA"/>
      </w:rPr>
    </w:lvl>
    <w:lvl w:ilvl="4" w:tplc="805EF6BA">
      <w:numFmt w:val="bullet"/>
      <w:lvlText w:val="•"/>
      <w:lvlJc w:val="left"/>
      <w:pPr>
        <w:ind w:left="2990" w:hanging="152"/>
      </w:pPr>
      <w:rPr>
        <w:rFonts w:hint="default"/>
        <w:lang w:val="fr-FR" w:eastAsia="en-US" w:bidi="ar-SA"/>
      </w:rPr>
    </w:lvl>
    <w:lvl w:ilvl="5" w:tplc="02605FB8">
      <w:numFmt w:val="bullet"/>
      <w:lvlText w:val="•"/>
      <w:lvlJc w:val="left"/>
      <w:pPr>
        <w:ind w:left="3407" w:hanging="152"/>
      </w:pPr>
      <w:rPr>
        <w:rFonts w:hint="default"/>
        <w:lang w:val="fr-FR" w:eastAsia="en-US" w:bidi="ar-SA"/>
      </w:rPr>
    </w:lvl>
    <w:lvl w:ilvl="6" w:tplc="929E5ACA">
      <w:numFmt w:val="bullet"/>
      <w:lvlText w:val="•"/>
      <w:lvlJc w:val="left"/>
      <w:pPr>
        <w:ind w:left="3825" w:hanging="152"/>
      </w:pPr>
      <w:rPr>
        <w:rFonts w:hint="default"/>
        <w:lang w:val="fr-FR" w:eastAsia="en-US" w:bidi="ar-SA"/>
      </w:rPr>
    </w:lvl>
    <w:lvl w:ilvl="7" w:tplc="77F2DF5A">
      <w:numFmt w:val="bullet"/>
      <w:lvlText w:val="•"/>
      <w:lvlJc w:val="left"/>
      <w:pPr>
        <w:ind w:left="4242" w:hanging="152"/>
      </w:pPr>
      <w:rPr>
        <w:rFonts w:hint="default"/>
        <w:lang w:val="fr-FR" w:eastAsia="en-US" w:bidi="ar-SA"/>
      </w:rPr>
    </w:lvl>
    <w:lvl w:ilvl="8" w:tplc="2E8E4528">
      <w:numFmt w:val="bullet"/>
      <w:lvlText w:val="•"/>
      <w:lvlJc w:val="left"/>
      <w:pPr>
        <w:ind w:left="4660" w:hanging="152"/>
      </w:pPr>
      <w:rPr>
        <w:rFonts w:hint="default"/>
        <w:lang w:val="fr-FR" w:eastAsia="en-US" w:bidi="ar-SA"/>
      </w:rPr>
    </w:lvl>
  </w:abstractNum>
  <w:abstractNum w:abstractNumId="42">
    <w:nsid w:val="63A50BB4"/>
    <w:multiLevelType w:val="hybridMultilevel"/>
    <w:tmpl w:val="39E0BBEA"/>
    <w:lvl w:ilvl="0" w:tplc="85FA5304">
      <w:numFmt w:val="bullet"/>
      <w:lvlText w:val=""/>
      <w:lvlJc w:val="left"/>
      <w:pPr>
        <w:ind w:left="1108" w:hanging="360"/>
      </w:pPr>
      <w:rPr>
        <w:rFonts w:ascii="Symbol" w:eastAsia="Symbol" w:hAnsi="Symbol" w:cs="Symbol" w:hint="default"/>
        <w:color w:val="548DD4"/>
        <w:w w:val="103"/>
        <w:sz w:val="19"/>
        <w:szCs w:val="19"/>
        <w:lang w:val="fr-FR" w:eastAsia="en-US" w:bidi="ar-SA"/>
      </w:rPr>
    </w:lvl>
    <w:lvl w:ilvl="1" w:tplc="114AA7A8">
      <w:numFmt w:val="bullet"/>
      <w:lvlText w:val="o"/>
      <w:lvlJc w:val="left"/>
      <w:pPr>
        <w:ind w:left="1533" w:hanging="360"/>
      </w:pPr>
      <w:rPr>
        <w:rFonts w:ascii="Courier New" w:eastAsia="Courier New" w:hAnsi="Courier New" w:cs="Courier New" w:hint="default"/>
        <w:w w:val="103"/>
        <w:sz w:val="19"/>
        <w:szCs w:val="19"/>
        <w:lang w:val="fr-FR" w:eastAsia="en-US" w:bidi="ar-SA"/>
      </w:rPr>
    </w:lvl>
    <w:lvl w:ilvl="2" w:tplc="7FA08E00">
      <w:numFmt w:val="bullet"/>
      <w:lvlText w:val="o"/>
      <w:lvlJc w:val="left"/>
      <w:pPr>
        <w:ind w:left="2165" w:hanging="360"/>
      </w:pPr>
      <w:rPr>
        <w:rFonts w:ascii="Courier New" w:eastAsia="Courier New" w:hAnsi="Courier New" w:cs="Courier New" w:hint="default"/>
        <w:w w:val="103"/>
        <w:sz w:val="19"/>
        <w:szCs w:val="19"/>
        <w:lang w:val="fr-FR" w:eastAsia="en-US" w:bidi="ar-SA"/>
      </w:rPr>
    </w:lvl>
    <w:lvl w:ilvl="3" w:tplc="06287746">
      <w:numFmt w:val="bullet"/>
      <w:lvlText w:val="•"/>
      <w:lvlJc w:val="left"/>
      <w:pPr>
        <w:ind w:left="1884" w:hanging="360"/>
      </w:pPr>
      <w:rPr>
        <w:rFonts w:hint="default"/>
        <w:lang w:val="fr-FR" w:eastAsia="en-US" w:bidi="ar-SA"/>
      </w:rPr>
    </w:lvl>
    <w:lvl w:ilvl="4" w:tplc="3D569972">
      <w:numFmt w:val="bullet"/>
      <w:lvlText w:val="•"/>
      <w:lvlJc w:val="left"/>
      <w:pPr>
        <w:ind w:left="1608" w:hanging="360"/>
      </w:pPr>
      <w:rPr>
        <w:rFonts w:hint="default"/>
        <w:lang w:val="fr-FR" w:eastAsia="en-US" w:bidi="ar-SA"/>
      </w:rPr>
    </w:lvl>
    <w:lvl w:ilvl="5" w:tplc="3718E054">
      <w:numFmt w:val="bullet"/>
      <w:lvlText w:val="•"/>
      <w:lvlJc w:val="left"/>
      <w:pPr>
        <w:ind w:left="1332" w:hanging="360"/>
      </w:pPr>
      <w:rPr>
        <w:rFonts w:hint="default"/>
        <w:lang w:val="fr-FR" w:eastAsia="en-US" w:bidi="ar-SA"/>
      </w:rPr>
    </w:lvl>
    <w:lvl w:ilvl="6" w:tplc="79703090">
      <w:numFmt w:val="bullet"/>
      <w:lvlText w:val="•"/>
      <w:lvlJc w:val="left"/>
      <w:pPr>
        <w:ind w:left="1057" w:hanging="360"/>
      </w:pPr>
      <w:rPr>
        <w:rFonts w:hint="default"/>
        <w:lang w:val="fr-FR" w:eastAsia="en-US" w:bidi="ar-SA"/>
      </w:rPr>
    </w:lvl>
    <w:lvl w:ilvl="7" w:tplc="6CFECBD2">
      <w:numFmt w:val="bullet"/>
      <w:lvlText w:val="•"/>
      <w:lvlJc w:val="left"/>
      <w:pPr>
        <w:ind w:left="781" w:hanging="360"/>
      </w:pPr>
      <w:rPr>
        <w:rFonts w:hint="default"/>
        <w:lang w:val="fr-FR" w:eastAsia="en-US" w:bidi="ar-SA"/>
      </w:rPr>
    </w:lvl>
    <w:lvl w:ilvl="8" w:tplc="DFD6CDBE">
      <w:numFmt w:val="bullet"/>
      <w:lvlText w:val="•"/>
      <w:lvlJc w:val="left"/>
      <w:pPr>
        <w:ind w:left="505" w:hanging="360"/>
      </w:pPr>
      <w:rPr>
        <w:rFonts w:hint="default"/>
        <w:lang w:val="fr-FR" w:eastAsia="en-US" w:bidi="ar-SA"/>
      </w:rPr>
    </w:lvl>
  </w:abstractNum>
  <w:abstractNum w:abstractNumId="43">
    <w:nsid w:val="650A0CCC"/>
    <w:multiLevelType w:val="hybridMultilevel"/>
    <w:tmpl w:val="599410A0"/>
    <w:lvl w:ilvl="0" w:tplc="105E4DAE">
      <w:numFmt w:val="bullet"/>
      <w:lvlText w:val=""/>
      <w:lvlJc w:val="left"/>
      <w:pPr>
        <w:ind w:left="560" w:hanging="360"/>
      </w:pPr>
      <w:rPr>
        <w:rFonts w:ascii="Symbol" w:eastAsia="Symbol" w:hAnsi="Symbol" w:cs="Symbol" w:hint="default"/>
        <w:w w:val="99"/>
        <w:sz w:val="20"/>
        <w:szCs w:val="20"/>
        <w:lang w:val="fr-FR" w:eastAsia="en-US" w:bidi="ar-SA"/>
      </w:rPr>
    </w:lvl>
    <w:lvl w:ilvl="1" w:tplc="79820622">
      <w:numFmt w:val="bullet"/>
      <w:lvlText w:val=""/>
      <w:lvlJc w:val="left"/>
      <w:pPr>
        <w:ind w:left="920" w:hanging="361"/>
      </w:pPr>
      <w:rPr>
        <w:rFonts w:ascii="Wingdings" w:eastAsia="Wingdings" w:hAnsi="Wingdings" w:cs="Wingdings" w:hint="default"/>
        <w:w w:val="99"/>
        <w:sz w:val="20"/>
        <w:szCs w:val="20"/>
        <w:lang w:val="fr-FR" w:eastAsia="en-US" w:bidi="ar-SA"/>
      </w:rPr>
    </w:lvl>
    <w:lvl w:ilvl="2" w:tplc="89EE1332">
      <w:numFmt w:val="bullet"/>
      <w:lvlText w:val="•"/>
      <w:lvlJc w:val="left"/>
      <w:pPr>
        <w:ind w:left="1417" w:hanging="361"/>
      </w:pPr>
      <w:rPr>
        <w:lang w:val="fr-FR" w:eastAsia="en-US" w:bidi="ar-SA"/>
      </w:rPr>
    </w:lvl>
    <w:lvl w:ilvl="3" w:tplc="BC3A71FE">
      <w:numFmt w:val="bullet"/>
      <w:lvlText w:val="•"/>
      <w:lvlJc w:val="left"/>
      <w:pPr>
        <w:ind w:left="1914" w:hanging="361"/>
      </w:pPr>
      <w:rPr>
        <w:lang w:val="fr-FR" w:eastAsia="en-US" w:bidi="ar-SA"/>
      </w:rPr>
    </w:lvl>
    <w:lvl w:ilvl="4" w:tplc="B16050FC">
      <w:numFmt w:val="bullet"/>
      <w:lvlText w:val="•"/>
      <w:lvlJc w:val="left"/>
      <w:pPr>
        <w:ind w:left="2412" w:hanging="361"/>
      </w:pPr>
      <w:rPr>
        <w:lang w:val="fr-FR" w:eastAsia="en-US" w:bidi="ar-SA"/>
      </w:rPr>
    </w:lvl>
    <w:lvl w:ilvl="5" w:tplc="457C109E">
      <w:numFmt w:val="bullet"/>
      <w:lvlText w:val="•"/>
      <w:lvlJc w:val="left"/>
      <w:pPr>
        <w:ind w:left="2909" w:hanging="361"/>
      </w:pPr>
      <w:rPr>
        <w:lang w:val="fr-FR" w:eastAsia="en-US" w:bidi="ar-SA"/>
      </w:rPr>
    </w:lvl>
    <w:lvl w:ilvl="6" w:tplc="DC7E52FA">
      <w:numFmt w:val="bullet"/>
      <w:lvlText w:val="•"/>
      <w:lvlJc w:val="left"/>
      <w:pPr>
        <w:ind w:left="3406" w:hanging="361"/>
      </w:pPr>
      <w:rPr>
        <w:lang w:val="fr-FR" w:eastAsia="en-US" w:bidi="ar-SA"/>
      </w:rPr>
    </w:lvl>
    <w:lvl w:ilvl="7" w:tplc="B336C256">
      <w:numFmt w:val="bullet"/>
      <w:lvlText w:val="•"/>
      <w:lvlJc w:val="left"/>
      <w:pPr>
        <w:ind w:left="3904" w:hanging="361"/>
      </w:pPr>
      <w:rPr>
        <w:lang w:val="fr-FR" w:eastAsia="en-US" w:bidi="ar-SA"/>
      </w:rPr>
    </w:lvl>
    <w:lvl w:ilvl="8" w:tplc="113CAAF8">
      <w:numFmt w:val="bullet"/>
      <w:lvlText w:val="•"/>
      <w:lvlJc w:val="left"/>
      <w:pPr>
        <w:ind w:left="4401" w:hanging="361"/>
      </w:pPr>
      <w:rPr>
        <w:lang w:val="fr-FR" w:eastAsia="en-US" w:bidi="ar-SA"/>
      </w:rPr>
    </w:lvl>
  </w:abstractNum>
  <w:abstractNum w:abstractNumId="44">
    <w:nsid w:val="6622637D"/>
    <w:multiLevelType w:val="hybridMultilevel"/>
    <w:tmpl w:val="199A66F2"/>
    <w:lvl w:ilvl="0" w:tplc="CEAC2C1E">
      <w:numFmt w:val="bullet"/>
      <w:lvlText w:val=""/>
      <w:lvlJc w:val="left"/>
      <w:pPr>
        <w:ind w:left="557" w:hanging="358"/>
      </w:pPr>
      <w:rPr>
        <w:rFonts w:ascii="Symbol" w:eastAsia="Symbol" w:hAnsi="Symbol" w:cs="Symbol" w:hint="default"/>
        <w:w w:val="99"/>
        <w:sz w:val="20"/>
        <w:szCs w:val="20"/>
        <w:lang w:val="fr-FR" w:eastAsia="en-US" w:bidi="ar-SA"/>
      </w:rPr>
    </w:lvl>
    <w:lvl w:ilvl="1" w:tplc="F9A620CA">
      <w:numFmt w:val="bullet"/>
      <w:lvlText w:val="•"/>
      <w:lvlJc w:val="left"/>
      <w:pPr>
        <w:ind w:left="1041" w:hanging="358"/>
      </w:pPr>
      <w:rPr>
        <w:lang w:val="fr-FR" w:eastAsia="en-US" w:bidi="ar-SA"/>
      </w:rPr>
    </w:lvl>
    <w:lvl w:ilvl="2" w:tplc="2C8201A4">
      <w:numFmt w:val="bullet"/>
      <w:lvlText w:val="•"/>
      <w:lvlJc w:val="left"/>
      <w:pPr>
        <w:ind w:left="1522" w:hanging="358"/>
      </w:pPr>
      <w:rPr>
        <w:lang w:val="fr-FR" w:eastAsia="en-US" w:bidi="ar-SA"/>
      </w:rPr>
    </w:lvl>
    <w:lvl w:ilvl="3" w:tplc="3B94EBE4">
      <w:numFmt w:val="bullet"/>
      <w:lvlText w:val="•"/>
      <w:lvlJc w:val="left"/>
      <w:pPr>
        <w:ind w:left="2003" w:hanging="358"/>
      </w:pPr>
      <w:rPr>
        <w:lang w:val="fr-FR" w:eastAsia="en-US" w:bidi="ar-SA"/>
      </w:rPr>
    </w:lvl>
    <w:lvl w:ilvl="4" w:tplc="20C6CE10">
      <w:numFmt w:val="bullet"/>
      <w:lvlText w:val="•"/>
      <w:lvlJc w:val="left"/>
      <w:pPr>
        <w:ind w:left="2484" w:hanging="358"/>
      </w:pPr>
      <w:rPr>
        <w:lang w:val="fr-FR" w:eastAsia="en-US" w:bidi="ar-SA"/>
      </w:rPr>
    </w:lvl>
    <w:lvl w:ilvl="5" w:tplc="FA4491B8">
      <w:numFmt w:val="bullet"/>
      <w:lvlText w:val="•"/>
      <w:lvlJc w:val="left"/>
      <w:pPr>
        <w:ind w:left="2966" w:hanging="358"/>
      </w:pPr>
      <w:rPr>
        <w:lang w:val="fr-FR" w:eastAsia="en-US" w:bidi="ar-SA"/>
      </w:rPr>
    </w:lvl>
    <w:lvl w:ilvl="6" w:tplc="E484378E">
      <w:numFmt w:val="bullet"/>
      <w:lvlText w:val="•"/>
      <w:lvlJc w:val="left"/>
      <w:pPr>
        <w:ind w:left="3447" w:hanging="358"/>
      </w:pPr>
      <w:rPr>
        <w:lang w:val="fr-FR" w:eastAsia="en-US" w:bidi="ar-SA"/>
      </w:rPr>
    </w:lvl>
    <w:lvl w:ilvl="7" w:tplc="A43E7E40">
      <w:numFmt w:val="bullet"/>
      <w:lvlText w:val="•"/>
      <w:lvlJc w:val="left"/>
      <w:pPr>
        <w:ind w:left="3928" w:hanging="358"/>
      </w:pPr>
      <w:rPr>
        <w:lang w:val="fr-FR" w:eastAsia="en-US" w:bidi="ar-SA"/>
      </w:rPr>
    </w:lvl>
    <w:lvl w:ilvl="8" w:tplc="D1B4863E">
      <w:numFmt w:val="bullet"/>
      <w:lvlText w:val="•"/>
      <w:lvlJc w:val="left"/>
      <w:pPr>
        <w:ind w:left="4409" w:hanging="358"/>
      </w:pPr>
      <w:rPr>
        <w:lang w:val="fr-FR" w:eastAsia="en-US" w:bidi="ar-SA"/>
      </w:rPr>
    </w:lvl>
  </w:abstractNum>
  <w:abstractNum w:abstractNumId="45">
    <w:nsid w:val="690235D6"/>
    <w:multiLevelType w:val="hybridMultilevel"/>
    <w:tmpl w:val="3F086DAE"/>
    <w:lvl w:ilvl="0" w:tplc="44F61C26">
      <w:numFmt w:val="bullet"/>
      <w:lvlText w:val="-"/>
      <w:lvlJc w:val="left"/>
      <w:pPr>
        <w:ind w:left="1503" w:hanging="189"/>
      </w:pPr>
      <w:rPr>
        <w:rFonts w:ascii="Calibri" w:eastAsia="Calibri" w:hAnsi="Calibri" w:cs="Calibri" w:hint="default"/>
        <w:i/>
        <w:color w:val="FF6600"/>
        <w:w w:val="152"/>
        <w:sz w:val="22"/>
        <w:szCs w:val="22"/>
        <w:lang w:val="fr-FR" w:eastAsia="en-US" w:bidi="ar-SA"/>
      </w:rPr>
    </w:lvl>
    <w:lvl w:ilvl="1" w:tplc="5C06A90E">
      <w:numFmt w:val="bullet"/>
      <w:lvlText w:val="•"/>
      <w:lvlJc w:val="left"/>
      <w:pPr>
        <w:ind w:left="2498" w:hanging="189"/>
      </w:pPr>
      <w:rPr>
        <w:rFonts w:hint="default"/>
        <w:lang w:val="fr-FR" w:eastAsia="en-US" w:bidi="ar-SA"/>
      </w:rPr>
    </w:lvl>
    <w:lvl w:ilvl="2" w:tplc="1AD020AC">
      <w:numFmt w:val="bullet"/>
      <w:lvlText w:val="•"/>
      <w:lvlJc w:val="left"/>
      <w:pPr>
        <w:ind w:left="3497" w:hanging="189"/>
      </w:pPr>
      <w:rPr>
        <w:rFonts w:hint="default"/>
        <w:lang w:val="fr-FR" w:eastAsia="en-US" w:bidi="ar-SA"/>
      </w:rPr>
    </w:lvl>
    <w:lvl w:ilvl="3" w:tplc="EF82FFF4">
      <w:numFmt w:val="bullet"/>
      <w:lvlText w:val="•"/>
      <w:lvlJc w:val="left"/>
      <w:pPr>
        <w:ind w:left="4495" w:hanging="189"/>
      </w:pPr>
      <w:rPr>
        <w:rFonts w:hint="default"/>
        <w:lang w:val="fr-FR" w:eastAsia="en-US" w:bidi="ar-SA"/>
      </w:rPr>
    </w:lvl>
    <w:lvl w:ilvl="4" w:tplc="EF6A4824">
      <w:numFmt w:val="bullet"/>
      <w:lvlText w:val="•"/>
      <w:lvlJc w:val="left"/>
      <w:pPr>
        <w:ind w:left="5494" w:hanging="189"/>
      </w:pPr>
      <w:rPr>
        <w:rFonts w:hint="default"/>
        <w:lang w:val="fr-FR" w:eastAsia="en-US" w:bidi="ar-SA"/>
      </w:rPr>
    </w:lvl>
    <w:lvl w:ilvl="5" w:tplc="100634DA">
      <w:numFmt w:val="bullet"/>
      <w:lvlText w:val="•"/>
      <w:lvlJc w:val="left"/>
      <w:pPr>
        <w:ind w:left="6492" w:hanging="189"/>
      </w:pPr>
      <w:rPr>
        <w:rFonts w:hint="default"/>
        <w:lang w:val="fr-FR" w:eastAsia="en-US" w:bidi="ar-SA"/>
      </w:rPr>
    </w:lvl>
    <w:lvl w:ilvl="6" w:tplc="DF682592">
      <w:numFmt w:val="bullet"/>
      <w:lvlText w:val="•"/>
      <w:lvlJc w:val="left"/>
      <w:pPr>
        <w:ind w:left="7491" w:hanging="189"/>
      </w:pPr>
      <w:rPr>
        <w:rFonts w:hint="default"/>
        <w:lang w:val="fr-FR" w:eastAsia="en-US" w:bidi="ar-SA"/>
      </w:rPr>
    </w:lvl>
    <w:lvl w:ilvl="7" w:tplc="A5C866EA">
      <w:numFmt w:val="bullet"/>
      <w:lvlText w:val="•"/>
      <w:lvlJc w:val="left"/>
      <w:pPr>
        <w:ind w:left="8489" w:hanging="189"/>
      </w:pPr>
      <w:rPr>
        <w:rFonts w:hint="default"/>
        <w:lang w:val="fr-FR" w:eastAsia="en-US" w:bidi="ar-SA"/>
      </w:rPr>
    </w:lvl>
    <w:lvl w:ilvl="8" w:tplc="A86846DA">
      <w:numFmt w:val="bullet"/>
      <w:lvlText w:val="•"/>
      <w:lvlJc w:val="left"/>
      <w:pPr>
        <w:ind w:left="9488" w:hanging="189"/>
      </w:pPr>
      <w:rPr>
        <w:rFonts w:hint="default"/>
        <w:lang w:val="fr-FR" w:eastAsia="en-US" w:bidi="ar-SA"/>
      </w:rPr>
    </w:lvl>
  </w:abstractNum>
  <w:abstractNum w:abstractNumId="46">
    <w:nsid w:val="6DCA208A"/>
    <w:multiLevelType w:val="hybridMultilevel"/>
    <w:tmpl w:val="2BEED87C"/>
    <w:lvl w:ilvl="0" w:tplc="CD66394C">
      <w:start w:val="1"/>
      <w:numFmt w:val="decimal"/>
      <w:lvlText w:val="%1."/>
      <w:lvlJc w:val="left"/>
      <w:pPr>
        <w:ind w:left="335" w:hanging="200"/>
        <w:jc w:val="right"/>
      </w:pPr>
      <w:rPr>
        <w:rFonts w:hint="default"/>
        <w:spacing w:val="0"/>
        <w:w w:val="103"/>
        <w:lang w:val="fr-FR" w:eastAsia="en-US" w:bidi="ar-SA"/>
      </w:rPr>
    </w:lvl>
    <w:lvl w:ilvl="1" w:tplc="833AE464">
      <w:numFmt w:val="bullet"/>
      <w:lvlText w:val="•"/>
      <w:lvlJc w:val="left"/>
      <w:pPr>
        <w:ind w:left="1320" w:hanging="200"/>
      </w:pPr>
      <w:rPr>
        <w:rFonts w:hint="default"/>
        <w:lang w:val="fr-FR" w:eastAsia="en-US" w:bidi="ar-SA"/>
      </w:rPr>
    </w:lvl>
    <w:lvl w:ilvl="2" w:tplc="56D0E350">
      <w:numFmt w:val="bullet"/>
      <w:lvlText w:val="•"/>
      <w:lvlJc w:val="left"/>
      <w:pPr>
        <w:ind w:left="1179" w:hanging="200"/>
      </w:pPr>
      <w:rPr>
        <w:rFonts w:hint="default"/>
        <w:lang w:val="fr-FR" w:eastAsia="en-US" w:bidi="ar-SA"/>
      </w:rPr>
    </w:lvl>
    <w:lvl w:ilvl="3" w:tplc="F31AB54A">
      <w:numFmt w:val="bullet"/>
      <w:lvlText w:val="•"/>
      <w:lvlJc w:val="left"/>
      <w:pPr>
        <w:ind w:left="1038" w:hanging="200"/>
      </w:pPr>
      <w:rPr>
        <w:rFonts w:hint="default"/>
        <w:lang w:val="fr-FR" w:eastAsia="en-US" w:bidi="ar-SA"/>
      </w:rPr>
    </w:lvl>
    <w:lvl w:ilvl="4" w:tplc="59883156">
      <w:numFmt w:val="bullet"/>
      <w:lvlText w:val="•"/>
      <w:lvlJc w:val="left"/>
      <w:pPr>
        <w:ind w:left="897" w:hanging="200"/>
      </w:pPr>
      <w:rPr>
        <w:rFonts w:hint="default"/>
        <w:lang w:val="fr-FR" w:eastAsia="en-US" w:bidi="ar-SA"/>
      </w:rPr>
    </w:lvl>
    <w:lvl w:ilvl="5" w:tplc="419EB394">
      <w:numFmt w:val="bullet"/>
      <w:lvlText w:val="•"/>
      <w:lvlJc w:val="left"/>
      <w:pPr>
        <w:ind w:left="756" w:hanging="200"/>
      </w:pPr>
      <w:rPr>
        <w:rFonts w:hint="default"/>
        <w:lang w:val="fr-FR" w:eastAsia="en-US" w:bidi="ar-SA"/>
      </w:rPr>
    </w:lvl>
    <w:lvl w:ilvl="6" w:tplc="B0B6D47E">
      <w:numFmt w:val="bullet"/>
      <w:lvlText w:val="•"/>
      <w:lvlJc w:val="left"/>
      <w:pPr>
        <w:ind w:left="616" w:hanging="200"/>
      </w:pPr>
      <w:rPr>
        <w:rFonts w:hint="default"/>
        <w:lang w:val="fr-FR" w:eastAsia="en-US" w:bidi="ar-SA"/>
      </w:rPr>
    </w:lvl>
    <w:lvl w:ilvl="7" w:tplc="5E8A4DA4">
      <w:numFmt w:val="bullet"/>
      <w:lvlText w:val="•"/>
      <w:lvlJc w:val="left"/>
      <w:pPr>
        <w:ind w:left="475" w:hanging="200"/>
      </w:pPr>
      <w:rPr>
        <w:rFonts w:hint="default"/>
        <w:lang w:val="fr-FR" w:eastAsia="en-US" w:bidi="ar-SA"/>
      </w:rPr>
    </w:lvl>
    <w:lvl w:ilvl="8" w:tplc="09E86594">
      <w:numFmt w:val="bullet"/>
      <w:lvlText w:val="•"/>
      <w:lvlJc w:val="left"/>
      <w:pPr>
        <w:ind w:left="334" w:hanging="200"/>
      </w:pPr>
      <w:rPr>
        <w:rFonts w:hint="default"/>
        <w:lang w:val="fr-FR" w:eastAsia="en-US" w:bidi="ar-SA"/>
      </w:rPr>
    </w:lvl>
  </w:abstractNum>
  <w:abstractNum w:abstractNumId="47">
    <w:nsid w:val="6E980F63"/>
    <w:multiLevelType w:val="hybridMultilevel"/>
    <w:tmpl w:val="D9F05BC4"/>
    <w:lvl w:ilvl="0" w:tplc="E6F26156">
      <w:start w:val="1"/>
      <w:numFmt w:val="decimal"/>
      <w:lvlText w:val="%1."/>
      <w:lvlJc w:val="left"/>
      <w:pPr>
        <w:ind w:left="120" w:hanging="200"/>
      </w:pPr>
      <w:rPr>
        <w:rFonts w:ascii="Times New Roman" w:eastAsia="Times New Roman" w:hAnsi="Times New Roman" w:cs="Times New Roman" w:hint="default"/>
        <w:spacing w:val="0"/>
        <w:w w:val="103"/>
        <w:sz w:val="19"/>
        <w:szCs w:val="19"/>
        <w:lang w:val="fr-FR" w:eastAsia="en-US" w:bidi="ar-SA"/>
      </w:rPr>
    </w:lvl>
    <w:lvl w:ilvl="1" w:tplc="98940AA4">
      <w:numFmt w:val="bullet"/>
      <w:lvlText w:val="•"/>
      <w:lvlJc w:val="left"/>
      <w:pPr>
        <w:ind w:left="670" w:hanging="200"/>
      </w:pPr>
      <w:rPr>
        <w:rFonts w:hint="default"/>
        <w:lang w:val="fr-FR" w:eastAsia="en-US" w:bidi="ar-SA"/>
      </w:rPr>
    </w:lvl>
    <w:lvl w:ilvl="2" w:tplc="9C3633E8">
      <w:numFmt w:val="bullet"/>
      <w:lvlText w:val="•"/>
      <w:lvlJc w:val="left"/>
      <w:pPr>
        <w:ind w:left="1220" w:hanging="200"/>
      </w:pPr>
      <w:rPr>
        <w:rFonts w:hint="default"/>
        <w:lang w:val="fr-FR" w:eastAsia="en-US" w:bidi="ar-SA"/>
      </w:rPr>
    </w:lvl>
    <w:lvl w:ilvl="3" w:tplc="B4DA9AFA">
      <w:numFmt w:val="bullet"/>
      <w:lvlText w:val="•"/>
      <w:lvlJc w:val="left"/>
      <w:pPr>
        <w:ind w:left="1771" w:hanging="200"/>
      </w:pPr>
      <w:rPr>
        <w:rFonts w:hint="default"/>
        <w:lang w:val="fr-FR" w:eastAsia="en-US" w:bidi="ar-SA"/>
      </w:rPr>
    </w:lvl>
    <w:lvl w:ilvl="4" w:tplc="DE74C9B4">
      <w:numFmt w:val="bullet"/>
      <w:lvlText w:val="•"/>
      <w:lvlJc w:val="left"/>
      <w:pPr>
        <w:ind w:left="2321" w:hanging="200"/>
      </w:pPr>
      <w:rPr>
        <w:rFonts w:hint="default"/>
        <w:lang w:val="fr-FR" w:eastAsia="en-US" w:bidi="ar-SA"/>
      </w:rPr>
    </w:lvl>
    <w:lvl w:ilvl="5" w:tplc="A2529554">
      <w:numFmt w:val="bullet"/>
      <w:lvlText w:val="•"/>
      <w:lvlJc w:val="left"/>
      <w:pPr>
        <w:ind w:left="2872" w:hanging="200"/>
      </w:pPr>
      <w:rPr>
        <w:rFonts w:hint="default"/>
        <w:lang w:val="fr-FR" w:eastAsia="en-US" w:bidi="ar-SA"/>
      </w:rPr>
    </w:lvl>
    <w:lvl w:ilvl="6" w:tplc="25E42648">
      <w:numFmt w:val="bullet"/>
      <w:lvlText w:val="•"/>
      <w:lvlJc w:val="left"/>
      <w:pPr>
        <w:ind w:left="3422" w:hanging="200"/>
      </w:pPr>
      <w:rPr>
        <w:rFonts w:hint="default"/>
        <w:lang w:val="fr-FR" w:eastAsia="en-US" w:bidi="ar-SA"/>
      </w:rPr>
    </w:lvl>
    <w:lvl w:ilvl="7" w:tplc="FDE4D774">
      <w:numFmt w:val="bullet"/>
      <w:lvlText w:val="•"/>
      <w:lvlJc w:val="left"/>
      <w:pPr>
        <w:ind w:left="3973" w:hanging="200"/>
      </w:pPr>
      <w:rPr>
        <w:rFonts w:hint="default"/>
        <w:lang w:val="fr-FR" w:eastAsia="en-US" w:bidi="ar-SA"/>
      </w:rPr>
    </w:lvl>
    <w:lvl w:ilvl="8" w:tplc="02B4ED00">
      <w:numFmt w:val="bullet"/>
      <w:lvlText w:val="•"/>
      <w:lvlJc w:val="left"/>
      <w:pPr>
        <w:ind w:left="4523" w:hanging="200"/>
      </w:pPr>
      <w:rPr>
        <w:rFonts w:hint="default"/>
        <w:lang w:val="fr-FR" w:eastAsia="en-US" w:bidi="ar-SA"/>
      </w:rPr>
    </w:lvl>
  </w:abstractNum>
  <w:abstractNum w:abstractNumId="48">
    <w:nsid w:val="70C752A4"/>
    <w:multiLevelType w:val="hybridMultilevel"/>
    <w:tmpl w:val="3AA2B3F6"/>
    <w:lvl w:ilvl="0" w:tplc="52A601B8">
      <w:numFmt w:val="bullet"/>
      <w:lvlText w:val=""/>
      <w:lvlJc w:val="left"/>
      <w:pPr>
        <w:ind w:left="1740" w:hanging="360"/>
      </w:pPr>
      <w:rPr>
        <w:rFonts w:ascii="Symbol" w:eastAsia="Symbol" w:hAnsi="Symbol" w:cs="Symbol" w:hint="default"/>
        <w:color w:val="548DD4"/>
        <w:w w:val="103"/>
        <w:sz w:val="19"/>
        <w:szCs w:val="19"/>
        <w:lang w:val="fr-FR" w:eastAsia="en-US" w:bidi="ar-SA"/>
      </w:rPr>
    </w:lvl>
    <w:lvl w:ilvl="1" w:tplc="4ADA110E">
      <w:numFmt w:val="bullet"/>
      <w:lvlText w:val="o"/>
      <w:lvlJc w:val="left"/>
      <w:pPr>
        <w:ind w:left="2166" w:hanging="360"/>
      </w:pPr>
      <w:rPr>
        <w:rFonts w:ascii="Courier New" w:eastAsia="Courier New" w:hAnsi="Courier New" w:cs="Courier New" w:hint="default"/>
        <w:w w:val="103"/>
        <w:sz w:val="19"/>
        <w:szCs w:val="19"/>
        <w:lang w:val="fr-FR" w:eastAsia="en-US" w:bidi="ar-SA"/>
      </w:rPr>
    </w:lvl>
    <w:lvl w:ilvl="2" w:tplc="90440380">
      <w:numFmt w:val="bullet"/>
      <w:lvlText w:val="•"/>
      <w:lvlJc w:val="left"/>
      <w:pPr>
        <w:ind w:left="2528" w:hanging="360"/>
      </w:pPr>
      <w:rPr>
        <w:rFonts w:hint="default"/>
        <w:lang w:val="fr-FR" w:eastAsia="en-US" w:bidi="ar-SA"/>
      </w:rPr>
    </w:lvl>
    <w:lvl w:ilvl="3" w:tplc="868048FE">
      <w:numFmt w:val="bullet"/>
      <w:lvlText w:val="•"/>
      <w:lvlJc w:val="left"/>
      <w:pPr>
        <w:ind w:left="2896" w:hanging="360"/>
      </w:pPr>
      <w:rPr>
        <w:rFonts w:hint="default"/>
        <w:lang w:val="fr-FR" w:eastAsia="en-US" w:bidi="ar-SA"/>
      </w:rPr>
    </w:lvl>
    <w:lvl w:ilvl="4" w:tplc="94CAAF6A">
      <w:numFmt w:val="bullet"/>
      <w:lvlText w:val="•"/>
      <w:lvlJc w:val="left"/>
      <w:pPr>
        <w:ind w:left="3264" w:hanging="360"/>
      </w:pPr>
      <w:rPr>
        <w:rFonts w:hint="default"/>
        <w:lang w:val="fr-FR" w:eastAsia="en-US" w:bidi="ar-SA"/>
      </w:rPr>
    </w:lvl>
    <w:lvl w:ilvl="5" w:tplc="285808B0">
      <w:numFmt w:val="bullet"/>
      <w:lvlText w:val="•"/>
      <w:lvlJc w:val="left"/>
      <w:pPr>
        <w:ind w:left="3632" w:hanging="360"/>
      </w:pPr>
      <w:rPr>
        <w:rFonts w:hint="default"/>
        <w:lang w:val="fr-FR" w:eastAsia="en-US" w:bidi="ar-SA"/>
      </w:rPr>
    </w:lvl>
    <w:lvl w:ilvl="6" w:tplc="B9522338">
      <w:numFmt w:val="bullet"/>
      <w:lvlText w:val="•"/>
      <w:lvlJc w:val="left"/>
      <w:pPr>
        <w:ind w:left="4000" w:hanging="360"/>
      </w:pPr>
      <w:rPr>
        <w:rFonts w:hint="default"/>
        <w:lang w:val="fr-FR" w:eastAsia="en-US" w:bidi="ar-SA"/>
      </w:rPr>
    </w:lvl>
    <w:lvl w:ilvl="7" w:tplc="A058BC50">
      <w:numFmt w:val="bullet"/>
      <w:lvlText w:val="•"/>
      <w:lvlJc w:val="left"/>
      <w:pPr>
        <w:ind w:left="4368" w:hanging="360"/>
      </w:pPr>
      <w:rPr>
        <w:rFonts w:hint="default"/>
        <w:lang w:val="fr-FR" w:eastAsia="en-US" w:bidi="ar-SA"/>
      </w:rPr>
    </w:lvl>
    <w:lvl w:ilvl="8" w:tplc="D0EED548">
      <w:numFmt w:val="bullet"/>
      <w:lvlText w:val="•"/>
      <w:lvlJc w:val="left"/>
      <w:pPr>
        <w:ind w:left="4736" w:hanging="360"/>
      </w:pPr>
      <w:rPr>
        <w:rFonts w:hint="default"/>
        <w:lang w:val="fr-FR" w:eastAsia="en-US" w:bidi="ar-SA"/>
      </w:rPr>
    </w:lvl>
  </w:abstractNum>
  <w:abstractNum w:abstractNumId="49">
    <w:nsid w:val="74CC0515"/>
    <w:multiLevelType w:val="hybridMultilevel"/>
    <w:tmpl w:val="3BE05D56"/>
    <w:lvl w:ilvl="0" w:tplc="341209E8">
      <w:numFmt w:val="bullet"/>
      <w:lvlText w:val="-"/>
      <w:lvlJc w:val="left"/>
      <w:pPr>
        <w:ind w:left="2539" w:hanging="358"/>
      </w:pPr>
      <w:rPr>
        <w:rFonts w:ascii="Cambria" w:eastAsia="Cambria" w:hAnsi="Cambria" w:cs="Cambria" w:hint="default"/>
        <w:color w:val="E36C0A"/>
        <w:w w:val="102"/>
        <w:sz w:val="21"/>
        <w:szCs w:val="21"/>
        <w:lang w:val="fr-FR" w:eastAsia="en-US" w:bidi="ar-SA"/>
      </w:rPr>
    </w:lvl>
    <w:lvl w:ilvl="1" w:tplc="806886F0">
      <w:numFmt w:val="bullet"/>
      <w:lvlText w:val="-"/>
      <w:lvlJc w:val="left"/>
      <w:pPr>
        <w:ind w:left="930" w:hanging="265"/>
      </w:pPr>
      <w:rPr>
        <w:rFonts w:ascii="Calibri" w:eastAsia="Calibri" w:hAnsi="Calibri" w:cs="Calibri" w:hint="default"/>
        <w:color w:val="E36C0A"/>
        <w:w w:val="197"/>
        <w:sz w:val="24"/>
        <w:szCs w:val="24"/>
        <w:lang w:val="fr-FR" w:eastAsia="en-US" w:bidi="ar-SA"/>
      </w:rPr>
    </w:lvl>
    <w:lvl w:ilvl="2" w:tplc="1A9A09EA">
      <w:numFmt w:val="bullet"/>
      <w:lvlText w:val="•"/>
      <w:lvlJc w:val="left"/>
      <w:pPr>
        <w:ind w:left="1720" w:hanging="265"/>
      </w:pPr>
      <w:rPr>
        <w:rFonts w:hint="default"/>
        <w:lang w:val="fr-FR" w:eastAsia="en-US" w:bidi="ar-SA"/>
      </w:rPr>
    </w:lvl>
    <w:lvl w:ilvl="3" w:tplc="973E948C">
      <w:numFmt w:val="bullet"/>
      <w:lvlText w:val="•"/>
      <w:lvlJc w:val="left"/>
      <w:pPr>
        <w:ind w:left="2540" w:hanging="265"/>
      </w:pPr>
      <w:rPr>
        <w:rFonts w:hint="default"/>
        <w:lang w:val="fr-FR" w:eastAsia="en-US" w:bidi="ar-SA"/>
      </w:rPr>
    </w:lvl>
    <w:lvl w:ilvl="4" w:tplc="57D8757E">
      <w:numFmt w:val="bullet"/>
      <w:lvlText w:val="•"/>
      <w:lvlJc w:val="left"/>
      <w:pPr>
        <w:ind w:left="2171" w:hanging="265"/>
      </w:pPr>
      <w:rPr>
        <w:rFonts w:hint="default"/>
        <w:lang w:val="fr-FR" w:eastAsia="en-US" w:bidi="ar-SA"/>
      </w:rPr>
    </w:lvl>
    <w:lvl w:ilvl="5" w:tplc="01C2C9A8">
      <w:numFmt w:val="bullet"/>
      <w:lvlText w:val="•"/>
      <w:lvlJc w:val="left"/>
      <w:pPr>
        <w:ind w:left="1802" w:hanging="265"/>
      </w:pPr>
      <w:rPr>
        <w:rFonts w:hint="default"/>
        <w:lang w:val="fr-FR" w:eastAsia="en-US" w:bidi="ar-SA"/>
      </w:rPr>
    </w:lvl>
    <w:lvl w:ilvl="6" w:tplc="CCF0AED6">
      <w:numFmt w:val="bullet"/>
      <w:lvlText w:val="•"/>
      <w:lvlJc w:val="left"/>
      <w:pPr>
        <w:ind w:left="1434" w:hanging="265"/>
      </w:pPr>
      <w:rPr>
        <w:rFonts w:hint="default"/>
        <w:lang w:val="fr-FR" w:eastAsia="en-US" w:bidi="ar-SA"/>
      </w:rPr>
    </w:lvl>
    <w:lvl w:ilvl="7" w:tplc="F904BFAA">
      <w:numFmt w:val="bullet"/>
      <w:lvlText w:val="•"/>
      <w:lvlJc w:val="left"/>
      <w:pPr>
        <w:ind w:left="1065" w:hanging="265"/>
      </w:pPr>
      <w:rPr>
        <w:rFonts w:hint="default"/>
        <w:lang w:val="fr-FR" w:eastAsia="en-US" w:bidi="ar-SA"/>
      </w:rPr>
    </w:lvl>
    <w:lvl w:ilvl="8" w:tplc="9372248A">
      <w:numFmt w:val="bullet"/>
      <w:lvlText w:val="•"/>
      <w:lvlJc w:val="left"/>
      <w:pPr>
        <w:ind w:left="697" w:hanging="265"/>
      </w:pPr>
      <w:rPr>
        <w:rFonts w:hint="default"/>
        <w:lang w:val="fr-FR" w:eastAsia="en-US" w:bidi="ar-SA"/>
      </w:rPr>
    </w:lvl>
  </w:abstractNum>
  <w:abstractNum w:abstractNumId="50">
    <w:nsid w:val="766F5E21"/>
    <w:multiLevelType w:val="hybridMultilevel"/>
    <w:tmpl w:val="D776620C"/>
    <w:lvl w:ilvl="0" w:tplc="FF26E106">
      <w:numFmt w:val="bullet"/>
      <w:lvlText w:val=""/>
      <w:lvlJc w:val="left"/>
      <w:pPr>
        <w:ind w:left="4411" w:hanging="282"/>
      </w:pPr>
      <w:rPr>
        <w:rFonts w:ascii="Symbol" w:eastAsia="Symbol" w:hAnsi="Symbol" w:cs="Symbol" w:hint="default"/>
        <w:color w:val="008000"/>
        <w:w w:val="100"/>
        <w:sz w:val="24"/>
        <w:szCs w:val="24"/>
        <w:lang w:val="fr-FR" w:eastAsia="en-US" w:bidi="ar-SA"/>
      </w:rPr>
    </w:lvl>
    <w:lvl w:ilvl="1" w:tplc="1E88CCD8">
      <w:numFmt w:val="bullet"/>
      <w:lvlText w:val="•"/>
      <w:lvlJc w:val="left"/>
      <w:pPr>
        <w:ind w:left="5126" w:hanging="282"/>
      </w:pPr>
      <w:rPr>
        <w:rFonts w:hint="default"/>
        <w:lang w:val="fr-FR" w:eastAsia="en-US" w:bidi="ar-SA"/>
      </w:rPr>
    </w:lvl>
    <w:lvl w:ilvl="2" w:tplc="056AFA9E">
      <w:numFmt w:val="bullet"/>
      <w:lvlText w:val="•"/>
      <w:lvlJc w:val="left"/>
      <w:pPr>
        <w:ind w:left="5833" w:hanging="282"/>
      </w:pPr>
      <w:rPr>
        <w:rFonts w:hint="default"/>
        <w:lang w:val="fr-FR" w:eastAsia="en-US" w:bidi="ar-SA"/>
      </w:rPr>
    </w:lvl>
    <w:lvl w:ilvl="3" w:tplc="2C1C73D6">
      <w:numFmt w:val="bullet"/>
      <w:lvlText w:val="•"/>
      <w:lvlJc w:val="left"/>
      <w:pPr>
        <w:ind w:left="6539" w:hanging="282"/>
      </w:pPr>
      <w:rPr>
        <w:rFonts w:hint="default"/>
        <w:lang w:val="fr-FR" w:eastAsia="en-US" w:bidi="ar-SA"/>
      </w:rPr>
    </w:lvl>
    <w:lvl w:ilvl="4" w:tplc="4204DEF4">
      <w:numFmt w:val="bullet"/>
      <w:lvlText w:val="•"/>
      <w:lvlJc w:val="left"/>
      <w:pPr>
        <w:ind w:left="7246" w:hanging="282"/>
      </w:pPr>
      <w:rPr>
        <w:rFonts w:hint="default"/>
        <w:lang w:val="fr-FR" w:eastAsia="en-US" w:bidi="ar-SA"/>
      </w:rPr>
    </w:lvl>
    <w:lvl w:ilvl="5" w:tplc="DED2B7C4">
      <w:numFmt w:val="bullet"/>
      <w:lvlText w:val="•"/>
      <w:lvlJc w:val="left"/>
      <w:pPr>
        <w:ind w:left="7952" w:hanging="282"/>
      </w:pPr>
      <w:rPr>
        <w:rFonts w:hint="default"/>
        <w:lang w:val="fr-FR" w:eastAsia="en-US" w:bidi="ar-SA"/>
      </w:rPr>
    </w:lvl>
    <w:lvl w:ilvl="6" w:tplc="4B4648EC">
      <w:numFmt w:val="bullet"/>
      <w:lvlText w:val="•"/>
      <w:lvlJc w:val="left"/>
      <w:pPr>
        <w:ind w:left="8659" w:hanging="282"/>
      </w:pPr>
      <w:rPr>
        <w:rFonts w:hint="default"/>
        <w:lang w:val="fr-FR" w:eastAsia="en-US" w:bidi="ar-SA"/>
      </w:rPr>
    </w:lvl>
    <w:lvl w:ilvl="7" w:tplc="FD8EE958">
      <w:numFmt w:val="bullet"/>
      <w:lvlText w:val="•"/>
      <w:lvlJc w:val="left"/>
      <w:pPr>
        <w:ind w:left="9365" w:hanging="282"/>
      </w:pPr>
      <w:rPr>
        <w:rFonts w:hint="default"/>
        <w:lang w:val="fr-FR" w:eastAsia="en-US" w:bidi="ar-SA"/>
      </w:rPr>
    </w:lvl>
    <w:lvl w:ilvl="8" w:tplc="72B63B6C">
      <w:numFmt w:val="bullet"/>
      <w:lvlText w:val="•"/>
      <w:lvlJc w:val="left"/>
      <w:pPr>
        <w:ind w:left="10072" w:hanging="282"/>
      </w:pPr>
      <w:rPr>
        <w:rFonts w:hint="default"/>
        <w:lang w:val="fr-FR" w:eastAsia="en-US" w:bidi="ar-SA"/>
      </w:rPr>
    </w:lvl>
  </w:abstractNum>
  <w:abstractNum w:abstractNumId="51">
    <w:nsid w:val="7C453A2F"/>
    <w:multiLevelType w:val="hybridMultilevel"/>
    <w:tmpl w:val="C7103F90"/>
    <w:lvl w:ilvl="0" w:tplc="C8ECC218">
      <w:numFmt w:val="bullet"/>
      <w:lvlText w:val=""/>
      <w:lvlJc w:val="left"/>
      <w:pPr>
        <w:ind w:left="789" w:hanging="360"/>
      </w:pPr>
      <w:rPr>
        <w:rFonts w:ascii="Wingdings" w:eastAsia="Wingdings" w:hAnsi="Wingdings" w:cs="Wingdings" w:hint="default"/>
        <w:w w:val="100"/>
        <w:sz w:val="24"/>
        <w:szCs w:val="24"/>
        <w:lang w:val="fr-FR" w:eastAsia="en-US" w:bidi="ar-SA"/>
      </w:rPr>
    </w:lvl>
    <w:lvl w:ilvl="1" w:tplc="9E36F3F4">
      <w:numFmt w:val="bullet"/>
      <w:lvlText w:val="•"/>
      <w:lvlJc w:val="left"/>
      <w:pPr>
        <w:ind w:left="1320" w:hanging="360"/>
      </w:pPr>
      <w:rPr>
        <w:lang w:val="fr-FR" w:eastAsia="en-US" w:bidi="ar-SA"/>
      </w:rPr>
    </w:lvl>
    <w:lvl w:ilvl="2" w:tplc="83CEF4B2">
      <w:numFmt w:val="bullet"/>
      <w:lvlText w:val="•"/>
      <w:lvlJc w:val="left"/>
      <w:pPr>
        <w:ind w:left="1860" w:hanging="360"/>
      </w:pPr>
      <w:rPr>
        <w:lang w:val="fr-FR" w:eastAsia="en-US" w:bidi="ar-SA"/>
      </w:rPr>
    </w:lvl>
    <w:lvl w:ilvl="3" w:tplc="D256D3FE">
      <w:numFmt w:val="bullet"/>
      <w:lvlText w:val="•"/>
      <w:lvlJc w:val="left"/>
      <w:pPr>
        <w:ind w:left="2400" w:hanging="360"/>
      </w:pPr>
      <w:rPr>
        <w:lang w:val="fr-FR" w:eastAsia="en-US" w:bidi="ar-SA"/>
      </w:rPr>
    </w:lvl>
    <w:lvl w:ilvl="4" w:tplc="3280AFB0">
      <w:numFmt w:val="bullet"/>
      <w:lvlText w:val="•"/>
      <w:lvlJc w:val="left"/>
      <w:pPr>
        <w:ind w:left="2940" w:hanging="360"/>
      </w:pPr>
      <w:rPr>
        <w:lang w:val="fr-FR" w:eastAsia="en-US" w:bidi="ar-SA"/>
      </w:rPr>
    </w:lvl>
    <w:lvl w:ilvl="5" w:tplc="9370A93A">
      <w:numFmt w:val="bullet"/>
      <w:lvlText w:val="•"/>
      <w:lvlJc w:val="left"/>
      <w:pPr>
        <w:ind w:left="3480" w:hanging="360"/>
      </w:pPr>
      <w:rPr>
        <w:lang w:val="fr-FR" w:eastAsia="en-US" w:bidi="ar-SA"/>
      </w:rPr>
    </w:lvl>
    <w:lvl w:ilvl="6" w:tplc="CA06CA3C">
      <w:numFmt w:val="bullet"/>
      <w:lvlText w:val="•"/>
      <w:lvlJc w:val="left"/>
      <w:pPr>
        <w:ind w:left="4020" w:hanging="360"/>
      </w:pPr>
      <w:rPr>
        <w:lang w:val="fr-FR" w:eastAsia="en-US" w:bidi="ar-SA"/>
      </w:rPr>
    </w:lvl>
    <w:lvl w:ilvl="7" w:tplc="06B82C86">
      <w:numFmt w:val="bullet"/>
      <w:lvlText w:val="•"/>
      <w:lvlJc w:val="left"/>
      <w:pPr>
        <w:ind w:left="4560" w:hanging="360"/>
      </w:pPr>
      <w:rPr>
        <w:lang w:val="fr-FR" w:eastAsia="en-US" w:bidi="ar-SA"/>
      </w:rPr>
    </w:lvl>
    <w:lvl w:ilvl="8" w:tplc="7B4466D6">
      <w:numFmt w:val="bullet"/>
      <w:lvlText w:val="•"/>
      <w:lvlJc w:val="left"/>
      <w:pPr>
        <w:ind w:left="5100" w:hanging="360"/>
      </w:pPr>
      <w:rPr>
        <w:lang w:val="fr-FR" w:eastAsia="en-US" w:bidi="ar-SA"/>
      </w:rPr>
    </w:lvl>
  </w:abstractNum>
  <w:abstractNum w:abstractNumId="52">
    <w:nsid w:val="7EA13BB0"/>
    <w:multiLevelType w:val="hybridMultilevel"/>
    <w:tmpl w:val="22CC2F8A"/>
    <w:lvl w:ilvl="0" w:tplc="307C59FC">
      <w:start w:val="1"/>
      <w:numFmt w:val="decimal"/>
      <w:lvlText w:val="%1."/>
      <w:lvlJc w:val="left"/>
      <w:pPr>
        <w:ind w:left="1566" w:hanging="252"/>
      </w:pPr>
      <w:rPr>
        <w:rFonts w:ascii="Calibri" w:eastAsia="Calibri" w:hAnsi="Calibri" w:cs="Calibri" w:hint="default"/>
        <w:color w:val="008000"/>
        <w:spacing w:val="-1"/>
        <w:w w:val="87"/>
        <w:sz w:val="24"/>
        <w:szCs w:val="24"/>
        <w:lang w:val="fr-FR" w:eastAsia="en-US" w:bidi="ar-SA"/>
      </w:rPr>
    </w:lvl>
    <w:lvl w:ilvl="1" w:tplc="7ACC3FE4">
      <w:numFmt w:val="bullet"/>
      <w:lvlText w:val="•"/>
      <w:lvlJc w:val="left"/>
      <w:pPr>
        <w:ind w:left="2552" w:hanging="252"/>
      </w:pPr>
      <w:rPr>
        <w:rFonts w:hint="default"/>
        <w:lang w:val="fr-FR" w:eastAsia="en-US" w:bidi="ar-SA"/>
      </w:rPr>
    </w:lvl>
    <w:lvl w:ilvl="2" w:tplc="76FE79D0">
      <w:numFmt w:val="bullet"/>
      <w:lvlText w:val="•"/>
      <w:lvlJc w:val="left"/>
      <w:pPr>
        <w:ind w:left="3545" w:hanging="252"/>
      </w:pPr>
      <w:rPr>
        <w:rFonts w:hint="default"/>
        <w:lang w:val="fr-FR" w:eastAsia="en-US" w:bidi="ar-SA"/>
      </w:rPr>
    </w:lvl>
    <w:lvl w:ilvl="3" w:tplc="96C0F1A0">
      <w:numFmt w:val="bullet"/>
      <w:lvlText w:val="•"/>
      <w:lvlJc w:val="left"/>
      <w:pPr>
        <w:ind w:left="4537" w:hanging="252"/>
      </w:pPr>
      <w:rPr>
        <w:rFonts w:hint="default"/>
        <w:lang w:val="fr-FR" w:eastAsia="en-US" w:bidi="ar-SA"/>
      </w:rPr>
    </w:lvl>
    <w:lvl w:ilvl="4" w:tplc="365A6630">
      <w:numFmt w:val="bullet"/>
      <w:lvlText w:val="•"/>
      <w:lvlJc w:val="left"/>
      <w:pPr>
        <w:ind w:left="5530" w:hanging="252"/>
      </w:pPr>
      <w:rPr>
        <w:rFonts w:hint="default"/>
        <w:lang w:val="fr-FR" w:eastAsia="en-US" w:bidi="ar-SA"/>
      </w:rPr>
    </w:lvl>
    <w:lvl w:ilvl="5" w:tplc="C6205186">
      <w:numFmt w:val="bullet"/>
      <w:lvlText w:val="•"/>
      <w:lvlJc w:val="left"/>
      <w:pPr>
        <w:ind w:left="6522" w:hanging="252"/>
      </w:pPr>
      <w:rPr>
        <w:rFonts w:hint="default"/>
        <w:lang w:val="fr-FR" w:eastAsia="en-US" w:bidi="ar-SA"/>
      </w:rPr>
    </w:lvl>
    <w:lvl w:ilvl="6" w:tplc="E9587D42">
      <w:numFmt w:val="bullet"/>
      <w:lvlText w:val="•"/>
      <w:lvlJc w:val="left"/>
      <w:pPr>
        <w:ind w:left="7515" w:hanging="252"/>
      </w:pPr>
      <w:rPr>
        <w:rFonts w:hint="default"/>
        <w:lang w:val="fr-FR" w:eastAsia="en-US" w:bidi="ar-SA"/>
      </w:rPr>
    </w:lvl>
    <w:lvl w:ilvl="7" w:tplc="CC52142C">
      <w:numFmt w:val="bullet"/>
      <w:lvlText w:val="•"/>
      <w:lvlJc w:val="left"/>
      <w:pPr>
        <w:ind w:left="8507" w:hanging="252"/>
      </w:pPr>
      <w:rPr>
        <w:rFonts w:hint="default"/>
        <w:lang w:val="fr-FR" w:eastAsia="en-US" w:bidi="ar-SA"/>
      </w:rPr>
    </w:lvl>
    <w:lvl w:ilvl="8" w:tplc="5B0AE52A">
      <w:numFmt w:val="bullet"/>
      <w:lvlText w:val="•"/>
      <w:lvlJc w:val="left"/>
      <w:pPr>
        <w:ind w:left="9500" w:hanging="252"/>
      </w:pPr>
      <w:rPr>
        <w:rFonts w:hint="default"/>
        <w:lang w:val="fr-FR" w:eastAsia="en-US" w:bidi="ar-SA"/>
      </w:rPr>
    </w:lvl>
  </w:abstractNum>
  <w:num w:numId="1">
    <w:abstractNumId w:val="40"/>
  </w:num>
  <w:num w:numId="2">
    <w:abstractNumId w:val="4"/>
  </w:num>
  <w:num w:numId="3">
    <w:abstractNumId w:val="20"/>
  </w:num>
  <w:num w:numId="4">
    <w:abstractNumId w:val="45"/>
  </w:num>
  <w:num w:numId="5">
    <w:abstractNumId w:val="31"/>
  </w:num>
  <w:num w:numId="6">
    <w:abstractNumId w:val="47"/>
  </w:num>
  <w:num w:numId="7">
    <w:abstractNumId w:val="35"/>
  </w:num>
  <w:num w:numId="8">
    <w:abstractNumId w:val="17"/>
  </w:num>
  <w:num w:numId="9">
    <w:abstractNumId w:val="16"/>
  </w:num>
  <w:num w:numId="10">
    <w:abstractNumId w:val="30"/>
  </w:num>
  <w:num w:numId="11">
    <w:abstractNumId w:val="7"/>
  </w:num>
  <w:num w:numId="12">
    <w:abstractNumId w:val="46"/>
  </w:num>
  <w:num w:numId="13">
    <w:abstractNumId w:val="29"/>
  </w:num>
  <w:num w:numId="14">
    <w:abstractNumId w:val="14"/>
  </w:num>
  <w:num w:numId="15">
    <w:abstractNumId w:val="2"/>
  </w:num>
  <w:num w:numId="16">
    <w:abstractNumId w:val="21"/>
  </w:num>
  <w:num w:numId="17">
    <w:abstractNumId w:val="1"/>
  </w:num>
  <w:num w:numId="18">
    <w:abstractNumId w:val="41"/>
  </w:num>
  <w:num w:numId="19">
    <w:abstractNumId w:val="27"/>
  </w:num>
  <w:num w:numId="20">
    <w:abstractNumId w:val="49"/>
  </w:num>
  <w:num w:numId="21">
    <w:abstractNumId w:val="5"/>
  </w:num>
  <w:num w:numId="22">
    <w:abstractNumId w:val="52"/>
  </w:num>
  <w:num w:numId="23">
    <w:abstractNumId w:val="11"/>
  </w:num>
  <w:num w:numId="24">
    <w:abstractNumId w:val="12"/>
  </w:num>
  <w:num w:numId="25">
    <w:abstractNumId w:val="15"/>
  </w:num>
  <w:num w:numId="26">
    <w:abstractNumId w:val="18"/>
  </w:num>
  <w:num w:numId="27">
    <w:abstractNumId w:val="48"/>
  </w:num>
  <w:num w:numId="28">
    <w:abstractNumId w:val="42"/>
  </w:num>
  <w:num w:numId="29">
    <w:abstractNumId w:val="26"/>
  </w:num>
  <w:num w:numId="30">
    <w:abstractNumId w:val="37"/>
  </w:num>
  <w:num w:numId="31">
    <w:abstractNumId w:val="10"/>
  </w:num>
  <w:num w:numId="32">
    <w:abstractNumId w:val="34"/>
  </w:num>
  <w:num w:numId="33">
    <w:abstractNumId w:val="50"/>
  </w:num>
  <w:num w:numId="34">
    <w:abstractNumId w:val="0"/>
  </w:num>
  <w:num w:numId="35">
    <w:abstractNumId w:val="38"/>
  </w:num>
  <w:num w:numId="36">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33"/>
    <w:lvlOverride w:ilvl="0"/>
    <w:lvlOverride w:ilvl="1"/>
    <w:lvlOverride w:ilvl="2"/>
    <w:lvlOverride w:ilvl="3"/>
    <w:lvlOverride w:ilvl="4"/>
    <w:lvlOverride w:ilvl="5"/>
    <w:lvlOverride w:ilvl="6"/>
    <w:lvlOverride w:ilvl="7"/>
    <w:lvlOverride w:ilvl="8"/>
  </w:num>
  <w:num w:numId="38">
    <w:abstractNumId w:val="51"/>
    <w:lvlOverride w:ilvl="0"/>
    <w:lvlOverride w:ilvl="1"/>
    <w:lvlOverride w:ilvl="2"/>
    <w:lvlOverride w:ilvl="3"/>
    <w:lvlOverride w:ilvl="4"/>
    <w:lvlOverride w:ilvl="5"/>
    <w:lvlOverride w:ilvl="6"/>
    <w:lvlOverride w:ilvl="7"/>
    <w:lvlOverride w:ilvl="8"/>
  </w:num>
  <w:num w:numId="39">
    <w:abstractNumId w:val="23"/>
    <w:lvlOverride w:ilvl="0"/>
    <w:lvlOverride w:ilvl="1"/>
    <w:lvlOverride w:ilvl="2"/>
    <w:lvlOverride w:ilvl="3"/>
    <w:lvlOverride w:ilvl="4"/>
    <w:lvlOverride w:ilvl="5"/>
    <w:lvlOverride w:ilvl="6"/>
    <w:lvlOverride w:ilvl="7"/>
    <w:lvlOverride w:ilvl="8"/>
  </w:num>
  <w:num w:numId="40">
    <w:abstractNumId w:val="39"/>
    <w:lvlOverride w:ilvl="0"/>
    <w:lvlOverride w:ilvl="1"/>
    <w:lvlOverride w:ilvl="2"/>
    <w:lvlOverride w:ilvl="3"/>
    <w:lvlOverride w:ilvl="4"/>
    <w:lvlOverride w:ilvl="5"/>
    <w:lvlOverride w:ilvl="6"/>
    <w:lvlOverride w:ilvl="7"/>
    <w:lvlOverride w:ilvl="8"/>
  </w:num>
  <w:num w:numId="41">
    <w:abstractNumId w:val="13"/>
    <w:lvlOverride w:ilvl="0"/>
    <w:lvlOverride w:ilvl="1"/>
    <w:lvlOverride w:ilvl="2"/>
    <w:lvlOverride w:ilvl="3"/>
    <w:lvlOverride w:ilvl="4"/>
    <w:lvlOverride w:ilvl="5"/>
    <w:lvlOverride w:ilvl="6"/>
    <w:lvlOverride w:ilvl="7"/>
    <w:lvlOverride w:ilvl="8"/>
  </w:num>
  <w:num w:numId="42">
    <w:abstractNumId w:val="22"/>
    <w:lvlOverride w:ilvl="0"/>
    <w:lvlOverride w:ilvl="1"/>
    <w:lvlOverride w:ilvl="2"/>
    <w:lvlOverride w:ilvl="3"/>
    <w:lvlOverride w:ilvl="4"/>
    <w:lvlOverride w:ilvl="5"/>
    <w:lvlOverride w:ilvl="6"/>
    <w:lvlOverride w:ilvl="7"/>
    <w:lvlOverride w:ilvl="8"/>
  </w:num>
  <w:num w:numId="43">
    <w:abstractNumId w:val="24"/>
    <w:lvlOverride w:ilvl="0"/>
    <w:lvlOverride w:ilvl="1"/>
    <w:lvlOverride w:ilvl="2"/>
    <w:lvlOverride w:ilvl="3"/>
    <w:lvlOverride w:ilvl="4"/>
    <w:lvlOverride w:ilvl="5"/>
    <w:lvlOverride w:ilvl="6"/>
    <w:lvlOverride w:ilvl="7"/>
    <w:lvlOverride w:ilvl="8"/>
  </w:num>
  <w:num w:numId="44">
    <w:abstractNumId w:val="44"/>
    <w:lvlOverride w:ilvl="0"/>
    <w:lvlOverride w:ilvl="1"/>
    <w:lvlOverride w:ilvl="2"/>
    <w:lvlOverride w:ilvl="3"/>
    <w:lvlOverride w:ilvl="4"/>
    <w:lvlOverride w:ilvl="5"/>
    <w:lvlOverride w:ilvl="6"/>
    <w:lvlOverride w:ilvl="7"/>
    <w:lvlOverride w:ilvl="8"/>
  </w:num>
  <w:num w:numId="45">
    <w:abstractNumId w:val="25"/>
    <w:lvlOverride w:ilvl="0"/>
    <w:lvlOverride w:ilvl="1"/>
    <w:lvlOverride w:ilvl="2"/>
    <w:lvlOverride w:ilvl="3"/>
    <w:lvlOverride w:ilvl="4"/>
    <w:lvlOverride w:ilvl="5"/>
    <w:lvlOverride w:ilvl="6"/>
    <w:lvlOverride w:ilvl="7"/>
    <w:lvlOverride w:ilvl="8"/>
  </w:num>
  <w:num w:numId="46">
    <w:abstractNumId w:val="43"/>
    <w:lvlOverride w:ilvl="0"/>
    <w:lvlOverride w:ilvl="1"/>
    <w:lvlOverride w:ilvl="2"/>
    <w:lvlOverride w:ilvl="3"/>
    <w:lvlOverride w:ilvl="4"/>
    <w:lvlOverride w:ilvl="5"/>
    <w:lvlOverride w:ilvl="6"/>
    <w:lvlOverride w:ilvl="7"/>
    <w:lvlOverride w:ilvl="8"/>
  </w:num>
  <w:num w:numId="47">
    <w:abstractNumId w:val="9"/>
    <w:lvlOverride w:ilvl="0"/>
    <w:lvlOverride w:ilvl="1"/>
    <w:lvlOverride w:ilvl="2"/>
    <w:lvlOverride w:ilvl="3"/>
    <w:lvlOverride w:ilvl="4"/>
    <w:lvlOverride w:ilvl="5"/>
    <w:lvlOverride w:ilvl="6"/>
    <w:lvlOverride w:ilvl="7"/>
    <w:lvlOverride w:ilvl="8"/>
  </w:num>
  <w:num w:numId="48">
    <w:abstractNumId w:val="6"/>
    <w:lvlOverride w:ilvl="0">
      <w:startOverride w:val="2"/>
    </w:lvlOverride>
    <w:lvlOverride w:ilvl="1">
      <w:startOverride w:val="1"/>
    </w:lvlOverride>
    <w:lvlOverride w:ilvl="2"/>
    <w:lvlOverride w:ilvl="3"/>
    <w:lvlOverride w:ilvl="4"/>
    <w:lvlOverride w:ilvl="5"/>
    <w:lvlOverride w:ilvl="6"/>
    <w:lvlOverride w:ilvl="7"/>
    <w:lvlOverride w:ilvl="8"/>
  </w:num>
  <w:num w:numId="49">
    <w:abstractNumId w:val="28"/>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 w:numId="51">
    <w:abstractNumId w:val="8"/>
    <w:lvlOverride w:ilvl="0">
      <w:startOverride w:val="3"/>
    </w:lvlOverride>
    <w:lvlOverride w:ilvl="1">
      <w:startOverride w:val="1"/>
    </w:lvlOverride>
    <w:lvlOverride w:ilvl="2"/>
    <w:lvlOverride w:ilvl="3"/>
    <w:lvlOverride w:ilvl="4"/>
    <w:lvlOverride w:ilvl="5"/>
    <w:lvlOverride w:ilvl="6"/>
    <w:lvlOverride w:ilvl="7"/>
    <w:lvlOverride w:ilvl="8"/>
  </w:num>
  <w:num w:numId="52">
    <w:abstractNumId w:val="19"/>
    <w:lvlOverride w:ilvl="0"/>
    <w:lvlOverride w:ilvl="1"/>
    <w:lvlOverride w:ilvl="2"/>
    <w:lvlOverride w:ilvl="3"/>
    <w:lvlOverride w:ilvl="4"/>
    <w:lvlOverride w:ilvl="5"/>
    <w:lvlOverride w:ilvl="6"/>
    <w:lvlOverride w:ilvl="7"/>
    <w:lvlOverride w:ilvl="8"/>
  </w:num>
  <w:num w:numId="53">
    <w:abstractNumId w:val="32"/>
    <w:lvlOverride w:ilvl="0"/>
    <w:lvlOverride w:ilvl="1"/>
    <w:lvlOverride w:ilvl="2"/>
    <w:lvlOverride w:ilvl="3"/>
    <w:lvlOverride w:ilvl="4"/>
    <w:lvlOverride w:ilvl="5"/>
    <w:lvlOverride w:ilvl="6"/>
    <w:lvlOverride w:ilvl="7"/>
    <w:lvlOverride w:ilvl="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ulTrailSpace/>
    <w:shapeLayoutLikeWW8/>
  </w:compat>
  <w:rsids>
    <w:rsidRoot w:val="00365860"/>
    <w:rsid w:val="00017BBA"/>
    <w:rsid w:val="000C5906"/>
    <w:rsid w:val="000F32A7"/>
    <w:rsid w:val="00197E13"/>
    <w:rsid w:val="00365860"/>
    <w:rsid w:val="00476838"/>
    <w:rsid w:val="005D6C57"/>
    <w:rsid w:val="00645EC9"/>
    <w:rsid w:val="00866B31"/>
    <w:rsid w:val="00964AC3"/>
    <w:rsid w:val="00AC1CB2"/>
    <w:rsid w:val="00B04FA1"/>
    <w:rsid w:val="00D426C6"/>
    <w:rsid w:val="00DD4A4F"/>
    <w:rsid w:val="00DE3A14"/>
    <w:rsid w:val="00E436BC"/>
    <w:rsid w:val="00F3408A"/>
    <w:rsid w:val="00FB752F"/>
    <w:rsid w:val="00FF511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5860"/>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365860"/>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365860"/>
    <w:rPr>
      <w:sz w:val="24"/>
      <w:szCs w:val="24"/>
    </w:rPr>
  </w:style>
  <w:style w:type="paragraph" w:customStyle="1" w:styleId="Heading1">
    <w:name w:val="Heading 1"/>
    <w:basedOn w:val="Normal"/>
    <w:uiPriority w:val="1"/>
    <w:qFormat/>
    <w:rsid w:val="00365860"/>
    <w:pPr>
      <w:ind w:left="4651"/>
      <w:outlineLvl w:val="1"/>
    </w:pPr>
    <w:rPr>
      <w:rFonts w:ascii="Calibri" w:eastAsia="Calibri" w:hAnsi="Calibri" w:cs="Calibri"/>
      <w:b/>
      <w:bCs/>
      <w:sz w:val="36"/>
      <w:szCs w:val="36"/>
    </w:rPr>
  </w:style>
  <w:style w:type="paragraph" w:customStyle="1" w:styleId="Heading2">
    <w:name w:val="Heading 2"/>
    <w:basedOn w:val="Normal"/>
    <w:uiPriority w:val="1"/>
    <w:qFormat/>
    <w:rsid w:val="00365860"/>
    <w:pPr>
      <w:ind w:left="1882"/>
      <w:outlineLvl w:val="2"/>
    </w:pPr>
    <w:rPr>
      <w:rFonts w:ascii="Calibri" w:eastAsia="Calibri" w:hAnsi="Calibri" w:cs="Calibri"/>
      <w:sz w:val="36"/>
      <w:szCs w:val="36"/>
    </w:rPr>
  </w:style>
  <w:style w:type="paragraph" w:customStyle="1" w:styleId="Heading3">
    <w:name w:val="Heading 3"/>
    <w:basedOn w:val="Normal"/>
    <w:uiPriority w:val="1"/>
    <w:qFormat/>
    <w:rsid w:val="00365860"/>
    <w:pPr>
      <w:ind w:left="1576"/>
      <w:outlineLvl w:val="3"/>
    </w:pPr>
    <w:rPr>
      <w:rFonts w:ascii="Calibri" w:eastAsia="Calibri" w:hAnsi="Calibri" w:cs="Calibri"/>
      <w:b/>
      <w:bCs/>
      <w:sz w:val="28"/>
      <w:szCs w:val="28"/>
    </w:rPr>
  </w:style>
  <w:style w:type="paragraph" w:customStyle="1" w:styleId="Heading4">
    <w:name w:val="Heading 4"/>
    <w:basedOn w:val="Normal"/>
    <w:uiPriority w:val="1"/>
    <w:qFormat/>
    <w:rsid w:val="00365860"/>
    <w:pPr>
      <w:spacing w:before="79"/>
      <w:ind w:left="1576" w:right="1369"/>
      <w:jc w:val="center"/>
      <w:outlineLvl w:val="4"/>
    </w:pPr>
    <w:rPr>
      <w:b/>
      <w:bCs/>
      <w:sz w:val="26"/>
      <w:szCs w:val="26"/>
    </w:rPr>
  </w:style>
  <w:style w:type="paragraph" w:customStyle="1" w:styleId="Heading5">
    <w:name w:val="Heading 5"/>
    <w:basedOn w:val="Normal"/>
    <w:uiPriority w:val="1"/>
    <w:qFormat/>
    <w:rsid w:val="00365860"/>
    <w:pPr>
      <w:ind w:left="1882"/>
      <w:outlineLvl w:val="5"/>
    </w:pPr>
    <w:rPr>
      <w:b/>
      <w:bCs/>
      <w:sz w:val="24"/>
      <w:szCs w:val="24"/>
    </w:rPr>
  </w:style>
  <w:style w:type="paragraph" w:styleId="Paragraphedeliste">
    <w:name w:val="List Paragraph"/>
    <w:basedOn w:val="Normal"/>
    <w:uiPriority w:val="1"/>
    <w:qFormat/>
    <w:rsid w:val="00365860"/>
    <w:pPr>
      <w:ind w:left="1315"/>
    </w:pPr>
  </w:style>
  <w:style w:type="paragraph" w:customStyle="1" w:styleId="TableParagraph">
    <w:name w:val="Table Paragraph"/>
    <w:basedOn w:val="Normal"/>
    <w:uiPriority w:val="1"/>
    <w:qFormat/>
    <w:rsid w:val="00365860"/>
    <w:pPr>
      <w:spacing w:before="57"/>
      <w:ind w:left="196"/>
      <w:jc w:val="center"/>
    </w:pPr>
  </w:style>
  <w:style w:type="paragraph" w:styleId="Textedebulles">
    <w:name w:val="Balloon Text"/>
    <w:basedOn w:val="Normal"/>
    <w:link w:val="TextedebullesCar"/>
    <w:uiPriority w:val="99"/>
    <w:semiHidden/>
    <w:unhideWhenUsed/>
    <w:rsid w:val="00B04FA1"/>
    <w:rPr>
      <w:rFonts w:ascii="Tahoma" w:hAnsi="Tahoma" w:cs="Tahoma"/>
      <w:sz w:val="16"/>
      <w:szCs w:val="16"/>
    </w:rPr>
  </w:style>
  <w:style w:type="character" w:customStyle="1" w:styleId="TextedebullesCar">
    <w:name w:val="Texte de bulles Car"/>
    <w:basedOn w:val="Policepardfaut"/>
    <w:link w:val="Textedebulles"/>
    <w:uiPriority w:val="99"/>
    <w:semiHidden/>
    <w:rsid w:val="00B04FA1"/>
    <w:rPr>
      <w:rFonts w:ascii="Tahoma" w:eastAsia="Times New Roman" w:hAnsi="Tahoma" w:cs="Tahoma"/>
      <w:sz w:val="16"/>
      <w:szCs w:val="16"/>
      <w:lang w:val="fr-FR"/>
    </w:rPr>
  </w:style>
  <w:style w:type="character" w:customStyle="1" w:styleId="CorpsdetexteCar">
    <w:name w:val="Corps de texte Car"/>
    <w:basedOn w:val="Policepardfaut"/>
    <w:link w:val="Corpsdetexte"/>
    <w:uiPriority w:val="1"/>
    <w:rsid w:val="00476838"/>
    <w:rPr>
      <w:rFonts w:ascii="Times New Roman" w:eastAsia="Times New Roman" w:hAnsi="Times New Roman" w:cs="Times New Roman"/>
      <w:sz w:val="24"/>
      <w:szCs w:val="24"/>
      <w:lang w:val="fr-FR"/>
    </w:rPr>
  </w:style>
  <w:style w:type="paragraph" w:customStyle="1" w:styleId="TOC1">
    <w:name w:val="TOC 1"/>
    <w:basedOn w:val="Normal"/>
    <w:uiPriority w:val="1"/>
    <w:qFormat/>
    <w:rsid w:val="00476838"/>
    <w:pPr>
      <w:spacing w:before="105"/>
      <w:ind w:left="580" w:hanging="281"/>
    </w:pPr>
    <w:rPr>
      <w:rFonts w:ascii="Microsoft Sans Serif" w:eastAsia="Microsoft Sans Serif" w:hAnsi="Microsoft Sans Serif" w:cs="Microsoft Sans Serif"/>
      <w:sz w:val="24"/>
      <w:szCs w:val="24"/>
    </w:rPr>
  </w:style>
  <w:style w:type="paragraph" w:customStyle="1" w:styleId="TOC2">
    <w:name w:val="TOC 2"/>
    <w:basedOn w:val="Normal"/>
    <w:uiPriority w:val="1"/>
    <w:qFormat/>
    <w:rsid w:val="00476838"/>
    <w:pPr>
      <w:spacing w:before="105"/>
      <w:ind w:left="954" w:hanging="415"/>
    </w:pPr>
    <w:rPr>
      <w:rFonts w:ascii="Microsoft Sans Serif" w:eastAsia="Microsoft Sans Serif" w:hAnsi="Microsoft Sans Serif" w:cs="Microsoft Sans Serif"/>
      <w:sz w:val="24"/>
      <w:szCs w:val="24"/>
    </w:rPr>
  </w:style>
  <w:style w:type="paragraph" w:customStyle="1" w:styleId="TOC3">
    <w:name w:val="TOC 3"/>
    <w:basedOn w:val="Normal"/>
    <w:uiPriority w:val="1"/>
    <w:qFormat/>
    <w:rsid w:val="00476838"/>
    <w:pPr>
      <w:spacing w:before="105"/>
      <w:ind w:left="540"/>
    </w:pPr>
    <w:rPr>
      <w:rFonts w:ascii="Microsoft Sans Serif" w:eastAsia="Microsoft Sans Serif" w:hAnsi="Microsoft Sans Serif" w:cs="Microsoft Sans Serif"/>
      <w:sz w:val="24"/>
      <w:szCs w:val="24"/>
    </w:rPr>
  </w:style>
</w:styles>
</file>

<file path=word/webSettings.xml><?xml version="1.0" encoding="utf-8"?>
<w:webSettings xmlns:r="http://schemas.openxmlformats.org/officeDocument/2006/relationships" xmlns:w="http://schemas.openxmlformats.org/wordprocessingml/2006/main">
  <w:divs>
    <w:div w:id="308629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61</Pages>
  <Words>19486</Words>
  <Characters>107179</Characters>
  <Application>Microsoft Office Word</Application>
  <DocSecurity>0</DocSecurity>
  <Lines>893</Lines>
  <Paragraphs>252</Paragraphs>
  <ScaleCrop>false</ScaleCrop>
  <HeadingPairs>
    <vt:vector size="2" baseType="variant">
      <vt:variant>
        <vt:lpstr>Titre</vt:lpstr>
      </vt:variant>
      <vt:variant>
        <vt:i4>1</vt:i4>
      </vt:variant>
    </vt:vector>
  </HeadingPairs>
  <TitlesOfParts>
    <vt:vector size="1" baseType="lpstr">
      <vt:lpstr>2017 Livret préparation au mariage Auneuil</vt:lpstr>
    </vt:vector>
  </TitlesOfParts>
  <Company/>
  <LinksUpToDate>false</LinksUpToDate>
  <CharactersWithSpaces>126413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Livret préparation au mariage Auneuil</dc:title>
  <dc:creator>abbe da Rocha</dc:creator>
  <cp:keywords>livret</cp:keywords>
  <cp:lastModifiedBy>PC C4390MWN</cp:lastModifiedBy>
  <cp:revision>2</cp:revision>
  <cp:lastPrinted>2021-02-06T21:03:00Z</cp:lastPrinted>
  <dcterms:created xsi:type="dcterms:W3CDTF">2021-07-28T15:38:00Z</dcterms:created>
  <dcterms:modified xsi:type="dcterms:W3CDTF">2021-07-28T15:38:00Z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2017-09-26T00:00:00Z</vt:filetime>
  </property>
  <property fmtid="{D5CDD505-2E9C-101B-9397-08002B2CF9AE}" pid="3" name="Creator">
    <vt:lpwstr>Word</vt:lpwstr>
  </property>
  <property fmtid="{D5CDD505-2E9C-101B-9397-08002B2CF9AE}" pid="4" name="LastSaved">
    <vt:filetime>2021-02-06T00:00:00Z</vt:filetime>
  </property>
</Properties>
</file>